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1529F" w14:textId="7A9ABEC3" w:rsidR="007F4B37" w:rsidRPr="0064444F" w:rsidRDefault="007F4B37" w:rsidP="00D72070">
      <w:pPr>
        <w:tabs>
          <w:tab w:val="left" w:pos="3330"/>
          <w:tab w:val="center" w:pos="4535"/>
        </w:tabs>
        <w:spacing w:after="0" w:line="240" w:lineRule="auto"/>
        <w:rPr>
          <w:rFonts w:asciiTheme="minorHAnsi" w:hAnsiTheme="minorHAnsi" w:cstheme="minorHAnsi"/>
          <w:sz w:val="24"/>
          <w:szCs w:val="24"/>
        </w:rPr>
      </w:pPr>
      <w:r w:rsidRPr="00593028">
        <w:rPr>
          <w:rFonts w:asciiTheme="minorHAnsi" w:hAnsiTheme="minorHAnsi" w:cstheme="minorHAnsi"/>
          <w:sz w:val="24"/>
          <w:szCs w:val="24"/>
        </w:rPr>
        <w:t xml:space="preserve">Generalny </w:t>
      </w:r>
      <w:r w:rsidRPr="0064444F">
        <w:rPr>
          <w:rFonts w:asciiTheme="minorHAnsi" w:hAnsiTheme="minorHAnsi" w:cstheme="minorHAnsi"/>
          <w:sz w:val="24"/>
          <w:szCs w:val="24"/>
        </w:rPr>
        <w:t>Dyrektor Ochrony Środowiska</w:t>
      </w:r>
    </w:p>
    <w:p w14:paraId="63FB6CF6" w14:textId="2CA90D35" w:rsidR="007F4B37" w:rsidRPr="0064444F" w:rsidRDefault="007F4B37" w:rsidP="00D72070">
      <w:pPr>
        <w:tabs>
          <w:tab w:val="left" w:pos="3330"/>
          <w:tab w:val="center" w:pos="4535"/>
        </w:tabs>
        <w:spacing w:after="0" w:line="240" w:lineRule="auto"/>
        <w:rPr>
          <w:rFonts w:asciiTheme="minorHAnsi" w:hAnsiTheme="minorHAnsi" w:cstheme="minorHAnsi"/>
          <w:sz w:val="24"/>
          <w:szCs w:val="24"/>
        </w:rPr>
      </w:pPr>
      <w:r w:rsidRPr="0064444F">
        <w:rPr>
          <w:rFonts w:asciiTheme="minorHAnsi" w:hAnsiTheme="minorHAnsi" w:cstheme="minorHAnsi"/>
          <w:sz w:val="24"/>
          <w:szCs w:val="24"/>
        </w:rPr>
        <w:t xml:space="preserve">Warszawa, </w:t>
      </w:r>
      <w:r w:rsidR="00F4203B">
        <w:rPr>
          <w:rFonts w:asciiTheme="minorHAnsi" w:hAnsiTheme="minorHAnsi" w:cstheme="minorHAnsi"/>
          <w:sz w:val="24"/>
          <w:szCs w:val="24"/>
        </w:rPr>
        <w:t>19 marca</w:t>
      </w:r>
      <w:r w:rsidR="001C1ADC" w:rsidRPr="0064444F">
        <w:rPr>
          <w:rFonts w:asciiTheme="minorHAnsi" w:hAnsiTheme="minorHAnsi" w:cstheme="minorHAnsi"/>
          <w:sz w:val="24"/>
          <w:szCs w:val="24"/>
        </w:rPr>
        <w:t xml:space="preserve"> 2026</w:t>
      </w:r>
      <w:r w:rsidR="00ED048D" w:rsidRPr="0064444F">
        <w:rPr>
          <w:rFonts w:asciiTheme="minorHAnsi" w:hAnsiTheme="minorHAnsi" w:cstheme="minorHAnsi"/>
          <w:sz w:val="24"/>
          <w:szCs w:val="24"/>
        </w:rPr>
        <w:t xml:space="preserve"> r.</w:t>
      </w:r>
    </w:p>
    <w:p w14:paraId="2BE2BAC2" w14:textId="5496AACE" w:rsidR="007F4B37" w:rsidRPr="007F4B37" w:rsidRDefault="007527FD" w:rsidP="00D72070">
      <w:pPr>
        <w:tabs>
          <w:tab w:val="left" w:pos="3330"/>
          <w:tab w:val="center" w:pos="4535"/>
        </w:tabs>
        <w:spacing w:after="0" w:line="240" w:lineRule="auto"/>
        <w:rPr>
          <w:rFonts w:asciiTheme="minorHAnsi" w:hAnsiTheme="minorHAnsi" w:cstheme="minorHAnsi"/>
          <w:sz w:val="24"/>
          <w:szCs w:val="24"/>
        </w:rPr>
      </w:pPr>
      <w:r w:rsidRPr="0064444F">
        <w:rPr>
          <w:sz w:val="24"/>
        </w:rPr>
        <w:t>DOOŚ-WDŚII.420</w:t>
      </w:r>
      <w:r w:rsidR="004347A3">
        <w:rPr>
          <w:sz w:val="24"/>
        </w:rPr>
        <w:t>.8</w:t>
      </w:r>
      <w:r w:rsidR="001C1ADC" w:rsidRPr="0064444F">
        <w:rPr>
          <w:sz w:val="24"/>
        </w:rPr>
        <w:t>.2026.</w:t>
      </w:r>
      <w:r w:rsidR="004347A3">
        <w:rPr>
          <w:sz w:val="24"/>
        </w:rPr>
        <w:t>AFI.1</w:t>
      </w:r>
      <w:r w:rsidR="00B71DBD" w:rsidRPr="00593028">
        <w:rPr>
          <w:sz w:val="24"/>
        </w:rPr>
        <w:cr/>
      </w:r>
      <w:r w:rsidR="007F4B37" w:rsidRPr="007F4B37">
        <w:rPr>
          <w:rFonts w:asciiTheme="minorHAnsi" w:hAnsiTheme="minorHAnsi" w:cstheme="minorHAnsi"/>
          <w:sz w:val="24"/>
          <w:szCs w:val="24"/>
        </w:rPr>
        <w:t>ZAWIADOMIENIE</w:t>
      </w:r>
    </w:p>
    <w:p w14:paraId="1531499E" w14:textId="77777777" w:rsidR="004347A3" w:rsidRDefault="004347A3" w:rsidP="00D72070">
      <w:pPr>
        <w:autoSpaceDE w:val="0"/>
        <w:autoSpaceDN w:val="0"/>
        <w:adjustRightInd w:val="0"/>
        <w:spacing w:after="0" w:line="240" w:lineRule="auto"/>
      </w:pPr>
      <w:r>
        <w:t>Generalny Dyrektor Ochrony Środowiska, zawiadamia, że 19 marca 2026 r. zostało wszczęte na żądanie strony postępowanie w sprawie stwierdzenia nieważności decyzji Regionalnego Dyrektora Ochrony Środowiska w Katowicach z 9 sierpnia 2023 r., znak: WOOŚ.420.33.2022.MP1.17, zmieniającej decyzję RDOŚ w Katowicach z 26 lipca 2021 r., znak: WOOŚ.420.45.2020.MP1.12, o środowiskowych dla przedsięwzięcia pod nazwą: „Rozbudowa drogi ekspresowej S1 w mieście Dąbrowa Górnicza – jezdnia lewa i prawa”. Strony postępowania mogą zapoznać się z aktami sprawy, a przed wydaniem decyzji kończącej postępowanie wypowiedzieć się co do zebranych dowodów i materiałów oraz zgłoszonych żądań. Materiał dowodowy dostępny będzie w siedzibie Generalnej Dyrekcji Ochrony Środowiska, mieszczącej się w Warszawie przy Al. Jerozolimskich 136, po uprzednim uzgodnieniu terminu pod numerem 22 120 29 50. Decyzja kończąca postępowanie zostanie wydana nie wcześniej niż po upływie czternastu dni od dnia doręczenia niniejszego zawiadomienia.</w:t>
      </w:r>
    </w:p>
    <w:p w14:paraId="7571716C" w14:textId="5933041A" w:rsidR="007F4B37" w:rsidRPr="007F4B37" w:rsidRDefault="007F4B37" w:rsidP="00D72070">
      <w:pPr>
        <w:autoSpaceDE w:val="0"/>
        <w:autoSpaceDN w:val="0"/>
        <w:adjustRightInd w:val="0"/>
        <w:spacing w:after="0" w:line="240" w:lineRule="auto"/>
        <w:rPr>
          <w:rFonts w:asciiTheme="minorHAnsi" w:hAnsiTheme="minorHAnsi" w:cstheme="minorHAnsi"/>
          <w:iCs/>
          <w:sz w:val="24"/>
          <w:szCs w:val="24"/>
        </w:rPr>
      </w:pPr>
      <w:r w:rsidRPr="007F4B37">
        <w:rPr>
          <w:rFonts w:asciiTheme="minorHAnsi" w:hAnsiTheme="minorHAnsi" w:cstheme="minorHAnsi"/>
          <w:iCs/>
          <w:sz w:val="24"/>
          <w:szCs w:val="24"/>
        </w:rPr>
        <w:t>Z upoważnienia</w:t>
      </w:r>
    </w:p>
    <w:p w14:paraId="1C193DB7" w14:textId="77777777" w:rsidR="007F4B37" w:rsidRPr="007F4B37" w:rsidRDefault="007F4B37" w:rsidP="00D72070">
      <w:pPr>
        <w:autoSpaceDE w:val="0"/>
        <w:autoSpaceDN w:val="0"/>
        <w:adjustRightInd w:val="0"/>
        <w:spacing w:after="0" w:line="240" w:lineRule="auto"/>
        <w:rPr>
          <w:rFonts w:asciiTheme="minorHAnsi" w:hAnsiTheme="minorHAnsi" w:cstheme="minorHAnsi"/>
          <w:iCs/>
          <w:sz w:val="24"/>
          <w:szCs w:val="24"/>
        </w:rPr>
      </w:pPr>
      <w:r w:rsidRPr="007F4B37">
        <w:rPr>
          <w:rFonts w:asciiTheme="minorHAnsi" w:hAnsiTheme="minorHAnsi" w:cstheme="minorHAnsi"/>
          <w:iCs/>
          <w:sz w:val="24"/>
          <w:szCs w:val="24"/>
        </w:rPr>
        <w:t>Generalnego Dyrektora Ochrony Środowiska</w:t>
      </w:r>
    </w:p>
    <w:p w14:paraId="4F7FE6C2" w14:textId="77777777" w:rsidR="00B71DBD" w:rsidRPr="007F4B37" w:rsidRDefault="00B71DBD" w:rsidP="00B71DBD">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Katarzyna Bińkowska</w:t>
      </w:r>
      <w:bookmarkStart w:id="0" w:name="_GoBack"/>
      <w:bookmarkEnd w:id="0"/>
    </w:p>
    <w:p w14:paraId="0BC5C9BE" w14:textId="77777777" w:rsidR="00B71DBD" w:rsidRDefault="00B71DBD" w:rsidP="00D72070">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Naczelnik Wydziału</w:t>
      </w:r>
    </w:p>
    <w:p w14:paraId="6EEE0368" w14:textId="24D48441" w:rsidR="007F4B37" w:rsidRPr="007F4B37" w:rsidRDefault="00B71DBD" w:rsidP="00D72070">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Departament</w:t>
      </w:r>
      <w:r w:rsidR="007F4B37" w:rsidRPr="007F4B37">
        <w:rPr>
          <w:rFonts w:asciiTheme="minorHAnsi" w:hAnsiTheme="minorHAnsi" w:cstheme="minorHAnsi"/>
          <w:sz w:val="24"/>
          <w:szCs w:val="24"/>
        </w:rPr>
        <w:t xml:space="preserve"> Ocen Oddziaływania na Środowisko</w:t>
      </w:r>
    </w:p>
    <w:p w14:paraId="1764936C" w14:textId="0D805A24" w:rsidR="00F4203B" w:rsidRPr="007F4B37" w:rsidRDefault="004347A3" w:rsidP="00F4203B">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Zawiadomienie zostało upublicznione </w:t>
      </w:r>
      <w:r w:rsidR="00F4203B" w:rsidRPr="007F4B37">
        <w:rPr>
          <w:rFonts w:asciiTheme="minorHAnsi" w:hAnsiTheme="minorHAnsi" w:cstheme="minorHAnsi"/>
          <w:sz w:val="24"/>
          <w:szCs w:val="24"/>
        </w:rPr>
        <w:t xml:space="preserve">w </w:t>
      </w:r>
      <w:r>
        <w:rPr>
          <w:rFonts w:asciiTheme="minorHAnsi" w:hAnsiTheme="minorHAnsi" w:cstheme="minorHAnsi"/>
          <w:sz w:val="24"/>
          <w:szCs w:val="24"/>
        </w:rPr>
        <w:t>terminie od</w:t>
      </w:r>
      <w:r w:rsidR="00F4203B" w:rsidRPr="007F4B37">
        <w:rPr>
          <w:rFonts w:asciiTheme="minorHAnsi" w:hAnsiTheme="minorHAnsi" w:cstheme="minorHAnsi"/>
          <w:sz w:val="24"/>
          <w:szCs w:val="24"/>
        </w:rPr>
        <w:t xml:space="preserve"> </w:t>
      </w:r>
      <w:r w:rsidR="00F4203B">
        <w:rPr>
          <w:rFonts w:asciiTheme="minorHAnsi" w:hAnsiTheme="minorHAnsi" w:cstheme="minorHAnsi"/>
          <w:sz w:val="24"/>
          <w:szCs w:val="24"/>
        </w:rPr>
        <w:t>………………</w:t>
      </w:r>
      <w:r w:rsidR="00F4203B" w:rsidRPr="007F4B37">
        <w:rPr>
          <w:rFonts w:asciiTheme="minorHAnsi" w:hAnsiTheme="minorHAnsi" w:cstheme="minorHAnsi"/>
          <w:sz w:val="24"/>
          <w:szCs w:val="24"/>
        </w:rPr>
        <w:t xml:space="preserve"> do …………………</w:t>
      </w:r>
    </w:p>
    <w:p w14:paraId="087847C4" w14:textId="77777777" w:rsidR="00F4203B" w:rsidRPr="007F4B37" w:rsidRDefault="00F4203B" w:rsidP="00F4203B">
      <w:pPr>
        <w:spacing w:after="0" w:line="240" w:lineRule="auto"/>
        <w:rPr>
          <w:rFonts w:asciiTheme="minorHAnsi" w:hAnsiTheme="minorHAnsi" w:cstheme="minorHAnsi"/>
          <w:sz w:val="24"/>
          <w:szCs w:val="24"/>
        </w:rPr>
      </w:pPr>
      <w:r w:rsidRPr="007F4B37">
        <w:rPr>
          <w:rFonts w:asciiTheme="minorHAnsi" w:hAnsiTheme="minorHAnsi" w:cstheme="minorHAnsi"/>
          <w:sz w:val="24"/>
          <w:szCs w:val="24"/>
        </w:rPr>
        <w:t>Pieczęć urzędu i podpis:</w:t>
      </w:r>
    </w:p>
    <w:p w14:paraId="69C03D70" w14:textId="674D3919" w:rsidR="008F77FD" w:rsidRPr="007F4B37" w:rsidRDefault="004347A3" w:rsidP="004347A3">
      <w:pPr>
        <w:pStyle w:val="Bezodstpw1"/>
        <w:rPr>
          <w:rFonts w:asciiTheme="minorHAnsi" w:hAnsiTheme="minorHAnsi" w:cstheme="minorHAnsi"/>
        </w:rPr>
      </w:pPr>
      <w:r w:rsidRPr="004347A3">
        <w:rPr>
          <w:rFonts w:asciiTheme="minorHAnsi" w:hAnsiTheme="minorHAnsi" w:cstheme="minorHAnsi"/>
        </w:rPr>
        <w:t>Art. 10 § 1 ustawy z dnia 14 czerwca 1960 r. – Kodeks postępowania administracyjnego (Dz. U. z 2025 r. poz. 1691), dalej k.p.a.: Organy administracji publicznej obowiązane są zapewnić stronom czynny udział w każdym stadium postępowania, a przed wydaniem decyzji umożliwić im wypowiedzenie się co do zebranych dowodów i materiałów oraz zgłoszonych żądań. Art. 61 § 4 k.p.a.: O wszczęciu postępowania z urzędu lub na żądanie jednej ze stron należy zawiadomić wszystkie osoby będące stronami w sprawie. 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Art. 157 § 2 k.p.a.: Postępowanie w sprawie stwierdzenia nieważności decyzji wszczyna się na żądanie strony lub z urzędu. Art. 74 ust. 3 ustawy z dnia 3 października 2008 r. o udostępnianiu informacji o środowisku i jego ochronie, udziale społeczeństwa w ochronie środowiska oraz o ocenach oddziaływania na środowisko (Dz. U. z 2024 r. poz. 1112, ze zm.): Jeżeli liczba stron postępowania w sprawie wydania decyzji o środowiskowych uwarunkowaniach lub innego postępowania dotyczącego tej decyzji przekracza 10, do zawiadomienia stron innych niż podmiot planujący podjęcie realizacji przedsięwzięcia stosuje się przepisy art. 49 Kodeksu postępowania administracyjnego, z tym że zawiadomienie to następuje w formie publicznego obwieszczenia w siedzibie organu właściwego w sprawie oraz przez udostępnienie pisma w Biuletynie Informacji Publicznej na stronie podmiotowej tego organu</w:t>
      </w:r>
      <w:r>
        <w:rPr>
          <w:rFonts w:asciiTheme="minorHAnsi" w:hAnsiTheme="minorHAnsi" w:cstheme="minorHAnsi"/>
        </w:rPr>
        <w:t>.</w:t>
      </w:r>
    </w:p>
    <w:sectPr w:rsidR="008F77FD" w:rsidRPr="007F4B37" w:rsidSect="002362C2">
      <w:headerReference w:type="default" r:id="rId8"/>
      <w:footerReference w:type="default" r:id="rId9"/>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AEFA5" w14:textId="77777777" w:rsidR="008D7BF9" w:rsidRDefault="008D7BF9">
      <w:pPr>
        <w:spacing w:after="0" w:line="240" w:lineRule="auto"/>
      </w:pPr>
      <w:r>
        <w:separator/>
      </w:r>
    </w:p>
  </w:endnote>
  <w:endnote w:type="continuationSeparator" w:id="0">
    <w:p w14:paraId="336EA192" w14:textId="77777777" w:rsidR="008D7BF9" w:rsidRDefault="008D7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21CF1" w14:textId="14393DDD" w:rsidR="008F77FD" w:rsidRPr="002C58EA" w:rsidRDefault="008F77FD">
    <w:pPr>
      <w:pStyle w:val="Stopka"/>
      <w:jc w:val="right"/>
      <w:rPr>
        <w:rFonts w:ascii="Arial" w:hAnsi="Arial" w:cs="Arial"/>
        <w:sz w:val="20"/>
        <w:szCs w:val="20"/>
      </w:rPr>
    </w:pPr>
  </w:p>
  <w:p w14:paraId="415D2530" w14:textId="77777777" w:rsidR="008F77FD" w:rsidRDefault="008F77FD"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3B427" w14:textId="77777777" w:rsidR="008D7BF9" w:rsidRDefault="008D7BF9">
      <w:pPr>
        <w:spacing w:after="0" w:line="240" w:lineRule="auto"/>
      </w:pPr>
      <w:r>
        <w:separator/>
      </w:r>
    </w:p>
  </w:footnote>
  <w:footnote w:type="continuationSeparator" w:id="0">
    <w:p w14:paraId="4126229B" w14:textId="77777777" w:rsidR="008D7BF9" w:rsidRDefault="008D7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EADB6" w14:textId="77777777" w:rsidR="008F77FD" w:rsidRDefault="008F77FD"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5DBE"/>
    <w:multiLevelType w:val="hybridMultilevel"/>
    <w:tmpl w:val="0D6EB078"/>
    <w:lvl w:ilvl="0" w:tplc="F9888B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00C51"/>
    <w:rsid w:val="000421C5"/>
    <w:rsid w:val="00073A48"/>
    <w:rsid w:val="00095A51"/>
    <w:rsid w:val="000A60CA"/>
    <w:rsid w:val="00123B9F"/>
    <w:rsid w:val="00124389"/>
    <w:rsid w:val="0014406B"/>
    <w:rsid w:val="00157581"/>
    <w:rsid w:val="001A3D22"/>
    <w:rsid w:val="001A5A1E"/>
    <w:rsid w:val="001C1ADC"/>
    <w:rsid w:val="001D479F"/>
    <w:rsid w:val="0021488C"/>
    <w:rsid w:val="002362C2"/>
    <w:rsid w:val="002446E3"/>
    <w:rsid w:val="002A64EF"/>
    <w:rsid w:val="002C1A8A"/>
    <w:rsid w:val="003361C8"/>
    <w:rsid w:val="003731CA"/>
    <w:rsid w:val="003A4832"/>
    <w:rsid w:val="004347A3"/>
    <w:rsid w:val="00443AB4"/>
    <w:rsid w:val="00482A62"/>
    <w:rsid w:val="004F525A"/>
    <w:rsid w:val="004F5C94"/>
    <w:rsid w:val="005062C0"/>
    <w:rsid w:val="0051052A"/>
    <w:rsid w:val="00571C48"/>
    <w:rsid w:val="00593028"/>
    <w:rsid w:val="0059411D"/>
    <w:rsid w:val="00605708"/>
    <w:rsid w:val="0064444F"/>
    <w:rsid w:val="00644FD6"/>
    <w:rsid w:val="00646C57"/>
    <w:rsid w:val="006568C0"/>
    <w:rsid w:val="006663A9"/>
    <w:rsid w:val="007161AF"/>
    <w:rsid w:val="00726E38"/>
    <w:rsid w:val="00743DE1"/>
    <w:rsid w:val="007527FD"/>
    <w:rsid w:val="00767F9F"/>
    <w:rsid w:val="00770FF8"/>
    <w:rsid w:val="00773C7D"/>
    <w:rsid w:val="007E7CA3"/>
    <w:rsid w:val="007F4B37"/>
    <w:rsid w:val="007F70FC"/>
    <w:rsid w:val="008D7BF9"/>
    <w:rsid w:val="008F77FD"/>
    <w:rsid w:val="00946826"/>
    <w:rsid w:val="00952C11"/>
    <w:rsid w:val="009B6C9D"/>
    <w:rsid w:val="009D1973"/>
    <w:rsid w:val="00A2610D"/>
    <w:rsid w:val="00AC7ED1"/>
    <w:rsid w:val="00B64572"/>
    <w:rsid w:val="00B65C6A"/>
    <w:rsid w:val="00B71DBD"/>
    <w:rsid w:val="00B92515"/>
    <w:rsid w:val="00C60237"/>
    <w:rsid w:val="00C60878"/>
    <w:rsid w:val="00C665FC"/>
    <w:rsid w:val="00CA3D8E"/>
    <w:rsid w:val="00CB360D"/>
    <w:rsid w:val="00CD6322"/>
    <w:rsid w:val="00D72070"/>
    <w:rsid w:val="00E10AC6"/>
    <w:rsid w:val="00E375CB"/>
    <w:rsid w:val="00E45225"/>
    <w:rsid w:val="00E54E01"/>
    <w:rsid w:val="00E607F5"/>
    <w:rsid w:val="00E61949"/>
    <w:rsid w:val="00EA4601"/>
    <w:rsid w:val="00ED048D"/>
    <w:rsid w:val="00F420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43377C4"/>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rsid w:val="001D479F"/>
    <w:rPr>
      <w:rFonts w:ascii="Times New Roman" w:eastAsia="Times New Roman" w:hAnsi="Times New Roman"/>
      <w:sz w:val="24"/>
      <w:szCs w:val="24"/>
    </w:rPr>
  </w:style>
  <w:style w:type="paragraph" w:styleId="Akapitzlist">
    <w:name w:val="List Paragraph"/>
    <w:basedOn w:val="Normalny"/>
    <w:uiPriority w:val="34"/>
    <w:qFormat/>
    <w:rsid w:val="001A5A1E"/>
    <w:pPr>
      <w:ind w:left="720"/>
      <w:contextualSpacing/>
    </w:pPr>
  </w:style>
  <w:style w:type="paragraph" w:customStyle="1" w:styleId="Default">
    <w:name w:val="Default"/>
    <w:rsid w:val="007F4B37"/>
    <w:pPr>
      <w:autoSpaceDE w:val="0"/>
      <w:autoSpaceDN w:val="0"/>
      <w:adjustRightInd w:val="0"/>
    </w:pPr>
    <w:rPr>
      <w:rFonts w:ascii="Garamond" w:eastAsia="Times New Roman"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073136">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836921836">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ED542-AFDB-4648-A44F-93E2C64C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4</TotalTime>
  <Pages>1</Pages>
  <Words>448</Words>
  <Characters>2691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Artur Fiedor</cp:lastModifiedBy>
  <cp:revision>3</cp:revision>
  <cp:lastPrinted>2023-12-18T12:52:00Z</cp:lastPrinted>
  <dcterms:created xsi:type="dcterms:W3CDTF">2026-03-20T06:35:00Z</dcterms:created>
  <dcterms:modified xsi:type="dcterms:W3CDTF">2026-03-20T06:38:00Z</dcterms:modified>
</cp:coreProperties>
</file>