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CC09E" w14:textId="1BF48F84" w:rsidR="004F40CE" w:rsidRPr="004278B4" w:rsidRDefault="004278B4" w:rsidP="004278B4">
      <w:pPr>
        <w:tabs>
          <w:tab w:val="right" w:pos="6521"/>
        </w:tabs>
        <w:spacing w:after="0" w:line="240" w:lineRule="auto"/>
        <w:ind w:left="142" w:right="141" w:hanging="142"/>
        <w:jc w:val="center"/>
        <w:rPr>
          <w:rFonts w:ascii="Verdana" w:hAnsi="Verdana"/>
          <w:b/>
          <w:sz w:val="20"/>
          <w:szCs w:val="20"/>
        </w:rPr>
      </w:pPr>
      <w:r w:rsidRPr="004278B4">
        <w:rPr>
          <w:rFonts w:ascii="Verdana" w:hAnsi="Verdana"/>
          <w:b/>
          <w:noProof/>
          <w:sz w:val="20"/>
          <w:szCs w:val="20"/>
        </w:rPr>
        <w:t xml:space="preserve">Informacja dotycząca zamówienia </w:t>
      </w:r>
      <w:r w:rsidRPr="004278B4">
        <w:rPr>
          <w:rFonts w:ascii="Verdana" w:hAnsi="Verdana"/>
          <w:b/>
          <w:sz w:val="20"/>
          <w:szCs w:val="20"/>
        </w:rPr>
        <w:t xml:space="preserve">o wartości mniejszej niż </w:t>
      </w:r>
      <w:r w:rsidR="00283A42">
        <w:rPr>
          <w:rFonts w:ascii="Verdana" w:hAnsi="Verdana"/>
          <w:b/>
          <w:sz w:val="20"/>
          <w:szCs w:val="20"/>
        </w:rPr>
        <w:t>170</w:t>
      </w:r>
      <w:r w:rsidRPr="004278B4">
        <w:rPr>
          <w:rFonts w:ascii="Verdana" w:hAnsi="Verdana"/>
          <w:b/>
          <w:sz w:val="20"/>
          <w:szCs w:val="20"/>
        </w:rPr>
        <w:t>.000 PLN (netto) lub wyłączonej spod stosowania ustawy Pzp</w:t>
      </w:r>
    </w:p>
    <w:p w14:paraId="40F61DBA" w14:textId="77777777" w:rsidR="004278B4" w:rsidRPr="004278B4" w:rsidRDefault="004278B4" w:rsidP="004278B4">
      <w:pPr>
        <w:tabs>
          <w:tab w:val="right" w:pos="6521"/>
        </w:tabs>
        <w:spacing w:after="0" w:line="240" w:lineRule="auto"/>
        <w:ind w:left="142" w:right="141" w:hanging="142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3CDF487B" w14:textId="77777777" w:rsidR="004278B4" w:rsidRDefault="004278B4" w:rsidP="004278B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14:paraId="5CEC5D57" w14:textId="77777777" w:rsidR="004278B4" w:rsidRDefault="004278B4" w:rsidP="004278B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14:paraId="72C5B775" w14:textId="77777777" w:rsidR="004278B4" w:rsidRDefault="004278B4" w:rsidP="004278B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14:paraId="261BF014" w14:textId="77777777" w:rsidR="00DD5A67" w:rsidRPr="004278B4" w:rsidRDefault="00DD5A67" w:rsidP="004278B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4278B4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 xml:space="preserve">Zamawiający: </w:t>
      </w:r>
    </w:p>
    <w:p w14:paraId="18D5EA63" w14:textId="77777777" w:rsidR="003D0CAC" w:rsidRPr="004278B4" w:rsidRDefault="00DD5A67" w:rsidP="004278B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4278B4">
        <w:rPr>
          <w:rFonts w:ascii="Verdana" w:eastAsia="Times New Roman" w:hAnsi="Verdana" w:cs="Arial"/>
          <w:sz w:val="20"/>
          <w:szCs w:val="20"/>
          <w:lang w:eastAsia="pl-PL"/>
        </w:rPr>
        <w:t xml:space="preserve">Generalna Dyrekcja Dróg </w:t>
      </w:r>
      <w:r w:rsidR="00AD714B" w:rsidRPr="004278B4">
        <w:rPr>
          <w:rFonts w:ascii="Verdana" w:eastAsia="Times New Roman" w:hAnsi="Verdana" w:cs="Arial"/>
          <w:sz w:val="20"/>
          <w:szCs w:val="20"/>
          <w:lang w:eastAsia="pl-PL"/>
        </w:rPr>
        <w:t>Krajowych</w:t>
      </w:r>
      <w:r w:rsidRPr="004278B4">
        <w:rPr>
          <w:rFonts w:ascii="Verdana" w:eastAsia="Times New Roman" w:hAnsi="Verdana" w:cs="Arial"/>
          <w:sz w:val="20"/>
          <w:szCs w:val="20"/>
          <w:lang w:eastAsia="pl-PL"/>
        </w:rPr>
        <w:t xml:space="preserve"> i Autostrad Oddział we Wrocławiu</w:t>
      </w:r>
      <w:r w:rsidR="003D0CAC" w:rsidRPr="004278B4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618D9781" w14:textId="77777777" w:rsidR="004278B4" w:rsidRPr="004278B4" w:rsidRDefault="004278B4" w:rsidP="004278B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14:paraId="0FFA0AE8" w14:textId="77777777" w:rsidR="004278B4" w:rsidRPr="004278B4" w:rsidRDefault="004278B4" w:rsidP="004278B4">
      <w:pPr>
        <w:spacing w:after="0" w:line="240" w:lineRule="auto"/>
        <w:textAlignment w:val="baseline"/>
        <w:outlineLvl w:val="1"/>
        <w:rPr>
          <w:rFonts w:ascii="Verdana" w:hAnsi="Verdana"/>
          <w:b/>
          <w:sz w:val="20"/>
          <w:szCs w:val="20"/>
          <w:u w:val="single"/>
        </w:rPr>
      </w:pPr>
      <w:r w:rsidRPr="004278B4">
        <w:rPr>
          <w:rFonts w:ascii="Verdana" w:hAnsi="Verdana"/>
          <w:b/>
          <w:sz w:val="20"/>
          <w:szCs w:val="20"/>
          <w:u w:val="single"/>
        </w:rPr>
        <w:t xml:space="preserve">Prowadzący postępowanie: </w:t>
      </w:r>
    </w:p>
    <w:p w14:paraId="06810DFF" w14:textId="77777777" w:rsidR="004278B4" w:rsidRPr="004278B4" w:rsidRDefault="004278B4" w:rsidP="004278B4">
      <w:pPr>
        <w:spacing w:after="0" w:line="240" w:lineRule="auto"/>
        <w:textAlignment w:val="baseline"/>
        <w:outlineLvl w:val="1"/>
        <w:rPr>
          <w:rFonts w:ascii="Verdana" w:eastAsia="Calibri" w:hAnsi="Verdana"/>
          <w:sz w:val="20"/>
          <w:szCs w:val="20"/>
        </w:rPr>
      </w:pPr>
      <w:r w:rsidRPr="004278B4">
        <w:rPr>
          <w:rFonts w:ascii="Verdana" w:hAnsi="Verdana"/>
          <w:sz w:val="20"/>
          <w:szCs w:val="20"/>
        </w:rPr>
        <w:t>Generalna</w:t>
      </w:r>
      <w:r w:rsidRPr="004278B4">
        <w:rPr>
          <w:rFonts w:ascii="Verdana" w:eastAsia="Calibri" w:hAnsi="Verdana"/>
          <w:sz w:val="20"/>
          <w:szCs w:val="20"/>
        </w:rPr>
        <w:t xml:space="preserve"> Dyrekcja Dróg Krajowych i</w:t>
      </w:r>
      <w:r w:rsidR="00291199">
        <w:rPr>
          <w:rFonts w:ascii="Verdana" w:eastAsia="Calibri" w:hAnsi="Verdana"/>
          <w:sz w:val="20"/>
          <w:szCs w:val="20"/>
        </w:rPr>
        <w:t xml:space="preserve"> Autostrad Oddział we Wrocławiu</w:t>
      </w:r>
      <w:r w:rsidRPr="004278B4">
        <w:rPr>
          <w:rFonts w:ascii="Verdana" w:eastAsia="Calibri" w:hAnsi="Verdana"/>
          <w:sz w:val="20"/>
          <w:szCs w:val="20"/>
        </w:rPr>
        <w:t xml:space="preserve">, Wydział Administracji Oddziału </w:t>
      </w:r>
      <w:r w:rsidR="000E4288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eastAsia="pl-PL"/>
        </w:rPr>
        <w:t>ul. Powstańców Śląskich 186</w:t>
      </w:r>
      <w:r w:rsidRPr="004278B4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eastAsia="pl-PL"/>
        </w:rPr>
        <w:t>, 53-139 Wrocław</w:t>
      </w:r>
    </w:p>
    <w:p w14:paraId="2002AD74" w14:textId="77777777" w:rsidR="004278B4" w:rsidRPr="00291199" w:rsidRDefault="004278B4" w:rsidP="004278B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14:paraId="21C50F5D" w14:textId="77777777" w:rsidR="00DD5A67" w:rsidRPr="00291199" w:rsidRDefault="00DD5A67" w:rsidP="004278B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291199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 xml:space="preserve">Przedmiot zamówienia: </w:t>
      </w:r>
    </w:p>
    <w:p w14:paraId="1FEB1C8F" w14:textId="04395E86" w:rsidR="00582A38" w:rsidRPr="00291199" w:rsidRDefault="003D0CAC" w:rsidP="004278B4">
      <w:pPr>
        <w:spacing w:after="0" w:line="240" w:lineRule="auto"/>
        <w:ind w:left="283"/>
        <w:jc w:val="center"/>
        <w:rPr>
          <w:rFonts w:ascii="Verdana" w:eastAsia="Calibri" w:hAnsi="Verdana" w:cs="Arial"/>
          <w:b/>
          <w:color w:val="000000"/>
          <w:sz w:val="20"/>
          <w:szCs w:val="20"/>
        </w:rPr>
      </w:pPr>
      <w:r w:rsidRPr="00291199">
        <w:rPr>
          <w:rFonts w:ascii="Verdana" w:hAnsi="Verdana" w:cs="Verdana"/>
          <w:b/>
          <w:sz w:val="20"/>
          <w:szCs w:val="20"/>
        </w:rPr>
        <w:t>„</w:t>
      </w:r>
      <w:r w:rsidR="00283A42">
        <w:rPr>
          <w:rFonts w:ascii="Verdana" w:hAnsi="Verdana" w:cs="Verdana"/>
          <w:b/>
          <w:sz w:val="20"/>
          <w:szCs w:val="20"/>
        </w:rPr>
        <w:t>D</w:t>
      </w:r>
      <w:r w:rsidR="00283A42" w:rsidRPr="00283A42">
        <w:rPr>
          <w:rFonts w:ascii="Verdana" w:hAnsi="Verdana"/>
          <w:b/>
          <w:bCs/>
          <w:sz w:val="20"/>
          <w:szCs w:val="20"/>
        </w:rPr>
        <w:t>ostawa środków ochrony indywidualnej, odzieży i obuwia roboczego dla pracowników GDDKiA Oddziału we Wrocławiu oraz podległych Rejonów</w:t>
      </w:r>
      <w:r w:rsidRPr="00291199">
        <w:rPr>
          <w:rFonts w:ascii="Verdana" w:eastAsia="Calibri" w:hAnsi="Verdana" w:cs="Arial"/>
          <w:b/>
          <w:color w:val="000000"/>
          <w:sz w:val="20"/>
          <w:szCs w:val="20"/>
        </w:rPr>
        <w:t>”</w:t>
      </w:r>
    </w:p>
    <w:p w14:paraId="19B34F27" w14:textId="77777777" w:rsidR="004278B4" w:rsidRPr="00291199" w:rsidRDefault="004278B4" w:rsidP="004278B4">
      <w:pPr>
        <w:spacing w:after="0" w:line="240" w:lineRule="auto"/>
        <w:ind w:left="283"/>
        <w:jc w:val="center"/>
        <w:rPr>
          <w:rFonts w:ascii="Verdana" w:eastAsia="Calibri" w:hAnsi="Verdana" w:cs="Arial"/>
          <w:b/>
          <w:color w:val="000000"/>
          <w:sz w:val="20"/>
          <w:szCs w:val="20"/>
        </w:rPr>
      </w:pPr>
    </w:p>
    <w:p w14:paraId="0EF03D4C" w14:textId="78E8CD75" w:rsidR="004278B4" w:rsidRDefault="004278B4" w:rsidP="00291199">
      <w:pPr>
        <w:spacing w:after="0" w:line="276" w:lineRule="auto"/>
        <w:textAlignment w:val="baseline"/>
        <w:outlineLvl w:val="1"/>
        <w:rPr>
          <w:rFonts w:ascii="Verdana" w:hAnsi="Verdana"/>
          <w:sz w:val="18"/>
          <w:szCs w:val="18"/>
        </w:rPr>
      </w:pPr>
      <w:r w:rsidRPr="00291199">
        <w:rPr>
          <w:rFonts w:ascii="Verdana" w:hAnsi="Verdana"/>
          <w:b/>
          <w:sz w:val="18"/>
          <w:szCs w:val="18"/>
        </w:rPr>
        <w:t>Nr sprawy</w:t>
      </w:r>
      <w:r w:rsidRPr="00291199">
        <w:rPr>
          <w:rFonts w:ascii="Verdana" w:hAnsi="Verdana"/>
          <w:sz w:val="18"/>
          <w:szCs w:val="18"/>
        </w:rPr>
        <w:t xml:space="preserve">: </w:t>
      </w:r>
      <w:r w:rsidR="000E4288">
        <w:rPr>
          <w:rFonts w:ascii="Verdana" w:hAnsi="Verdana"/>
          <w:sz w:val="18"/>
          <w:szCs w:val="18"/>
        </w:rPr>
        <w:t>OWR.F-2.2431.</w:t>
      </w:r>
      <w:r w:rsidR="00283A42">
        <w:rPr>
          <w:rFonts w:ascii="Verdana" w:hAnsi="Verdana"/>
          <w:sz w:val="18"/>
          <w:szCs w:val="18"/>
        </w:rPr>
        <w:t>5</w:t>
      </w:r>
      <w:r w:rsidR="00291199" w:rsidRPr="00291199">
        <w:rPr>
          <w:rFonts w:ascii="Verdana" w:hAnsi="Verdana"/>
          <w:sz w:val="18"/>
          <w:szCs w:val="18"/>
        </w:rPr>
        <w:t>.202</w:t>
      </w:r>
      <w:r w:rsidR="00890AD0">
        <w:rPr>
          <w:rFonts w:ascii="Verdana" w:hAnsi="Verdana"/>
          <w:sz w:val="18"/>
          <w:szCs w:val="18"/>
        </w:rPr>
        <w:t>6</w:t>
      </w:r>
    </w:p>
    <w:p w14:paraId="316C53F1" w14:textId="77777777" w:rsidR="00291199" w:rsidRPr="00291199" w:rsidRDefault="00291199" w:rsidP="00291199">
      <w:pPr>
        <w:spacing w:after="0" w:line="276" w:lineRule="auto"/>
        <w:textAlignment w:val="baseline"/>
        <w:outlineLvl w:val="1"/>
        <w:rPr>
          <w:rFonts w:ascii="Verdana" w:eastAsia="Calibri" w:hAnsi="Verdana" w:cs="Arial"/>
          <w:b/>
          <w:color w:val="000000"/>
          <w:sz w:val="20"/>
          <w:szCs w:val="20"/>
        </w:rPr>
      </w:pPr>
    </w:p>
    <w:p w14:paraId="23DD1B65" w14:textId="77777777" w:rsidR="00DD5A67" w:rsidRPr="00291199" w:rsidRDefault="00DD5A67" w:rsidP="004278B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291199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 xml:space="preserve">Formularz ofertowy należy przesyłać na adres: </w:t>
      </w:r>
    </w:p>
    <w:p w14:paraId="2C06E37D" w14:textId="77777777" w:rsidR="00890AD0" w:rsidRDefault="00890AD0" w:rsidP="004278B4">
      <w:pPr>
        <w:spacing w:after="0" w:line="240" w:lineRule="auto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14:paraId="34759373" w14:textId="6B45B882" w:rsidR="003D0CAC" w:rsidRPr="00291199" w:rsidRDefault="003D0CAC" w:rsidP="004278B4">
      <w:pPr>
        <w:spacing w:after="0" w:line="240" w:lineRule="auto"/>
        <w:jc w:val="both"/>
        <w:rPr>
          <w:rFonts w:ascii="Verdana" w:eastAsia="Times New Roman" w:hAnsi="Verdana" w:cs="Arial"/>
          <w:bCs/>
          <w:sz w:val="20"/>
          <w:szCs w:val="20"/>
          <w:highlight w:val="yellow"/>
          <w:lang w:eastAsia="pl-PL"/>
        </w:rPr>
      </w:pPr>
      <w:r w:rsidRPr="00397215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e-mail: </w:t>
      </w:r>
      <w:hyperlink r:id="rId7" w:history="1">
        <w:r w:rsidR="00890AD0" w:rsidRPr="00275A63">
          <w:rPr>
            <w:rStyle w:val="Hipercze"/>
            <w:rFonts w:ascii="Verdana" w:eastAsia="Times New Roman" w:hAnsi="Verdana" w:cs="Arial"/>
            <w:bCs/>
            <w:sz w:val="20"/>
            <w:szCs w:val="20"/>
            <w:lang w:eastAsia="pl-PL"/>
          </w:rPr>
          <w:t>mrogowski@gddkia.gov.pl</w:t>
        </w:r>
      </w:hyperlink>
      <w:r w:rsidRPr="00397215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 do dnia </w:t>
      </w:r>
      <w:r w:rsidR="00F539BA">
        <w:rPr>
          <w:rFonts w:ascii="Verdana" w:eastAsia="Times New Roman" w:hAnsi="Verdana" w:cs="Arial"/>
          <w:bCs/>
          <w:sz w:val="20"/>
          <w:szCs w:val="20"/>
          <w:lang w:eastAsia="pl-PL"/>
        </w:rPr>
        <w:t>13</w:t>
      </w:r>
      <w:r w:rsidR="000E4288">
        <w:rPr>
          <w:rFonts w:ascii="Verdana" w:eastAsia="Times New Roman" w:hAnsi="Verdana" w:cs="Arial"/>
          <w:bCs/>
          <w:sz w:val="20"/>
          <w:szCs w:val="20"/>
          <w:lang w:eastAsia="pl-PL"/>
        </w:rPr>
        <w:t>.</w:t>
      </w:r>
      <w:r w:rsidR="00890AD0">
        <w:rPr>
          <w:rFonts w:ascii="Verdana" w:eastAsia="Times New Roman" w:hAnsi="Verdana" w:cs="Arial"/>
          <w:bCs/>
          <w:sz w:val="20"/>
          <w:szCs w:val="20"/>
          <w:lang w:eastAsia="pl-PL"/>
        </w:rPr>
        <w:t>0</w:t>
      </w:r>
      <w:r w:rsidR="00F539BA">
        <w:rPr>
          <w:rFonts w:ascii="Verdana" w:eastAsia="Times New Roman" w:hAnsi="Verdana" w:cs="Arial"/>
          <w:bCs/>
          <w:sz w:val="20"/>
          <w:szCs w:val="20"/>
          <w:lang w:eastAsia="pl-PL"/>
        </w:rPr>
        <w:t>3</w:t>
      </w:r>
      <w:r w:rsidR="00397215" w:rsidRPr="00397215">
        <w:rPr>
          <w:rFonts w:ascii="Verdana" w:eastAsia="Times New Roman" w:hAnsi="Verdana" w:cs="Arial"/>
          <w:bCs/>
          <w:sz w:val="20"/>
          <w:szCs w:val="20"/>
          <w:lang w:eastAsia="pl-PL"/>
        </w:rPr>
        <w:t>.202</w:t>
      </w:r>
      <w:r w:rsidR="00890AD0">
        <w:rPr>
          <w:rFonts w:ascii="Verdana" w:eastAsia="Times New Roman" w:hAnsi="Verdana" w:cs="Arial"/>
          <w:bCs/>
          <w:sz w:val="20"/>
          <w:szCs w:val="20"/>
          <w:lang w:eastAsia="pl-PL"/>
        </w:rPr>
        <w:t>6</w:t>
      </w:r>
      <w:r w:rsidR="00726A32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</w:t>
      </w:r>
      <w:r w:rsidR="00397215" w:rsidRPr="00397215">
        <w:rPr>
          <w:rFonts w:ascii="Verdana" w:eastAsia="Times New Roman" w:hAnsi="Verdana" w:cs="Arial"/>
          <w:bCs/>
          <w:sz w:val="20"/>
          <w:szCs w:val="20"/>
          <w:lang w:eastAsia="pl-PL"/>
        </w:rPr>
        <w:t>r.</w:t>
      </w:r>
      <w:r w:rsidR="00291199" w:rsidRPr="00397215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</w:t>
      </w:r>
      <w:r w:rsidRPr="00397215">
        <w:rPr>
          <w:rFonts w:ascii="Verdana" w:eastAsia="Times New Roman" w:hAnsi="Verdana" w:cs="Arial"/>
          <w:bCs/>
          <w:sz w:val="20"/>
          <w:szCs w:val="20"/>
          <w:lang w:eastAsia="pl-PL"/>
        </w:rPr>
        <w:t>godzina</w:t>
      </w:r>
      <w:r w:rsidRPr="00291199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12:00</w:t>
      </w:r>
    </w:p>
    <w:p w14:paraId="1DA67D38" w14:textId="77777777" w:rsidR="003D0CAC" w:rsidRPr="00291199" w:rsidRDefault="003D0CAC" w:rsidP="004278B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14:paraId="171EA10B" w14:textId="6B944F54" w:rsidR="003D0CAC" w:rsidRPr="00291199" w:rsidRDefault="003D0CAC" w:rsidP="004278B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291199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Osoba prowadząca sprawę:</w:t>
      </w:r>
      <w:r w:rsidRPr="00291199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890AD0">
        <w:rPr>
          <w:rFonts w:ascii="Verdana" w:eastAsia="Times New Roman" w:hAnsi="Verdana" w:cs="Arial"/>
          <w:sz w:val="20"/>
          <w:szCs w:val="20"/>
          <w:lang w:eastAsia="pl-PL"/>
        </w:rPr>
        <w:t xml:space="preserve">Marek Rogowski </w:t>
      </w:r>
      <w:r w:rsidRPr="00291199">
        <w:rPr>
          <w:rFonts w:ascii="Verdana" w:eastAsia="Times New Roman" w:hAnsi="Verdana" w:cs="Arial"/>
          <w:sz w:val="20"/>
          <w:szCs w:val="20"/>
          <w:lang w:eastAsia="pl-PL"/>
        </w:rPr>
        <w:t xml:space="preserve">tel. </w:t>
      </w:r>
      <w:r w:rsidR="00F539BA">
        <w:rPr>
          <w:rFonts w:ascii="Verdana" w:eastAsia="Times New Roman" w:hAnsi="Verdana" w:cs="Arial"/>
          <w:sz w:val="20"/>
          <w:szCs w:val="20"/>
          <w:lang w:eastAsia="pl-PL"/>
        </w:rPr>
        <w:t>696 089 244</w:t>
      </w:r>
      <w:r w:rsidR="00291199" w:rsidRPr="00291199">
        <w:rPr>
          <w:rFonts w:ascii="Verdana" w:eastAsia="Times New Roman" w:hAnsi="Verdana" w:cs="Arial"/>
          <w:sz w:val="20"/>
          <w:szCs w:val="20"/>
          <w:lang w:eastAsia="pl-PL"/>
        </w:rPr>
        <w:t>,</w:t>
      </w:r>
    </w:p>
    <w:p w14:paraId="0D14D25B" w14:textId="77777777" w:rsidR="003D0CAC" w:rsidRPr="00291199" w:rsidRDefault="003D0CAC" w:rsidP="004278B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72D698BD" w14:textId="77777777" w:rsidR="003D0CAC" w:rsidRPr="00291199" w:rsidRDefault="003D0CAC" w:rsidP="004278B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291199">
        <w:rPr>
          <w:rFonts w:ascii="Verdana" w:eastAsia="Times New Roman" w:hAnsi="Verdana" w:cs="Arial"/>
          <w:sz w:val="20"/>
          <w:szCs w:val="20"/>
          <w:lang w:eastAsia="pl-PL"/>
        </w:rPr>
        <w:t>Oferty złożone po terminie nie będą rozpatrywane</w:t>
      </w:r>
    </w:p>
    <w:p w14:paraId="2DAE86E5" w14:textId="77777777" w:rsidR="003D0CAC" w:rsidRPr="00291199" w:rsidRDefault="003D0CAC" w:rsidP="004278B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291199">
        <w:rPr>
          <w:rFonts w:ascii="Verdana" w:eastAsia="Times New Roman" w:hAnsi="Verdana" w:cs="Arial"/>
          <w:sz w:val="20"/>
          <w:szCs w:val="20"/>
          <w:highlight w:val="yellow"/>
          <w:vertAlign w:val="superscript"/>
          <w:lang w:eastAsia="pl-PL"/>
        </w:rPr>
        <w:t xml:space="preserve">                                                                                                                              </w:t>
      </w:r>
    </w:p>
    <w:p w14:paraId="10B5D4C9" w14:textId="77777777" w:rsidR="00890AD0" w:rsidRDefault="003D0CAC" w:rsidP="004278B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291199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Termin realizacji zamówienia</w:t>
      </w:r>
      <w:r w:rsidRPr="00291199">
        <w:rPr>
          <w:rFonts w:ascii="Verdana" w:eastAsia="Times New Roman" w:hAnsi="Verdana" w:cs="Arial"/>
          <w:sz w:val="20"/>
          <w:szCs w:val="20"/>
          <w:lang w:eastAsia="pl-PL"/>
        </w:rPr>
        <w:t xml:space="preserve">: </w:t>
      </w:r>
    </w:p>
    <w:p w14:paraId="1B79B8F7" w14:textId="6CCD07EC" w:rsidR="003D0CAC" w:rsidRPr="004278B4" w:rsidRDefault="00890AD0" w:rsidP="004278B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12 miesięcy od podpisania umowy</w:t>
      </w:r>
      <w:r w:rsidR="008661CE">
        <w:rPr>
          <w:rFonts w:ascii="Verdana" w:hAnsi="Verdana" w:cs="Verdana"/>
          <w:sz w:val="20"/>
          <w:szCs w:val="20"/>
        </w:rPr>
        <w:t xml:space="preserve"> lub do wykorzystania kwoty.</w:t>
      </w:r>
    </w:p>
    <w:p w14:paraId="27B990EE" w14:textId="77777777" w:rsidR="003D0CAC" w:rsidRPr="004278B4" w:rsidRDefault="003D0CAC" w:rsidP="004278B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</w:p>
    <w:p w14:paraId="14F9D2F4" w14:textId="77777777" w:rsidR="00DD5A67" w:rsidRDefault="00DD5A67" w:rsidP="00DD5A6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479B7280" w14:textId="77777777" w:rsidR="00712EE5" w:rsidRDefault="00712EE5" w:rsidP="00855935">
      <w:pPr>
        <w:jc w:val="both"/>
        <w:rPr>
          <w:rFonts w:ascii="Calibri" w:hAnsi="Calibri" w:cs="Calibri"/>
          <w:b/>
          <w:bCs/>
          <w:i/>
          <w:iCs/>
          <w:lang w:val="en-US"/>
        </w:rPr>
      </w:pPr>
      <w:r>
        <w:rPr>
          <w:rFonts w:ascii="Calibri" w:hAnsi="Calibri" w:cs="Calibri"/>
          <w:b/>
          <w:bCs/>
          <w:i/>
          <w:iCs/>
          <w:lang w:val="en-US"/>
        </w:rPr>
        <w:t>„</w:t>
      </w:r>
      <w:r>
        <w:rPr>
          <w:rFonts w:ascii="Calibri" w:hAnsi="Calibri" w:cs="Calibri"/>
          <w:b/>
          <w:bCs/>
          <w:i/>
          <w:iCs/>
        </w:rPr>
        <w:t xml:space="preserve">Realizując obowiązek, o którym mowa w art. 24 ust. 6 ustawy z dnia 14 czerwca 2024 r. o ochronie sygnalistów (Dz. U. 2024 poz. 928), informujemy, że w Generalnej Dyrekcja Dróg Krajowych i Autostrad funkcjonuje </w:t>
      </w:r>
      <w:r>
        <w:rPr>
          <w:rFonts w:ascii="Calibri" w:hAnsi="Calibri" w:cs="Calibri"/>
          <w:b/>
          <w:bCs/>
          <w:i/>
          <w:iCs/>
          <w:lang w:val="en-US"/>
        </w:rPr>
        <w:t>„</w:t>
      </w:r>
      <w:r>
        <w:rPr>
          <w:rFonts w:ascii="Calibri" w:hAnsi="Calibri" w:cs="Calibri"/>
          <w:b/>
          <w:bCs/>
          <w:i/>
          <w:iCs/>
        </w:rPr>
        <w:t>Wewnętrzna procedura dokonywania zgłoszeń naruszeń prawa i podejmowania działań następczych</w:t>
      </w:r>
      <w:r>
        <w:rPr>
          <w:rFonts w:ascii="Calibri" w:hAnsi="Calibri" w:cs="Calibri"/>
          <w:b/>
          <w:bCs/>
          <w:i/>
          <w:iCs/>
          <w:lang w:val="en-US"/>
        </w:rPr>
        <w:t>”</w:t>
      </w:r>
      <w:r>
        <w:rPr>
          <w:rFonts w:ascii="Calibri" w:hAnsi="Calibri" w:cs="Calibri"/>
          <w:b/>
          <w:bCs/>
          <w:i/>
          <w:iCs/>
        </w:rPr>
        <w:t xml:space="preserve">. Szczegółowe informacje dotyczące sposobów dokonywania zgłoszeń wewnętrznych oraz funkcjonowania procedury dostępne są na stronie internetowej Generalnej Dyrekcji Dróg Krajowych i Autostrad w zakładce </w:t>
      </w:r>
      <w:r>
        <w:rPr>
          <w:rFonts w:ascii="Calibri" w:hAnsi="Calibri" w:cs="Calibri"/>
          <w:b/>
          <w:bCs/>
          <w:i/>
          <w:iCs/>
          <w:lang w:val="en-US"/>
        </w:rPr>
        <w:t>„</w:t>
      </w:r>
      <w:r>
        <w:rPr>
          <w:rFonts w:ascii="Calibri" w:hAnsi="Calibri" w:cs="Calibri"/>
          <w:b/>
          <w:bCs/>
          <w:i/>
          <w:iCs/>
        </w:rPr>
        <w:t>Załatw sprawę</w:t>
      </w:r>
      <w:r>
        <w:rPr>
          <w:rFonts w:ascii="Calibri" w:hAnsi="Calibri" w:cs="Calibri"/>
          <w:b/>
          <w:bCs/>
          <w:i/>
          <w:iCs/>
          <w:lang w:val="en-US"/>
        </w:rPr>
        <w:t>”„</w:t>
      </w:r>
      <w:r>
        <w:rPr>
          <w:rFonts w:ascii="Calibri" w:hAnsi="Calibri" w:cs="Calibri"/>
          <w:b/>
          <w:bCs/>
          <w:i/>
          <w:iCs/>
        </w:rPr>
        <w:t>procedura zgłoszeń wewnętrznych</w:t>
      </w:r>
      <w:r>
        <w:rPr>
          <w:rFonts w:ascii="Calibri" w:hAnsi="Calibri" w:cs="Calibri"/>
          <w:b/>
          <w:bCs/>
          <w:i/>
          <w:iCs/>
          <w:lang w:val="en-US"/>
        </w:rPr>
        <w:t>”</w:t>
      </w:r>
      <w:r>
        <w:rPr>
          <w:rFonts w:ascii="Calibri" w:hAnsi="Calibri" w:cs="Calibri"/>
          <w:b/>
          <w:bCs/>
          <w:i/>
          <w:iCs/>
        </w:rPr>
        <w:t>.</w:t>
      </w:r>
      <w:r>
        <w:rPr>
          <w:rFonts w:ascii="Calibri" w:hAnsi="Calibri" w:cs="Calibri"/>
          <w:b/>
          <w:bCs/>
          <w:i/>
          <w:iCs/>
          <w:lang w:val="en-US"/>
        </w:rPr>
        <w:t>”</w:t>
      </w:r>
    </w:p>
    <w:p w14:paraId="3FBBBDEB" w14:textId="77777777" w:rsidR="00712EE5" w:rsidRPr="00006D8B" w:rsidRDefault="00712EE5" w:rsidP="00DD5A6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sectPr w:rsidR="00712EE5" w:rsidRPr="00006D8B" w:rsidSect="005C480D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CAC1A" w14:textId="77777777" w:rsidR="00287759" w:rsidRDefault="00287759" w:rsidP="00DD5A67">
      <w:pPr>
        <w:spacing w:after="0" w:line="240" w:lineRule="auto"/>
      </w:pPr>
      <w:r>
        <w:separator/>
      </w:r>
    </w:p>
  </w:endnote>
  <w:endnote w:type="continuationSeparator" w:id="0">
    <w:p w14:paraId="24338923" w14:textId="77777777" w:rsidR="00287759" w:rsidRDefault="00287759" w:rsidP="00DD5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1C2B8" w14:textId="77777777" w:rsidR="00287759" w:rsidRDefault="00287759" w:rsidP="00DD5A67">
      <w:pPr>
        <w:spacing w:after="0" w:line="240" w:lineRule="auto"/>
      </w:pPr>
      <w:r>
        <w:separator/>
      </w:r>
    </w:p>
  </w:footnote>
  <w:footnote w:type="continuationSeparator" w:id="0">
    <w:p w14:paraId="076B1EF1" w14:textId="77777777" w:rsidR="00287759" w:rsidRDefault="00287759" w:rsidP="00DD5A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B2ADF"/>
    <w:multiLevelType w:val="hybridMultilevel"/>
    <w:tmpl w:val="CC52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C3057"/>
    <w:multiLevelType w:val="hybridMultilevel"/>
    <w:tmpl w:val="8DB86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C4782"/>
    <w:multiLevelType w:val="hybridMultilevel"/>
    <w:tmpl w:val="30A453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963E0"/>
    <w:multiLevelType w:val="hybridMultilevel"/>
    <w:tmpl w:val="ADDE9964"/>
    <w:lvl w:ilvl="0" w:tplc="17E4C9FC">
      <w:numFmt w:val="bullet"/>
      <w:lvlText w:val="•"/>
      <w:lvlJc w:val="left"/>
      <w:pPr>
        <w:ind w:left="704" w:hanging="420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C5D82"/>
    <w:multiLevelType w:val="hybridMultilevel"/>
    <w:tmpl w:val="BA480E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B7CE2"/>
    <w:multiLevelType w:val="hybridMultilevel"/>
    <w:tmpl w:val="34F60F1C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6EDC3132"/>
    <w:multiLevelType w:val="hybridMultilevel"/>
    <w:tmpl w:val="2D9E61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564967">
    <w:abstractNumId w:val="0"/>
  </w:num>
  <w:num w:numId="2" w16cid:durableId="1208686115">
    <w:abstractNumId w:val="5"/>
  </w:num>
  <w:num w:numId="3" w16cid:durableId="1279485776">
    <w:abstractNumId w:val="1"/>
  </w:num>
  <w:num w:numId="4" w16cid:durableId="182479079">
    <w:abstractNumId w:val="2"/>
  </w:num>
  <w:num w:numId="5" w16cid:durableId="1993828001">
    <w:abstractNumId w:val="4"/>
  </w:num>
  <w:num w:numId="6" w16cid:durableId="1117530237">
    <w:abstractNumId w:val="3"/>
  </w:num>
  <w:num w:numId="7" w16cid:durableId="5884679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AFD"/>
    <w:rsid w:val="00006D8B"/>
    <w:rsid w:val="000D579E"/>
    <w:rsid w:val="000E4288"/>
    <w:rsid w:val="000F303F"/>
    <w:rsid w:val="000F5BAB"/>
    <w:rsid w:val="001933DE"/>
    <w:rsid w:val="001E7E5A"/>
    <w:rsid w:val="001F196A"/>
    <w:rsid w:val="00207DE2"/>
    <w:rsid w:val="00233D51"/>
    <w:rsid w:val="00266E8B"/>
    <w:rsid w:val="0027116D"/>
    <w:rsid w:val="00283A42"/>
    <w:rsid w:val="00286890"/>
    <w:rsid w:val="00287759"/>
    <w:rsid w:val="00291199"/>
    <w:rsid w:val="00313223"/>
    <w:rsid w:val="00397215"/>
    <w:rsid w:val="003D0CAC"/>
    <w:rsid w:val="003D1235"/>
    <w:rsid w:val="003E3B0C"/>
    <w:rsid w:val="003E5E28"/>
    <w:rsid w:val="004278B4"/>
    <w:rsid w:val="0049451E"/>
    <w:rsid w:val="004F40CE"/>
    <w:rsid w:val="00560816"/>
    <w:rsid w:val="00576691"/>
    <w:rsid w:val="00582A38"/>
    <w:rsid w:val="005C480D"/>
    <w:rsid w:val="00651602"/>
    <w:rsid w:val="00661996"/>
    <w:rsid w:val="00672C3D"/>
    <w:rsid w:val="006D06AB"/>
    <w:rsid w:val="00712EE5"/>
    <w:rsid w:val="00726A32"/>
    <w:rsid w:val="00752E00"/>
    <w:rsid w:val="007853A0"/>
    <w:rsid w:val="007C0952"/>
    <w:rsid w:val="007F2E89"/>
    <w:rsid w:val="007F39B1"/>
    <w:rsid w:val="00806BAB"/>
    <w:rsid w:val="00855935"/>
    <w:rsid w:val="008661CE"/>
    <w:rsid w:val="00890AD0"/>
    <w:rsid w:val="008C2255"/>
    <w:rsid w:val="009610C1"/>
    <w:rsid w:val="009C3A31"/>
    <w:rsid w:val="009E40C9"/>
    <w:rsid w:val="00A1346C"/>
    <w:rsid w:val="00A33119"/>
    <w:rsid w:val="00AC3638"/>
    <w:rsid w:val="00AD714B"/>
    <w:rsid w:val="00B30DCF"/>
    <w:rsid w:val="00BA7BD3"/>
    <w:rsid w:val="00BD55B7"/>
    <w:rsid w:val="00BF00D0"/>
    <w:rsid w:val="00C128FD"/>
    <w:rsid w:val="00CA7AFD"/>
    <w:rsid w:val="00CF495D"/>
    <w:rsid w:val="00CF7592"/>
    <w:rsid w:val="00DA3322"/>
    <w:rsid w:val="00DD2D75"/>
    <w:rsid w:val="00DD464E"/>
    <w:rsid w:val="00DD5A67"/>
    <w:rsid w:val="00DF312E"/>
    <w:rsid w:val="00E014E2"/>
    <w:rsid w:val="00E02A09"/>
    <w:rsid w:val="00E166C2"/>
    <w:rsid w:val="00E927A9"/>
    <w:rsid w:val="00E96DAE"/>
    <w:rsid w:val="00EC4E3F"/>
    <w:rsid w:val="00F14D44"/>
    <w:rsid w:val="00F539BA"/>
    <w:rsid w:val="00F6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D6005"/>
  <w15:chartTrackingRefBased/>
  <w15:docId w15:val="{9D6B4FD1-1BA6-4C92-B990-683B16486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5A6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DNONIKtreodnonika">
    <w:name w:val="ODNOŚNIK – treść odnośnika"/>
    <w:uiPriority w:val="19"/>
    <w:qFormat/>
    <w:rsid w:val="00DD5A6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DD5A67"/>
    <w:rPr>
      <w:rFonts w:ascii="Times New Roman" w:hAnsi="Times New Roman" w:cs="Times New Roman" w:hint="default"/>
      <w:vertAlign w:val="superscript"/>
    </w:rPr>
  </w:style>
  <w:style w:type="character" w:customStyle="1" w:styleId="IGindeksgrny">
    <w:name w:val="_IG_ – indeks górny"/>
    <w:basedOn w:val="Domylnaczcionkaakapitu"/>
    <w:uiPriority w:val="2"/>
    <w:qFormat/>
    <w:rsid w:val="00DD5A67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character" w:styleId="Hipercze">
    <w:name w:val="Hyperlink"/>
    <w:basedOn w:val="Domylnaczcionkaakapitu"/>
    <w:uiPriority w:val="99"/>
    <w:unhideWhenUsed/>
    <w:rsid w:val="00DD5A67"/>
    <w:rPr>
      <w:color w:val="0563C1" w:themeColor="hyperlink"/>
      <w:u w:val="single"/>
    </w:rPr>
  </w:style>
  <w:style w:type="paragraph" w:customStyle="1" w:styleId="pkt">
    <w:name w:val="pkt"/>
    <w:basedOn w:val="Normalny"/>
    <w:rsid w:val="00F60A65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3311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579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579E"/>
    <w:rPr>
      <w:rFonts w:ascii="Calibri" w:eastAsia="Calibri" w:hAnsi="Calibri" w:cs="Times New Roman"/>
      <w:sz w:val="20"/>
      <w:szCs w:val="20"/>
    </w:rPr>
  </w:style>
  <w:style w:type="paragraph" w:styleId="Zwykytekst">
    <w:name w:val="Plain Text"/>
    <w:basedOn w:val="Normalny"/>
    <w:link w:val="ZwykytekstZnak"/>
    <w:semiHidden/>
    <w:unhideWhenUsed/>
    <w:rsid w:val="005C480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5C480D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6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3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rogowski@gddk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</vt:vector>
  </HeadingPairs>
  <TitlesOfParts>
    <vt:vector size="5" baseType="lpstr">
      <vt:lpstr/>
      <vt:lpstr>    Prowadzący postępowanie: </vt:lpstr>
      <vt:lpstr>    Generalna Dyrekcja Dróg Krajowych i Autostrad Oddział we Wrocławiu, Wydział Admi</vt:lpstr>
      <vt:lpstr>    Nr sprawy: O/WR.F-2.2431.18.2023</vt:lpstr>
      <vt:lpstr>    </vt:lpstr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Polakowska Marta</dc:creator>
  <cp:keywords/>
  <dc:description/>
  <cp:lastModifiedBy>Rogowski Marek</cp:lastModifiedBy>
  <cp:revision>8</cp:revision>
  <dcterms:created xsi:type="dcterms:W3CDTF">2025-11-20T09:27:00Z</dcterms:created>
  <dcterms:modified xsi:type="dcterms:W3CDTF">2026-03-02T09:25:00Z</dcterms:modified>
</cp:coreProperties>
</file>