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93A1" w14:textId="305FDA66" w:rsidR="008F3FF1" w:rsidRPr="008F3FF1" w:rsidRDefault="008F3FF1" w:rsidP="008F3FF1">
      <w:pPr>
        <w:spacing w:after="0" w:line="264" w:lineRule="auto"/>
        <w:jc w:val="right"/>
        <w:rPr>
          <w:rFonts w:ascii="Lato" w:hAnsi="Lato"/>
        </w:rPr>
      </w:pPr>
      <w:bookmarkStart w:id="0" w:name="_Hlk210121414"/>
      <w:r w:rsidRPr="008F3FF1">
        <w:rPr>
          <w:rFonts w:ascii="Lato" w:hAnsi="Lato"/>
        </w:rPr>
        <w:t>Załącznik  nr 2 do zaproszenia – specyfikacja techniczna</w:t>
      </w:r>
    </w:p>
    <w:p w14:paraId="43EE5A71" w14:textId="7BFFAC1B" w:rsidR="008D2DB1" w:rsidRPr="00B90BCD" w:rsidRDefault="00206E48" w:rsidP="004A2CAE">
      <w:pPr>
        <w:spacing w:after="0" w:line="264" w:lineRule="auto"/>
        <w:jc w:val="center"/>
        <w:rPr>
          <w:rFonts w:ascii="Lato" w:hAnsi="Lato"/>
          <w:b/>
          <w:bCs/>
        </w:rPr>
      </w:pPr>
      <w:r w:rsidRPr="00B90BCD">
        <w:rPr>
          <w:rFonts w:ascii="Lato" w:hAnsi="Lato"/>
          <w:b/>
          <w:bCs/>
        </w:rPr>
        <w:t>SPECYFIKACJA TECHNICZNA</w:t>
      </w:r>
    </w:p>
    <w:p w14:paraId="757F333D" w14:textId="5F2A9B89" w:rsidR="00206E48" w:rsidRPr="00B90BCD" w:rsidRDefault="00206E48" w:rsidP="00206E48">
      <w:pPr>
        <w:jc w:val="center"/>
        <w:rPr>
          <w:rFonts w:ascii="Lato" w:hAnsi="Lato"/>
          <w:b/>
          <w:bCs/>
        </w:rPr>
      </w:pPr>
      <w:r w:rsidRPr="00B90BCD">
        <w:rPr>
          <w:rFonts w:ascii="Lato" w:hAnsi="Lato"/>
          <w:b/>
          <w:bCs/>
        </w:rPr>
        <w:t>Minimalne wymagania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5972"/>
        <w:gridCol w:w="2507"/>
      </w:tblGrid>
      <w:tr w:rsidR="00206E48" w:rsidRPr="00E76D6E" w14:paraId="5048F5A9" w14:textId="77777777" w:rsidTr="00E76D6E">
        <w:tc>
          <w:tcPr>
            <w:tcW w:w="581" w:type="dxa"/>
          </w:tcPr>
          <w:p w14:paraId="4FB36660" w14:textId="036B77BB" w:rsidR="00206E48" w:rsidRPr="00E76D6E" w:rsidRDefault="00206E48" w:rsidP="00E76D6E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L.p.</w:t>
            </w:r>
          </w:p>
        </w:tc>
        <w:tc>
          <w:tcPr>
            <w:tcW w:w="5972" w:type="dxa"/>
            <w:vAlign w:val="center"/>
          </w:tcPr>
          <w:p w14:paraId="306B410D" w14:textId="173BE961" w:rsidR="00206E48" w:rsidRPr="00E76D6E" w:rsidRDefault="00206E48" w:rsidP="00206E48">
            <w:pPr>
              <w:jc w:val="center"/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Warunki zamawiającego</w:t>
            </w:r>
          </w:p>
        </w:tc>
        <w:tc>
          <w:tcPr>
            <w:tcW w:w="2507" w:type="dxa"/>
            <w:vAlign w:val="center"/>
          </w:tcPr>
          <w:p w14:paraId="1DAB50D6" w14:textId="0A8F4B1E" w:rsidR="00206E48" w:rsidRPr="00E76D6E" w:rsidRDefault="00206E48" w:rsidP="00206E48">
            <w:pPr>
              <w:jc w:val="center"/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Parametry oferowane</w:t>
            </w:r>
          </w:p>
        </w:tc>
      </w:tr>
      <w:tr w:rsidR="00206E48" w:rsidRPr="00E76D6E" w14:paraId="3125A886" w14:textId="77777777" w:rsidTr="00E76D6E">
        <w:tc>
          <w:tcPr>
            <w:tcW w:w="581" w:type="dxa"/>
            <w:vAlign w:val="center"/>
          </w:tcPr>
          <w:p w14:paraId="7DBC227F" w14:textId="0CBEEC08" w:rsidR="00206E48" w:rsidRPr="00E76D6E" w:rsidRDefault="00206E48" w:rsidP="00E76D6E">
            <w:pPr>
              <w:jc w:val="center"/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1</w:t>
            </w:r>
          </w:p>
        </w:tc>
        <w:tc>
          <w:tcPr>
            <w:tcW w:w="5972" w:type="dxa"/>
            <w:vAlign w:val="center"/>
          </w:tcPr>
          <w:p w14:paraId="35846364" w14:textId="1371B019" w:rsidR="00206E48" w:rsidRPr="00E76D6E" w:rsidRDefault="00206E48" w:rsidP="00206E48">
            <w:pPr>
              <w:jc w:val="center"/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2</w:t>
            </w:r>
          </w:p>
        </w:tc>
        <w:tc>
          <w:tcPr>
            <w:tcW w:w="2507" w:type="dxa"/>
            <w:vAlign w:val="center"/>
          </w:tcPr>
          <w:p w14:paraId="32E5B38B" w14:textId="0B7D639C" w:rsidR="00206E48" w:rsidRPr="00E76D6E" w:rsidRDefault="00206E48" w:rsidP="00206E48">
            <w:pPr>
              <w:jc w:val="center"/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3</w:t>
            </w:r>
          </w:p>
        </w:tc>
      </w:tr>
      <w:tr w:rsidR="00206E48" w:rsidRPr="00E76D6E" w14:paraId="2A68165F" w14:textId="77777777" w:rsidTr="00E76D6E">
        <w:tc>
          <w:tcPr>
            <w:tcW w:w="9060" w:type="dxa"/>
            <w:gridSpan w:val="3"/>
          </w:tcPr>
          <w:p w14:paraId="562A28B2" w14:textId="32B4F345" w:rsidR="00206E48" w:rsidRPr="00E76D6E" w:rsidRDefault="00354C5A" w:rsidP="00E76D6E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</w:rPr>
            </w:pPr>
            <w:r w:rsidRPr="00E76D6E">
              <w:rPr>
                <w:rFonts w:ascii="Lato" w:hAnsi="Lato"/>
                <w:b/>
                <w:bCs/>
              </w:rPr>
              <w:t xml:space="preserve">Dozymetr indywidualny – </w:t>
            </w:r>
            <w:r w:rsidR="00466D38">
              <w:rPr>
                <w:rFonts w:ascii="Lato" w:hAnsi="Lato"/>
                <w:b/>
                <w:bCs/>
              </w:rPr>
              <w:t>4</w:t>
            </w:r>
            <w:r w:rsidRPr="00E76D6E">
              <w:rPr>
                <w:rFonts w:ascii="Lato" w:hAnsi="Lato"/>
                <w:b/>
                <w:bCs/>
              </w:rPr>
              <w:t>0 szt.</w:t>
            </w:r>
          </w:p>
        </w:tc>
      </w:tr>
      <w:tr w:rsidR="00E76D6E" w:rsidRPr="00E76D6E" w14:paraId="719DABD4" w14:textId="77777777" w:rsidTr="00E76D6E">
        <w:tc>
          <w:tcPr>
            <w:tcW w:w="581" w:type="dxa"/>
          </w:tcPr>
          <w:p w14:paraId="6FEEC917" w14:textId="77777777" w:rsidR="00E76D6E" w:rsidRPr="00E76D6E" w:rsidRDefault="00E76D6E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</w:tcPr>
          <w:p w14:paraId="21DA103C" w14:textId="77777777" w:rsidR="00E76D6E" w:rsidRPr="00E76D6E" w:rsidRDefault="00E76D6E" w:rsidP="00E76D6E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Nazwa producenta</w:t>
            </w:r>
          </w:p>
          <w:p w14:paraId="45AD8BC3" w14:textId="77777777" w:rsidR="00E76D6E" w:rsidRPr="00E76D6E" w:rsidRDefault="00E76D6E" w:rsidP="00E76D6E">
            <w:pPr>
              <w:rPr>
                <w:rFonts w:ascii="Lato" w:hAnsi="Lato"/>
              </w:rPr>
            </w:pPr>
          </w:p>
          <w:p w14:paraId="2DD799FF" w14:textId="77777777" w:rsidR="00E76D6E" w:rsidRPr="00E76D6E" w:rsidRDefault="00E76D6E" w:rsidP="00E76D6E">
            <w:pPr>
              <w:rPr>
                <w:rFonts w:ascii="Lato" w:hAnsi="Lato"/>
              </w:rPr>
            </w:pPr>
          </w:p>
          <w:p w14:paraId="1D629AE8" w14:textId="77777777" w:rsidR="00E76D6E" w:rsidRPr="00E76D6E" w:rsidRDefault="00E76D6E" w:rsidP="00E76D6E">
            <w:pPr>
              <w:rPr>
                <w:rFonts w:ascii="Lato" w:hAnsi="Lato"/>
              </w:rPr>
            </w:pPr>
          </w:p>
          <w:p w14:paraId="36A57443" w14:textId="77777777" w:rsidR="00E76D6E" w:rsidRPr="00E76D6E" w:rsidRDefault="00E76D6E" w:rsidP="00E76D6E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046A0064" w14:textId="77777777" w:rsidR="00E76D6E" w:rsidRPr="00E76D6E" w:rsidRDefault="00E76D6E" w:rsidP="00E76D6E">
            <w:pPr>
              <w:rPr>
                <w:rFonts w:ascii="Lato" w:hAnsi="Lato"/>
                <w:b/>
                <w:bCs/>
              </w:rPr>
            </w:pPr>
          </w:p>
        </w:tc>
      </w:tr>
      <w:tr w:rsidR="00E76D6E" w:rsidRPr="00E76D6E" w14:paraId="3441CC31" w14:textId="77777777" w:rsidTr="00E76D6E">
        <w:tc>
          <w:tcPr>
            <w:tcW w:w="581" w:type="dxa"/>
          </w:tcPr>
          <w:p w14:paraId="437EEC52" w14:textId="77777777" w:rsidR="00E76D6E" w:rsidRPr="00E76D6E" w:rsidRDefault="00E76D6E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</w:tcPr>
          <w:p w14:paraId="433BA387" w14:textId="77777777" w:rsidR="00E76D6E" w:rsidRPr="00E76D6E" w:rsidRDefault="00E76D6E" w:rsidP="00E76D6E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Nazwa handlowa modelu</w:t>
            </w:r>
          </w:p>
          <w:p w14:paraId="61FD4E5A" w14:textId="77777777" w:rsidR="00E76D6E" w:rsidRPr="00E76D6E" w:rsidRDefault="00E76D6E" w:rsidP="00E76D6E">
            <w:pPr>
              <w:rPr>
                <w:rFonts w:ascii="Lato" w:hAnsi="Lato"/>
              </w:rPr>
            </w:pPr>
          </w:p>
          <w:p w14:paraId="773CECD0" w14:textId="77777777" w:rsidR="00E76D6E" w:rsidRPr="00E76D6E" w:rsidRDefault="00E76D6E" w:rsidP="00E76D6E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7755DE65" w14:textId="77777777" w:rsidR="00E76D6E" w:rsidRPr="00E76D6E" w:rsidRDefault="00E76D6E" w:rsidP="00E76D6E">
            <w:pPr>
              <w:rPr>
                <w:rFonts w:ascii="Lato" w:hAnsi="Lato"/>
                <w:b/>
                <w:bCs/>
              </w:rPr>
            </w:pPr>
          </w:p>
        </w:tc>
      </w:tr>
      <w:tr w:rsidR="00E76D6E" w:rsidRPr="00E76D6E" w14:paraId="748DD2C8" w14:textId="77777777" w:rsidTr="00E76D6E">
        <w:tc>
          <w:tcPr>
            <w:tcW w:w="581" w:type="dxa"/>
          </w:tcPr>
          <w:p w14:paraId="77495665" w14:textId="77777777" w:rsidR="00E76D6E" w:rsidRPr="00E76D6E" w:rsidRDefault="00E76D6E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</w:tcPr>
          <w:p w14:paraId="4B4EA7BA" w14:textId="77777777" w:rsidR="00E76D6E" w:rsidRPr="00E76D6E" w:rsidRDefault="00E76D6E" w:rsidP="00E76D6E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Adres strony internetowej producenta</w:t>
            </w:r>
          </w:p>
          <w:p w14:paraId="53844A1D" w14:textId="4DB3CA81" w:rsidR="00E76D6E" w:rsidRPr="00E76D6E" w:rsidRDefault="00E76D6E" w:rsidP="00E76D6E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151C2A42" w14:textId="77777777" w:rsidR="00E76D6E" w:rsidRPr="00E76D6E" w:rsidRDefault="00E76D6E" w:rsidP="00E76D6E">
            <w:pPr>
              <w:rPr>
                <w:rFonts w:ascii="Lato" w:hAnsi="Lato"/>
                <w:b/>
                <w:bCs/>
              </w:rPr>
            </w:pPr>
          </w:p>
        </w:tc>
      </w:tr>
      <w:tr w:rsidR="00E76D6E" w:rsidRPr="00E76D6E" w14:paraId="3EA00486" w14:textId="77777777" w:rsidTr="00E76D6E">
        <w:tc>
          <w:tcPr>
            <w:tcW w:w="581" w:type="dxa"/>
          </w:tcPr>
          <w:p w14:paraId="0FE9EF44" w14:textId="77777777" w:rsidR="00E76D6E" w:rsidRPr="00E76D6E" w:rsidRDefault="00E76D6E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</w:tcPr>
          <w:p w14:paraId="4E502E7D" w14:textId="77777777" w:rsidR="00E76D6E" w:rsidRPr="00E76D6E" w:rsidRDefault="00E76D6E" w:rsidP="00E76D6E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Karta katalogowa/folder PDF</w:t>
            </w:r>
          </w:p>
          <w:p w14:paraId="1C8CBAEE" w14:textId="056CA1B7" w:rsidR="00E76D6E" w:rsidRPr="00E76D6E" w:rsidRDefault="00E76D6E" w:rsidP="00E76D6E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5DEBEAEA" w14:textId="77777777" w:rsidR="00E76D6E" w:rsidRPr="00E76D6E" w:rsidRDefault="00E76D6E" w:rsidP="00E76D6E">
            <w:pPr>
              <w:rPr>
                <w:rFonts w:ascii="Lato" w:hAnsi="Lato"/>
                <w:b/>
                <w:bCs/>
              </w:rPr>
            </w:pPr>
          </w:p>
        </w:tc>
      </w:tr>
      <w:tr w:rsidR="00206E48" w:rsidRPr="00E76D6E" w14:paraId="7D58CB19" w14:textId="77777777" w:rsidTr="00E76D6E">
        <w:tc>
          <w:tcPr>
            <w:tcW w:w="581" w:type="dxa"/>
          </w:tcPr>
          <w:p w14:paraId="4665A456" w14:textId="1EF539DB" w:rsidR="00206E48" w:rsidRPr="00E76D6E" w:rsidRDefault="00206E48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41785692" w14:textId="36F53CB7" w:rsidR="00F348A8" w:rsidRPr="00E76D6E" w:rsidRDefault="00F348A8" w:rsidP="00F348A8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 xml:space="preserve">Spełnia wymagania norm oraz dyrektyw: </w:t>
            </w:r>
          </w:p>
          <w:p w14:paraId="7BC09E5B" w14:textId="77777777" w:rsidR="008025E0" w:rsidRPr="00E76D6E" w:rsidRDefault="008025E0" w:rsidP="00F57D91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IEC 61526:2024,</w:t>
            </w:r>
          </w:p>
          <w:p w14:paraId="445E5D98" w14:textId="51C0D6A7" w:rsidR="00174E6B" w:rsidRPr="00E76D6E" w:rsidRDefault="008025E0" w:rsidP="00F57D91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posiada</w:t>
            </w:r>
            <w:r w:rsidR="000546FF" w:rsidRPr="00E76D6E">
              <w:rPr>
                <w:rFonts w:ascii="Lato" w:hAnsi="Lato"/>
              </w:rPr>
              <w:t xml:space="preserve"> oznakowanie CE potwierdzające spełnienie wymogów obowiązujących dyrektyw UE oraz dopuszczone do obrotu w UE.</w:t>
            </w:r>
          </w:p>
        </w:tc>
        <w:tc>
          <w:tcPr>
            <w:tcW w:w="2507" w:type="dxa"/>
          </w:tcPr>
          <w:p w14:paraId="73396EB3" w14:textId="1C8FB876" w:rsidR="00206E48" w:rsidRPr="00E76D6E" w:rsidRDefault="00206E48" w:rsidP="004A2CAE">
            <w:pPr>
              <w:rPr>
                <w:rFonts w:ascii="Lato" w:hAnsi="Lato"/>
              </w:rPr>
            </w:pPr>
          </w:p>
        </w:tc>
      </w:tr>
      <w:tr w:rsidR="00F348A8" w:rsidRPr="00E76D6E" w14:paraId="63F2AA43" w14:textId="77777777" w:rsidTr="00E76D6E">
        <w:tc>
          <w:tcPr>
            <w:tcW w:w="581" w:type="dxa"/>
          </w:tcPr>
          <w:p w14:paraId="373D65F4" w14:textId="40B93C48" w:rsidR="00F348A8" w:rsidRPr="00E76D6E" w:rsidRDefault="00F348A8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7E7D32AB" w14:textId="77777777" w:rsidR="00F348A8" w:rsidRPr="00E76D6E" w:rsidRDefault="00F348A8" w:rsidP="00F348A8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Przeznaczenie:</w:t>
            </w:r>
          </w:p>
          <w:p w14:paraId="1B5E2A55" w14:textId="77777777" w:rsidR="000546FF" w:rsidRPr="00E76D6E" w:rsidRDefault="00F348A8" w:rsidP="000546FF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</w:t>
            </w:r>
            <w:r w:rsidR="000546FF" w:rsidRPr="00E76D6E">
              <w:rPr>
                <w:rFonts w:ascii="Lato" w:hAnsi="Lato"/>
              </w:rPr>
              <w:t xml:space="preserve"> indywidualnego równoważnika dawki promieniowania rentgenowskiego i gamma, </w:t>
            </w:r>
          </w:p>
          <w:p w14:paraId="497D0A9F" w14:textId="068ACB29" w:rsidR="008B2F1E" w:rsidRPr="00E76D6E" w:rsidRDefault="000546FF" w:rsidP="00F348A8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pomiar mocy indywidualnego równoważnika dawki promieniowania rentgenowskiego i gamma</w:t>
            </w:r>
            <w:r w:rsidR="008B2F1E" w:rsidRPr="00E76D6E">
              <w:rPr>
                <w:rFonts w:ascii="Lato" w:hAnsi="Lato"/>
              </w:rPr>
              <w:t>.</w:t>
            </w:r>
          </w:p>
        </w:tc>
        <w:tc>
          <w:tcPr>
            <w:tcW w:w="2507" w:type="dxa"/>
          </w:tcPr>
          <w:p w14:paraId="5D0D57EB" w14:textId="50A45AF0" w:rsidR="00F348A8" w:rsidRPr="00E76D6E" w:rsidRDefault="00F348A8" w:rsidP="004A2CAE">
            <w:pPr>
              <w:rPr>
                <w:rFonts w:ascii="Lato" w:hAnsi="Lato"/>
              </w:rPr>
            </w:pPr>
          </w:p>
        </w:tc>
      </w:tr>
      <w:tr w:rsidR="00F348A8" w:rsidRPr="00E76D6E" w14:paraId="336893CE" w14:textId="77777777" w:rsidTr="00E76D6E">
        <w:tc>
          <w:tcPr>
            <w:tcW w:w="581" w:type="dxa"/>
          </w:tcPr>
          <w:p w14:paraId="1936CCD3" w14:textId="1D4A7910" w:rsidR="00F348A8" w:rsidRPr="00E76D6E" w:rsidRDefault="00F348A8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298E85C8" w14:textId="77777777" w:rsidR="00F348A8" w:rsidRPr="00E76D6E" w:rsidRDefault="000546FF" w:rsidP="00F348A8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 xml:space="preserve">Zakres pomiarowy dawki: co najmniej 0,1 </w:t>
            </w:r>
            <w:proofErr w:type="spellStart"/>
            <w:r w:rsidRPr="00E76D6E">
              <w:rPr>
                <w:rFonts w:ascii="Lato" w:hAnsi="Lato"/>
              </w:rPr>
              <w:t>mSv</w:t>
            </w:r>
            <w:proofErr w:type="spellEnd"/>
            <w:r w:rsidRPr="00E76D6E">
              <w:rPr>
                <w:rFonts w:ascii="Lato" w:hAnsi="Lato"/>
              </w:rPr>
              <w:t xml:space="preserve"> – 10 </w:t>
            </w:r>
            <w:proofErr w:type="spellStart"/>
            <w:r w:rsidRPr="00E76D6E">
              <w:rPr>
                <w:rFonts w:ascii="Lato" w:hAnsi="Lato"/>
              </w:rPr>
              <w:t>Sv</w:t>
            </w:r>
            <w:proofErr w:type="spellEnd"/>
            <w:r w:rsidRPr="00E76D6E">
              <w:rPr>
                <w:rFonts w:ascii="Lato" w:hAnsi="Lato"/>
              </w:rPr>
              <w:t>.</w:t>
            </w:r>
          </w:p>
          <w:p w14:paraId="665C7399" w14:textId="6549AEEA" w:rsidR="00E76D6E" w:rsidRPr="00E76D6E" w:rsidRDefault="00E76D6E" w:rsidP="00F348A8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03CB9039" w14:textId="4C417B62" w:rsidR="00F348A8" w:rsidRPr="00E76D6E" w:rsidRDefault="00F348A8" w:rsidP="004A2CAE">
            <w:pPr>
              <w:rPr>
                <w:rFonts w:ascii="Lato" w:hAnsi="Lato"/>
              </w:rPr>
            </w:pPr>
          </w:p>
        </w:tc>
      </w:tr>
      <w:tr w:rsidR="001D4B16" w:rsidRPr="00E76D6E" w14:paraId="47188EFF" w14:textId="77777777" w:rsidTr="00E76D6E">
        <w:tc>
          <w:tcPr>
            <w:tcW w:w="581" w:type="dxa"/>
          </w:tcPr>
          <w:p w14:paraId="532BFF94" w14:textId="77777777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59F8A9A1" w14:textId="74F3F20C" w:rsidR="001D4B16" w:rsidRPr="00E76D6E" w:rsidRDefault="000546FF" w:rsidP="001D4B16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 xml:space="preserve">Zakres pomiarowy mocy dawki: co najmniej 0,1 </w:t>
            </w:r>
            <w:proofErr w:type="spellStart"/>
            <w:r w:rsidRPr="00E76D6E">
              <w:rPr>
                <w:rFonts w:ascii="Lato" w:hAnsi="Lato"/>
              </w:rPr>
              <w:t>mSv</w:t>
            </w:r>
            <w:proofErr w:type="spellEnd"/>
            <w:r w:rsidRPr="00E76D6E">
              <w:rPr>
                <w:rFonts w:ascii="Lato" w:hAnsi="Lato"/>
              </w:rPr>
              <w:t xml:space="preserve">/h – 5 </w:t>
            </w:r>
            <w:proofErr w:type="spellStart"/>
            <w:r w:rsidRPr="00E76D6E">
              <w:rPr>
                <w:rFonts w:ascii="Lato" w:hAnsi="Lato"/>
              </w:rPr>
              <w:t>Sv</w:t>
            </w:r>
            <w:proofErr w:type="spellEnd"/>
            <w:r w:rsidRPr="00E76D6E">
              <w:rPr>
                <w:rFonts w:ascii="Lato" w:hAnsi="Lato"/>
              </w:rPr>
              <w:t>/h</w:t>
            </w:r>
            <w:r w:rsidR="001D4B16" w:rsidRPr="00E76D6E">
              <w:rPr>
                <w:rFonts w:ascii="Lato" w:hAnsi="Lato"/>
              </w:rPr>
              <w:t>.</w:t>
            </w:r>
          </w:p>
        </w:tc>
        <w:tc>
          <w:tcPr>
            <w:tcW w:w="2507" w:type="dxa"/>
          </w:tcPr>
          <w:p w14:paraId="33906FAA" w14:textId="77777777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1244E5F6" w14:textId="77777777" w:rsidTr="00E76D6E">
        <w:tc>
          <w:tcPr>
            <w:tcW w:w="581" w:type="dxa"/>
          </w:tcPr>
          <w:p w14:paraId="3C816948" w14:textId="4D132BA9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4BB0BA02" w14:textId="5D9BA426" w:rsidR="001D4B16" w:rsidRPr="00E76D6E" w:rsidRDefault="001D4B16" w:rsidP="000546FF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Dokładność:</w:t>
            </w:r>
            <w:r w:rsidR="000546FF" w:rsidRPr="00E76D6E">
              <w:rPr>
                <w:rFonts w:ascii="Lato" w:hAnsi="Lato"/>
              </w:rPr>
              <w:t xml:space="preserve"> błąd wskazań ≤ ±5% (Cs-137, 300 µ</w:t>
            </w:r>
            <w:proofErr w:type="spellStart"/>
            <w:r w:rsidR="000546FF" w:rsidRPr="00E76D6E">
              <w:rPr>
                <w:rFonts w:ascii="Lato" w:hAnsi="Lato"/>
              </w:rPr>
              <w:t>Sv</w:t>
            </w:r>
            <w:proofErr w:type="spellEnd"/>
            <w:r w:rsidR="000546FF" w:rsidRPr="00E76D6E">
              <w:rPr>
                <w:rFonts w:ascii="Lato" w:hAnsi="Lato"/>
              </w:rPr>
              <w:t xml:space="preserve">/h – 1 </w:t>
            </w:r>
            <w:proofErr w:type="spellStart"/>
            <w:r w:rsidR="000546FF" w:rsidRPr="00E76D6E">
              <w:rPr>
                <w:rFonts w:ascii="Lato" w:hAnsi="Lato"/>
              </w:rPr>
              <w:t>mSv</w:t>
            </w:r>
            <w:proofErr w:type="spellEnd"/>
            <w:r w:rsidR="000546FF" w:rsidRPr="00E76D6E">
              <w:rPr>
                <w:rFonts w:ascii="Lato" w:hAnsi="Lato"/>
              </w:rPr>
              <w:t>/h, wg IEC 61526:2024)</w:t>
            </w:r>
          </w:p>
        </w:tc>
        <w:tc>
          <w:tcPr>
            <w:tcW w:w="2507" w:type="dxa"/>
          </w:tcPr>
          <w:p w14:paraId="55DCCA2C" w14:textId="07274269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69291DEB" w14:textId="77777777" w:rsidTr="00E76D6E">
        <w:tc>
          <w:tcPr>
            <w:tcW w:w="581" w:type="dxa"/>
          </w:tcPr>
          <w:p w14:paraId="7DA9B85D" w14:textId="737ECBDB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66D5291F" w14:textId="77777777" w:rsidR="001D4B16" w:rsidRPr="00E76D6E" w:rsidRDefault="001D4B16" w:rsidP="000546FF">
            <w:pPr>
              <w:tabs>
                <w:tab w:val="left" w:pos="88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Typ detektora:</w:t>
            </w:r>
            <w:r w:rsidR="000546FF" w:rsidRPr="00E76D6E">
              <w:rPr>
                <w:rFonts w:ascii="Lato" w:hAnsi="Lato"/>
              </w:rPr>
              <w:t xml:space="preserve"> </w:t>
            </w:r>
            <w:r w:rsidRPr="00E76D6E">
              <w:rPr>
                <w:rFonts w:ascii="Lato" w:hAnsi="Lato"/>
              </w:rPr>
              <w:t>licznik Geiger-Mueller</w:t>
            </w:r>
          </w:p>
          <w:p w14:paraId="7312C7C3" w14:textId="5828FF21" w:rsidR="00E76D6E" w:rsidRPr="00E76D6E" w:rsidRDefault="00E76D6E" w:rsidP="000546FF">
            <w:pPr>
              <w:tabs>
                <w:tab w:val="left" w:pos="885"/>
              </w:tabs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328666F9" w14:textId="082B6787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1DE950E3" w14:textId="77777777" w:rsidTr="00E76D6E">
        <w:tc>
          <w:tcPr>
            <w:tcW w:w="581" w:type="dxa"/>
          </w:tcPr>
          <w:p w14:paraId="40278272" w14:textId="625F8C1D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28E3C1F1" w14:textId="77777777" w:rsidR="001D4B16" w:rsidRPr="00E76D6E" w:rsidRDefault="001D4B16" w:rsidP="001D4B16">
            <w:pPr>
              <w:tabs>
                <w:tab w:val="left" w:pos="88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Charakterystyka przyrządu:</w:t>
            </w:r>
          </w:p>
          <w:p w14:paraId="52BBBC15" w14:textId="37D06949" w:rsidR="001D4B16" w:rsidRPr="00E76D6E" w:rsidRDefault="001D4B16" w:rsidP="001D4B16">
            <w:pPr>
              <w:tabs>
                <w:tab w:val="left" w:pos="88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- 3 alarmy (akustyczny, optyczny, wibracyjny),</w:t>
            </w:r>
          </w:p>
          <w:p w14:paraId="31DE7D0C" w14:textId="7E1F796A" w:rsidR="001D4B16" w:rsidRPr="00E76D6E" w:rsidRDefault="001D4B16" w:rsidP="001D4B16">
            <w:pPr>
              <w:tabs>
                <w:tab w:val="left" w:pos="88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wyświetlacz z podświetleniem LED,</w:t>
            </w:r>
          </w:p>
          <w:p w14:paraId="499C4258" w14:textId="3E0E3235" w:rsidR="001D4B16" w:rsidRPr="00E76D6E" w:rsidRDefault="001D4B16" w:rsidP="001D4B16">
            <w:pPr>
              <w:tabs>
                <w:tab w:val="left" w:pos="88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menu w języku polskim</w:t>
            </w:r>
            <w:r w:rsidR="000546FF" w:rsidRPr="00E76D6E">
              <w:rPr>
                <w:rFonts w:ascii="Lato" w:hAnsi="Lato"/>
              </w:rPr>
              <w:t>,</w:t>
            </w:r>
          </w:p>
          <w:p w14:paraId="656B9727" w14:textId="4CBE5D4D" w:rsidR="001D4B16" w:rsidRPr="00E76D6E" w:rsidRDefault="001D4B16" w:rsidP="001D4B16">
            <w:pPr>
              <w:tabs>
                <w:tab w:val="left" w:pos="88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max. 3 przyciski,</w:t>
            </w:r>
          </w:p>
          <w:p w14:paraId="5E74F048" w14:textId="1881D6BD" w:rsidR="001D4B16" w:rsidRPr="00E76D6E" w:rsidRDefault="001D4B16" w:rsidP="001D4B16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 wyposażenie w uchwyt do mocowania,</w:t>
            </w:r>
          </w:p>
          <w:p w14:paraId="46C41566" w14:textId="198DE495" w:rsidR="001D4B16" w:rsidRPr="00E76D6E" w:rsidRDefault="001D4B16" w:rsidP="000546FF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 xml:space="preserve">- obudowa odporna na upadki (drop test </w:t>
            </w:r>
            <w:r w:rsidR="000546FF" w:rsidRPr="00E76D6E">
              <w:rPr>
                <w:rFonts w:ascii="Lato" w:hAnsi="Lato"/>
              </w:rPr>
              <w:t>≥ 1 m</w:t>
            </w:r>
            <w:r w:rsidRPr="00E76D6E">
              <w:rPr>
                <w:rFonts w:ascii="Lato" w:hAnsi="Lato"/>
              </w:rPr>
              <w:t>).</w:t>
            </w:r>
          </w:p>
        </w:tc>
        <w:tc>
          <w:tcPr>
            <w:tcW w:w="2507" w:type="dxa"/>
          </w:tcPr>
          <w:p w14:paraId="6B75B68E" w14:textId="042F4E0F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23582B81" w14:textId="77777777" w:rsidTr="00E76D6E">
        <w:tc>
          <w:tcPr>
            <w:tcW w:w="581" w:type="dxa"/>
          </w:tcPr>
          <w:p w14:paraId="72B86D7D" w14:textId="068F229C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3DF63EF6" w14:textId="77777777" w:rsidR="001D4B16" w:rsidRPr="00E76D6E" w:rsidRDefault="001D4B16" w:rsidP="001D4B16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Zakres temperatur pracy: -20°C ÷ +50°C.</w:t>
            </w:r>
          </w:p>
          <w:p w14:paraId="284D3A3D" w14:textId="498B3B3B" w:rsidR="00E76D6E" w:rsidRPr="00E76D6E" w:rsidRDefault="00E76D6E" w:rsidP="001D4B16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35C00A4E" w14:textId="25D248C7" w:rsidR="001D4B16" w:rsidRPr="00E76D6E" w:rsidRDefault="001D4B16" w:rsidP="001D4B16">
            <w:pPr>
              <w:rPr>
                <w:rFonts w:ascii="Lato" w:hAnsi="Lato"/>
                <w:b/>
                <w:bCs/>
              </w:rPr>
            </w:pPr>
          </w:p>
        </w:tc>
      </w:tr>
      <w:tr w:rsidR="001D4B16" w:rsidRPr="00E76D6E" w14:paraId="0D8EE81E" w14:textId="77777777" w:rsidTr="00E76D6E">
        <w:tc>
          <w:tcPr>
            <w:tcW w:w="581" w:type="dxa"/>
          </w:tcPr>
          <w:p w14:paraId="0889AD30" w14:textId="3C2F67A1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20B2B361" w14:textId="77777777" w:rsidR="001D4B16" w:rsidRPr="00E76D6E" w:rsidRDefault="001D4B16" w:rsidP="001D4B16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Zakres temperatur przechowywania długotrwałego:</w:t>
            </w:r>
          </w:p>
          <w:p w14:paraId="24C5BC31" w14:textId="01C929D1" w:rsidR="001D4B16" w:rsidRPr="00E76D6E" w:rsidRDefault="001D4B16" w:rsidP="001D4B16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-</w:t>
            </w:r>
            <w:r w:rsidR="00436680" w:rsidRPr="00E76D6E">
              <w:rPr>
                <w:rFonts w:ascii="Lato" w:hAnsi="Lato"/>
              </w:rPr>
              <w:t>2</w:t>
            </w:r>
            <w:r w:rsidRPr="00E76D6E">
              <w:rPr>
                <w:rFonts w:ascii="Lato" w:hAnsi="Lato"/>
              </w:rPr>
              <w:t>0°C ÷ +</w:t>
            </w:r>
            <w:r w:rsidR="00436680" w:rsidRPr="00E76D6E">
              <w:rPr>
                <w:rFonts w:ascii="Lato" w:hAnsi="Lato"/>
              </w:rPr>
              <w:t>5</w:t>
            </w:r>
            <w:r w:rsidRPr="00E76D6E">
              <w:rPr>
                <w:rFonts w:ascii="Lato" w:hAnsi="Lato"/>
              </w:rPr>
              <w:t>0°C.</w:t>
            </w:r>
          </w:p>
        </w:tc>
        <w:tc>
          <w:tcPr>
            <w:tcW w:w="2507" w:type="dxa"/>
          </w:tcPr>
          <w:p w14:paraId="50D16EA7" w14:textId="0F3EBE08" w:rsidR="001D4B16" w:rsidRPr="00E76D6E" w:rsidRDefault="001D4B16" w:rsidP="001D4B16">
            <w:pPr>
              <w:rPr>
                <w:rFonts w:ascii="Lato" w:hAnsi="Lato"/>
                <w:b/>
                <w:bCs/>
              </w:rPr>
            </w:pPr>
          </w:p>
        </w:tc>
      </w:tr>
      <w:tr w:rsidR="001D4B16" w:rsidRPr="00E76D6E" w14:paraId="440D78AF" w14:textId="77777777" w:rsidTr="00E76D6E">
        <w:tc>
          <w:tcPr>
            <w:tcW w:w="581" w:type="dxa"/>
          </w:tcPr>
          <w:p w14:paraId="21601876" w14:textId="01A764BB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10C9F32C" w14:textId="77777777" w:rsidR="001D4B16" w:rsidRPr="00E76D6E" w:rsidRDefault="001D4B16" w:rsidP="00436680">
            <w:pPr>
              <w:tabs>
                <w:tab w:val="left" w:pos="1320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Stopień szczelności:</w:t>
            </w:r>
            <w:r w:rsidR="00436680" w:rsidRPr="00E76D6E">
              <w:rPr>
                <w:rFonts w:ascii="Lato" w:hAnsi="Lato"/>
              </w:rPr>
              <w:t xml:space="preserve"> </w:t>
            </w:r>
            <w:r w:rsidRPr="00E76D6E">
              <w:rPr>
                <w:rFonts w:ascii="Lato" w:hAnsi="Lato"/>
              </w:rPr>
              <w:t xml:space="preserve">co najmniej IP65 </w:t>
            </w:r>
            <w:r w:rsidR="00436680" w:rsidRPr="00E76D6E">
              <w:rPr>
                <w:rFonts w:ascii="Lato" w:hAnsi="Lato"/>
              </w:rPr>
              <w:t>(</w:t>
            </w:r>
            <w:r w:rsidRPr="00E76D6E">
              <w:rPr>
                <w:rFonts w:ascii="Lato" w:hAnsi="Lato"/>
              </w:rPr>
              <w:t>IEC 60529</w:t>
            </w:r>
            <w:r w:rsidR="00436680" w:rsidRPr="00E76D6E">
              <w:rPr>
                <w:rFonts w:ascii="Lato" w:hAnsi="Lato"/>
              </w:rPr>
              <w:t>)</w:t>
            </w:r>
            <w:r w:rsidRPr="00E76D6E">
              <w:rPr>
                <w:rFonts w:ascii="Lato" w:hAnsi="Lato"/>
              </w:rPr>
              <w:t>.</w:t>
            </w:r>
          </w:p>
          <w:p w14:paraId="7E971E03" w14:textId="2E8FB3AA" w:rsidR="00E76D6E" w:rsidRPr="00E76D6E" w:rsidRDefault="00E76D6E" w:rsidP="00436680">
            <w:pPr>
              <w:tabs>
                <w:tab w:val="left" w:pos="1320"/>
              </w:tabs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06674D4F" w14:textId="750CF42C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597441DD" w14:textId="77777777" w:rsidTr="00E76D6E">
        <w:tc>
          <w:tcPr>
            <w:tcW w:w="581" w:type="dxa"/>
          </w:tcPr>
          <w:p w14:paraId="334DB9C7" w14:textId="0DD01A3A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623F4A47" w14:textId="77777777" w:rsidR="001D4B16" w:rsidRPr="00E76D6E" w:rsidRDefault="001D4B16" w:rsidP="00436680">
            <w:pPr>
              <w:tabs>
                <w:tab w:val="left" w:pos="202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Masa:</w:t>
            </w:r>
            <w:r w:rsidR="00436680" w:rsidRPr="00E76D6E">
              <w:rPr>
                <w:rFonts w:ascii="Lato" w:hAnsi="Lato"/>
              </w:rPr>
              <w:t xml:space="preserve"> </w:t>
            </w:r>
            <w:r w:rsidRPr="00E76D6E">
              <w:rPr>
                <w:rFonts w:ascii="Lato" w:hAnsi="Lato"/>
              </w:rPr>
              <w:t>≤ 100 g.</w:t>
            </w:r>
          </w:p>
          <w:p w14:paraId="47DCDAC3" w14:textId="69C19590" w:rsidR="00E76D6E" w:rsidRPr="00E76D6E" w:rsidRDefault="00E76D6E" w:rsidP="00436680">
            <w:pPr>
              <w:tabs>
                <w:tab w:val="left" w:pos="2025"/>
              </w:tabs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7EC15203" w14:textId="0D002FD4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1A9F8E05" w14:textId="77777777" w:rsidTr="00E76D6E">
        <w:tc>
          <w:tcPr>
            <w:tcW w:w="581" w:type="dxa"/>
          </w:tcPr>
          <w:p w14:paraId="5816D770" w14:textId="038AD0B5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0700E850" w14:textId="77777777" w:rsidR="001D4B16" w:rsidRPr="00E76D6E" w:rsidRDefault="001D4B16" w:rsidP="00436680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Gabaryty: ≤ 80 x 60 x 20 mm.</w:t>
            </w:r>
          </w:p>
          <w:p w14:paraId="7F53B8BA" w14:textId="40313B13" w:rsidR="00E76D6E" w:rsidRPr="00E76D6E" w:rsidRDefault="00E76D6E" w:rsidP="00436680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49E2BDFE" w14:textId="5B378499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68A7752E" w14:textId="77777777" w:rsidTr="00E76D6E">
        <w:tc>
          <w:tcPr>
            <w:tcW w:w="581" w:type="dxa"/>
          </w:tcPr>
          <w:p w14:paraId="4301C19B" w14:textId="7F75601E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62CCBA0F" w14:textId="77777777" w:rsidR="001D4B16" w:rsidRPr="00E76D6E" w:rsidRDefault="001D4B16" w:rsidP="00436680">
            <w:pPr>
              <w:tabs>
                <w:tab w:val="left" w:pos="3135"/>
                <w:tab w:val="right" w:pos="5029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Zasilanie bateryjne: wymienne baterie AA lub AAA.</w:t>
            </w:r>
          </w:p>
          <w:p w14:paraId="356D36FE" w14:textId="058B49B6" w:rsidR="00E76D6E" w:rsidRPr="00E76D6E" w:rsidRDefault="00E76D6E" w:rsidP="00436680">
            <w:pPr>
              <w:tabs>
                <w:tab w:val="left" w:pos="3135"/>
                <w:tab w:val="right" w:pos="5029"/>
              </w:tabs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39E38664" w14:textId="7BE6BE57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0590E70A" w14:textId="77777777" w:rsidTr="00E76D6E">
        <w:tc>
          <w:tcPr>
            <w:tcW w:w="581" w:type="dxa"/>
          </w:tcPr>
          <w:p w14:paraId="62BCE3B9" w14:textId="54F55579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2CF7F4EF" w14:textId="77777777" w:rsidR="001D4B16" w:rsidRPr="00E76D6E" w:rsidRDefault="001D4B16" w:rsidP="00436680">
            <w:pPr>
              <w:tabs>
                <w:tab w:val="left" w:pos="202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Podłączenie i kompatybilność:</w:t>
            </w:r>
            <w:r w:rsidR="00436680" w:rsidRPr="00E76D6E">
              <w:rPr>
                <w:rFonts w:ascii="Lato" w:hAnsi="Lato"/>
              </w:rPr>
              <w:t xml:space="preserve"> </w:t>
            </w:r>
            <w:r w:rsidRPr="00E76D6E">
              <w:rPr>
                <w:rFonts w:ascii="Lato" w:hAnsi="Lato"/>
              </w:rPr>
              <w:t>USB-C lub Bluetooth.</w:t>
            </w:r>
          </w:p>
          <w:p w14:paraId="037911C5" w14:textId="6167F65F" w:rsidR="00E76D6E" w:rsidRPr="00E76D6E" w:rsidRDefault="00E76D6E" w:rsidP="00436680">
            <w:pPr>
              <w:tabs>
                <w:tab w:val="left" w:pos="2025"/>
              </w:tabs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56AB52B6" w14:textId="5E210ADC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79EF38A0" w14:textId="77777777" w:rsidTr="00E76D6E">
        <w:tc>
          <w:tcPr>
            <w:tcW w:w="581" w:type="dxa"/>
          </w:tcPr>
          <w:p w14:paraId="3FB4B658" w14:textId="62DCDAD9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12C4360C" w14:textId="08670AA5" w:rsidR="001D4B16" w:rsidRPr="00E76D6E" w:rsidRDefault="001D4B16" w:rsidP="001D4B16">
            <w:pPr>
              <w:tabs>
                <w:tab w:val="left" w:pos="202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Możliwość</w:t>
            </w:r>
            <w:r w:rsidR="00436680" w:rsidRPr="00E76D6E">
              <w:rPr>
                <w:rFonts w:ascii="Lato" w:hAnsi="Lato"/>
              </w:rPr>
              <w:t xml:space="preserve"> tworzenia baz danych i ewidencji dawek w systemie Windows 10 lub nowszym</w:t>
            </w:r>
            <w:r w:rsidRPr="00E76D6E">
              <w:rPr>
                <w:rFonts w:ascii="Lato" w:hAnsi="Lato"/>
              </w:rPr>
              <w:t>.</w:t>
            </w:r>
          </w:p>
        </w:tc>
        <w:tc>
          <w:tcPr>
            <w:tcW w:w="2507" w:type="dxa"/>
          </w:tcPr>
          <w:p w14:paraId="0C5A294D" w14:textId="34AA927C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7FA558E1" w14:textId="77777777" w:rsidTr="00E76D6E">
        <w:tc>
          <w:tcPr>
            <w:tcW w:w="581" w:type="dxa"/>
          </w:tcPr>
          <w:p w14:paraId="6C7F20F3" w14:textId="4DC49325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1C1F813F" w14:textId="77777777" w:rsidR="001D4B16" w:rsidRPr="00E76D6E" w:rsidRDefault="001D4B16" w:rsidP="00436680">
            <w:pPr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Gwarancja</w:t>
            </w:r>
            <w:r w:rsidR="00436680" w:rsidRPr="00E76D6E">
              <w:rPr>
                <w:rFonts w:ascii="Lato" w:hAnsi="Lato"/>
              </w:rPr>
              <w:t>:</w:t>
            </w:r>
            <w:r w:rsidRPr="00E76D6E">
              <w:rPr>
                <w:rFonts w:ascii="Lato" w:hAnsi="Lato"/>
              </w:rPr>
              <w:t xml:space="preserve"> min. 24 miesiące.</w:t>
            </w:r>
          </w:p>
          <w:p w14:paraId="641FE949" w14:textId="46858057" w:rsidR="00E76D6E" w:rsidRPr="00E76D6E" w:rsidRDefault="00E76D6E" w:rsidP="00436680">
            <w:pPr>
              <w:rPr>
                <w:rFonts w:ascii="Lato" w:hAnsi="Lato"/>
              </w:rPr>
            </w:pPr>
          </w:p>
        </w:tc>
        <w:tc>
          <w:tcPr>
            <w:tcW w:w="2507" w:type="dxa"/>
          </w:tcPr>
          <w:p w14:paraId="37457BA6" w14:textId="0EC25C7E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  <w:tr w:rsidR="001D4B16" w:rsidRPr="00E76D6E" w14:paraId="18A48445" w14:textId="77777777" w:rsidTr="00E76D6E">
        <w:tc>
          <w:tcPr>
            <w:tcW w:w="581" w:type="dxa"/>
          </w:tcPr>
          <w:p w14:paraId="242E2898" w14:textId="094DC3E4" w:rsidR="001D4B16" w:rsidRPr="00E76D6E" w:rsidRDefault="001D4B16" w:rsidP="00E76D6E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</w:rPr>
            </w:pPr>
          </w:p>
        </w:tc>
        <w:tc>
          <w:tcPr>
            <w:tcW w:w="5972" w:type="dxa"/>
            <w:vAlign w:val="center"/>
          </w:tcPr>
          <w:p w14:paraId="19D818E0" w14:textId="52F14DC7" w:rsidR="001D4B16" w:rsidRPr="00E76D6E" w:rsidRDefault="001D4B16" w:rsidP="00436680">
            <w:pPr>
              <w:tabs>
                <w:tab w:val="left" w:pos="2025"/>
              </w:tabs>
              <w:rPr>
                <w:rFonts w:ascii="Lato" w:hAnsi="Lato"/>
              </w:rPr>
            </w:pPr>
            <w:r w:rsidRPr="00E76D6E">
              <w:rPr>
                <w:rFonts w:ascii="Lato" w:hAnsi="Lato"/>
              </w:rPr>
              <w:t>Serwis:</w:t>
            </w:r>
            <w:r w:rsidR="00436680" w:rsidRPr="00E76D6E">
              <w:rPr>
                <w:rFonts w:ascii="Lato" w:hAnsi="Lato"/>
              </w:rPr>
              <w:t xml:space="preserve"> w Polsce, czas naprawy ≤ 1,5 miesiąca od dostarczenia do serwisu</w:t>
            </w:r>
            <w:r w:rsidRPr="00E76D6E">
              <w:rPr>
                <w:rFonts w:ascii="Lato" w:hAnsi="Lato"/>
              </w:rPr>
              <w:t>.</w:t>
            </w:r>
          </w:p>
        </w:tc>
        <w:tc>
          <w:tcPr>
            <w:tcW w:w="2507" w:type="dxa"/>
          </w:tcPr>
          <w:p w14:paraId="123F120F" w14:textId="5162FF27" w:rsidR="001D4B16" w:rsidRPr="00E76D6E" w:rsidRDefault="001D4B16" w:rsidP="001D4B16">
            <w:pPr>
              <w:rPr>
                <w:rFonts w:ascii="Lato" w:hAnsi="Lato"/>
              </w:rPr>
            </w:pPr>
          </w:p>
        </w:tc>
      </w:tr>
    </w:tbl>
    <w:p w14:paraId="45D992A1" w14:textId="77777777" w:rsidR="001D4B16" w:rsidRPr="00C53E01" w:rsidRDefault="001D4B16" w:rsidP="001D4B16">
      <w:pPr>
        <w:pStyle w:val="Akapitzlist"/>
        <w:numPr>
          <w:ilvl w:val="0"/>
          <w:numId w:val="2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C53E01">
        <w:rPr>
          <w:rFonts w:ascii="Lato" w:hAnsi="Lato"/>
          <w:b/>
          <w:bCs/>
        </w:rPr>
        <w:t>Instrukcja do wypełnienia tabeli:</w:t>
      </w:r>
    </w:p>
    <w:p w14:paraId="46DAF232" w14:textId="77777777" w:rsidR="001D4B16" w:rsidRPr="007D0B8B" w:rsidRDefault="001D4B16" w:rsidP="001D4B16">
      <w:pPr>
        <w:spacing w:after="0" w:line="264" w:lineRule="auto"/>
        <w:ind w:left="284"/>
        <w:jc w:val="both"/>
        <w:rPr>
          <w:rFonts w:ascii="Lato" w:hAnsi="Lato"/>
        </w:rPr>
      </w:pPr>
      <w:r w:rsidRPr="007D0B8B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588A3B7C" w14:textId="77777777" w:rsidR="001D4B16" w:rsidRPr="00C53E01" w:rsidRDefault="001D4B16" w:rsidP="001D4B16">
      <w:pPr>
        <w:pStyle w:val="Akapitzlist"/>
        <w:numPr>
          <w:ilvl w:val="0"/>
          <w:numId w:val="2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C53E01">
        <w:rPr>
          <w:rFonts w:ascii="Lato" w:hAnsi="Lato"/>
          <w:b/>
          <w:bCs/>
        </w:rPr>
        <w:t xml:space="preserve">Uwagi dodatkowe: </w:t>
      </w:r>
    </w:p>
    <w:p w14:paraId="4A18DD49" w14:textId="77777777" w:rsidR="001D4B16" w:rsidRPr="00C53E01" w:rsidRDefault="001D4B16" w:rsidP="001D4B16">
      <w:pPr>
        <w:pStyle w:val="Akapitzlist"/>
        <w:numPr>
          <w:ilvl w:val="1"/>
          <w:numId w:val="2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C53E01">
        <w:rPr>
          <w:rFonts w:ascii="Lato" w:hAnsi="Lato"/>
        </w:rPr>
        <w:t>Miejsce dostawy: Wojewódzki Magazyn Przeciwpowodziowy w Lubieszynie, 72-002 Dołuje.</w:t>
      </w:r>
    </w:p>
    <w:p w14:paraId="36EE202C" w14:textId="77777777" w:rsidR="001D4B16" w:rsidRPr="00C53E01" w:rsidRDefault="001D4B16" w:rsidP="001D4B16">
      <w:pPr>
        <w:pStyle w:val="Akapitzlist"/>
        <w:numPr>
          <w:ilvl w:val="1"/>
          <w:numId w:val="2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C53E01">
        <w:rPr>
          <w:rFonts w:ascii="Lato" w:hAnsi="Lato"/>
        </w:rPr>
        <w:t xml:space="preserve">Odbiór przedmiotu zamówienia nastąpi na podstawie protokołu ilościowo–jakościowego, podpisanego przez upoważnionych przedstawicieli Zamawiającego </w:t>
      </w:r>
      <w:r>
        <w:rPr>
          <w:rFonts w:ascii="Lato" w:hAnsi="Lato"/>
        </w:rPr>
        <w:br/>
      </w:r>
      <w:r w:rsidRPr="00C53E01">
        <w:rPr>
          <w:rFonts w:ascii="Lato" w:hAnsi="Lato"/>
        </w:rPr>
        <w:t>i Wykonawcy.</w:t>
      </w:r>
    </w:p>
    <w:p w14:paraId="68550BFA" w14:textId="77777777" w:rsidR="001D4B16" w:rsidRPr="00C53E01" w:rsidRDefault="001D4B16" w:rsidP="001D4B16">
      <w:pPr>
        <w:pStyle w:val="Akapitzlist"/>
        <w:numPr>
          <w:ilvl w:val="1"/>
          <w:numId w:val="2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C53E01">
        <w:rPr>
          <w:rFonts w:ascii="Lato" w:hAnsi="Lato"/>
        </w:rPr>
        <w:t>W ramach odbioru Zamawiający dokona sprawdzenia: kompletności, zgodności parametrów technicznych, stanu technicznego, dokumentacji i oznakowania.</w:t>
      </w:r>
    </w:p>
    <w:p w14:paraId="21B9676A" w14:textId="14277937" w:rsidR="001D4B16" w:rsidRPr="00C53E01" w:rsidRDefault="001D4B16" w:rsidP="001D4B16">
      <w:pPr>
        <w:pStyle w:val="Akapitzlist"/>
        <w:numPr>
          <w:ilvl w:val="1"/>
          <w:numId w:val="2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C53E01">
        <w:rPr>
          <w:rFonts w:ascii="Lato" w:hAnsi="Lato"/>
        </w:rPr>
        <w:t xml:space="preserve">W przypadku urządzeń technicznych Zamawiający </w:t>
      </w:r>
      <w:r w:rsidR="007F1667">
        <w:rPr>
          <w:rFonts w:ascii="Lato" w:hAnsi="Lato"/>
        </w:rPr>
        <w:t xml:space="preserve">zastrzega sobie prawo do </w:t>
      </w:r>
      <w:r w:rsidRPr="00C53E01">
        <w:rPr>
          <w:rFonts w:ascii="Lato" w:hAnsi="Lato"/>
        </w:rPr>
        <w:t>przeprowadz</w:t>
      </w:r>
      <w:r w:rsidR="007F1667">
        <w:rPr>
          <w:rFonts w:ascii="Lato" w:hAnsi="Lato"/>
        </w:rPr>
        <w:t xml:space="preserve">enia testów </w:t>
      </w:r>
      <w:r w:rsidRPr="00C53E01">
        <w:rPr>
          <w:rFonts w:ascii="Lato" w:hAnsi="Lato"/>
        </w:rPr>
        <w:t>funkcjonaln</w:t>
      </w:r>
      <w:r w:rsidR="007F1667">
        <w:rPr>
          <w:rFonts w:ascii="Lato" w:hAnsi="Lato"/>
        </w:rPr>
        <w:t xml:space="preserve">ych oraz do żądania </w:t>
      </w:r>
      <w:r w:rsidRPr="00C53E01">
        <w:rPr>
          <w:rFonts w:ascii="Lato" w:hAnsi="Lato"/>
        </w:rPr>
        <w:t>krótkiego instruktażu/szkolenia</w:t>
      </w:r>
      <w:r w:rsidR="007F1667">
        <w:rPr>
          <w:rFonts w:ascii="Lato" w:hAnsi="Lato"/>
        </w:rPr>
        <w:t xml:space="preserve"> uzupełniającego</w:t>
      </w:r>
      <w:r w:rsidRPr="00C53E01">
        <w:rPr>
          <w:rFonts w:ascii="Lato" w:hAnsi="Lato"/>
        </w:rPr>
        <w:t>.</w:t>
      </w:r>
    </w:p>
    <w:p w14:paraId="60C10F12" w14:textId="6EB4B1CA" w:rsidR="001D4B16" w:rsidRPr="00C53E01" w:rsidRDefault="001D4B16" w:rsidP="001D4B16">
      <w:pPr>
        <w:pStyle w:val="Akapitzlist"/>
        <w:numPr>
          <w:ilvl w:val="1"/>
          <w:numId w:val="2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C53E01">
        <w:rPr>
          <w:rFonts w:ascii="Lato" w:hAnsi="Lato"/>
        </w:rPr>
        <w:t xml:space="preserve">Minimalne wymagania i ocena zgodności: oferowane urządzenie musi spełniać wszystkie określone wymagania techniczne; brak spełnienia któregokolwiek </w:t>
      </w:r>
      <w:r>
        <w:rPr>
          <w:rFonts w:ascii="Lato" w:hAnsi="Lato"/>
        </w:rPr>
        <w:br/>
      </w:r>
      <w:r w:rsidRPr="00C53E01">
        <w:rPr>
          <w:rFonts w:ascii="Lato" w:hAnsi="Lato"/>
        </w:rPr>
        <w:t xml:space="preserve">z wymagań skutkuje odrzuceniem oferty; wszystkie elementy </w:t>
      </w:r>
      <w:r w:rsidR="00A347CB">
        <w:rPr>
          <w:rFonts w:ascii="Lato" w:hAnsi="Lato"/>
        </w:rPr>
        <w:t>urządzeń</w:t>
      </w:r>
      <w:r w:rsidRPr="00C53E01">
        <w:rPr>
          <w:rFonts w:ascii="Lato" w:hAnsi="Lato"/>
        </w:rPr>
        <w:t xml:space="preserve"> muszą być fabrycznie nowe i pochodzić z produkcji seryjnej.</w:t>
      </w:r>
    </w:p>
    <w:p w14:paraId="2775B6DD" w14:textId="3F16D012" w:rsidR="00230E15" w:rsidRPr="00436680" w:rsidRDefault="001D4B16" w:rsidP="00436680">
      <w:pPr>
        <w:pStyle w:val="Akapitzlist"/>
        <w:numPr>
          <w:ilvl w:val="1"/>
          <w:numId w:val="2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C53E01">
        <w:rPr>
          <w:rFonts w:ascii="Lato" w:hAnsi="Lato"/>
        </w:rPr>
        <w:t xml:space="preserve">Wymagane załączniki do oferty: </w:t>
      </w:r>
      <w:r w:rsidR="00436680" w:rsidRPr="00436680">
        <w:rPr>
          <w:rFonts w:ascii="Lato" w:hAnsi="Lato"/>
        </w:rPr>
        <w:t xml:space="preserve">deklaracja zgodności CE, instrukcja obsługi </w:t>
      </w:r>
      <w:r w:rsidR="0011307F">
        <w:rPr>
          <w:rFonts w:ascii="Lato" w:hAnsi="Lato"/>
        </w:rPr>
        <w:br/>
      </w:r>
      <w:r w:rsidR="00436680" w:rsidRPr="00436680">
        <w:rPr>
          <w:rFonts w:ascii="Lato" w:hAnsi="Lato"/>
        </w:rPr>
        <w:t>w języku polskim</w:t>
      </w:r>
      <w:r w:rsidR="00436680">
        <w:rPr>
          <w:rFonts w:ascii="Lato" w:hAnsi="Lato"/>
        </w:rPr>
        <w:t>.</w:t>
      </w:r>
      <w:bookmarkEnd w:id="0"/>
    </w:p>
    <w:sectPr w:rsidR="00230E15" w:rsidRPr="00436680" w:rsidSect="00D622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5591"/>
    <w:multiLevelType w:val="hybridMultilevel"/>
    <w:tmpl w:val="8CFAE8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2C0"/>
    <w:multiLevelType w:val="multilevel"/>
    <w:tmpl w:val="EB42099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12385">
    <w:abstractNumId w:val="0"/>
  </w:num>
  <w:num w:numId="2" w16cid:durableId="829490658">
    <w:abstractNumId w:val="2"/>
  </w:num>
  <w:num w:numId="3" w16cid:durableId="195448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8"/>
    <w:rsid w:val="00003ECD"/>
    <w:rsid w:val="000052E2"/>
    <w:rsid w:val="00021873"/>
    <w:rsid w:val="000546FF"/>
    <w:rsid w:val="0011307F"/>
    <w:rsid w:val="00122EBC"/>
    <w:rsid w:val="00174E6B"/>
    <w:rsid w:val="001D4B16"/>
    <w:rsid w:val="00206E48"/>
    <w:rsid w:val="00213A55"/>
    <w:rsid w:val="00230E15"/>
    <w:rsid w:val="00236B4C"/>
    <w:rsid w:val="002936D4"/>
    <w:rsid w:val="00354C5A"/>
    <w:rsid w:val="00375FB3"/>
    <w:rsid w:val="00386E67"/>
    <w:rsid w:val="00436680"/>
    <w:rsid w:val="004636FA"/>
    <w:rsid w:val="00466D38"/>
    <w:rsid w:val="004A2CAE"/>
    <w:rsid w:val="004A5725"/>
    <w:rsid w:val="005016C0"/>
    <w:rsid w:val="00535788"/>
    <w:rsid w:val="005A4378"/>
    <w:rsid w:val="006467B6"/>
    <w:rsid w:val="00776137"/>
    <w:rsid w:val="007B2A17"/>
    <w:rsid w:val="007B65CE"/>
    <w:rsid w:val="007F1667"/>
    <w:rsid w:val="008025E0"/>
    <w:rsid w:val="00804CE8"/>
    <w:rsid w:val="008178E5"/>
    <w:rsid w:val="008346CB"/>
    <w:rsid w:val="00855F9D"/>
    <w:rsid w:val="008B2F1E"/>
    <w:rsid w:val="008D2DB1"/>
    <w:rsid w:val="008E07B0"/>
    <w:rsid w:val="008F3FF1"/>
    <w:rsid w:val="00943422"/>
    <w:rsid w:val="0098707E"/>
    <w:rsid w:val="009A430F"/>
    <w:rsid w:val="009C133A"/>
    <w:rsid w:val="009C52F6"/>
    <w:rsid w:val="00A347CB"/>
    <w:rsid w:val="00AC11FC"/>
    <w:rsid w:val="00AF3051"/>
    <w:rsid w:val="00B23178"/>
    <w:rsid w:val="00B90BCD"/>
    <w:rsid w:val="00C03C21"/>
    <w:rsid w:val="00C20D63"/>
    <w:rsid w:val="00C83DFA"/>
    <w:rsid w:val="00CA058D"/>
    <w:rsid w:val="00D52091"/>
    <w:rsid w:val="00D521A8"/>
    <w:rsid w:val="00D622B1"/>
    <w:rsid w:val="00D75653"/>
    <w:rsid w:val="00DD746F"/>
    <w:rsid w:val="00E50EB5"/>
    <w:rsid w:val="00E57E6B"/>
    <w:rsid w:val="00E76D6E"/>
    <w:rsid w:val="00F257C1"/>
    <w:rsid w:val="00F348A8"/>
    <w:rsid w:val="00F4261F"/>
    <w:rsid w:val="00F57D91"/>
    <w:rsid w:val="00F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A19C"/>
  <w15:chartTrackingRefBased/>
  <w15:docId w15:val="{15D498A5-389C-436F-BA1B-AC13B6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E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0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Wituszyńska</dc:creator>
  <cp:keywords/>
  <dc:description/>
  <cp:lastModifiedBy>Zuzanna Czopek</cp:lastModifiedBy>
  <cp:revision>2</cp:revision>
  <dcterms:created xsi:type="dcterms:W3CDTF">2025-10-15T11:36:00Z</dcterms:created>
  <dcterms:modified xsi:type="dcterms:W3CDTF">2025-10-15T11:36:00Z</dcterms:modified>
</cp:coreProperties>
</file>