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088A" w14:textId="77777777" w:rsidR="00186770" w:rsidRDefault="00186770" w:rsidP="00324759">
      <w:pPr>
        <w:tabs>
          <w:tab w:val="left" w:pos="910"/>
        </w:tabs>
        <w:rPr>
          <w:rFonts w:ascii="Times New Roman" w:hAnsi="Times New Roman" w:cs="Times New Roman"/>
          <w:sz w:val="24"/>
          <w:szCs w:val="24"/>
        </w:rPr>
      </w:pPr>
    </w:p>
    <w:p w14:paraId="28B71DB4" w14:textId="6CB0BF9D" w:rsidR="00375CBD" w:rsidRPr="00324759" w:rsidRDefault="00375CBD" w:rsidP="00324759">
      <w:pPr>
        <w:tabs>
          <w:tab w:val="left" w:pos="910"/>
        </w:tabs>
        <w:spacing w:before="240"/>
        <w:rPr>
          <w:rFonts w:ascii="Times New Roman" w:hAnsi="Times New Roman" w:cs="Times New Roman"/>
          <w:sz w:val="2"/>
          <w:szCs w:val="2"/>
        </w:rPr>
      </w:pPr>
    </w:p>
    <w:p w14:paraId="7E5A80C9" w14:textId="710B963A" w:rsidR="00171265" w:rsidRPr="00155D51" w:rsidRDefault="00171265" w:rsidP="00171265">
      <w:pPr>
        <w:pStyle w:val="Tytu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ZLECENIE</w:t>
      </w:r>
    </w:p>
    <w:p w14:paraId="33C92B18" w14:textId="303EA49A" w:rsidR="00CD1F65" w:rsidRDefault="00171265" w:rsidP="00754EEA">
      <w:pPr>
        <w:pStyle w:val="Nagwek1"/>
        <w:spacing w:line="360" w:lineRule="auto"/>
        <w:ind w:left="658" w:right="91"/>
        <w:jc w:val="center"/>
        <w:rPr>
          <w:spacing w:val="20"/>
          <w:sz w:val="22"/>
          <w:szCs w:val="22"/>
        </w:rPr>
      </w:pPr>
      <w:r w:rsidRPr="00171265">
        <w:rPr>
          <w:spacing w:val="20"/>
          <w:sz w:val="22"/>
          <w:szCs w:val="22"/>
        </w:rPr>
        <w:t>badania próbek wody</w:t>
      </w:r>
    </w:p>
    <w:p w14:paraId="0D79C996" w14:textId="77777777" w:rsidR="00754EEA" w:rsidRPr="00754EEA" w:rsidRDefault="00754EEA" w:rsidP="00754EEA">
      <w:pPr>
        <w:pStyle w:val="Nagwek1"/>
        <w:spacing w:line="360" w:lineRule="auto"/>
        <w:ind w:left="658" w:right="91"/>
        <w:jc w:val="center"/>
        <w:rPr>
          <w:spacing w:val="2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461193" w:rsidRPr="00C15747" w14:paraId="4CC4DC3B" w14:textId="77777777" w:rsidTr="00B862CC">
        <w:tc>
          <w:tcPr>
            <w:tcW w:w="5311" w:type="dxa"/>
            <w:shd w:val="clear" w:color="auto" w:fill="auto"/>
          </w:tcPr>
          <w:p w14:paraId="188934E7" w14:textId="212D0F2C" w:rsidR="00171265" w:rsidRPr="00171265" w:rsidRDefault="00171265" w:rsidP="00A13490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171265">
              <w:rPr>
                <w:rFonts w:ascii="Times New Roman" w:eastAsia="Times New Roman" w:hAnsi="Times New Roman"/>
                <w:b/>
                <w:bCs/>
                <w:sz w:val="20"/>
              </w:rPr>
              <w:t>ZLECENIODAWCA</w:t>
            </w:r>
          </w:p>
          <w:p w14:paraId="53C437DA" w14:textId="29551F43" w:rsidR="00171265" w:rsidRPr="00171265" w:rsidRDefault="00171265" w:rsidP="00A13490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/>
                <w:i/>
                <w:iCs/>
                <w:sz w:val="18"/>
                <w:szCs w:val="20"/>
              </w:rPr>
            </w:pPr>
            <w:r w:rsidRPr="00171265">
              <w:rPr>
                <w:rFonts w:ascii="Times New Roman" w:eastAsia="Times New Roman" w:hAnsi="Times New Roman"/>
                <w:i/>
                <w:iCs/>
                <w:sz w:val="18"/>
                <w:szCs w:val="20"/>
              </w:rPr>
              <w:t>(dane do wystawienia rachunku)</w:t>
            </w:r>
          </w:p>
          <w:p w14:paraId="5D0B6E61" w14:textId="77777777" w:rsidR="00171265" w:rsidRDefault="00171265" w:rsidP="00A13490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/>
                <w:sz w:val="20"/>
              </w:rPr>
            </w:pPr>
          </w:p>
          <w:p w14:paraId="3D7A4E58" w14:textId="62BF3970" w:rsidR="00461193" w:rsidRPr="00FA54FD" w:rsidRDefault="00461193" w:rsidP="00A13490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/>
                <w:sz w:val="20"/>
              </w:rPr>
            </w:pPr>
            <w:r w:rsidRPr="00FA54FD">
              <w:rPr>
                <w:rFonts w:ascii="Times New Roman" w:eastAsia="Times New Roman" w:hAnsi="Times New Roman"/>
                <w:sz w:val="20"/>
              </w:rPr>
              <w:t>……………………………………………</w:t>
            </w:r>
            <w:r w:rsidR="00CD1F65">
              <w:rPr>
                <w:rFonts w:ascii="Times New Roman" w:eastAsia="Times New Roman" w:hAnsi="Times New Roman"/>
                <w:sz w:val="20"/>
              </w:rPr>
              <w:t>…..</w:t>
            </w:r>
          </w:p>
          <w:p w14:paraId="46B35CC9" w14:textId="4308316F" w:rsidR="00461193" w:rsidRDefault="00461193" w:rsidP="002C6246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/>
                <w:i/>
                <w:sz w:val="20"/>
              </w:rPr>
            </w:pPr>
            <w:r w:rsidRPr="00FA54FD">
              <w:rPr>
                <w:rFonts w:ascii="Times New Roman" w:eastAsia="Times New Roman" w:hAnsi="Times New Roman"/>
                <w:i/>
                <w:sz w:val="20"/>
              </w:rPr>
              <w:t>Imię i nazwisko</w:t>
            </w:r>
            <w:r w:rsidR="00CD1F65">
              <w:rPr>
                <w:rFonts w:ascii="Times New Roman" w:eastAsia="Times New Roman" w:hAnsi="Times New Roman"/>
                <w:i/>
                <w:sz w:val="20"/>
              </w:rPr>
              <w:t xml:space="preserve"> / nazwa firmy</w:t>
            </w:r>
          </w:p>
          <w:p w14:paraId="6EBD620B" w14:textId="77777777" w:rsidR="00CD1F65" w:rsidRDefault="00CD1F65" w:rsidP="00CD1F65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/>
                <w:i/>
                <w:sz w:val="20"/>
              </w:rPr>
            </w:pPr>
          </w:p>
          <w:p w14:paraId="72674451" w14:textId="77777777" w:rsidR="00CD1F65" w:rsidRPr="00FA54FD" w:rsidRDefault="00CD1F65" w:rsidP="00CD1F65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/>
                <w:sz w:val="20"/>
              </w:rPr>
            </w:pPr>
            <w:r w:rsidRPr="00FA54FD">
              <w:rPr>
                <w:rFonts w:ascii="Times New Roman" w:eastAsia="Times New Roman" w:hAnsi="Times New Roman"/>
                <w:sz w:val="20"/>
              </w:rPr>
              <w:t>……………………………………………</w:t>
            </w:r>
            <w:r>
              <w:rPr>
                <w:rFonts w:ascii="Times New Roman" w:eastAsia="Times New Roman" w:hAnsi="Times New Roman"/>
                <w:sz w:val="20"/>
              </w:rPr>
              <w:t>…..</w:t>
            </w:r>
          </w:p>
          <w:p w14:paraId="484E2A55" w14:textId="77777777" w:rsidR="00CD1F65" w:rsidRDefault="00CD1F65" w:rsidP="002C6246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/>
                <w:i/>
                <w:sz w:val="20"/>
              </w:rPr>
            </w:pPr>
            <w:r>
              <w:rPr>
                <w:rFonts w:ascii="Times New Roman" w:eastAsia="Times New Roman" w:hAnsi="Times New Roman"/>
                <w:i/>
                <w:sz w:val="20"/>
              </w:rPr>
              <w:t>Adres zamieszkania / adres siedziby firmy</w:t>
            </w:r>
          </w:p>
          <w:p w14:paraId="40642448" w14:textId="77777777" w:rsidR="00CD1F65" w:rsidRDefault="00CD1F65" w:rsidP="00CD1F65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/>
                <w:i/>
                <w:sz w:val="20"/>
              </w:rPr>
            </w:pPr>
          </w:p>
          <w:p w14:paraId="79BAD1D2" w14:textId="77777777" w:rsidR="00CD1F65" w:rsidRPr="00FA54FD" w:rsidRDefault="00CD1F65" w:rsidP="00CD1F65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/>
                <w:sz w:val="20"/>
              </w:rPr>
            </w:pPr>
            <w:r w:rsidRPr="00FA54FD">
              <w:rPr>
                <w:rFonts w:ascii="Times New Roman" w:eastAsia="Times New Roman" w:hAnsi="Times New Roman"/>
                <w:sz w:val="20"/>
              </w:rPr>
              <w:t>……………………………………………</w:t>
            </w:r>
            <w:r>
              <w:rPr>
                <w:rFonts w:ascii="Times New Roman" w:eastAsia="Times New Roman" w:hAnsi="Times New Roman"/>
                <w:sz w:val="20"/>
              </w:rPr>
              <w:t>…..</w:t>
            </w:r>
          </w:p>
          <w:p w14:paraId="7E72A17D" w14:textId="2D5D127A" w:rsidR="00CD1F65" w:rsidRDefault="00CD1F65" w:rsidP="002C6246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/>
                <w:i/>
                <w:sz w:val="20"/>
              </w:rPr>
            </w:pPr>
            <w:r>
              <w:rPr>
                <w:rFonts w:ascii="Times New Roman" w:eastAsia="Times New Roman" w:hAnsi="Times New Roman"/>
                <w:i/>
                <w:sz w:val="20"/>
              </w:rPr>
              <w:t>NIP</w:t>
            </w:r>
            <w:r w:rsidR="00B44A75">
              <w:rPr>
                <w:rFonts w:ascii="Times New Roman" w:eastAsia="Times New Roman" w:hAnsi="Times New Roman"/>
                <w:i/>
                <w:sz w:val="20"/>
              </w:rPr>
              <w:t xml:space="preserve"> / PESEL</w:t>
            </w:r>
          </w:p>
          <w:p w14:paraId="181C64FB" w14:textId="6E70EE42" w:rsidR="00CD1F65" w:rsidRPr="00C15747" w:rsidRDefault="00CD1F65" w:rsidP="00CD1F65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/>
                <w:i/>
                <w:sz w:val="20"/>
              </w:rPr>
            </w:pPr>
          </w:p>
        </w:tc>
        <w:tc>
          <w:tcPr>
            <w:tcW w:w="5311" w:type="dxa"/>
            <w:shd w:val="clear" w:color="auto" w:fill="auto"/>
          </w:tcPr>
          <w:p w14:paraId="145AB0F3" w14:textId="77777777" w:rsidR="00461193" w:rsidRPr="00FA54FD" w:rsidRDefault="00461193" w:rsidP="00A13490">
            <w:pPr>
              <w:widowControl w:val="0"/>
              <w:autoSpaceDE w:val="0"/>
              <w:autoSpaceDN w:val="0"/>
              <w:spacing w:after="0" w:line="240" w:lineRule="auto"/>
              <w:ind w:right="142"/>
              <w:jc w:val="right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54FD">
              <w:rPr>
                <w:rFonts w:ascii="Times New Roman" w:eastAsia="Times New Roman" w:hAnsi="Times New Roman"/>
              </w:rPr>
              <w:t>..............................................</w:t>
            </w:r>
          </w:p>
          <w:p w14:paraId="764323DB" w14:textId="201654B8" w:rsidR="00461193" w:rsidRPr="00FA54FD" w:rsidRDefault="00B96895" w:rsidP="00B96895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/>
                <w:i/>
                <w:sz w:val="20"/>
              </w:rPr>
            </w:pPr>
            <w:r>
              <w:rPr>
                <w:rFonts w:ascii="Times New Roman" w:eastAsia="Times New Roman" w:hAnsi="Times New Roman"/>
                <w:i/>
                <w:sz w:val="20"/>
              </w:rPr>
              <w:t xml:space="preserve">                                                         </w:t>
            </w:r>
            <w:r w:rsidR="00461193" w:rsidRPr="00FA54FD">
              <w:rPr>
                <w:rFonts w:ascii="Times New Roman" w:eastAsia="Times New Roman" w:hAnsi="Times New Roman"/>
                <w:i/>
                <w:sz w:val="20"/>
              </w:rPr>
              <w:t>Miejscowość, data</w:t>
            </w:r>
          </w:p>
          <w:p w14:paraId="234F4008" w14:textId="77777777" w:rsidR="00461193" w:rsidRDefault="00461193" w:rsidP="00A13490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/>
                <w:sz w:val="20"/>
              </w:rPr>
            </w:pPr>
          </w:p>
          <w:p w14:paraId="7EA222C8" w14:textId="77777777" w:rsidR="002C6246" w:rsidRPr="002C6246" w:rsidRDefault="002C6246" w:rsidP="002C6246">
            <w:pPr>
              <w:rPr>
                <w:rFonts w:ascii="Times New Roman" w:eastAsia="Times New Roman" w:hAnsi="Times New Roman"/>
                <w:sz w:val="20"/>
              </w:rPr>
            </w:pPr>
          </w:p>
          <w:p w14:paraId="59345157" w14:textId="77777777" w:rsidR="002C6246" w:rsidRDefault="002C6246" w:rsidP="002C6246">
            <w:pPr>
              <w:rPr>
                <w:rFonts w:ascii="Times New Roman" w:eastAsia="Times New Roman" w:hAnsi="Times New Roman"/>
                <w:sz w:val="20"/>
              </w:rPr>
            </w:pPr>
          </w:p>
          <w:p w14:paraId="6573C76F" w14:textId="77777777" w:rsidR="002C6246" w:rsidRDefault="002C6246" w:rsidP="002C6246">
            <w:pPr>
              <w:rPr>
                <w:rFonts w:ascii="Times New Roman" w:eastAsia="Times New Roman" w:hAnsi="Times New Roman"/>
                <w:sz w:val="20"/>
              </w:rPr>
            </w:pPr>
          </w:p>
          <w:p w14:paraId="08C370A3" w14:textId="25B6ED27" w:rsidR="002C6246" w:rsidRPr="002C6246" w:rsidRDefault="002C6246" w:rsidP="002C6246">
            <w:pPr>
              <w:tabs>
                <w:tab w:val="left" w:pos="1227"/>
              </w:tabs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ab/>
            </w:r>
          </w:p>
        </w:tc>
      </w:tr>
      <w:tr w:rsidR="00461193" w:rsidRPr="00C15747" w14:paraId="005B7508" w14:textId="77777777" w:rsidTr="00B862CC">
        <w:tc>
          <w:tcPr>
            <w:tcW w:w="5311" w:type="dxa"/>
            <w:shd w:val="clear" w:color="auto" w:fill="auto"/>
          </w:tcPr>
          <w:p w14:paraId="3741940F" w14:textId="2A0B9A7A" w:rsidR="00461193" w:rsidRPr="00FA54FD" w:rsidRDefault="00461193" w:rsidP="00A13490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/>
                <w:sz w:val="20"/>
              </w:rPr>
            </w:pPr>
            <w:r w:rsidRPr="00FA54FD">
              <w:rPr>
                <w:rFonts w:ascii="Times New Roman" w:eastAsia="Times New Roman" w:hAnsi="Times New Roman"/>
                <w:sz w:val="20"/>
              </w:rPr>
              <w:t>……………………………………………</w:t>
            </w:r>
            <w:r w:rsidR="002C6246">
              <w:rPr>
                <w:rFonts w:ascii="Times New Roman" w:eastAsia="Times New Roman" w:hAnsi="Times New Roman"/>
                <w:sz w:val="20"/>
              </w:rPr>
              <w:t>…..</w:t>
            </w:r>
          </w:p>
          <w:p w14:paraId="69D9C802" w14:textId="77777777" w:rsidR="00461193" w:rsidRPr="00C15747" w:rsidRDefault="00461193" w:rsidP="002C6246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/>
                <w:i/>
                <w:sz w:val="20"/>
              </w:rPr>
            </w:pPr>
            <w:r w:rsidRPr="00FA54FD">
              <w:rPr>
                <w:rFonts w:ascii="Times New Roman" w:eastAsia="Times New Roman" w:hAnsi="Times New Roman"/>
                <w:i/>
                <w:sz w:val="20"/>
              </w:rPr>
              <w:t>Telefon kontaktowy</w:t>
            </w:r>
          </w:p>
        </w:tc>
        <w:tc>
          <w:tcPr>
            <w:tcW w:w="5311" w:type="dxa"/>
            <w:shd w:val="clear" w:color="auto" w:fill="auto"/>
          </w:tcPr>
          <w:p w14:paraId="62DAD648" w14:textId="77777777" w:rsidR="00CD1F65" w:rsidRPr="00C15747" w:rsidRDefault="00CD1F65" w:rsidP="00A13490">
            <w:pPr>
              <w:widowControl w:val="0"/>
              <w:autoSpaceDE w:val="0"/>
              <w:autoSpaceDN w:val="0"/>
              <w:spacing w:after="0" w:line="240" w:lineRule="auto"/>
              <w:ind w:right="142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14:paraId="6B42BF9B" w14:textId="2939ABDF" w:rsidR="00CD1F65" w:rsidRPr="00CD1F65" w:rsidRDefault="00171265" w:rsidP="00CD1F65">
      <w:pPr>
        <w:widowControl w:val="0"/>
        <w:autoSpaceDE w:val="0"/>
        <w:autoSpaceDN w:val="0"/>
        <w:spacing w:after="0" w:line="240" w:lineRule="auto"/>
        <w:ind w:right="142" w:firstLine="6379"/>
        <w:rPr>
          <w:rFonts w:ascii="Times New Roman" w:eastAsia="Times New Roman" w:hAnsi="Times New Roman"/>
          <w:b/>
          <w:sz w:val="24"/>
          <w:szCs w:val="20"/>
        </w:rPr>
      </w:pPr>
      <w:r w:rsidRPr="00CD1F65">
        <w:rPr>
          <w:rFonts w:ascii="Times New Roman" w:eastAsia="Times New Roman" w:hAnsi="Times New Roman"/>
          <w:b/>
          <w:sz w:val="24"/>
          <w:szCs w:val="20"/>
        </w:rPr>
        <w:t>P</w:t>
      </w:r>
      <w:r>
        <w:rPr>
          <w:rFonts w:ascii="Times New Roman" w:eastAsia="Times New Roman" w:hAnsi="Times New Roman"/>
          <w:b/>
          <w:sz w:val="24"/>
          <w:szCs w:val="20"/>
        </w:rPr>
        <w:t>owiatowa Stacja</w:t>
      </w:r>
      <w:r w:rsidR="00CD1F65" w:rsidRPr="00CD1F65">
        <w:rPr>
          <w:rFonts w:ascii="Times New Roman" w:eastAsia="Times New Roman" w:hAnsi="Times New Roman"/>
          <w:b/>
          <w:sz w:val="24"/>
          <w:szCs w:val="20"/>
        </w:rPr>
        <w:t xml:space="preserve"> </w:t>
      </w:r>
    </w:p>
    <w:p w14:paraId="29AC9850" w14:textId="4A00A331" w:rsidR="00461193" w:rsidRPr="00CD1F65" w:rsidRDefault="00171265" w:rsidP="00CD1F65">
      <w:pPr>
        <w:widowControl w:val="0"/>
        <w:autoSpaceDE w:val="0"/>
        <w:autoSpaceDN w:val="0"/>
        <w:spacing w:after="0" w:line="240" w:lineRule="auto"/>
        <w:ind w:right="142" w:firstLine="6379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Sanitarno-Epidemiologiczna</w:t>
      </w:r>
      <w:r w:rsidR="00CD1F65" w:rsidRPr="00CD1F65">
        <w:rPr>
          <w:rFonts w:ascii="Times New Roman" w:eastAsia="Times New Roman" w:hAnsi="Times New Roman"/>
          <w:b/>
          <w:sz w:val="24"/>
          <w:szCs w:val="20"/>
        </w:rPr>
        <w:t xml:space="preserve"> w Pile</w:t>
      </w:r>
    </w:p>
    <w:p w14:paraId="55CC6DB8" w14:textId="0E6F0567" w:rsidR="00CD1F65" w:rsidRPr="00CD1F65" w:rsidRDefault="00CD1F65" w:rsidP="00CD1F65">
      <w:pPr>
        <w:widowControl w:val="0"/>
        <w:autoSpaceDE w:val="0"/>
        <w:autoSpaceDN w:val="0"/>
        <w:spacing w:after="0" w:line="240" w:lineRule="auto"/>
        <w:ind w:right="142" w:firstLine="6379"/>
        <w:rPr>
          <w:rFonts w:ascii="Times New Roman" w:eastAsia="Times New Roman" w:hAnsi="Times New Roman"/>
          <w:b/>
          <w:sz w:val="24"/>
          <w:szCs w:val="20"/>
        </w:rPr>
      </w:pPr>
      <w:r w:rsidRPr="00CD1F65">
        <w:rPr>
          <w:rFonts w:ascii="Times New Roman" w:eastAsia="Times New Roman" w:hAnsi="Times New Roman"/>
          <w:b/>
          <w:sz w:val="24"/>
          <w:szCs w:val="20"/>
        </w:rPr>
        <w:t>al. Wojska Polskiego 43</w:t>
      </w:r>
    </w:p>
    <w:p w14:paraId="291B80AF" w14:textId="0FFF8577" w:rsidR="00CD1F65" w:rsidRDefault="00CD1F65" w:rsidP="00CD1F65">
      <w:pPr>
        <w:widowControl w:val="0"/>
        <w:autoSpaceDE w:val="0"/>
        <w:autoSpaceDN w:val="0"/>
        <w:spacing w:after="0" w:line="240" w:lineRule="auto"/>
        <w:ind w:right="142" w:firstLine="6379"/>
        <w:rPr>
          <w:rFonts w:ascii="Times New Roman" w:eastAsia="Times New Roman" w:hAnsi="Times New Roman"/>
          <w:b/>
          <w:sz w:val="24"/>
          <w:szCs w:val="20"/>
        </w:rPr>
      </w:pPr>
      <w:r w:rsidRPr="00CD1F65">
        <w:rPr>
          <w:rFonts w:ascii="Times New Roman" w:eastAsia="Times New Roman" w:hAnsi="Times New Roman"/>
          <w:b/>
          <w:sz w:val="24"/>
          <w:szCs w:val="20"/>
        </w:rPr>
        <w:t>64-920 Piła</w:t>
      </w:r>
    </w:p>
    <w:p w14:paraId="1435F787" w14:textId="64DA250C" w:rsidR="00D07628" w:rsidRDefault="00D07628" w:rsidP="002C6246">
      <w:pPr>
        <w:pStyle w:val="Tekstpodstawowy"/>
        <w:spacing w:line="360" w:lineRule="auto"/>
        <w:ind w:right="104"/>
      </w:pPr>
    </w:p>
    <w:p w14:paraId="31A9349E" w14:textId="7C478E63" w:rsidR="00171265" w:rsidRPr="002C6246" w:rsidRDefault="00171265" w:rsidP="002C6246">
      <w:pPr>
        <w:pStyle w:val="Tekstpodstawowy"/>
        <w:spacing w:line="360" w:lineRule="auto"/>
        <w:ind w:right="104"/>
      </w:pPr>
      <w:r w:rsidRPr="00171265">
        <w:t>Niniejszym pismem zlecam BADANIE PRÓBEK WODY w zakresie:</w:t>
      </w:r>
    </w:p>
    <w:p w14:paraId="43545B0E" w14:textId="1C73DE63" w:rsidR="00171265" w:rsidRPr="00F17B74" w:rsidRDefault="00171265" w:rsidP="002C6246">
      <w:pPr>
        <w:pStyle w:val="Tekstpodstawowy"/>
        <w:numPr>
          <w:ilvl w:val="0"/>
          <w:numId w:val="33"/>
        </w:numPr>
        <w:spacing w:line="360" w:lineRule="auto"/>
        <w:ind w:right="425"/>
      </w:pPr>
      <w:r>
        <w:t>mikrobiologicznym</w:t>
      </w:r>
      <w:r w:rsidRPr="00F17B74">
        <w:t xml:space="preserve"> *</w:t>
      </w:r>
      <w:r>
        <w:t>*</w:t>
      </w:r>
    </w:p>
    <w:p w14:paraId="1635F0C5" w14:textId="49ABA89A" w:rsidR="00171265" w:rsidRDefault="00171265" w:rsidP="002C6246">
      <w:pPr>
        <w:pStyle w:val="Tekstpodstawowy"/>
        <w:numPr>
          <w:ilvl w:val="0"/>
          <w:numId w:val="33"/>
        </w:numPr>
        <w:spacing w:line="360" w:lineRule="auto"/>
        <w:ind w:right="425"/>
      </w:pPr>
      <w:r>
        <w:t>fizyko-chemicznym</w:t>
      </w:r>
      <w:r w:rsidRPr="00F17B74">
        <w:t xml:space="preserve"> *</w:t>
      </w:r>
      <w:r>
        <w:t>*</w:t>
      </w:r>
    </w:p>
    <w:p w14:paraId="6D3EA2ED" w14:textId="3DB36CEF" w:rsidR="00171265" w:rsidRPr="00754EEA" w:rsidRDefault="00754EEA" w:rsidP="00754EEA">
      <w:pPr>
        <w:pStyle w:val="Tekstpodstawowy"/>
        <w:spacing w:line="480" w:lineRule="auto"/>
        <w:ind w:left="76" w:right="425" w:firstLine="360"/>
      </w:pPr>
      <w:r>
        <w:t>w obiekcie:</w:t>
      </w:r>
    </w:p>
    <w:p w14:paraId="0F615871" w14:textId="019AAB82" w:rsidR="00ED107C" w:rsidRDefault="00ED107C" w:rsidP="002C6246">
      <w:pPr>
        <w:pStyle w:val="Tekstpodstawowy"/>
        <w:ind w:right="-1" w:firstLine="284"/>
        <w:jc w:val="both"/>
      </w:pPr>
      <w:r>
        <w:t>…………………………………………………………………………………</w:t>
      </w:r>
      <w:r w:rsidR="00CD1F65">
        <w:t>…………………………………</w:t>
      </w:r>
    </w:p>
    <w:p w14:paraId="3E711B71" w14:textId="4BB63F25" w:rsidR="00D42B9D" w:rsidRDefault="00CD1F65" w:rsidP="00D42B9D">
      <w:pPr>
        <w:pStyle w:val="Tekstpodstawowy"/>
        <w:ind w:left="606" w:right="425" w:hanging="89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Pełna nazwa</w:t>
      </w:r>
      <w:r w:rsidR="00754EEA">
        <w:rPr>
          <w:i/>
          <w:iCs/>
          <w:sz w:val="18"/>
          <w:szCs w:val="18"/>
        </w:rPr>
        <w:t xml:space="preserve"> obiektu,</w:t>
      </w:r>
      <w:r>
        <w:rPr>
          <w:i/>
          <w:iCs/>
          <w:sz w:val="18"/>
          <w:szCs w:val="18"/>
        </w:rPr>
        <w:t xml:space="preserve"> dokładny adres</w:t>
      </w:r>
      <w:r w:rsidR="00754EEA">
        <w:rPr>
          <w:i/>
          <w:iCs/>
          <w:sz w:val="18"/>
          <w:szCs w:val="18"/>
        </w:rPr>
        <w:t xml:space="preserve"> – miejscowość, ulica, numer</w:t>
      </w:r>
    </w:p>
    <w:p w14:paraId="1B59BF8C" w14:textId="77777777" w:rsidR="00754EEA" w:rsidRDefault="00754EEA" w:rsidP="00D42B9D">
      <w:pPr>
        <w:pStyle w:val="Tekstpodstawowy"/>
        <w:ind w:left="606" w:right="425" w:hanging="890"/>
        <w:jc w:val="center"/>
        <w:rPr>
          <w:i/>
          <w:iCs/>
          <w:sz w:val="18"/>
          <w:szCs w:val="18"/>
        </w:rPr>
      </w:pPr>
    </w:p>
    <w:p w14:paraId="356FA1B6" w14:textId="77777777" w:rsidR="00754EEA" w:rsidRDefault="00754EEA" w:rsidP="00D42B9D">
      <w:pPr>
        <w:pStyle w:val="Tekstpodstawowy"/>
        <w:ind w:left="606" w:right="425" w:hanging="890"/>
        <w:jc w:val="center"/>
        <w:rPr>
          <w:i/>
          <w:iCs/>
          <w:sz w:val="18"/>
          <w:szCs w:val="18"/>
        </w:rPr>
      </w:pPr>
    </w:p>
    <w:p w14:paraId="0D594E77" w14:textId="1932D5A7" w:rsidR="00754EEA" w:rsidRDefault="00754EEA" w:rsidP="002C6246">
      <w:pPr>
        <w:pStyle w:val="Tekstpodstawowy"/>
        <w:ind w:right="-1" w:firstLine="284"/>
        <w:jc w:val="both"/>
      </w:pPr>
      <w:r>
        <w:t>………………………………………………………………………………………………………………</w:t>
      </w:r>
      <w:r w:rsidR="002C6246">
        <w:t>……</w:t>
      </w:r>
    </w:p>
    <w:p w14:paraId="618FF2DA" w14:textId="68D88681" w:rsidR="002C6246" w:rsidRDefault="00754EEA" w:rsidP="002C6246">
      <w:pPr>
        <w:pStyle w:val="Tekstpodstawowy"/>
        <w:ind w:left="606" w:right="425" w:hanging="89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Punkt poboru próbek wody</w:t>
      </w:r>
    </w:p>
    <w:p w14:paraId="7001F2DA" w14:textId="3028D03D" w:rsidR="00CD1F65" w:rsidRPr="002C6246" w:rsidRDefault="002C6246" w:rsidP="002C6246">
      <w:pPr>
        <w:pStyle w:val="Tekstpodstawowy"/>
        <w:spacing w:line="360" w:lineRule="auto"/>
        <w:ind w:right="104"/>
      </w:pPr>
      <w:r>
        <w:t>Woda jest dostarczana przez:</w:t>
      </w:r>
    </w:p>
    <w:p w14:paraId="3089BE78" w14:textId="465E6985" w:rsidR="002C6246" w:rsidRPr="00F17B74" w:rsidRDefault="002C6246" w:rsidP="002C6246">
      <w:pPr>
        <w:pStyle w:val="Tekstpodstawowy"/>
        <w:numPr>
          <w:ilvl w:val="0"/>
          <w:numId w:val="33"/>
        </w:numPr>
        <w:spacing w:line="360" w:lineRule="auto"/>
        <w:ind w:right="425"/>
        <w:jc w:val="both"/>
      </w:pPr>
      <w:r>
        <w:t>wodociąg</w:t>
      </w:r>
      <w:r w:rsidR="004167FD" w:rsidRPr="00F17B74">
        <w:t>*</w:t>
      </w:r>
      <w:r>
        <w:t>* ……………………………………………………………………………………………………….</w:t>
      </w:r>
    </w:p>
    <w:p w14:paraId="4D4BD7F3" w14:textId="602E5FE1" w:rsidR="004167FD" w:rsidRDefault="002C6246" w:rsidP="002C6246">
      <w:pPr>
        <w:pStyle w:val="Tekstpodstawowy"/>
        <w:numPr>
          <w:ilvl w:val="0"/>
          <w:numId w:val="33"/>
        </w:numPr>
        <w:spacing w:line="360" w:lineRule="auto"/>
        <w:ind w:right="425"/>
        <w:jc w:val="both"/>
      </w:pPr>
      <w:r>
        <w:t>inne źródło zasilania w wodę …………………………………………………………………………………….</w:t>
      </w:r>
    </w:p>
    <w:p w14:paraId="4526B576" w14:textId="77777777" w:rsidR="002C6246" w:rsidRDefault="002C6246" w:rsidP="002C6246">
      <w:pPr>
        <w:pStyle w:val="Tekstpodstawowy"/>
        <w:spacing w:line="360" w:lineRule="auto"/>
        <w:ind w:left="76" w:right="425"/>
        <w:jc w:val="both"/>
      </w:pPr>
    </w:p>
    <w:p w14:paraId="64A2F6E2" w14:textId="26E99F9F" w:rsidR="002C6246" w:rsidRPr="00F17B74" w:rsidRDefault="002C6246" w:rsidP="002C6246">
      <w:pPr>
        <w:pStyle w:val="Tekstpodstawowy"/>
        <w:spacing w:line="360" w:lineRule="auto"/>
        <w:ind w:left="76" w:right="425"/>
        <w:jc w:val="both"/>
      </w:pPr>
      <w:r>
        <w:t>Dane osoby do kontaktu ………………………………………………………………………………………………</w:t>
      </w:r>
    </w:p>
    <w:p w14:paraId="317FC700" w14:textId="77777777" w:rsidR="00CD1F65" w:rsidRDefault="00CD1F65" w:rsidP="00CD1F65">
      <w:pPr>
        <w:pStyle w:val="Tekstpodstawowy"/>
        <w:ind w:left="606" w:right="425" w:hanging="890"/>
        <w:rPr>
          <w:i/>
          <w:iCs/>
          <w:sz w:val="18"/>
          <w:szCs w:val="18"/>
        </w:rPr>
      </w:pPr>
    </w:p>
    <w:p w14:paraId="692D76EA" w14:textId="77777777" w:rsidR="002C6246" w:rsidRPr="00D42B9D" w:rsidRDefault="002C6246" w:rsidP="00CD1F65">
      <w:pPr>
        <w:pStyle w:val="Tekstpodstawowy"/>
        <w:ind w:left="606" w:right="425" w:hanging="890"/>
        <w:rPr>
          <w:i/>
          <w:iCs/>
          <w:sz w:val="18"/>
          <w:szCs w:val="18"/>
        </w:rPr>
      </w:pPr>
    </w:p>
    <w:p w14:paraId="46C66F6A" w14:textId="77777777" w:rsidR="00725E7E" w:rsidRDefault="00725E7E" w:rsidP="002C6246">
      <w:pPr>
        <w:widowControl w:val="0"/>
        <w:autoSpaceDE w:val="0"/>
        <w:autoSpaceDN w:val="0"/>
        <w:spacing w:after="0" w:line="240" w:lineRule="auto"/>
        <w:ind w:right="142"/>
        <w:rPr>
          <w:rFonts w:ascii="Times New Roman" w:eastAsia="Times New Roman" w:hAnsi="Times New Roman"/>
          <w:sz w:val="18"/>
          <w:szCs w:val="18"/>
        </w:rPr>
      </w:pPr>
    </w:p>
    <w:p w14:paraId="34990117" w14:textId="77777777" w:rsidR="00324759" w:rsidRDefault="00324759" w:rsidP="002C6246">
      <w:pPr>
        <w:widowControl w:val="0"/>
        <w:autoSpaceDE w:val="0"/>
        <w:autoSpaceDN w:val="0"/>
        <w:spacing w:after="0" w:line="240" w:lineRule="auto"/>
        <w:ind w:right="142"/>
        <w:rPr>
          <w:rFonts w:ascii="Times New Roman" w:eastAsia="Times New Roman" w:hAnsi="Times New Roman"/>
          <w:sz w:val="18"/>
          <w:szCs w:val="18"/>
        </w:rPr>
      </w:pPr>
    </w:p>
    <w:p w14:paraId="57DF861C" w14:textId="77777777" w:rsidR="00324759" w:rsidRDefault="00324759" w:rsidP="002C6246">
      <w:pPr>
        <w:widowControl w:val="0"/>
        <w:autoSpaceDE w:val="0"/>
        <w:autoSpaceDN w:val="0"/>
        <w:spacing w:after="0" w:line="240" w:lineRule="auto"/>
        <w:ind w:right="142"/>
        <w:rPr>
          <w:rFonts w:ascii="Times New Roman" w:eastAsia="Times New Roman" w:hAnsi="Times New Roman"/>
          <w:sz w:val="18"/>
          <w:szCs w:val="18"/>
        </w:rPr>
      </w:pPr>
    </w:p>
    <w:p w14:paraId="31B87198" w14:textId="625566B9" w:rsidR="00461193" w:rsidRPr="00AB0FCD" w:rsidRDefault="00461193" w:rsidP="00AB0FCD">
      <w:pPr>
        <w:widowControl w:val="0"/>
        <w:autoSpaceDE w:val="0"/>
        <w:autoSpaceDN w:val="0"/>
        <w:spacing w:after="0" w:line="240" w:lineRule="auto"/>
        <w:ind w:left="113" w:right="142"/>
        <w:jc w:val="right"/>
        <w:rPr>
          <w:rFonts w:ascii="Times New Roman" w:eastAsia="Times New Roman" w:hAnsi="Times New Roman"/>
          <w:sz w:val="18"/>
          <w:szCs w:val="18"/>
        </w:rPr>
      </w:pPr>
      <w:r w:rsidRPr="00AB0FCD">
        <w:rPr>
          <w:rFonts w:ascii="Times New Roman" w:eastAsia="Times New Roman" w:hAnsi="Times New Roman"/>
          <w:sz w:val="18"/>
          <w:szCs w:val="18"/>
        </w:rPr>
        <w:t>……………………………………………</w:t>
      </w:r>
      <w:r w:rsidR="00F17B74">
        <w:rPr>
          <w:rFonts w:ascii="Times New Roman" w:eastAsia="Times New Roman" w:hAnsi="Times New Roman"/>
          <w:sz w:val="18"/>
          <w:szCs w:val="18"/>
        </w:rPr>
        <w:t>…..</w:t>
      </w:r>
    </w:p>
    <w:p w14:paraId="5E8F9B00" w14:textId="481901FF" w:rsidR="00725E7E" w:rsidRDefault="000D4E94" w:rsidP="00B96895">
      <w:pPr>
        <w:widowControl w:val="0"/>
        <w:autoSpaceDE w:val="0"/>
        <w:autoSpaceDN w:val="0"/>
        <w:spacing w:after="0" w:line="240" w:lineRule="auto"/>
        <w:ind w:left="113" w:right="992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>
        <w:rPr>
          <w:rFonts w:ascii="Times New Roman" w:eastAsia="Times New Roman" w:hAnsi="Times New Roman"/>
          <w:i/>
          <w:iCs/>
          <w:sz w:val="18"/>
          <w:szCs w:val="18"/>
        </w:rPr>
        <w:t>C</w:t>
      </w:r>
      <w:r w:rsidR="00461193" w:rsidRPr="00AB0FCD">
        <w:rPr>
          <w:rFonts w:ascii="Times New Roman" w:eastAsia="Times New Roman" w:hAnsi="Times New Roman"/>
          <w:i/>
          <w:iCs/>
          <w:sz w:val="18"/>
          <w:szCs w:val="18"/>
        </w:rPr>
        <w:t>zytelny podpi</w:t>
      </w:r>
      <w:r w:rsidR="001B12F6">
        <w:rPr>
          <w:rFonts w:ascii="Times New Roman" w:eastAsia="Times New Roman" w:hAnsi="Times New Roman"/>
          <w:i/>
          <w:iCs/>
          <w:sz w:val="18"/>
          <w:szCs w:val="18"/>
        </w:rPr>
        <w:t>s</w:t>
      </w:r>
    </w:p>
    <w:p w14:paraId="5F488B90" w14:textId="77777777" w:rsidR="00B96895" w:rsidRDefault="00B96895" w:rsidP="00B96895">
      <w:pPr>
        <w:widowControl w:val="0"/>
        <w:autoSpaceDE w:val="0"/>
        <w:autoSpaceDN w:val="0"/>
        <w:spacing w:after="0" w:line="240" w:lineRule="auto"/>
        <w:ind w:left="113" w:right="992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</w:p>
    <w:p w14:paraId="0317F678" w14:textId="77777777" w:rsidR="00D779F7" w:rsidRDefault="00D779F7" w:rsidP="00B96895">
      <w:pPr>
        <w:widowControl w:val="0"/>
        <w:autoSpaceDE w:val="0"/>
        <w:autoSpaceDN w:val="0"/>
        <w:spacing w:after="0" w:line="240" w:lineRule="auto"/>
        <w:ind w:left="113" w:right="992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</w:p>
    <w:p w14:paraId="2E0FE106" w14:textId="77777777" w:rsidR="00D779F7" w:rsidRDefault="00D779F7" w:rsidP="00B96895">
      <w:pPr>
        <w:widowControl w:val="0"/>
        <w:autoSpaceDE w:val="0"/>
        <w:autoSpaceDN w:val="0"/>
        <w:spacing w:after="0" w:line="240" w:lineRule="auto"/>
        <w:ind w:left="113" w:right="992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</w:p>
    <w:p w14:paraId="375B5174" w14:textId="77777777" w:rsidR="00D779F7" w:rsidRDefault="00D779F7" w:rsidP="00B96895">
      <w:pPr>
        <w:widowControl w:val="0"/>
        <w:autoSpaceDE w:val="0"/>
        <w:autoSpaceDN w:val="0"/>
        <w:spacing w:after="0" w:line="240" w:lineRule="auto"/>
        <w:ind w:left="113" w:right="992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</w:p>
    <w:p w14:paraId="78E282A2" w14:textId="77777777" w:rsidR="00BE0902" w:rsidRDefault="00BE0902" w:rsidP="00725E7E">
      <w:pPr>
        <w:widowControl w:val="0"/>
        <w:autoSpaceDE w:val="0"/>
        <w:autoSpaceDN w:val="0"/>
        <w:spacing w:after="120" w:line="240" w:lineRule="auto"/>
        <w:ind w:left="113" w:right="142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</w:p>
    <w:p w14:paraId="3595B47A" w14:textId="77777777" w:rsidR="00D002F5" w:rsidRPr="00A965B2" w:rsidRDefault="00D002F5" w:rsidP="00D002F5">
      <w:pPr>
        <w:widowControl w:val="0"/>
        <w:shd w:val="clear" w:color="auto" w:fill="FFFFFF"/>
        <w:autoSpaceDE w:val="0"/>
        <w:autoSpaceDN w:val="0"/>
        <w:adjustRightInd w:val="0"/>
        <w:spacing w:after="0" w:line="214" w:lineRule="exact"/>
        <w:rPr>
          <w:rFonts w:ascii="Times New Roman" w:eastAsiaTheme="minorEastAsia" w:hAnsi="Times New Roman" w:cs="Times New Roman"/>
          <w:b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b/>
          <w:iCs/>
          <w:color w:val="000000"/>
          <w:sz w:val="20"/>
          <w:szCs w:val="20"/>
          <w:lang w:eastAsia="pl-PL"/>
          <w14:ligatures w14:val="standardContextual"/>
        </w:rPr>
        <w:t xml:space="preserve">KLAUZULA INFORMACYJNA </w:t>
      </w:r>
      <w:r w:rsidRPr="00A965B2">
        <w:rPr>
          <w:rFonts w:ascii="Times New Roman" w:eastAsiaTheme="minorEastAsia" w:hAnsi="Times New Roman" w:cs="Times New Roman"/>
          <w:b/>
          <w:sz w:val="20"/>
          <w:szCs w:val="20"/>
          <w:lang w:eastAsia="pl-PL"/>
          <w14:ligatures w14:val="standardContextual"/>
        </w:rPr>
        <w:t>DOTYCZĄCA PRZETWARZANIA DANYCH OSOBOWYCH</w:t>
      </w:r>
    </w:p>
    <w:p w14:paraId="4B398795" w14:textId="77777777" w:rsidR="00D002F5" w:rsidRPr="00A965B2" w:rsidRDefault="00D002F5" w:rsidP="00D002F5">
      <w:pPr>
        <w:widowControl w:val="0"/>
        <w:shd w:val="clear" w:color="auto" w:fill="FFFFFF"/>
        <w:autoSpaceDE w:val="0"/>
        <w:autoSpaceDN w:val="0"/>
        <w:adjustRightInd w:val="0"/>
        <w:spacing w:after="0" w:line="214" w:lineRule="exact"/>
        <w:jc w:val="both"/>
        <w:rPr>
          <w:rFonts w:ascii="Times New Roman" w:eastAsiaTheme="minorEastAsia" w:hAnsi="Times New Roman" w:cs="Times New Roman"/>
          <w:b/>
          <w:iCs/>
          <w:color w:val="000000"/>
          <w:sz w:val="20"/>
          <w:szCs w:val="20"/>
          <w:lang w:eastAsia="pl-PL"/>
          <w14:ligatures w14:val="standardContextual"/>
        </w:rPr>
      </w:pPr>
    </w:p>
    <w:p w14:paraId="7913421B" w14:textId="77777777" w:rsidR="00D002F5" w:rsidRPr="00A965B2" w:rsidRDefault="00D002F5" w:rsidP="00D00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sz w:val="20"/>
          <w:szCs w:val="20"/>
          <w:lang w:eastAsia="pl-PL"/>
          <w14:ligatures w14:val="standardContextual"/>
        </w:rPr>
        <w:t>Zgodnie z art. 13 ust. 1 i ust. 2 oraz zgodnie z art. 14 Rozporządzenia Parlamentu Europejskiego i Rady (UE) 2016/679 z dnia 27 kwietnia 2016 r. w sprawie ochrony osób fizycznych w związku z przetwarzaniem danych osobowych i w sprawie swobodnego przepływu takich danych oraz uchylenia dyrektywy 95/46/WE, Dziennik Urzędowy UE, L 1 19/1 z 4 maja 2016 (dalej: RODO) informujemy:</w:t>
      </w:r>
    </w:p>
    <w:p w14:paraId="72DC03FC" w14:textId="77777777" w:rsidR="00D002F5" w:rsidRPr="00A965B2" w:rsidRDefault="00D002F5" w:rsidP="00D00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  <w14:ligatures w14:val="standardContextual"/>
        </w:rPr>
      </w:pPr>
    </w:p>
    <w:p w14:paraId="7D91D640" w14:textId="77777777" w:rsidR="00D002F5" w:rsidRPr="00A965B2" w:rsidRDefault="00D002F5" w:rsidP="00D002F5">
      <w:pPr>
        <w:widowControl w:val="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before="146" w:after="0" w:line="248" w:lineRule="exact"/>
        <w:contextualSpacing/>
        <w:jc w:val="both"/>
        <w:textAlignment w:val="baseline"/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  <w14:ligatures w14:val="standardContextual"/>
        </w:rPr>
        <w:t>Administratorem danych osobowych, czyli podmiotem decydującym o celach i sposobach ich przetwarzania, jest Państwowy Powiatowy Inspektor Sanitarny w Pile, będący jednocześnie Dyrektorem Powiatowej Stacji Sanitarno-Epidemiologicznej w Pile, 64-920 Pila, al. Wojska Polskiego 43,. e-mail:</w:t>
      </w:r>
      <w:hyperlink r:id="rId8" w:history="1">
        <w:r w:rsidRPr="00A965B2">
          <w:rPr>
            <w:rFonts w:ascii="Times New Roman" w:eastAsiaTheme="minorEastAsia" w:hAnsi="Times New Roman" w:cs="Times New Roman"/>
            <w:color w:val="0563C1" w:themeColor="hyperlink"/>
            <w:spacing w:val="-4"/>
            <w:sz w:val="20"/>
            <w:szCs w:val="20"/>
            <w:u w:val="single"/>
            <w:lang w:eastAsia="pl-PL"/>
            <w14:ligatures w14:val="standardContextual"/>
          </w:rPr>
          <w:t>sekretariat.psse.pila@sanepid.gov.pl,</w:t>
        </w:r>
      </w:hyperlink>
      <w:r w:rsidRPr="00A965B2"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  <w14:ligatures w14:val="standardContextual"/>
        </w:rPr>
        <w:t xml:space="preserve"> skrytka ePUAP: /PSSEPILA/SkrytkaESP, </w:t>
      </w:r>
      <w:r w:rsidRPr="00A965B2"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  <w:t xml:space="preserve">strona internetowa: </w:t>
      </w:r>
      <w:hyperlink r:id="rId9" w:history="1">
        <w:r w:rsidRPr="00A965B2">
          <w:rPr>
            <w:rFonts w:ascii="Times New Roman" w:eastAsiaTheme="minorEastAsia" w:hAnsi="Times New Roman" w:cs="Times New Roman"/>
            <w:iCs/>
            <w:color w:val="0563C1" w:themeColor="hyperlink"/>
            <w:sz w:val="20"/>
            <w:szCs w:val="20"/>
            <w:u w:val="single"/>
            <w:lang w:eastAsia="pl-PL"/>
            <w14:ligatures w14:val="standardContextual"/>
          </w:rPr>
          <w:t>www.gov.pl/web/psse-pila</w:t>
        </w:r>
      </w:hyperlink>
      <w:r w:rsidRPr="00A965B2"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  <w:t xml:space="preserve">  </w:t>
      </w:r>
      <w:r w:rsidRPr="00A965B2"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  <w14:ligatures w14:val="standardContextual"/>
        </w:rPr>
        <w:t xml:space="preserve"> tel. (67) 349-71-10.</w:t>
      </w:r>
    </w:p>
    <w:p w14:paraId="5ED55141" w14:textId="77777777" w:rsidR="00D002F5" w:rsidRPr="00A965B2" w:rsidRDefault="00D002F5" w:rsidP="00D002F5">
      <w:pPr>
        <w:widowControl w:val="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before="152" w:after="0" w:line="237" w:lineRule="exact"/>
        <w:jc w:val="both"/>
        <w:textAlignment w:val="baseline"/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  <w14:ligatures w14:val="standardContextual"/>
        </w:rPr>
        <w:t xml:space="preserve">Z Inspektorem Ochrony Danych (IOD) można się kontaktować poprzez Elektroniczną Skrzynkę Podawczą Urzędu lub e-mailem na adres: </w:t>
      </w:r>
      <w:r w:rsidRPr="00A965B2"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  <w:t xml:space="preserve">krzysztof.kaczmarek@sanepid.gov.pl </w:t>
      </w:r>
    </w:p>
    <w:p w14:paraId="389B1C21" w14:textId="77777777" w:rsidR="00D002F5" w:rsidRPr="00A965B2" w:rsidRDefault="00D002F5" w:rsidP="00D002F5">
      <w:pPr>
        <w:widowControl w:val="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before="152" w:after="0" w:line="237" w:lineRule="exact"/>
        <w:jc w:val="both"/>
        <w:textAlignment w:val="baseline"/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  <w14:ligatures w14:val="standardContextual"/>
        </w:rPr>
        <w:t xml:space="preserve">Dane osobowe są przetwarzane w ramach działań inspekcyjnych wynikających z </w:t>
      </w:r>
      <w:r w:rsidRPr="00A965B2">
        <w:rPr>
          <w:rFonts w:ascii="Times New Roman" w:eastAsiaTheme="minorEastAsia" w:hAnsi="Times New Roman" w:cs="Times New Roman"/>
          <w:b/>
          <w:bCs/>
          <w:spacing w:val="-4"/>
          <w:sz w:val="20"/>
          <w:szCs w:val="20"/>
          <w:lang w:eastAsia="pl-PL"/>
          <w14:ligatures w14:val="standardContextual"/>
        </w:rPr>
        <w:t>ustawy o Państwowej Inspekcji Sanitarnej</w:t>
      </w:r>
      <w:r w:rsidRPr="00A965B2"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  <w14:ligatures w14:val="standardContextual"/>
        </w:rPr>
        <w:t>, mających na celu ochronę zdrowia i życia ludzkiego.</w:t>
      </w:r>
    </w:p>
    <w:p w14:paraId="3192FEF2" w14:textId="77777777" w:rsidR="00D002F5" w:rsidRPr="00A965B2" w:rsidRDefault="00D002F5" w:rsidP="00D002F5">
      <w:pPr>
        <w:widowControl w:val="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before="141" w:after="0" w:line="237" w:lineRule="exact"/>
        <w:jc w:val="both"/>
        <w:textAlignment w:val="baseline"/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  <w14:ligatures w14:val="standardContextual"/>
        </w:rPr>
        <w:t>Podanie danych jest obowiązkowe i wynika z przepisów prawa. Dane te nie będą udostępniane podmiotom innym niż uprawnionym na mocy przepisów prawa.</w:t>
      </w:r>
    </w:p>
    <w:p w14:paraId="6F4B6566" w14:textId="77777777" w:rsidR="00D002F5" w:rsidRPr="00A965B2" w:rsidRDefault="00D002F5" w:rsidP="00D002F5">
      <w:pPr>
        <w:widowControl w:val="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before="141" w:after="0" w:line="237" w:lineRule="exact"/>
        <w:jc w:val="both"/>
        <w:textAlignment w:val="baseline"/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b/>
          <w:iCs/>
          <w:sz w:val="20"/>
          <w:szCs w:val="20"/>
          <w:lang w:eastAsia="pl-PL"/>
          <w14:ligatures w14:val="standardContextual"/>
        </w:rPr>
        <w:t>Posiada Pani/Pan prawo</w:t>
      </w:r>
      <w:r w:rsidRPr="00A965B2"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  <w:t>:</w:t>
      </w:r>
    </w:p>
    <w:p w14:paraId="3A7DF1F1" w14:textId="77777777" w:rsidR="00D002F5" w:rsidRPr="00A965B2" w:rsidRDefault="00D002F5" w:rsidP="00D002F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  <w:t>dostępu do Pani/Pana danych osobowych w zakresie zgodnym z art. 15 RODO,</w:t>
      </w:r>
    </w:p>
    <w:p w14:paraId="0CB77602" w14:textId="77777777" w:rsidR="00D002F5" w:rsidRPr="00A965B2" w:rsidRDefault="00D002F5" w:rsidP="00D002F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  <w:t>sprostowania Pani/Pana danych osobowych w zakresie zgodnym z art. 16 RODO,</w:t>
      </w:r>
    </w:p>
    <w:p w14:paraId="7536DAD4" w14:textId="77777777" w:rsidR="00D002F5" w:rsidRPr="00A965B2" w:rsidRDefault="00D002F5" w:rsidP="00D002F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  <w:t>ograniczenia przetwarzania Pani/Pana danych osobowych w zakresie zgodnym z art. 18 RODO,</w:t>
      </w:r>
    </w:p>
    <w:p w14:paraId="5475E862" w14:textId="77777777" w:rsidR="00D002F5" w:rsidRPr="00A965B2" w:rsidRDefault="00D002F5" w:rsidP="00D002F5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  <w:t>sprzeciwu wobec przetwarzania Pani/Pana danych osobowych w zakresie wg art. 21 RODO.</w:t>
      </w:r>
    </w:p>
    <w:p w14:paraId="4A60CAB2" w14:textId="77777777" w:rsidR="00D002F5" w:rsidRPr="00A965B2" w:rsidRDefault="00D002F5" w:rsidP="00D002F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 w:firstLine="1"/>
        <w:jc w:val="both"/>
        <w:rPr>
          <w:rFonts w:ascii="Times New Roman" w:eastAsiaTheme="minorEastAsia" w:hAnsi="Times New Roman" w:cs="Times New Roman"/>
          <w:b/>
          <w:iCs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b/>
          <w:iCs/>
          <w:sz w:val="20"/>
          <w:szCs w:val="20"/>
          <w:lang w:eastAsia="pl-PL"/>
          <w14:ligatures w14:val="standardContextual"/>
        </w:rPr>
        <w:t>Nie posiada Pani/Pan prawa do:</w:t>
      </w:r>
    </w:p>
    <w:p w14:paraId="7E4CF95C" w14:textId="77777777" w:rsidR="00D002F5" w:rsidRPr="00A965B2" w:rsidRDefault="00D002F5" w:rsidP="00D002F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  <w:t>usunięcia danych co wynika z art. 17 ust. 3 pkt b, c, d, RODO,</w:t>
      </w:r>
    </w:p>
    <w:p w14:paraId="6A07316F" w14:textId="77777777" w:rsidR="00D002F5" w:rsidRPr="00A965B2" w:rsidRDefault="00D002F5" w:rsidP="00D002F5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  <w:t>przenoszenia danych co wynika z art. 20 ust. 3 RODO.</w:t>
      </w:r>
    </w:p>
    <w:p w14:paraId="310068A2" w14:textId="77777777" w:rsidR="00D002F5" w:rsidRPr="00A965B2" w:rsidRDefault="00D002F5" w:rsidP="00D002F5">
      <w:pPr>
        <w:widowControl w:val="0"/>
        <w:kinsoku w:val="0"/>
        <w:overflowPunct w:val="0"/>
        <w:autoSpaceDN w:val="0"/>
        <w:spacing w:before="127" w:after="0" w:line="237" w:lineRule="exact"/>
        <w:ind w:left="792"/>
        <w:jc w:val="both"/>
        <w:textAlignment w:val="baseline"/>
        <w:rPr>
          <w:rFonts w:ascii="Times New Roman" w:eastAsiaTheme="minorEastAsia" w:hAnsi="Times New Roman" w:cs="Times New Roman"/>
          <w:spacing w:val="-7"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  <w:t>To z jakiego prawa może Pan/Pani skorzystać zależy np. od podstawy prawnej na jakiej przetwarzamy dane oraz celu ich przetwarzania</w:t>
      </w:r>
    </w:p>
    <w:p w14:paraId="77BAEB9C" w14:textId="77777777" w:rsidR="00D002F5" w:rsidRPr="00A965B2" w:rsidRDefault="00D002F5" w:rsidP="00D002F5">
      <w:pPr>
        <w:widowControl w:val="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before="127" w:after="0" w:line="237" w:lineRule="exact"/>
        <w:jc w:val="both"/>
        <w:textAlignment w:val="baseline"/>
        <w:rPr>
          <w:rFonts w:ascii="Times New Roman" w:eastAsiaTheme="minorEastAsia" w:hAnsi="Times New Roman" w:cs="Times New Roman"/>
          <w:spacing w:val="-7"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spacing w:val="-7"/>
          <w:sz w:val="20"/>
          <w:szCs w:val="20"/>
          <w:lang w:eastAsia="pl-PL"/>
          <w14:ligatures w14:val="standardContextual"/>
        </w:rPr>
        <w:t xml:space="preserve">Ponadto przysługuje Pani/Panu prawo do wniesienia skargi do organu nadzorczego, gdy uznane zostanie, </w:t>
      </w:r>
      <w:r w:rsidRPr="00A965B2">
        <w:rPr>
          <w:rFonts w:ascii="Times New Roman" w:eastAsiaTheme="minorEastAsia" w:hAnsi="Times New Roman" w:cs="Times New Roman"/>
          <w:spacing w:val="-7"/>
          <w:sz w:val="20"/>
          <w:szCs w:val="20"/>
          <w:lang w:eastAsia="pl-PL"/>
          <w14:ligatures w14:val="standardContextual"/>
        </w:rPr>
        <w:br/>
        <w:t>że przetwarzanie danych osobowych narusza przepisy Rozporządzenia Parlamentu Europejskiego i Rady (UE) 2016/679 z dnia 27 kwietnia 2016 r.</w:t>
      </w:r>
    </w:p>
    <w:p w14:paraId="58EDBAED" w14:textId="77777777" w:rsidR="00D002F5" w:rsidRPr="00A965B2" w:rsidRDefault="00D002F5" w:rsidP="00D002F5">
      <w:pPr>
        <w:widowControl w:val="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before="155" w:after="0" w:line="232" w:lineRule="exact"/>
        <w:jc w:val="both"/>
        <w:textAlignment w:val="baseline"/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  <w14:ligatures w14:val="standardContextual"/>
        </w:rPr>
        <w:t>Odbiorcami, do których mogą być przekazane Pani/Pana dane osobowe będą strony i uczestnicy postępowań lub organy właściwe do załatwienia spraw na mocy przepisów prawa, którym PSSE w Pile sprawy przekazała. Odrębną kategorię odbiorców, którym mogą być ujawnione Pani/Pana dane są podmioty uprawnione do obsługi doręczeń oraz podmioty, z którymi PS</w:t>
      </w:r>
      <w:r w:rsidRPr="00A965B2">
        <w:rPr>
          <w:rFonts w:ascii="Times New Roman" w:eastAsiaTheme="minorEastAsia" w:hAnsi="Times New Roman" w:cs="Times New Roman"/>
          <w:spacing w:val="-4"/>
          <w:sz w:val="20"/>
          <w:szCs w:val="20"/>
          <w14:ligatures w14:val="standardContextual"/>
        </w:rPr>
        <w:t>SE</w:t>
      </w:r>
      <w:r w:rsidRPr="00A965B2">
        <w:rPr>
          <w:rFonts w:ascii="Times New Roman" w:eastAsiaTheme="minorEastAsia" w:hAnsi="Times New Roman" w:cs="Times New Roman"/>
          <w:spacing w:val="-4"/>
          <w:sz w:val="20"/>
          <w:szCs w:val="20"/>
          <w:lang w:eastAsia="pl-PL"/>
          <w14:ligatures w14:val="standardContextual"/>
        </w:rPr>
        <w:t xml:space="preserve"> w Pile zawarła umowę na świadczenie usług serwisowych dla użytkowników w Urzędzie systemów informatycznych.</w:t>
      </w:r>
    </w:p>
    <w:p w14:paraId="33290EA9" w14:textId="77777777" w:rsidR="00D002F5" w:rsidRPr="00A965B2" w:rsidRDefault="00D002F5" w:rsidP="00D002F5">
      <w:pPr>
        <w:widowControl w:val="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before="155" w:after="0" w:line="232" w:lineRule="exact"/>
        <w:jc w:val="both"/>
        <w:textAlignment w:val="baseline"/>
        <w:rPr>
          <w:rFonts w:ascii="Times New Roman" w:eastAsiaTheme="minorEastAsia" w:hAnsi="Times New Roman" w:cs="Times New Roman"/>
          <w:b/>
          <w:bCs/>
          <w:iCs/>
          <w:sz w:val="20"/>
          <w:szCs w:val="20"/>
          <w:lang w:eastAsia="pl-PL"/>
          <w14:ligatures w14:val="standardContextual"/>
        </w:rPr>
      </w:pPr>
      <w:r w:rsidRPr="00A965B2"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  <w:t xml:space="preserve">Pani/Pana </w:t>
      </w:r>
      <w:r w:rsidRPr="00A965B2">
        <w:rPr>
          <w:rFonts w:ascii="Times New Roman" w:eastAsiaTheme="minorEastAsia" w:hAnsi="Times New Roman" w:cs="Times New Roman"/>
          <w:b/>
          <w:iCs/>
          <w:sz w:val="20"/>
          <w:szCs w:val="20"/>
          <w:lang w:eastAsia="pl-PL"/>
          <w14:ligatures w14:val="standardContextual"/>
        </w:rPr>
        <w:t>dane osobowe będą przetwarzane</w:t>
      </w:r>
      <w:r w:rsidRPr="00A965B2"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  <w:t xml:space="preserve">, przechowywane na podstawie przepisów prawa, </w:t>
      </w:r>
      <w:r w:rsidRPr="00A965B2">
        <w:rPr>
          <w:rFonts w:ascii="Times New Roman" w:eastAsiaTheme="minorEastAsia" w:hAnsi="Times New Roman" w:cs="Times New Roman"/>
          <w:b/>
          <w:iCs/>
          <w:sz w:val="20"/>
          <w:szCs w:val="20"/>
          <w:lang w:eastAsia="pl-PL"/>
          <w14:ligatures w14:val="standardContextual"/>
        </w:rPr>
        <w:t>przez okres</w:t>
      </w:r>
      <w:r w:rsidRPr="00A965B2"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  <w:t xml:space="preserve"> niezbędny do realizacji celów przetwarzania wskazanych w pkt 3, lecz nie krócej niż okres wskazany w rozporządzeniu Prezesa Rady Ministrów z dnia 18 stycznia 2011 r. w sprawie instrukcji kancelaryjnej, jednolitych rzeczowych wykazów akt oraz instrukcji organizacji i zakresu działania archiwów zakładowych.</w:t>
      </w:r>
    </w:p>
    <w:p w14:paraId="492426D6" w14:textId="77777777" w:rsidR="00D002F5" w:rsidRPr="00A965B2" w:rsidRDefault="00D002F5" w:rsidP="00D002F5">
      <w:pPr>
        <w:widowControl w:val="0"/>
        <w:kinsoku w:val="0"/>
        <w:overflowPunct w:val="0"/>
        <w:spacing w:before="155" w:after="0" w:line="232" w:lineRule="exact"/>
        <w:jc w:val="both"/>
        <w:textAlignment w:val="baseline"/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</w:pPr>
    </w:p>
    <w:p w14:paraId="0AF2B77D" w14:textId="77777777" w:rsidR="00D002F5" w:rsidRPr="00A965B2" w:rsidRDefault="00D002F5" w:rsidP="00D002F5">
      <w:pPr>
        <w:widowControl w:val="0"/>
        <w:kinsoku w:val="0"/>
        <w:overflowPunct w:val="0"/>
        <w:spacing w:before="155" w:after="0" w:line="232" w:lineRule="exact"/>
        <w:jc w:val="both"/>
        <w:textAlignment w:val="baseline"/>
        <w:rPr>
          <w:rFonts w:ascii="Times New Roman" w:eastAsiaTheme="minorEastAsia" w:hAnsi="Times New Roman" w:cs="Times New Roman"/>
          <w:iCs/>
          <w:sz w:val="20"/>
          <w:szCs w:val="20"/>
          <w:lang w:eastAsia="pl-PL"/>
          <w14:ligatures w14:val="standardContextual"/>
        </w:rPr>
      </w:pPr>
    </w:p>
    <w:p w14:paraId="5E0EAEC4" w14:textId="77777777" w:rsidR="00725E7E" w:rsidRDefault="00725E7E" w:rsidP="00725E7E">
      <w:pPr>
        <w:widowControl w:val="0"/>
        <w:autoSpaceDE w:val="0"/>
        <w:autoSpaceDN w:val="0"/>
        <w:spacing w:after="0" w:line="240" w:lineRule="auto"/>
        <w:ind w:right="142"/>
        <w:rPr>
          <w:rFonts w:ascii="Times New Roman" w:eastAsia="Times New Roman" w:hAnsi="Times New Roman"/>
          <w:i/>
          <w:iCs/>
          <w:sz w:val="18"/>
          <w:szCs w:val="18"/>
        </w:rPr>
      </w:pPr>
    </w:p>
    <w:p w14:paraId="44739265" w14:textId="77777777" w:rsidR="00725E7E" w:rsidRDefault="00725E7E" w:rsidP="00725E7E">
      <w:pPr>
        <w:widowControl w:val="0"/>
        <w:autoSpaceDE w:val="0"/>
        <w:autoSpaceDN w:val="0"/>
        <w:spacing w:after="0" w:line="240" w:lineRule="auto"/>
        <w:ind w:right="142"/>
        <w:jc w:val="both"/>
        <w:outlineLvl w:val="0"/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1D49696A" w14:textId="77777777" w:rsidR="00725E7E" w:rsidRDefault="00725E7E" w:rsidP="00140E92">
      <w:pPr>
        <w:widowControl w:val="0"/>
        <w:autoSpaceDE w:val="0"/>
        <w:autoSpaceDN w:val="0"/>
        <w:spacing w:after="0" w:line="240" w:lineRule="auto"/>
        <w:ind w:right="142" w:firstLine="142"/>
        <w:jc w:val="both"/>
        <w:outlineLvl w:val="0"/>
        <w:rPr>
          <w:rFonts w:ascii="Times New Roman" w:eastAsia="Times New Roman" w:hAnsi="Times New Roman"/>
          <w:b/>
          <w:bCs/>
          <w:sz w:val="18"/>
          <w:szCs w:val="18"/>
        </w:rPr>
      </w:pPr>
    </w:p>
    <w:p w14:paraId="454F652E" w14:textId="20C4143F" w:rsidR="00461193" w:rsidRPr="00725E7E" w:rsidRDefault="00461193" w:rsidP="00725E7E">
      <w:pPr>
        <w:widowControl w:val="0"/>
        <w:autoSpaceDE w:val="0"/>
        <w:autoSpaceDN w:val="0"/>
        <w:spacing w:after="120" w:line="240" w:lineRule="auto"/>
        <w:ind w:right="142" w:firstLine="142"/>
        <w:jc w:val="both"/>
        <w:outlineLvl w:val="0"/>
        <w:rPr>
          <w:rFonts w:ascii="Times New Roman" w:eastAsia="Times New Roman" w:hAnsi="Times New Roman"/>
          <w:b/>
          <w:bCs/>
        </w:rPr>
      </w:pPr>
      <w:r w:rsidRPr="00725E7E">
        <w:rPr>
          <w:rFonts w:ascii="Times New Roman" w:eastAsia="Times New Roman" w:hAnsi="Times New Roman"/>
          <w:b/>
          <w:bCs/>
        </w:rPr>
        <w:t>Z</w:t>
      </w:r>
      <w:r w:rsidR="00B658C5" w:rsidRPr="00725E7E">
        <w:rPr>
          <w:rFonts w:ascii="Times New Roman" w:eastAsia="Times New Roman" w:hAnsi="Times New Roman"/>
          <w:b/>
          <w:bCs/>
        </w:rPr>
        <w:t>GODA NA PRZETWARZANIE DANYCH OSOBOWYCH</w:t>
      </w:r>
    </w:p>
    <w:p w14:paraId="72A77870" w14:textId="36138552" w:rsidR="00AB0FCD" w:rsidRDefault="00461193" w:rsidP="00725E7E">
      <w:pPr>
        <w:widowControl w:val="0"/>
        <w:autoSpaceDE w:val="0"/>
        <w:autoSpaceDN w:val="0"/>
        <w:spacing w:after="120" w:line="240" w:lineRule="auto"/>
        <w:ind w:left="112" w:right="142" w:firstLine="314"/>
        <w:jc w:val="both"/>
        <w:rPr>
          <w:rFonts w:ascii="Times New Roman" w:eastAsia="Times New Roman" w:hAnsi="Times New Roman"/>
          <w:sz w:val="20"/>
          <w:szCs w:val="20"/>
        </w:rPr>
      </w:pPr>
      <w:r w:rsidRPr="00725E7E">
        <w:rPr>
          <w:rFonts w:ascii="Times New Roman" w:eastAsia="Times New Roman" w:hAnsi="Times New Roman"/>
          <w:sz w:val="20"/>
          <w:szCs w:val="20"/>
        </w:rPr>
        <w:t xml:space="preserve">Wyrażam zgodę na przetwarzanie moich danych osobowych przez Państwowego Powiatowego Inspektora Sanitarnego w Pile </w:t>
      </w:r>
      <w:r w:rsidRPr="00725E7E">
        <w:rPr>
          <w:rFonts w:ascii="Times New Roman" w:eastAsia="Times New Roman" w:hAnsi="Times New Roman"/>
          <w:sz w:val="20"/>
          <w:szCs w:val="20"/>
        </w:rPr>
        <w:br/>
        <w:t xml:space="preserve">z siedzibą w: 64-920 Piła, al. Wojska Polskiego 43 zgodnie z art. 6 ust. 1 lit. a rozporządzenia Parlamentu Europejskiego i Rady (UE) nr 2016/679 z 27 kwietnia 2016 r. w sprawie ochrony osób fizycznych w związku z przetwarzaniem danych osobowych </w:t>
      </w:r>
      <w:r w:rsidR="00725E7E">
        <w:rPr>
          <w:rFonts w:ascii="Times New Roman" w:eastAsia="Times New Roman" w:hAnsi="Times New Roman"/>
          <w:sz w:val="20"/>
          <w:szCs w:val="20"/>
        </w:rPr>
        <w:br/>
      </w:r>
      <w:r w:rsidRPr="00725E7E">
        <w:rPr>
          <w:rFonts w:ascii="Times New Roman" w:eastAsia="Times New Roman" w:hAnsi="Times New Roman"/>
          <w:sz w:val="20"/>
          <w:szCs w:val="20"/>
        </w:rPr>
        <w:t xml:space="preserve">i w sprawie swobodnego przepływu takich danych oraz uchylenia dyrektywy 95/46/WE (RODO) (Dz.U.UE.L.2016.119.1 </w:t>
      </w:r>
      <w:r w:rsidR="00725E7E">
        <w:rPr>
          <w:rFonts w:ascii="Times New Roman" w:eastAsia="Times New Roman" w:hAnsi="Times New Roman"/>
          <w:sz w:val="20"/>
          <w:szCs w:val="20"/>
        </w:rPr>
        <w:br/>
      </w:r>
      <w:r w:rsidRPr="00725E7E">
        <w:rPr>
          <w:rFonts w:ascii="Times New Roman" w:eastAsia="Times New Roman" w:hAnsi="Times New Roman"/>
          <w:sz w:val="20"/>
          <w:szCs w:val="20"/>
        </w:rPr>
        <w:t>z późn. zm.). Podaję dane osobowe dobrowolnie i oświadczam, że są one zgodne z prawdą.</w:t>
      </w:r>
    </w:p>
    <w:p w14:paraId="3CF9D120" w14:textId="77777777" w:rsidR="00725E7E" w:rsidRDefault="00725E7E" w:rsidP="00AB0FCD">
      <w:pPr>
        <w:widowControl w:val="0"/>
        <w:autoSpaceDE w:val="0"/>
        <w:autoSpaceDN w:val="0"/>
        <w:spacing w:after="120" w:line="240" w:lineRule="auto"/>
        <w:ind w:left="112" w:right="142" w:firstLine="314"/>
        <w:jc w:val="both"/>
        <w:rPr>
          <w:rFonts w:ascii="Times New Roman" w:eastAsia="Times New Roman" w:hAnsi="Times New Roman"/>
          <w:sz w:val="20"/>
          <w:szCs w:val="20"/>
        </w:rPr>
      </w:pPr>
    </w:p>
    <w:p w14:paraId="4E5DB205" w14:textId="77777777" w:rsidR="00725E7E" w:rsidRPr="00725E7E" w:rsidRDefault="00725E7E" w:rsidP="00AB0FCD">
      <w:pPr>
        <w:widowControl w:val="0"/>
        <w:autoSpaceDE w:val="0"/>
        <w:autoSpaceDN w:val="0"/>
        <w:spacing w:after="120" w:line="240" w:lineRule="auto"/>
        <w:ind w:left="112" w:right="142" w:firstLine="314"/>
        <w:jc w:val="both"/>
        <w:rPr>
          <w:rFonts w:ascii="Times New Roman" w:eastAsia="Times New Roman" w:hAnsi="Times New Roman"/>
          <w:sz w:val="20"/>
          <w:szCs w:val="20"/>
        </w:rPr>
      </w:pPr>
    </w:p>
    <w:p w14:paraId="18A2087E" w14:textId="77777777" w:rsidR="00461193" w:rsidRPr="00AB0FCD" w:rsidRDefault="00461193" w:rsidP="00AB0FCD">
      <w:pPr>
        <w:widowControl w:val="0"/>
        <w:autoSpaceDE w:val="0"/>
        <w:autoSpaceDN w:val="0"/>
        <w:spacing w:after="0" w:line="240" w:lineRule="auto"/>
        <w:ind w:left="113" w:right="142"/>
        <w:jc w:val="right"/>
        <w:rPr>
          <w:rFonts w:ascii="Times New Roman" w:eastAsia="Times New Roman" w:hAnsi="Times New Roman"/>
          <w:sz w:val="18"/>
          <w:szCs w:val="18"/>
        </w:rPr>
      </w:pPr>
      <w:r w:rsidRPr="00AB0FCD">
        <w:rPr>
          <w:rFonts w:ascii="Times New Roman" w:eastAsia="Times New Roman" w:hAnsi="Times New Roman"/>
          <w:sz w:val="18"/>
          <w:szCs w:val="18"/>
        </w:rPr>
        <w:t>……………………………………………</w:t>
      </w:r>
    </w:p>
    <w:p w14:paraId="43DD026A" w14:textId="55533B3D" w:rsidR="00DD5C07" w:rsidRPr="00AB0FCD" w:rsidRDefault="000D4E94" w:rsidP="001B12F6">
      <w:pPr>
        <w:widowControl w:val="0"/>
        <w:autoSpaceDE w:val="0"/>
        <w:autoSpaceDN w:val="0"/>
        <w:spacing w:after="0" w:line="240" w:lineRule="auto"/>
        <w:ind w:left="113" w:right="1133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>
        <w:rPr>
          <w:rFonts w:ascii="Times New Roman" w:eastAsia="Times New Roman" w:hAnsi="Times New Roman"/>
          <w:i/>
          <w:iCs/>
          <w:sz w:val="18"/>
          <w:szCs w:val="18"/>
        </w:rPr>
        <w:t>C</w:t>
      </w:r>
      <w:r w:rsidR="00461193" w:rsidRPr="00AB0FCD">
        <w:rPr>
          <w:rFonts w:ascii="Times New Roman" w:eastAsia="Times New Roman" w:hAnsi="Times New Roman"/>
          <w:i/>
          <w:iCs/>
          <w:sz w:val="18"/>
          <w:szCs w:val="18"/>
        </w:rPr>
        <w:t>zytelny podpis</w:t>
      </w:r>
    </w:p>
    <w:sectPr w:rsidR="00DD5C07" w:rsidRPr="00AB0FCD" w:rsidSect="002C6246">
      <w:footerReference w:type="default" r:id="rId10"/>
      <w:headerReference w:type="first" r:id="rId11"/>
      <w:footerReference w:type="first" r:id="rId12"/>
      <w:pgSz w:w="11906" w:h="16838"/>
      <w:pgMar w:top="0" w:right="566" w:bottom="426" w:left="709" w:header="708" w:footer="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4EE4" w14:textId="77777777" w:rsidR="000919C1" w:rsidRDefault="000919C1" w:rsidP="00186770">
      <w:pPr>
        <w:spacing w:after="0" w:line="240" w:lineRule="auto"/>
      </w:pPr>
      <w:r>
        <w:separator/>
      </w:r>
    </w:p>
  </w:endnote>
  <w:endnote w:type="continuationSeparator" w:id="0">
    <w:p w14:paraId="2C8F3A8E" w14:textId="77777777" w:rsidR="000919C1" w:rsidRDefault="000919C1" w:rsidP="0018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35D5AE5" w14:textId="01CBE805" w:rsidR="00774ED8" w:rsidRPr="00005407" w:rsidRDefault="00774ED8">
            <w:pPr>
              <w:pStyle w:val="Stopka"/>
              <w:jc w:val="center"/>
              <w:rPr>
                <w:sz w:val="20"/>
                <w:szCs w:val="20"/>
              </w:rPr>
            </w:pP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773" w:type="dxa"/>
      <w:tblBorders>
        <w:top w:val="single" w:sz="12" w:space="0" w:color="4472C4" w:themeColor="accent1"/>
        <w:left w:val="single" w:sz="12" w:space="0" w:color="4472C4" w:themeColor="accent1"/>
        <w:bottom w:val="none" w:sz="0" w:space="0" w:color="auto"/>
        <w:right w:val="single" w:sz="12" w:space="0" w:color="4472C4" w:themeColor="accent1"/>
        <w:insideH w:val="none" w:sz="0" w:space="0" w:color="auto"/>
        <w:insideV w:val="single" w:sz="12" w:space="0" w:color="4472C4" w:themeColor="accent1"/>
      </w:tblBorders>
      <w:tblLook w:val="0420" w:firstRow="1" w:lastRow="0" w:firstColumn="0" w:lastColumn="0" w:noHBand="0" w:noVBand="1"/>
    </w:tblPr>
    <w:tblGrid>
      <w:gridCol w:w="1559"/>
      <w:gridCol w:w="1701"/>
      <w:gridCol w:w="1883"/>
      <w:gridCol w:w="5630"/>
    </w:tblGrid>
    <w:tr w:rsidR="00E60420" w:rsidRPr="00AE63C8" w14:paraId="747BE239" w14:textId="77777777" w:rsidTr="0014278F">
      <w:trPr>
        <w:trHeight w:val="699"/>
      </w:trPr>
      <w:tc>
        <w:tcPr>
          <w:tcW w:w="3260" w:type="dxa"/>
          <w:gridSpan w:val="2"/>
          <w:tcBorders>
            <w:top w:val="single" w:sz="12" w:space="0" w:color="4472C4" w:themeColor="accent1"/>
            <w:left w:val="nil"/>
            <w:bottom w:val="nil"/>
            <w:right w:val="nil"/>
          </w:tcBorders>
        </w:tcPr>
        <w:p w14:paraId="24432670" w14:textId="18D42ACC" w:rsidR="00E60420" w:rsidRPr="00CD5648" w:rsidRDefault="00754EEA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  <w:r>
            <w:rPr>
              <w:rFonts w:ascii="Times New Roman" w:hAnsi="Times New Roman" w:cs="Times New Roman"/>
              <w:i/>
              <w:iCs/>
              <w:sz w:val="18"/>
              <w:szCs w:val="18"/>
            </w:rPr>
            <w:t xml:space="preserve">** </w:t>
          </w:r>
          <w:r w:rsidR="00B81242">
            <w:rPr>
              <w:rFonts w:ascii="Times New Roman" w:hAnsi="Times New Roman" w:cs="Times New Roman"/>
              <w:i/>
              <w:iCs/>
              <w:sz w:val="18"/>
              <w:szCs w:val="18"/>
            </w:rPr>
            <w:t>Właściwe zakreślić X</w:t>
          </w:r>
        </w:p>
      </w:tc>
      <w:tc>
        <w:tcPr>
          <w:tcW w:w="1883" w:type="dxa"/>
          <w:tcBorders>
            <w:top w:val="single" w:sz="12" w:space="0" w:color="4472C4" w:themeColor="accent1"/>
            <w:left w:val="nil"/>
            <w:bottom w:val="nil"/>
            <w:right w:val="nil"/>
          </w:tcBorders>
          <w:vAlign w:val="center"/>
        </w:tcPr>
        <w:p w14:paraId="3F2652DB" w14:textId="7E0EBE70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  <w:r w:rsidRPr="00CD5648">
            <w:rPr>
              <w:rFonts w:ascii="Ebrima" w:hAnsi="Ebrima"/>
              <w:sz w:val="14"/>
              <w:szCs w:val="14"/>
            </w:rPr>
            <w:br/>
          </w:r>
        </w:p>
      </w:tc>
      <w:tc>
        <w:tcPr>
          <w:tcW w:w="5630" w:type="dxa"/>
          <w:vMerge w:val="restart"/>
          <w:tcBorders>
            <w:top w:val="single" w:sz="12" w:space="0" w:color="4472C4" w:themeColor="accent1"/>
            <w:left w:val="nil"/>
            <w:bottom w:val="nil"/>
            <w:right w:val="nil"/>
          </w:tcBorders>
          <w:vAlign w:val="center"/>
        </w:tcPr>
        <w:p w14:paraId="6DF1E8C6" w14:textId="34EE32A7" w:rsidR="00E60420" w:rsidRPr="00BD66E8" w:rsidRDefault="00E60420" w:rsidP="0013478E">
          <w:pPr>
            <w:pStyle w:val="Stopka"/>
            <w:jc w:val="right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60420" w:rsidRPr="00AE63C8" w14:paraId="4E34F205" w14:textId="77777777" w:rsidTr="0014278F">
      <w:trPr>
        <w:trHeight w:val="823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4FA28CEF" w14:textId="77777777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2A0579C7" w14:textId="77777777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nil"/>
            <w:left w:val="nil"/>
            <w:right w:val="nil"/>
          </w:tcBorders>
          <w:vAlign w:val="center"/>
        </w:tcPr>
        <w:p w14:paraId="2F1D8FAD" w14:textId="77777777" w:rsidR="00E60420" w:rsidRPr="00CD5648" w:rsidRDefault="00E60420" w:rsidP="00E60420">
          <w:pPr>
            <w:pStyle w:val="Stopka"/>
            <w:rPr>
              <w:rStyle w:val="Hipercze"/>
              <w:rFonts w:ascii="Ebrima" w:hAnsi="Ebrima" w:cs="Open Sans"/>
              <w:sz w:val="14"/>
              <w:szCs w:val="14"/>
              <w:shd w:val="clear" w:color="auto" w:fill="FFFFFF"/>
            </w:rPr>
          </w:pPr>
        </w:p>
        <w:p w14:paraId="1C1DA529" w14:textId="77777777" w:rsidR="00E60420" w:rsidRPr="00CD5648" w:rsidRDefault="00E60420" w:rsidP="00E60420">
          <w:pPr>
            <w:pStyle w:val="Stopka"/>
            <w:rPr>
              <w:rFonts w:ascii="Ebrima" w:hAnsi="Ebrima" w:cs="Open Sans"/>
              <w:color w:val="0000FF"/>
              <w:sz w:val="14"/>
              <w:szCs w:val="14"/>
              <w:u w:val="single"/>
              <w:shd w:val="clear" w:color="auto" w:fill="FFFFFF"/>
            </w:rPr>
          </w:pPr>
        </w:p>
      </w:tc>
      <w:tc>
        <w:tcPr>
          <w:tcW w:w="5630" w:type="dxa"/>
          <w:vMerge/>
          <w:tcBorders>
            <w:top w:val="nil"/>
            <w:left w:val="nil"/>
            <w:right w:val="nil"/>
          </w:tcBorders>
          <w:vAlign w:val="center"/>
        </w:tcPr>
        <w:p w14:paraId="3855CA0C" w14:textId="77777777" w:rsidR="00E60420" w:rsidRPr="00AE63C8" w:rsidRDefault="00E60420" w:rsidP="00E60420">
          <w:pPr>
            <w:pStyle w:val="Stopka"/>
            <w:jc w:val="center"/>
            <w:rPr>
              <w:rFonts w:ascii="Ebrima" w:hAnsi="Ebrima"/>
              <w:sz w:val="20"/>
              <w:szCs w:val="20"/>
            </w:rPr>
          </w:pPr>
        </w:p>
      </w:tc>
    </w:tr>
  </w:tbl>
  <w:p w14:paraId="7EC430DB" w14:textId="3B1D9018" w:rsidR="00C57F37" w:rsidRPr="00D06BD6" w:rsidRDefault="00774ED8" w:rsidP="00774ED8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D06BD6">
      <w:rPr>
        <w:rFonts w:ascii="Times New Roman" w:hAnsi="Times New Roman" w:cs="Times New Roman"/>
        <w:sz w:val="20"/>
        <w:szCs w:val="20"/>
      </w:rPr>
      <w:t xml:space="preserve">Strona </w:t>
    </w:r>
    <w:r w:rsidRPr="00D06BD6">
      <w:rPr>
        <w:rFonts w:ascii="Times New Roman" w:hAnsi="Times New Roman" w:cs="Times New Roman"/>
        <w:sz w:val="20"/>
        <w:szCs w:val="20"/>
      </w:rPr>
      <w:fldChar w:fldCharType="begin"/>
    </w:r>
    <w:r w:rsidRPr="00D06BD6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D06BD6">
      <w:rPr>
        <w:rFonts w:ascii="Times New Roman" w:hAnsi="Times New Roman" w:cs="Times New Roman"/>
        <w:sz w:val="20"/>
        <w:szCs w:val="20"/>
      </w:rPr>
      <w:fldChar w:fldCharType="separate"/>
    </w:r>
    <w:r w:rsidRPr="00D06BD6">
      <w:rPr>
        <w:rFonts w:ascii="Times New Roman" w:hAnsi="Times New Roman" w:cs="Times New Roman"/>
        <w:sz w:val="20"/>
        <w:szCs w:val="20"/>
      </w:rPr>
      <w:t>1</w:t>
    </w:r>
    <w:r w:rsidRPr="00D06BD6">
      <w:rPr>
        <w:rFonts w:ascii="Times New Roman" w:hAnsi="Times New Roman" w:cs="Times New Roman"/>
        <w:sz w:val="20"/>
        <w:szCs w:val="20"/>
      </w:rPr>
      <w:fldChar w:fldCharType="end"/>
    </w:r>
    <w:r w:rsidRPr="00D06BD6">
      <w:rPr>
        <w:rFonts w:ascii="Times New Roman" w:hAnsi="Times New Roman" w:cs="Times New Roman"/>
        <w:sz w:val="20"/>
        <w:szCs w:val="20"/>
      </w:rPr>
      <w:t xml:space="preserve"> z </w:t>
    </w:r>
    <w:r w:rsidRPr="00D06BD6">
      <w:rPr>
        <w:rFonts w:ascii="Times New Roman" w:hAnsi="Times New Roman" w:cs="Times New Roman"/>
        <w:sz w:val="20"/>
        <w:szCs w:val="20"/>
      </w:rPr>
      <w:fldChar w:fldCharType="begin"/>
    </w:r>
    <w:r w:rsidRPr="00D06BD6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D06BD6">
      <w:rPr>
        <w:rFonts w:ascii="Times New Roman" w:hAnsi="Times New Roman" w:cs="Times New Roman"/>
        <w:sz w:val="20"/>
        <w:szCs w:val="20"/>
      </w:rPr>
      <w:fldChar w:fldCharType="separate"/>
    </w:r>
    <w:r w:rsidRPr="00D06BD6">
      <w:rPr>
        <w:rFonts w:ascii="Times New Roman" w:hAnsi="Times New Roman" w:cs="Times New Roman"/>
        <w:sz w:val="20"/>
        <w:szCs w:val="20"/>
      </w:rPr>
      <w:t>2</w:t>
    </w:r>
    <w:r w:rsidRPr="00D06BD6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194E" w14:textId="77777777" w:rsidR="000919C1" w:rsidRDefault="000919C1" w:rsidP="00186770">
      <w:pPr>
        <w:spacing w:after="0" w:line="240" w:lineRule="auto"/>
      </w:pPr>
      <w:r>
        <w:separator/>
      </w:r>
    </w:p>
  </w:footnote>
  <w:footnote w:type="continuationSeparator" w:id="0">
    <w:p w14:paraId="203AC931" w14:textId="77777777" w:rsidR="000919C1" w:rsidRDefault="000919C1" w:rsidP="0018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9E0C" w14:textId="6C9C651F" w:rsidR="00A72F1C" w:rsidRDefault="00A72F1C">
    <w:pPr>
      <w:pStyle w:val="Nagwek"/>
    </w:pPr>
  </w:p>
  <w:p w14:paraId="20415762" w14:textId="2260FBB2" w:rsidR="00C57F37" w:rsidRDefault="00C57F37" w:rsidP="001347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DB1B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ascii="Times New Roman" w:hAnsi="Times New Roman" w:cs="Times New Roman"/>
        <w:snapToGrid/>
        <w:sz w:val="21"/>
        <w:szCs w:val="21"/>
      </w:rPr>
    </w:lvl>
  </w:abstractNum>
  <w:abstractNum w:abstractNumId="1" w15:restartNumberingAfterBreak="0">
    <w:nsid w:val="06506DD6"/>
    <w:multiLevelType w:val="hybridMultilevel"/>
    <w:tmpl w:val="00BC8564"/>
    <w:lvl w:ilvl="0" w:tplc="8D6497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776E3"/>
    <w:multiLevelType w:val="hybridMultilevel"/>
    <w:tmpl w:val="56267D94"/>
    <w:lvl w:ilvl="0" w:tplc="E218458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451F"/>
    <w:multiLevelType w:val="hybridMultilevel"/>
    <w:tmpl w:val="5114C4C4"/>
    <w:lvl w:ilvl="0" w:tplc="E218458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95270"/>
    <w:multiLevelType w:val="hybridMultilevel"/>
    <w:tmpl w:val="C5E214E6"/>
    <w:lvl w:ilvl="0" w:tplc="E2184580">
      <w:start w:val="1"/>
      <w:numFmt w:val="bullet"/>
      <w:lvlText w:val="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8D55B6E"/>
    <w:multiLevelType w:val="hybridMultilevel"/>
    <w:tmpl w:val="C8CCE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D2314"/>
    <w:multiLevelType w:val="hybridMultilevel"/>
    <w:tmpl w:val="C86C5748"/>
    <w:lvl w:ilvl="0" w:tplc="63EE2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D6C3B"/>
    <w:multiLevelType w:val="hybridMultilevel"/>
    <w:tmpl w:val="4C84C578"/>
    <w:lvl w:ilvl="0" w:tplc="4A027EC0">
      <w:start w:val="1"/>
      <w:numFmt w:val="decimal"/>
      <w:lvlText w:val="%1."/>
      <w:lvlJc w:val="left"/>
      <w:pPr>
        <w:ind w:left="361" w:hanging="25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C250F1B6">
      <w:numFmt w:val="bullet"/>
      <w:lvlText w:val="•"/>
      <w:lvlJc w:val="left"/>
      <w:pPr>
        <w:ind w:left="1366" w:hanging="250"/>
      </w:pPr>
      <w:rPr>
        <w:rFonts w:hint="default"/>
        <w:lang w:val="pl-PL" w:eastAsia="en-US" w:bidi="ar-SA"/>
      </w:rPr>
    </w:lvl>
    <w:lvl w:ilvl="2" w:tplc="9DF8C9C0">
      <w:numFmt w:val="bullet"/>
      <w:lvlText w:val="•"/>
      <w:lvlJc w:val="left"/>
      <w:pPr>
        <w:ind w:left="2373" w:hanging="250"/>
      </w:pPr>
      <w:rPr>
        <w:rFonts w:hint="default"/>
        <w:lang w:val="pl-PL" w:eastAsia="en-US" w:bidi="ar-SA"/>
      </w:rPr>
    </w:lvl>
    <w:lvl w:ilvl="3" w:tplc="732CDF1C">
      <w:numFmt w:val="bullet"/>
      <w:lvlText w:val="•"/>
      <w:lvlJc w:val="left"/>
      <w:pPr>
        <w:ind w:left="3379" w:hanging="250"/>
      </w:pPr>
      <w:rPr>
        <w:rFonts w:hint="default"/>
        <w:lang w:val="pl-PL" w:eastAsia="en-US" w:bidi="ar-SA"/>
      </w:rPr>
    </w:lvl>
    <w:lvl w:ilvl="4" w:tplc="E4B8029C">
      <w:numFmt w:val="bullet"/>
      <w:lvlText w:val="•"/>
      <w:lvlJc w:val="left"/>
      <w:pPr>
        <w:ind w:left="4386" w:hanging="250"/>
      </w:pPr>
      <w:rPr>
        <w:rFonts w:hint="default"/>
        <w:lang w:val="pl-PL" w:eastAsia="en-US" w:bidi="ar-SA"/>
      </w:rPr>
    </w:lvl>
    <w:lvl w:ilvl="5" w:tplc="7F14B3FE">
      <w:numFmt w:val="bullet"/>
      <w:lvlText w:val="•"/>
      <w:lvlJc w:val="left"/>
      <w:pPr>
        <w:ind w:left="5393" w:hanging="250"/>
      </w:pPr>
      <w:rPr>
        <w:rFonts w:hint="default"/>
        <w:lang w:val="pl-PL" w:eastAsia="en-US" w:bidi="ar-SA"/>
      </w:rPr>
    </w:lvl>
    <w:lvl w:ilvl="6" w:tplc="A006AB8A">
      <w:numFmt w:val="bullet"/>
      <w:lvlText w:val="•"/>
      <w:lvlJc w:val="left"/>
      <w:pPr>
        <w:ind w:left="6399" w:hanging="250"/>
      </w:pPr>
      <w:rPr>
        <w:rFonts w:hint="default"/>
        <w:lang w:val="pl-PL" w:eastAsia="en-US" w:bidi="ar-SA"/>
      </w:rPr>
    </w:lvl>
    <w:lvl w:ilvl="7" w:tplc="4AA02DA8">
      <w:numFmt w:val="bullet"/>
      <w:lvlText w:val="•"/>
      <w:lvlJc w:val="left"/>
      <w:pPr>
        <w:ind w:left="7406" w:hanging="250"/>
      </w:pPr>
      <w:rPr>
        <w:rFonts w:hint="default"/>
        <w:lang w:val="pl-PL" w:eastAsia="en-US" w:bidi="ar-SA"/>
      </w:rPr>
    </w:lvl>
    <w:lvl w:ilvl="8" w:tplc="F3CA2D36">
      <w:numFmt w:val="bullet"/>
      <w:lvlText w:val="•"/>
      <w:lvlJc w:val="left"/>
      <w:pPr>
        <w:ind w:left="8413" w:hanging="250"/>
      </w:pPr>
      <w:rPr>
        <w:rFonts w:hint="default"/>
        <w:lang w:val="pl-PL" w:eastAsia="en-US" w:bidi="ar-SA"/>
      </w:rPr>
    </w:lvl>
  </w:abstractNum>
  <w:abstractNum w:abstractNumId="8" w15:restartNumberingAfterBreak="0">
    <w:nsid w:val="287C66DC"/>
    <w:multiLevelType w:val="hybridMultilevel"/>
    <w:tmpl w:val="85BC0362"/>
    <w:lvl w:ilvl="0" w:tplc="8D6497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C25077"/>
    <w:multiLevelType w:val="hybridMultilevel"/>
    <w:tmpl w:val="4DAAC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E7D0A"/>
    <w:multiLevelType w:val="hybridMultilevel"/>
    <w:tmpl w:val="821E29E6"/>
    <w:lvl w:ilvl="0" w:tplc="E218458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415D4"/>
    <w:multiLevelType w:val="hybridMultilevel"/>
    <w:tmpl w:val="53A693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860028"/>
    <w:multiLevelType w:val="hybridMultilevel"/>
    <w:tmpl w:val="95B823F4"/>
    <w:lvl w:ilvl="0" w:tplc="E2184580">
      <w:start w:val="1"/>
      <w:numFmt w:val="bullet"/>
      <w:lvlText w:val="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55C4233"/>
    <w:multiLevelType w:val="hybridMultilevel"/>
    <w:tmpl w:val="DA7EBD70"/>
    <w:lvl w:ilvl="0" w:tplc="2A5C54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C0221"/>
    <w:multiLevelType w:val="hybridMultilevel"/>
    <w:tmpl w:val="DD547812"/>
    <w:lvl w:ilvl="0" w:tplc="DA823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35E56"/>
    <w:multiLevelType w:val="hybridMultilevel"/>
    <w:tmpl w:val="C4EC49FA"/>
    <w:lvl w:ilvl="0" w:tplc="E218458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C7C83"/>
    <w:multiLevelType w:val="hybridMultilevel"/>
    <w:tmpl w:val="18A854F8"/>
    <w:lvl w:ilvl="0" w:tplc="01C8A92C">
      <w:start w:val="1"/>
      <w:numFmt w:val="decimal"/>
      <w:lvlText w:val="%1."/>
      <w:lvlJc w:val="left"/>
      <w:pPr>
        <w:ind w:left="1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8" w:hanging="360"/>
      </w:pPr>
    </w:lvl>
    <w:lvl w:ilvl="2" w:tplc="0415001B" w:tentative="1">
      <w:start w:val="1"/>
      <w:numFmt w:val="lowerRoman"/>
      <w:lvlText w:val="%3."/>
      <w:lvlJc w:val="right"/>
      <w:pPr>
        <w:ind w:left="2838" w:hanging="180"/>
      </w:pPr>
    </w:lvl>
    <w:lvl w:ilvl="3" w:tplc="0415000F" w:tentative="1">
      <w:start w:val="1"/>
      <w:numFmt w:val="decimal"/>
      <w:lvlText w:val="%4."/>
      <w:lvlJc w:val="left"/>
      <w:pPr>
        <w:ind w:left="3558" w:hanging="360"/>
      </w:pPr>
    </w:lvl>
    <w:lvl w:ilvl="4" w:tplc="04150019" w:tentative="1">
      <w:start w:val="1"/>
      <w:numFmt w:val="lowerLetter"/>
      <w:lvlText w:val="%5."/>
      <w:lvlJc w:val="left"/>
      <w:pPr>
        <w:ind w:left="4278" w:hanging="360"/>
      </w:pPr>
    </w:lvl>
    <w:lvl w:ilvl="5" w:tplc="0415001B" w:tentative="1">
      <w:start w:val="1"/>
      <w:numFmt w:val="lowerRoman"/>
      <w:lvlText w:val="%6."/>
      <w:lvlJc w:val="right"/>
      <w:pPr>
        <w:ind w:left="4998" w:hanging="180"/>
      </w:pPr>
    </w:lvl>
    <w:lvl w:ilvl="6" w:tplc="0415000F" w:tentative="1">
      <w:start w:val="1"/>
      <w:numFmt w:val="decimal"/>
      <w:lvlText w:val="%7."/>
      <w:lvlJc w:val="left"/>
      <w:pPr>
        <w:ind w:left="5718" w:hanging="360"/>
      </w:pPr>
    </w:lvl>
    <w:lvl w:ilvl="7" w:tplc="04150019" w:tentative="1">
      <w:start w:val="1"/>
      <w:numFmt w:val="lowerLetter"/>
      <w:lvlText w:val="%8."/>
      <w:lvlJc w:val="left"/>
      <w:pPr>
        <w:ind w:left="6438" w:hanging="360"/>
      </w:pPr>
    </w:lvl>
    <w:lvl w:ilvl="8" w:tplc="0415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17" w15:restartNumberingAfterBreak="0">
    <w:nsid w:val="3D4D6201"/>
    <w:multiLevelType w:val="hybridMultilevel"/>
    <w:tmpl w:val="180A87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027525B"/>
    <w:multiLevelType w:val="hybridMultilevel"/>
    <w:tmpl w:val="F8EC01C6"/>
    <w:lvl w:ilvl="0" w:tplc="E2184580">
      <w:start w:val="1"/>
      <w:numFmt w:val="bullet"/>
      <w:lvlText w:val=""/>
      <w:lvlJc w:val="left"/>
      <w:pPr>
        <w:ind w:left="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19" w15:restartNumberingAfterBreak="0">
    <w:nsid w:val="43A7265F"/>
    <w:multiLevelType w:val="hybridMultilevel"/>
    <w:tmpl w:val="3BD2410E"/>
    <w:lvl w:ilvl="0" w:tplc="D60648DA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0" w15:restartNumberingAfterBreak="0">
    <w:nsid w:val="45FA5BC2"/>
    <w:multiLevelType w:val="hybridMultilevel"/>
    <w:tmpl w:val="8002491A"/>
    <w:lvl w:ilvl="0" w:tplc="F72045C2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" w15:restartNumberingAfterBreak="0">
    <w:nsid w:val="46137F8B"/>
    <w:multiLevelType w:val="hybridMultilevel"/>
    <w:tmpl w:val="19402BD4"/>
    <w:lvl w:ilvl="0" w:tplc="CFEC4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15694"/>
    <w:multiLevelType w:val="hybridMultilevel"/>
    <w:tmpl w:val="4C3E6822"/>
    <w:lvl w:ilvl="0" w:tplc="E2184580">
      <w:start w:val="1"/>
      <w:numFmt w:val="bullet"/>
      <w:lvlText w:val="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EAB31A7"/>
    <w:multiLevelType w:val="hybridMultilevel"/>
    <w:tmpl w:val="2E747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251DC"/>
    <w:multiLevelType w:val="hybridMultilevel"/>
    <w:tmpl w:val="2182BF60"/>
    <w:lvl w:ilvl="0" w:tplc="8D6497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6A4F3E"/>
    <w:multiLevelType w:val="hybridMultilevel"/>
    <w:tmpl w:val="839EC07C"/>
    <w:lvl w:ilvl="0" w:tplc="0F9C36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41DC9"/>
    <w:multiLevelType w:val="hybridMultilevel"/>
    <w:tmpl w:val="D5B077B0"/>
    <w:lvl w:ilvl="0" w:tplc="8D649736">
      <w:start w:val="1"/>
      <w:numFmt w:val="upperRoman"/>
      <w:lvlText w:val="%1."/>
      <w:lvlJc w:val="left"/>
      <w:pPr>
        <w:ind w:left="3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7" w15:restartNumberingAfterBreak="0">
    <w:nsid w:val="5FFD2DD7"/>
    <w:multiLevelType w:val="hybridMultilevel"/>
    <w:tmpl w:val="1D2EE47E"/>
    <w:lvl w:ilvl="0" w:tplc="E8AED784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8" w15:restartNumberingAfterBreak="0">
    <w:nsid w:val="6379757F"/>
    <w:multiLevelType w:val="hybridMultilevel"/>
    <w:tmpl w:val="BE38E584"/>
    <w:lvl w:ilvl="0" w:tplc="8D649736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8567D41"/>
    <w:multiLevelType w:val="hybridMultilevel"/>
    <w:tmpl w:val="134A6D28"/>
    <w:lvl w:ilvl="0" w:tplc="E218458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E4E10"/>
    <w:multiLevelType w:val="hybridMultilevel"/>
    <w:tmpl w:val="DA7EB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274A9"/>
    <w:multiLevelType w:val="hybridMultilevel"/>
    <w:tmpl w:val="CB2E3CCA"/>
    <w:lvl w:ilvl="0" w:tplc="3842C674">
      <w:start w:val="1"/>
      <w:numFmt w:val="upperRoman"/>
      <w:lvlText w:val="%1."/>
      <w:lvlJc w:val="left"/>
      <w:pPr>
        <w:ind w:left="930" w:hanging="25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C74AF036">
      <w:numFmt w:val="bullet"/>
      <w:lvlText w:val="•"/>
      <w:lvlJc w:val="left"/>
      <w:pPr>
        <w:ind w:left="1888" w:hanging="252"/>
      </w:pPr>
      <w:rPr>
        <w:rFonts w:hint="default"/>
        <w:lang w:val="pl-PL" w:eastAsia="en-US" w:bidi="ar-SA"/>
      </w:rPr>
    </w:lvl>
    <w:lvl w:ilvl="2" w:tplc="E684DFB0">
      <w:numFmt w:val="bullet"/>
      <w:lvlText w:val="•"/>
      <w:lvlJc w:val="left"/>
      <w:pPr>
        <w:ind w:left="2837" w:hanging="252"/>
      </w:pPr>
      <w:rPr>
        <w:rFonts w:hint="default"/>
        <w:lang w:val="pl-PL" w:eastAsia="en-US" w:bidi="ar-SA"/>
      </w:rPr>
    </w:lvl>
    <w:lvl w:ilvl="3" w:tplc="010ED208">
      <w:numFmt w:val="bullet"/>
      <w:lvlText w:val="•"/>
      <w:lvlJc w:val="left"/>
      <w:pPr>
        <w:ind w:left="3785" w:hanging="252"/>
      </w:pPr>
      <w:rPr>
        <w:rFonts w:hint="default"/>
        <w:lang w:val="pl-PL" w:eastAsia="en-US" w:bidi="ar-SA"/>
      </w:rPr>
    </w:lvl>
    <w:lvl w:ilvl="4" w:tplc="1B5AAB8C">
      <w:numFmt w:val="bullet"/>
      <w:lvlText w:val="•"/>
      <w:lvlJc w:val="left"/>
      <w:pPr>
        <w:ind w:left="4734" w:hanging="252"/>
      </w:pPr>
      <w:rPr>
        <w:rFonts w:hint="default"/>
        <w:lang w:val="pl-PL" w:eastAsia="en-US" w:bidi="ar-SA"/>
      </w:rPr>
    </w:lvl>
    <w:lvl w:ilvl="5" w:tplc="98D6C34E">
      <w:numFmt w:val="bullet"/>
      <w:lvlText w:val="•"/>
      <w:lvlJc w:val="left"/>
      <w:pPr>
        <w:ind w:left="5683" w:hanging="252"/>
      </w:pPr>
      <w:rPr>
        <w:rFonts w:hint="default"/>
        <w:lang w:val="pl-PL" w:eastAsia="en-US" w:bidi="ar-SA"/>
      </w:rPr>
    </w:lvl>
    <w:lvl w:ilvl="6" w:tplc="448649EA">
      <w:numFmt w:val="bullet"/>
      <w:lvlText w:val="•"/>
      <w:lvlJc w:val="left"/>
      <w:pPr>
        <w:ind w:left="6631" w:hanging="252"/>
      </w:pPr>
      <w:rPr>
        <w:rFonts w:hint="default"/>
        <w:lang w:val="pl-PL" w:eastAsia="en-US" w:bidi="ar-SA"/>
      </w:rPr>
    </w:lvl>
    <w:lvl w:ilvl="7" w:tplc="2B0E2446">
      <w:numFmt w:val="bullet"/>
      <w:lvlText w:val="•"/>
      <w:lvlJc w:val="left"/>
      <w:pPr>
        <w:ind w:left="7580" w:hanging="252"/>
      </w:pPr>
      <w:rPr>
        <w:rFonts w:hint="default"/>
        <w:lang w:val="pl-PL" w:eastAsia="en-US" w:bidi="ar-SA"/>
      </w:rPr>
    </w:lvl>
    <w:lvl w:ilvl="8" w:tplc="F77AA080">
      <w:numFmt w:val="bullet"/>
      <w:lvlText w:val="•"/>
      <w:lvlJc w:val="left"/>
      <w:pPr>
        <w:ind w:left="8529" w:hanging="252"/>
      </w:pPr>
      <w:rPr>
        <w:rFonts w:hint="default"/>
        <w:lang w:val="pl-PL" w:eastAsia="en-US" w:bidi="ar-SA"/>
      </w:rPr>
    </w:lvl>
  </w:abstractNum>
  <w:abstractNum w:abstractNumId="32" w15:restartNumberingAfterBreak="0">
    <w:nsid w:val="7DEA402B"/>
    <w:multiLevelType w:val="hybridMultilevel"/>
    <w:tmpl w:val="575487D0"/>
    <w:lvl w:ilvl="0" w:tplc="DA823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22864">
    <w:abstractNumId w:val="9"/>
  </w:num>
  <w:num w:numId="2" w16cid:durableId="1160081320">
    <w:abstractNumId w:val="7"/>
  </w:num>
  <w:num w:numId="3" w16cid:durableId="1271281737">
    <w:abstractNumId w:val="31"/>
  </w:num>
  <w:num w:numId="4" w16cid:durableId="2116434715">
    <w:abstractNumId w:val="19"/>
  </w:num>
  <w:num w:numId="5" w16cid:durableId="852492324">
    <w:abstractNumId w:val="27"/>
  </w:num>
  <w:num w:numId="6" w16cid:durableId="58137268">
    <w:abstractNumId w:val="20"/>
  </w:num>
  <w:num w:numId="7" w16cid:durableId="583682207">
    <w:abstractNumId w:val="25"/>
  </w:num>
  <w:num w:numId="8" w16cid:durableId="1192066455">
    <w:abstractNumId w:val="21"/>
  </w:num>
  <w:num w:numId="9" w16cid:durableId="505444595">
    <w:abstractNumId w:val="8"/>
  </w:num>
  <w:num w:numId="10" w16cid:durableId="1774933296">
    <w:abstractNumId w:val="28"/>
  </w:num>
  <w:num w:numId="11" w16cid:durableId="499151831">
    <w:abstractNumId w:val="26"/>
  </w:num>
  <w:num w:numId="12" w16cid:durableId="861285211">
    <w:abstractNumId w:val="1"/>
  </w:num>
  <w:num w:numId="13" w16cid:durableId="317423537">
    <w:abstractNumId w:val="32"/>
  </w:num>
  <w:num w:numId="14" w16cid:durableId="266471229">
    <w:abstractNumId w:val="24"/>
  </w:num>
  <w:num w:numId="15" w16cid:durableId="1618754957">
    <w:abstractNumId w:val="14"/>
  </w:num>
  <w:num w:numId="16" w16cid:durableId="1822188157">
    <w:abstractNumId w:val="6"/>
  </w:num>
  <w:num w:numId="17" w16cid:durableId="285087985">
    <w:abstractNumId w:val="13"/>
  </w:num>
  <w:num w:numId="18" w16cid:durableId="613176283">
    <w:abstractNumId w:val="16"/>
  </w:num>
  <w:num w:numId="19" w16cid:durableId="2132281801">
    <w:abstractNumId w:val="30"/>
  </w:num>
  <w:num w:numId="20" w16cid:durableId="604078063">
    <w:abstractNumId w:val="18"/>
  </w:num>
  <w:num w:numId="21" w16cid:durableId="1248421770">
    <w:abstractNumId w:val="29"/>
  </w:num>
  <w:num w:numId="22" w16cid:durableId="1462383340">
    <w:abstractNumId w:val="22"/>
  </w:num>
  <w:num w:numId="23" w16cid:durableId="1010181799">
    <w:abstractNumId w:val="3"/>
  </w:num>
  <w:num w:numId="24" w16cid:durableId="476339990">
    <w:abstractNumId w:val="2"/>
  </w:num>
  <w:num w:numId="25" w16cid:durableId="144275865">
    <w:abstractNumId w:val="15"/>
  </w:num>
  <w:num w:numId="26" w16cid:durableId="100956886">
    <w:abstractNumId w:val="0"/>
  </w:num>
  <w:num w:numId="27" w16cid:durableId="1766656605">
    <w:abstractNumId w:val="23"/>
  </w:num>
  <w:num w:numId="28" w16cid:durableId="939527797">
    <w:abstractNumId w:val="11"/>
  </w:num>
  <w:num w:numId="29" w16cid:durableId="1655333086">
    <w:abstractNumId w:val="17"/>
  </w:num>
  <w:num w:numId="30" w16cid:durableId="1686327108">
    <w:abstractNumId w:val="12"/>
  </w:num>
  <w:num w:numId="31" w16cid:durableId="1076365967">
    <w:abstractNumId w:val="10"/>
  </w:num>
  <w:num w:numId="32" w16cid:durableId="743919137">
    <w:abstractNumId w:val="5"/>
  </w:num>
  <w:num w:numId="33" w16cid:durableId="1724986041">
    <w:abstractNumId w:val="4"/>
  </w:num>
  <w:num w:numId="34" w16cid:durableId="9944078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05407"/>
    <w:rsid w:val="0001658F"/>
    <w:rsid w:val="000506C0"/>
    <w:rsid w:val="00054A4D"/>
    <w:rsid w:val="00060A84"/>
    <w:rsid w:val="00067B28"/>
    <w:rsid w:val="00084FD6"/>
    <w:rsid w:val="000919C1"/>
    <w:rsid w:val="000A0A70"/>
    <w:rsid w:val="000B7754"/>
    <w:rsid w:val="000D4E94"/>
    <w:rsid w:val="000E2355"/>
    <w:rsid w:val="00102977"/>
    <w:rsid w:val="00124C4B"/>
    <w:rsid w:val="0013478E"/>
    <w:rsid w:val="00134F32"/>
    <w:rsid w:val="00140E92"/>
    <w:rsid w:val="0014278F"/>
    <w:rsid w:val="00165A77"/>
    <w:rsid w:val="0016696D"/>
    <w:rsid w:val="00171265"/>
    <w:rsid w:val="00173169"/>
    <w:rsid w:val="00186770"/>
    <w:rsid w:val="00193129"/>
    <w:rsid w:val="0019380D"/>
    <w:rsid w:val="001966BA"/>
    <w:rsid w:val="001B04ED"/>
    <w:rsid w:val="001B12F6"/>
    <w:rsid w:val="001B7C1A"/>
    <w:rsid w:val="001C083E"/>
    <w:rsid w:val="001E724E"/>
    <w:rsid w:val="001F3D19"/>
    <w:rsid w:val="00203CD1"/>
    <w:rsid w:val="00207865"/>
    <w:rsid w:val="00213DA2"/>
    <w:rsid w:val="002402DE"/>
    <w:rsid w:val="00271026"/>
    <w:rsid w:val="002743B1"/>
    <w:rsid w:val="002749EC"/>
    <w:rsid w:val="00290CBD"/>
    <w:rsid w:val="002A3C7D"/>
    <w:rsid w:val="002A50D6"/>
    <w:rsid w:val="002B76C1"/>
    <w:rsid w:val="002C6246"/>
    <w:rsid w:val="002E6C37"/>
    <w:rsid w:val="003012D3"/>
    <w:rsid w:val="00323815"/>
    <w:rsid w:val="00324759"/>
    <w:rsid w:val="00340B9A"/>
    <w:rsid w:val="00342D1C"/>
    <w:rsid w:val="003501D1"/>
    <w:rsid w:val="003564E9"/>
    <w:rsid w:val="00370BF7"/>
    <w:rsid w:val="00374B7A"/>
    <w:rsid w:val="00375CBD"/>
    <w:rsid w:val="003851E2"/>
    <w:rsid w:val="00390F9C"/>
    <w:rsid w:val="003A4C2E"/>
    <w:rsid w:val="003B3513"/>
    <w:rsid w:val="003B79CB"/>
    <w:rsid w:val="003D623F"/>
    <w:rsid w:val="004045B2"/>
    <w:rsid w:val="004167FD"/>
    <w:rsid w:val="004453FB"/>
    <w:rsid w:val="00461193"/>
    <w:rsid w:val="00461CA3"/>
    <w:rsid w:val="00466AA2"/>
    <w:rsid w:val="004B1993"/>
    <w:rsid w:val="004B6DBB"/>
    <w:rsid w:val="004C0231"/>
    <w:rsid w:val="004C522D"/>
    <w:rsid w:val="004D4CE4"/>
    <w:rsid w:val="004F2B37"/>
    <w:rsid w:val="004F635F"/>
    <w:rsid w:val="00501821"/>
    <w:rsid w:val="005111ED"/>
    <w:rsid w:val="00516095"/>
    <w:rsid w:val="00551550"/>
    <w:rsid w:val="00563885"/>
    <w:rsid w:val="00575436"/>
    <w:rsid w:val="00577722"/>
    <w:rsid w:val="00581C81"/>
    <w:rsid w:val="005A0A3F"/>
    <w:rsid w:val="005A2498"/>
    <w:rsid w:val="005A2F9E"/>
    <w:rsid w:val="005A48F2"/>
    <w:rsid w:val="005B5D11"/>
    <w:rsid w:val="005C309D"/>
    <w:rsid w:val="005E4761"/>
    <w:rsid w:val="00620BD2"/>
    <w:rsid w:val="00651A84"/>
    <w:rsid w:val="00665938"/>
    <w:rsid w:val="006A15F2"/>
    <w:rsid w:val="006B61C9"/>
    <w:rsid w:val="006B7C7A"/>
    <w:rsid w:val="006D0B36"/>
    <w:rsid w:val="006F0201"/>
    <w:rsid w:val="006F22E7"/>
    <w:rsid w:val="006F2636"/>
    <w:rsid w:val="0070462A"/>
    <w:rsid w:val="00714ACC"/>
    <w:rsid w:val="00725E7E"/>
    <w:rsid w:val="00744C8C"/>
    <w:rsid w:val="00754EEA"/>
    <w:rsid w:val="00760ACE"/>
    <w:rsid w:val="007654E0"/>
    <w:rsid w:val="00772925"/>
    <w:rsid w:val="00774ED8"/>
    <w:rsid w:val="007807A1"/>
    <w:rsid w:val="00783F47"/>
    <w:rsid w:val="007875CE"/>
    <w:rsid w:val="00797D5F"/>
    <w:rsid w:val="007A7074"/>
    <w:rsid w:val="007E2BA0"/>
    <w:rsid w:val="007F3D33"/>
    <w:rsid w:val="0080409E"/>
    <w:rsid w:val="008079C8"/>
    <w:rsid w:val="008109AA"/>
    <w:rsid w:val="0081432B"/>
    <w:rsid w:val="00855EC9"/>
    <w:rsid w:val="00876A29"/>
    <w:rsid w:val="008B1526"/>
    <w:rsid w:val="008C5C77"/>
    <w:rsid w:val="008E0ED2"/>
    <w:rsid w:val="009000CE"/>
    <w:rsid w:val="00910BF7"/>
    <w:rsid w:val="0091444E"/>
    <w:rsid w:val="009235DA"/>
    <w:rsid w:val="00944BE1"/>
    <w:rsid w:val="00952BB6"/>
    <w:rsid w:val="00957BDB"/>
    <w:rsid w:val="00965D85"/>
    <w:rsid w:val="00995CDC"/>
    <w:rsid w:val="009D4676"/>
    <w:rsid w:val="009F3C74"/>
    <w:rsid w:val="00A0376C"/>
    <w:rsid w:val="00A04982"/>
    <w:rsid w:val="00A05D49"/>
    <w:rsid w:val="00A108E1"/>
    <w:rsid w:val="00A13490"/>
    <w:rsid w:val="00A14CB6"/>
    <w:rsid w:val="00A1576B"/>
    <w:rsid w:val="00A20341"/>
    <w:rsid w:val="00A322B1"/>
    <w:rsid w:val="00A354BC"/>
    <w:rsid w:val="00A4171A"/>
    <w:rsid w:val="00A559FA"/>
    <w:rsid w:val="00A70EFA"/>
    <w:rsid w:val="00A72F1C"/>
    <w:rsid w:val="00AB0FCD"/>
    <w:rsid w:val="00AB3432"/>
    <w:rsid w:val="00AC7248"/>
    <w:rsid w:val="00AC72A1"/>
    <w:rsid w:val="00AE63C8"/>
    <w:rsid w:val="00AF51DD"/>
    <w:rsid w:val="00B273CC"/>
    <w:rsid w:val="00B44A75"/>
    <w:rsid w:val="00B531AC"/>
    <w:rsid w:val="00B658C5"/>
    <w:rsid w:val="00B75311"/>
    <w:rsid w:val="00B81242"/>
    <w:rsid w:val="00B94CC0"/>
    <w:rsid w:val="00B962DD"/>
    <w:rsid w:val="00B96895"/>
    <w:rsid w:val="00BA24BD"/>
    <w:rsid w:val="00BA3378"/>
    <w:rsid w:val="00BA49B6"/>
    <w:rsid w:val="00BD66E8"/>
    <w:rsid w:val="00BE0902"/>
    <w:rsid w:val="00C0159B"/>
    <w:rsid w:val="00C030C9"/>
    <w:rsid w:val="00C070EB"/>
    <w:rsid w:val="00C14A3B"/>
    <w:rsid w:val="00C334E7"/>
    <w:rsid w:val="00C33A1E"/>
    <w:rsid w:val="00C373C9"/>
    <w:rsid w:val="00C3741B"/>
    <w:rsid w:val="00C43BDB"/>
    <w:rsid w:val="00C57F37"/>
    <w:rsid w:val="00C81F94"/>
    <w:rsid w:val="00CA3822"/>
    <w:rsid w:val="00CB18C4"/>
    <w:rsid w:val="00CB1AE5"/>
    <w:rsid w:val="00CC04C2"/>
    <w:rsid w:val="00CC3A12"/>
    <w:rsid w:val="00CD1F65"/>
    <w:rsid w:val="00CD5648"/>
    <w:rsid w:val="00CE2067"/>
    <w:rsid w:val="00CE6895"/>
    <w:rsid w:val="00CF2AE0"/>
    <w:rsid w:val="00D002F5"/>
    <w:rsid w:val="00D06BD6"/>
    <w:rsid w:val="00D07628"/>
    <w:rsid w:val="00D168C7"/>
    <w:rsid w:val="00D3290C"/>
    <w:rsid w:val="00D34698"/>
    <w:rsid w:val="00D42B9D"/>
    <w:rsid w:val="00D4606D"/>
    <w:rsid w:val="00D51B0A"/>
    <w:rsid w:val="00D7086E"/>
    <w:rsid w:val="00D70CFD"/>
    <w:rsid w:val="00D779F7"/>
    <w:rsid w:val="00D94B1C"/>
    <w:rsid w:val="00DA662A"/>
    <w:rsid w:val="00DB3D28"/>
    <w:rsid w:val="00DB5F10"/>
    <w:rsid w:val="00DC0321"/>
    <w:rsid w:val="00DD4F07"/>
    <w:rsid w:val="00DD5C07"/>
    <w:rsid w:val="00DE60DE"/>
    <w:rsid w:val="00DE7B26"/>
    <w:rsid w:val="00DF57F6"/>
    <w:rsid w:val="00E06D92"/>
    <w:rsid w:val="00E46096"/>
    <w:rsid w:val="00E56C77"/>
    <w:rsid w:val="00E60420"/>
    <w:rsid w:val="00E76AAE"/>
    <w:rsid w:val="00E94C6A"/>
    <w:rsid w:val="00EA299D"/>
    <w:rsid w:val="00EA5EB1"/>
    <w:rsid w:val="00EC4F03"/>
    <w:rsid w:val="00EC579C"/>
    <w:rsid w:val="00EC784D"/>
    <w:rsid w:val="00ED107C"/>
    <w:rsid w:val="00ED621F"/>
    <w:rsid w:val="00EF3053"/>
    <w:rsid w:val="00F17B74"/>
    <w:rsid w:val="00F213CE"/>
    <w:rsid w:val="00F2318F"/>
    <w:rsid w:val="00F26B6F"/>
    <w:rsid w:val="00F44036"/>
    <w:rsid w:val="00F51A40"/>
    <w:rsid w:val="00F93136"/>
    <w:rsid w:val="00FA1C28"/>
    <w:rsid w:val="00FA6471"/>
    <w:rsid w:val="00FE5A09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770"/>
  </w:style>
  <w:style w:type="paragraph" w:styleId="Nagwek1">
    <w:name w:val="heading 1"/>
    <w:basedOn w:val="Normalny"/>
    <w:link w:val="Nagwek1Znak"/>
    <w:uiPriority w:val="9"/>
    <w:qFormat/>
    <w:rsid w:val="00D07628"/>
    <w:pPr>
      <w:widowControl w:val="0"/>
      <w:autoSpaceDE w:val="0"/>
      <w:autoSpaceDN w:val="0"/>
      <w:spacing w:after="0" w:line="240" w:lineRule="auto"/>
      <w:ind w:left="7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6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076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D07628"/>
    <w:pPr>
      <w:widowControl w:val="0"/>
      <w:autoSpaceDE w:val="0"/>
      <w:autoSpaceDN w:val="0"/>
      <w:spacing w:before="71" w:after="0" w:line="321" w:lineRule="exact"/>
      <w:ind w:left="659" w:right="8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D0762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D076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7628"/>
    <w:rPr>
      <w:rFonts w:ascii="Times New Roman" w:eastAsia="Times New Roman" w:hAnsi="Times New Roman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6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432"/>
    <w:pPr>
      <w:ind w:left="720"/>
      <w:contextualSpacing/>
    </w:pPr>
  </w:style>
  <w:style w:type="paragraph" w:styleId="Lista2">
    <w:name w:val="List 2"/>
    <w:basedOn w:val="Normalny"/>
    <w:uiPriority w:val="99"/>
    <w:unhideWhenUsed/>
    <w:rsid w:val="003A4C2E"/>
    <w:pPr>
      <w:widowControl w:val="0"/>
      <w:autoSpaceDE w:val="0"/>
      <w:autoSpaceDN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ila@sanepid.gov.pl,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psse-pil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Piła - Arkadiusz Słysz</cp:lastModifiedBy>
  <cp:revision>2</cp:revision>
  <cp:lastPrinted>2025-07-07T07:39:00Z</cp:lastPrinted>
  <dcterms:created xsi:type="dcterms:W3CDTF">2025-07-08T08:31:00Z</dcterms:created>
  <dcterms:modified xsi:type="dcterms:W3CDTF">2025-07-08T08:31:00Z</dcterms:modified>
</cp:coreProperties>
</file>