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9C7" w:rsidRDefault="00EA7DEE" w:rsidP="006209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9C7">
        <w:rPr>
          <w:rFonts w:ascii="Times New Roman" w:hAnsi="Times New Roman" w:cs="Times New Roman"/>
          <w:b/>
          <w:sz w:val="24"/>
          <w:szCs w:val="24"/>
        </w:rPr>
        <w:t>Publicznie dostępny wykaz danych o dokumentach zawierających</w:t>
      </w:r>
    </w:p>
    <w:p w:rsidR="006209C7" w:rsidRDefault="00EA7DEE" w:rsidP="006209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9C7">
        <w:rPr>
          <w:rFonts w:ascii="Times New Roman" w:hAnsi="Times New Roman" w:cs="Times New Roman"/>
          <w:b/>
          <w:sz w:val="24"/>
          <w:szCs w:val="24"/>
        </w:rPr>
        <w:t xml:space="preserve"> informację o środowisku i jego ochronie </w:t>
      </w:r>
    </w:p>
    <w:p w:rsidR="00931127" w:rsidRPr="006209C7" w:rsidRDefault="00EA7DEE" w:rsidP="006209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9C7">
        <w:rPr>
          <w:rFonts w:ascii="Times New Roman" w:hAnsi="Times New Roman" w:cs="Times New Roman"/>
          <w:b/>
          <w:sz w:val="24"/>
          <w:szCs w:val="24"/>
        </w:rPr>
        <w:t>w Nadleśnictwie Wieluń.</w:t>
      </w:r>
    </w:p>
    <w:tbl>
      <w:tblPr>
        <w:tblStyle w:val="Siatkatabeli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5523"/>
      </w:tblGrid>
      <w:tr w:rsidR="00EA7DEE" w:rsidRPr="00CA7957" w:rsidTr="00CA7957">
        <w:tc>
          <w:tcPr>
            <w:tcW w:w="846" w:type="dxa"/>
          </w:tcPr>
          <w:p w:rsidR="00EA7DEE" w:rsidRPr="00CA7957" w:rsidRDefault="00EA7DEE">
            <w:pPr>
              <w:rPr>
                <w:b/>
              </w:rPr>
            </w:pPr>
            <w:bookmarkStart w:id="0" w:name="_GoBack"/>
            <w:r w:rsidRPr="00CA7957">
              <w:rPr>
                <w:b/>
              </w:rPr>
              <w:t>Lp.</w:t>
            </w:r>
          </w:p>
        </w:tc>
        <w:tc>
          <w:tcPr>
            <w:tcW w:w="2693" w:type="dxa"/>
          </w:tcPr>
          <w:p w:rsidR="00EA7DEE" w:rsidRPr="00CA7957" w:rsidRDefault="00EA7DEE">
            <w:pPr>
              <w:rPr>
                <w:b/>
              </w:rPr>
            </w:pPr>
            <w:r w:rsidRPr="00CA7957">
              <w:rPr>
                <w:b/>
              </w:rPr>
              <w:t xml:space="preserve">Karta informacyjna </w:t>
            </w:r>
          </w:p>
        </w:tc>
        <w:tc>
          <w:tcPr>
            <w:tcW w:w="5523" w:type="dxa"/>
          </w:tcPr>
          <w:p w:rsidR="00EA7DEE" w:rsidRPr="00CA7957" w:rsidRDefault="00EA7DEE">
            <w:pPr>
              <w:rPr>
                <w:b/>
              </w:rPr>
            </w:pPr>
          </w:p>
        </w:tc>
      </w:tr>
      <w:bookmarkEnd w:id="0"/>
      <w:tr w:rsidR="00EA7DEE" w:rsidTr="00CA7957">
        <w:tc>
          <w:tcPr>
            <w:tcW w:w="846" w:type="dxa"/>
          </w:tcPr>
          <w:p w:rsidR="00EA7DEE" w:rsidRDefault="00EA7DEE">
            <w:r>
              <w:t>1</w:t>
            </w:r>
          </w:p>
        </w:tc>
        <w:tc>
          <w:tcPr>
            <w:tcW w:w="2693" w:type="dxa"/>
          </w:tcPr>
          <w:p w:rsidR="00EA7DEE" w:rsidRDefault="00EA7DEE">
            <w:r>
              <w:t>Numer karty/ rok</w:t>
            </w:r>
          </w:p>
        </w:tc>
        <w:tc>
          <w:tcPr>
            <w:tcW w:w="5523" w:type="dxa"/>
          </w:tcPr>
          <w:p w:rsidR="00EA7DEE" w:rsidRDefault="008E2811">
            <w:r>
              <w:t>01/2017</w:t>
            </w:r>
          </w:p>
        </w:tc>
      </w:tr>
      <w:tr w:rsidR="00EA7DEE" w:rsidTr="00CA7957">
        <w:tc>
          <w:tcPr>
            <w:tcW w:w="846" w:type="dxa"/>
          </w:tcPr>
          <w:p w:rsidR="00EA7DEE" w:rsidRDefault="00EA7DEE">
            <w:r>
              <w:t>2</w:t>
            </w:r>
          </w:p>
        </w:tc>
        <w:tc>
          <w:tcPr>
            <w:tcW w:w="2693" w:type="dxa"/>
          </w:tcPr>
          <w:p w:rsidR="00EA7DEE" w:rsidRDefault="00EA7DEE">
            <w:r>
              <w:t>Rodzaj dokumentu</w:t>
            </w:r>
          </w:p>
        </w:tc>
        <w:tc>
          <w:tcPr>
            <w:tcW w:w="5523" w:type="dxa"/>
          </w:tcPr>
          <w:p w:rsidR="00EA7DEE" w:rsidRDefault="008E2811">
            <w:r>
              <w:t>Polityki, strategie, plany lub programy</w:t>
            </w:r>
          </w:p>
        </w:tc>
      </w:tr>
      <w:tr w:rsidR="00EA7DEE" w:rsidTr="00CA7957">
        <w:tc>
          <w:tcPr>
            <w:tcW w:w="846" w:type="dxa"/>
          </w:tcPr>
          <w:p w:rsidR="00EA7DEE" w:rsidRDefault="00EA7DEE">
            <w:r>
              <w:t>3</w:t>
            </w:r>
          </w:p>
        </w:tc>
        <w:tc>
          <w:tcPr>
            <w:tcW w:w="2693" w:type="dxa"/>
          </w:tcPr>
          <w:p w:rsidR="00EA7DEE" w:rsidRDefault="00EA7DEE">
            <w:r>
              <w:t>Temat dokumentu</w:t>
            </w:r>
          </w:p>
        </w:tc>
        <w:tc>
          <w:tcPr>
            <w:tcW w:w="5523" w:type="dxa"/>
          </w:tcPr>
          <w:p w:rsidR="00EA7DEE" w:rsidRDefault="008E2811">
            <w:r>
              <w:t>inne</w:t>
            </w:r>
          </w:p>
        </w:tc>
      </w:tr>
      <w:tr w:rsidR="00EA7DEE" w:rsidTr="00CA7957">
        <w:tc>
          <w:tcPr>
            <w:tcW w:w="846" w:type="dxa"/>
          </w:tcPr>
          <w:p w:rsidR="00EA7DEE" w:rsidRDefault="00EA7DEE">
            <w:r>
              <w:t>4</w:t>
            </w:r>
          </w:p>
        </w:tc>
        <w:tc>
          <w:tcPr>
            <w:tcW w:w="2693" w:type="dxa"/>
          </w:tcPr>
          <w:p w:rsidR="00EA7DEE" w:rsidRDefault="00EA7DEE">
            <w:r>
              <w:t xml:space="preserve"> Nazwa dokumentu</w:t>
            </w:r>
          </w:p>
        </w:tc>
        <w:tc>
          <w:tcPr>
            <w:tcW w:w="5523" w:type="dxa"/>
          </w:tcPr>
          <w:p w:rsidR="00EA7DEE" w:rsidRPr="008E2811" w:rsidRDefault="008E2811">
            <w:pPr>
              <w:rPr>
                <w:b/>
              </w:rPr>
            </w:pPr>
            <w:r w:rsidRPr="008E2811">
              <w:rPr>
                <w:b/>
              </w:rPr>
              <w:t>Plan Urządzenia Lasu dla Nadleśnictwa Wieluń na  lata 2017-2026</w:t>
            </w:r>
          </w:p>
        </w:tc>
      </w:tr>
      <w:tr w:rsidR="00EA7DEE" w:rsidTr="00CA7957">
        <w:tc>
          <w:tcPr>
            <w:tcW w:w="846" w:type="dxa"/>
          </w:tcPr>
          <w:p w:rsidR="00EA7DEE" w:rsidRDefault="00EA7DEE">
            <w:r>
              <w:t>5</w:t>
            </w:r>
          </w:p>
        </w:tc>
        <w:tc>
          <w:tcPr>
            <w:tcW w:w="2693" w:type="dxa"/>
          </w:tcPr>
          <w:p w:rsidR="00EA7DEE" w:rsidRDefault="00EA7DEE">
            <w:r>
              <w:t>Zakres przedmiotowy dokumentu-opis dokumentu</w:t>
            </w:r>
          </w:p>
        </w:tc>
        <w:tc>
          <w:tcPr>
            <w:tcW w:w="5523" w:type="dxa"/>
          </w:tcPr>
          <w:p w:rsidR="00EA7DEE" w:rsidRDefault="008E2811">
            <w:r>
              <w:t>Opis ogólny lasów nadleśnictwa</w:t>
            </w:r>
          </w:p>
        </w:tc>
      </w:tr>
      <w:tr w:rsidR="00EA7DEE" w:rsidTr="00CA7957">
        <w:tc>
          <w:tcPr>
            <w:tcW w:w="846" w:type="dxa"/>
          </w:tcPr>
          <w:p w:rsidR="00EA7DEE" w:rsidRDefault="00EA7DEE">
            <w:r>
              <w:t>6</w:t>
            </w:r>
          </w:p>
        </w:tc>
        <w:tc>
          <w:tcPr>
            <w:tcW w:w="2693" w:type="dxa"/>
          </w:tcPr>
          <w:p w:rsidR="00EA7DEE" w:rsidRDefault="00EA7DEE">
            <w:r>
              <w:t xml:space="preserve"> Obszar, którego dokument dotyczy, zgodnie z podziałem administracyjnym kraju</w:t>
            </w:r>
          </w:p>
        </w:tc>
        <w:tc>
          <w:tcPr>
            <w:tcW w:w="5523" w:type="dxa"/>
          </w:tcPr>
          <w:p w:rsidR="00EA7DEE" w:rsidRDefault="008E2811">
            <w:r>
              <w:rPr>
                <w:b/>
                <w:u w:val="single"/>
              </w:rPr>
              <w:t>w</w:t>
            </w:r>
            <w:r w:rsidRPr="008E2811">
              <w:rPr>
                <w:b/>
                <w:u w:val="single"/>
              </w:rPr>
              <w:t>oj. opolskie</w:t>
            </w:r>
            <w:r>
              <w:t>- gmina Praszka, Rudniki.</w:t>
            </w:r>
          </w:p>
          <w:p w:rsidR="008E2811" w:rsidRDefault="008E2811">
            <w:r w:rsidRPr="008E2811">
              <w:rPr>
                <w:b/>
                <w:u w:val="single"/>
              </w:rPr>
              <w:t>woj. łódzkie</w:t>
            </w:r>
            <w:r>
              <w:t>- gmina Czarnożyły, Konopnica, Mokrsko, Osjaków, Ostrówek, Pątnów, Skomlin, Wieluń, Wierzchlas, Działoszyn, Kiełczygłów, Siemkowice, Rusiec, Lututów.</w:t>
            </w:r>
          </w:p>
          <w:p w:rsidR="008E2811" w:rsidRDefault="008E2811"/>
        </w:tc>
      </w:tr>
      <w:tr w:rsidR="00EA7DEE" w:rsidTr="00CA7957">
        <w:tc>
          <w:tcPr>
            <w:tcW w:w="846" w:type="dxa"/>
          </w:tcPr>
          <w:p w:rsidR="00EA7DEE" w:rsidRDefault="00EA7DEE" w:rsidP="00EA7DEE">
            <w:r>
              <w:t>7</w:t>
            </w:r>
          </w:p>
        </w:tc>
        <w:tc>
          <w:tcPr>
            <w:tcW w:w="2693" w:type="dxa"/>
          </w:tcPr>
          <w:p w:rsidR="00EA7DEE" w:rsidRDefault="00EA7DEE" w:rsidP="00EA7DEE">
            <w:r>
              <w:t xml:space="preserve">Znak sprawy </w:t>
            </w:r>
          </w:p>
        </w:tc>
        <w:tc>
          <w:tcPr>
            <w:tcW w:w="5523" w:type="dxa"/>
          </w:tcPr>
          <w:p w:rsidR="00EA7DEE" w:rsidRDefault="008E2811" w:rsidP="00EA7DEE">
            <w:r>
              <w:t>---</w:t>
            </w:r>
          </w:p>
        </w:tc>
      </w:tr>
      <w:tr w:rsidR="00EA7DEE" w:rsidTr="00CA7957">
        <w:tc>
          <w:tcPr>
            <w:tcW w:w="846" w:type="dxa"/>
          </w:tcPr>
          <w:p w:rsidR="00EA7DEE" w:rsidRDefault="00EA7DEE" w:rsidP="00EA7DEE">
            <w:r>
              <w:t>8</w:t>
            </w:r>
          </w:p>
        </w:tc>
        <w:tc>
          <w:tcPr>
            <w:tcW w:w="2693" w:type="dxa"/>
          </w:tcPr>
          <w:p w:rsidR="00EA7DEE" w:rsidRDefault="00EA7DEE" w:rsidP="00EA7DEE">
            <w:r>
              <w:t xml:space="preserve">Dokument utworzył </w:t>
            </w:r>
          </w:p>
        </w:tc>
        <w:tc>
          <w:tcPr>
            <w:tcW w:w="5523" w:type="dxa"/>
          </w:tcPr>
          <w:p w:rsidR="00EA7DEE" w:rsidRDefault="008E2811" w:rsidP="00EA7DEE">
            <w:r>
              <w:t>Biuro Urządzania Lasu i Geodezji w Warszawie, Wydział Produkcyjny w Łodzi, ul. Matejki 16, 91-402 Łódź</w:t>
            </w:r>
          </w:p>
        </w:tc>
      </w:tr>
      <w:tr w:rsidR="00EA7DEE" w:rsidTr="00CA7957">
        <w:tc>
          <w:tcPr>
            <w:tcW w:w="846" w:type="dxa"/>
          </w:tcPr>
          <w:p w:rsidR="00EA7DEE" w:rsidRDefault="00EA7DEE" w:rsidP="00EA7DEE">
            <w:r>
              <w:t>9</w:t>
            </w:r>
          </w:p>
        </w:tc>
        <w:tc>
          <w:tcPr>
            <w:tcW w:w="2693" w:type="dxa"/>
          </w:tcPr>
          <w:p w:rsidR="00EA7DEE" w:rsidRDefault="00EA7DEE" w:rsidP="00EA7DEE">
            <w:r>
              <w:t>Data dokumentu</w:t>
            </w:r>
          </w:p>
        </w:tc>
        <w:tc>
          <w:tcPr>
            <w:tcW w:w="5523" w:type="dxa"/>
          </w:tcPr>
          <w:p w:rsidR="00EA7DEE" w:rsidRDefault="00EA7DEE" w:rsidP="00EA7DEE"/>
        </w:tc>
      </w:tr>
      <w:tr w:rsidR="00EA7DEE" w:rsidTr="00CA7957">
        <w:tc>
          <w:tcPr>
            <w:tcW w:w="846" w:type="dxa"/>
          </w:tcPr>
          <w:p w:rsidR="00EA7DEE" w:rsidRDefault="00EA7DEE" w:rsidP="00EA7DEE">
            <w:r>
              <w:t>10</w:t>
            </w:r>
          </w:p>
        </w:tc>
        <w:tc>
          <w:tcPr>
            <w:tcW w:w="2693" w:type="dxa"/>
          </w:tcPr>
          <w:p w:rsidR="00EA7DEE" w:rsidRDefault="00EA7DEE" w:rsidP="00EA7DEE">
            <w:r>
              <w:t>Dokument zatwierdził</w:t>
            </w:r>
          </w:p>
        </w:tc>
        <w:tc>
          <w:tcPr>
            <w:tcW w:w="5523" w:type="dxa"/>
          </w:tcPr>
          <w:p w:rsidR="00EA7DEE" w:rsidRDefault="008E2811" w:rsidP="00EA7DEE">
            <w:r>
              <w:t xml:space="preserve">Minister Środowiska  </w:t>
            </w:r>
          </w:p>
        </w:tc>
      </w:tr>
      <w:tr w:rsidR="00EA7DEE" w:rsidTr="00CA7957">
        <w:tc>
          <w:tcPr>
            <w:tcW w:w="846" w:type="dxa"/>
          </w:tcPr>
          <w:p w:rsidR="00EA7DEE" w:rsidRDefault="00EA7DEE" w:rsidP="00EA7DEE">
            <w:r>
              <w:t>11</w:t>
            </w:r>
          </w:p>
        </w:tc>
        <w:tc>
          <w:tcPr>
            <w:tcW w:w="2693" w:type="dxa"/>
          </w:tcPr>
          <w:p w:rsidR="00EA7DEE" w:rsidRDefault="00EA7DEE" w:rsidP="00EA7DEE">
            <w:r>
              <w:t>Data zatwierdzenia dokumentu</w:t>
            </w:r>
          </w:p>
        </w:tc>
        <w:tc>
          <w:tcPr>
            <w:tcW w:w="5523" w:type="dxa"/>
          </w:tcPr>
          <w:p w:rsidR="00EA7DEE" w:rsidRDefault="008E2811" w:rsidP="00EA7DEE">
            <w:r>
              <w:t>03.10.2017  , DL-I.611.74.2017</w:t>
            </w:r>
          </w:p>
        </w:tc>
      </w:tr>
      <w:tr w:rsidR="00EA7DEE" w:rsidTr="00CA7957">
        <w:tc>
          <w:tcPr>
            <w:tcW w:w="846" w:type="dxa"/>
          </w:tcPr>
          <w:p w:rsidR="00EA7DEE" w:rsidRDefault="00EA7DEE" w:rsidP="00EA7DEE">
            <w:r>
              <w:t>12</w:t>
            </w:r>
          </w:p>
        </w:tc>
        <w:tc>
          <w:tcPr>
            <w:tcW w:w="2693" w:type="dxa"/>
          </w:tcPr>
          <w:p w:rsidR="00EA7DEE" w:rsidRDefault="00EA7DEE" w:rsidP="00EA7DEE">
            <w:r>
              <w:t>Miejsce przechowywania dokumentu</w:t>
            </w:r>
          </w:p>
        </w:tc>
        <w:tc>
          <w:tcPr>
            <w:tcW w:w="5523" w:type="dxa"/>
          </w:tcPr>
          <w:p w:rsidR="00EA7DEE" w:rsidRDefault="008E2811" w:rsidP="00EA7DEE">
            <w:r>
              <w:t xml:space="preserve">Nadleśnictwo Wieluń, 98-300 Wieluń, ul. Żeromskiego 5, e-mail: </w:t>
            </w:r>
            <w:hyperlink r:id="rId4" w:history="1">
              <w:r w:rsidRPr="007C2806">
                <w:rPr>
                  <w:rStyle w:val="Hipercze"/>
                </w:rPr>
                <w:t>wielun@lodz.lasy.gov.pl</w:t>
              </w:r>
            </w:hyperlink>
            <w:r>
              <w:t xml:space="preserve"> </w:t>
            </w:r>
          </w:p>
        </w:tc>
      </w:tr>
      <w:tr w:rsidR="00EA7DEE" w:rsidTr="00CA7957">
        <w:tc>
          <w:tcPr>
            <w:tcW w:w="846" w:type="dxa"/>
          </w:tcPr>
          <w:p w:rsidR="00EA7DEE" w:rsidRDefault="00EA7DEE" w:rsidP="00EA7DEE">
            <w:r>
              <w:t>13</w:t>
            </w:r>
          </w:p>
        </w:tc>
        <w:tc>
          <w:tcPr>
            <w:tcW w:w="2693" w:type="dxa"/>
          </w:tcPr>
          <w:p w:rsidR="00EA7DEE" w:rsidRDefault="00EA7DEE" w:rsidP="00EA7DEE">
            <w:r>
              <w:t xml:space="preserve">Adres elektroniczny zawierający odnośnik do dokumentu </w:t>
            </w:r>
          </w:p>
        </w:tc>
        <w:tc>
          <w:tcPr>
            <w:tcW w:w="5523" w:type="dxa"/>
          </w:tcPr>
          <w:p w:rsidR="00DB0461" w:rsidRDefault="00DB0461" w:rsidP="00EA7DEE"/>
          <w:p w:rsidR="00EA7DEE" w:rsidRDefault="00DB0461" w:rsidP="00EA7DEE">
            <w:r w:rsidRPr="00DB0461">
              <w:t>http://bip.lasy.gov.pl/pl/bip/dg/rdlp_lodz/nadl_wielun/plan_urzadzania_lasu/czesc_opisowa</w:t>
            </w:r>
          </w:p>
        </w:tc>
      </w:tr>
      <w:tr w:rsidR="00EA7DEE" w:rsidTr="00CA7957">
        <w:tc>
          <w:tcPr>
            <w:tcW w:w="846" w:type="dxa"/>
          </w:tcPr>
          <w:p w:rsidR="00EA7DEE" w:rsidRDefault="00EA7DEE" w:rsidP="00EA7DEE">
            <w:r>
              <w:t>14</w:t>
            </w:r>
          </w:p>
        </w:tc>
        <w:tc>
          <w:tcPr>
            <w:tcW w:w="2693" w:type="dxa"/>
          </w:tcPr>
          <w:p w:rsidR="00EA7DEE" w:rsidRDefault="00EA7DEE" w:rsidP="00EA7DEE">
            <w:r>
              <w:t xml:space="preserve">Czy dokument jest ostateczny tak/ nie </w:t>
            </w:r>
          </w:p>
        </w:tc>
        <w:tc>
          <w:tcPr>
            <w:tcW w:w="5523" w:type="dxa"/>
          </w:tcPr>
          <w:p w:rsidR="00EA7DEE" w:rsidRDefault="008E2811" w:rsidP="00EA7DEE">
            <w:r>
              <w:t xml:space="preserve">tak </w:t>
            </w:r>
          </w:p>
        </w:tc>
      </w:tr>
      <w:tr w:rsidR="00EA7DEE" w:rsidTr="00CA7957">
        <w:tc>
          <w:tcPr>
            <w:tcW w:w="846" w:type="dxa"/>
          </w:tcPr>
          <w:p w:rsidR="00EA7DEE" w:rsidRDefault="00EA7DEE" w:rsidP="00EA7DEE">
            <w:r>
              <w:t>15</w:t>
            </w:r>
          </w:p>
        </w:tc>
        <w:tc>
          <w:tcPr>
            <w:tcW w:w="2693" w:type="dxa"/>
          </w:tcPr>
          <w:p w:rsidR="00EA7DEE" w:rsidRDefault="00EA7DEE" w:rsidP="00EA7DEE">
            <w:r>
              <w:t>Numery kart innych  dokumentów w sprawie</w:t>
            </w:r>
          </w:p>
        </w:tc>
        <w:tc>
          <w:tcPr>
            <w:tcW w:w="5523" w:type="dxa"/>
          </w:tcPr>
          <w:p w:rsidR="00EA7DEE" w:rsidRDefault="008E2811" w:rsidP="00EA7DEE">
            <w:r>
              <w:t>nie dotyczy</w:t>
            </w:r>
          </w:p>
        </w:tc>
      </w:tr>
      <w:tr w:rsidR="00EA7DEE" w:rsidTr="00CA7957">
        <w:tc>
          <w:tcPr>
            <w:tcW w:w="846" w:type="dxa"/>
          </w:tcPr>
          <w:p w:rsidR="00EA7DEE" w:rsidRDefault="00EA7DEE" w:rsidP="00EA7DEE">
            <w:r>
              <w:t>16</w:t>
            </w:r>
          </w:p>
        </w:tc>
        <w:tc>
          <w:tcPr>
            <w:tcW w:w="2693" w:type="dxa"/>
          </w:tcPr>
          <w:p w:rsidR="00EA7DEE" w:rsidRDefault="00EA7DEE" w:rsidP="00EA7DEE">
            <w:r>
              <w:t>Data zamieszczenia w wykazie danych o dokumencie</w:t>
            </w:r>
          </w:p>
        </w:tc>
        <w:tc>
          <w:tcPr>
            <w:tcW w:w="5523" w:type="dxa"/>
          </w:tcPr>
          <w:p w:rsidR="00EA7DEE" w:rsidRDefault="00EA7DEE" w:rsidP="00EA7DEE"/>
        </w:tc>
      </w:tr>
      <w:tr w:rsidR="00EA7DEE" w:rsidTr="00CA7957">
        <w:tc>
          <w:tcPr>
            <w:tcW w:w="846" w:type="dxa"/>
          </w:tcPr>
          <w:p w:rsidR="00EA7DEE" w:rsidRDefault="00EA7DEE" w:rsidP="00EA7DEE">
            <w:r>
              <w:t>17</w:t>
            </w:r>
          </w:p>
        </w:tc>
        <w:tc>
          <w:tcPr>
            <w:tcW w:w="2693" w:type="dxa"/>
          </w:tcPr>
          <w:p w:rsidR="00EA7DEE" w:rsidRDefault="00EA7DEE" w:rsidP="00EA7DEE">
            <w:r>
              <w:t>Zastrzeżenia dotyczące nieudostępnienia informacji</w:t>
            </w:r>
          </w:p>
        </w:tc>
        <w:tc>
          <w:tcPr>
            <w:tcW w:w="5523" w:type="dxa"/>
          </w:tcPr>
          <w:p w:rsidR="00EA7DEE" w:rsidRDefault="008E2811" w:rsidP="00EA7DEE">
            <w:r>
              <w:t>---</w:t>
            </w:r>
          </w:p>
        </w:tc>
      </w:tr>
      <w:tr w:rsidR="00EA7DEE" w:rsidTr="00CA7957">
        <w:tc>
          <w:tcPr>
            <w:tcW w:w="846" w:type="dxa"/>
          </w:tcPr>
          <w:p w:rsidR="00EA7DEE" w:rsidRDefault="00EA7DEE" w:rsidP="00EA7DEE">
            <w:r>
              <w:t>18</w:t>
            </w:r>
          </w:p>
        </w:tc>
        <w:tc>
          <w:tcPr>
            <w:tcW w:w="2693" w:type="dxa"/>
          </w:tcPr>
          <w:p w:rsidR="00EA7DEE" w:rsidRDefault="00EA7DEE" w:rsidP="00EA7DEE">
            <w:r>
              <w:t>Uwagi</w:t>
            </w:r>
          </w:p>
        </w:tc>
        <w:tc>
          <w:tcPr>
            <w:tcW w:w="5523" w:type="dxa"/>
          </w:tcPr>
          <w:p w:rsidR="00EA7DEE" w:rsidRDefault="00EA7DEE" w:rsidP="00EA7DEE">
            <w:r>
              <w:t xml:space="preserve"> </w:t>
            </w:r>
            <w:r w:rsidR="008E2811">
              <w:t>---</w:t>
            </w:r>
          </w:p>
        </w:tc>
      </w:tr>
      <w:tr w:rsidR="00EA7DEE" w:rsidTr="00CA7957">
        <w:tc>
          <w:tcPr>
            <w:tcW w:w="846" w:type="dxa"/>
          </w:tcPr>
          <w:p w:rsidR="00EA7DEE" w:rsidRDefault="00EA7DEE" w:rsidP="00EA7DEE"/>
        </w:tc>
        <w:tc>
          <w:tcPr>
            <w:tcW w:w="2693" w:type="dxa"/>
          </w:tcPr>
          <w:p w:rsidR="00EA7DEE" w:rsidRDefault="00EA7DEE" w:rsidP="00EA7DEE"/>
        </w:tc>
        <w:tc>
          <w:tcPr>
            <w:tcW w:w="5523" w:type="dxa"/>
          </w:tcPr>
          <w:p w:rsidR="00EA7DEE" w:rsidRDefault="00EA7DEE" w:rsidP="00EA7DEE"/>
        </w:tc>
      </w:tr>
    </w:tbl>
    <w:p w:rsidR="00DB0461" w:rsidRDefault="00DB0461"/>
    <w:p w:rsidR="00DB0461" w:rsidRDefault="00DB0461">
      <w:r>
        <w:br w:type="page"/>
      </w:r>
    </w:p>
    <w:p w:rsidR="00250F36" w:rsidRDefault="00250F36" w:rsidP="00250F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iatkatabeli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6378"/>
      </w:tblGrid>
      <w:tr w:rsidR="00250F36" w:rsidRPr="00CA7957" w:rsidTr="00CA7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Pr="00CA7957" w:rsidRDefault="00250F36">
            <w:pPr>
              <w:rPr>
                <w:b/>
              </w:rPr>
            </w:pPr>
            <w:r w:rsidRPr="00CA7957">
              <w:rPr>
                <w:b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Pr="00CA7957" w:rsidRDefault="00250F36">
            <w:pPr>
              <w:rPr>
                <w:b/>
              </w:rPr>
            </w:pPr>
            <w:r w:rsidRPr="00CA7957">
              <w:rPr>
                <w:b/>
              </w:rPr>
              <w:t xml:space="preserve">Karta informacyjna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36" w:rsidRPr="00CA7957" w:rsidRDefault="00250F36">
            <w:pPr>
              <w:rPr>
                <w:b/>
              </w:rPr>
            </w:pPr>
          </w:p>
        </w:tc>
      </w:tr>
      <w:tr w:rsidR="00250F36" w:rsidTr="00CA7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Numer karty/ rok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02/2017</w:t>
            </w:r>
          </w:p>
        </w:tc>
      </w:tr>
      <w:tr w:rsidR="00250F36" w:rsidTr="00CA7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Rodzaj dokumentu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Polityki, strategie, plany lub programy</w:t>
            </w:r>
          </w:p>
        </w:tc>
      </w:tr>
      <w:tr w:rsidR="00250F36" w:rsidTr="00CA7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Temat dokumentu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inne</w:t>
            </w:r>
          </w:p>
        </w:tc>
      </w:tr>
      <w:tr w:rsidR="00250F36" w:rsidTr="00CA7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 xml:space="preserve"> Nazwa dokumentu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pPr>
              <w:rPr>
                <w:b/>
              </w:rPr>
            </w:pPr>
            <w:r>
              <w:rPr>
                <w:b/>
              </w:rPr>
              <w:t>Program ochrony przyrody  dla Nadleśnictwa Wieluń na  lata 2017-2026</w:t>
            </w:r>
          </w:p>
        </w:tc>
      </w:tr>
      <w:tr w:rsidR="00250F36" w:rsidTr="00CA7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Zakres przedmiotowy dokumentu-opis dokumentu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Opis ogólny lasów, form ochrony przyrody na terenie  nadleśnictwa</w:t>
            </w:r>
          </w:p>
        </w:tc>
      </w:tr>
      <w:tr w:rsidR="00250F36" w:rsidTr="00CA7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 xml:space="preserve"> Obszar, którego dokument dotyczy, zgodnie z podziałem administracyjnym kraju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36" w:rsidRDefault="00250F36">
            <w:r>
              <w:rPr>
                <w:b/>
                <w:u w:val="single"/>
              </w:rPr>
              <w:t>woj. opolskie</w:t>
            </w:r>
            <w:r>
              <w:t>- gmina Praszka, Rudniki.</w:t>
            </w:r>
          </w:p>
          <w:p w:rsidR="00250F36" w:rsidRDefault="00250F36">
            <w:r>
              <w:rPr>
                <w:b/>
                <w:u w:val="single"/>
              </w:rPr>
              <w:t>woj. łódzkie</w:t>
            </w:r>
            <w:r>
              <w:t>- gmina Czarnożyły, Konopnica, Mokrsko, Osjaków, Ostrówek, Pątnów, Skomlin, Wieluń, Wierzchlas, Działoszyn, Kiełczygłów, Siemkowice, Rusiec, Lututów.</w:t>
            </w:r>
          </w:p>
          <w:p w:rsidR="00250F36" w:rsidRDefault="00250F36"/>
        </w:tc>
      </w:tr>
      <w:tr w:rsidR="00250F36" w:rsidTr="00CA7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 xml:space="preserve">Znak sprawy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---</w:t>
            </w:r>
          </w:p>
        </w:tc>
      </w:tr>
      <w:tr w:rsidR="00250F36" w:rsidTr="00CA7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 xml:space="preserve">Dokument utworzył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Biuro Urządzania Lasu i Geodezji w Warszawie, Wydział Produkcyjny w Łodzi, ul. Matejki 16, 91-402 Łódź</w:t>
            </w:r>
          </w:p>
        </w:tc>
      </w:tr>
      <w:tr w:rsidR="00250F36" w:rsidTr="00CA7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Data dokumentu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36" w:rsidRDefault="00250F36"/>
        </w:tc>
      </w:tr>
      <w:tr w:rsidR="00250F36" w:rsidTr="00CA7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Dokument zatwierdził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 xml:space="preserve">Minister Środowiska  </w:t>
            </w:r>
          </w:p>
        </w:tc>
      </w:tr>
      <w:tr w:rsidR="00250F36" w:rsidTr="00CA7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Data zatwierdzenia dokumentu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03.10.2017  , DL-I.611.74.2017</w:t>
            </w:r>
          </w:p>
        </w:tc>
      </w:tr>
      <w:tr w:rsidR="00250F36" w:rsidTr="00CA7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Miejsce przechowywania dokumentu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 xml:space="preserve">Nadleśnictwo Wieluń, 98-300 Wieluń, ul. Żeromskiego 5, e-mail: </w:t>
            </w:r>
            <w:hyperlink r:id="rId5" w:history="1">
              <w:r>
                <w:rPr>
                  <w:rStyle w:val="Hipercze"/>
                </w:rPr>
                <w:t>wielun@lodz.lasy.gov.pl</w:t>
              </w:r>
            </w:hyperlink>
            <w:r>
              <w:t xml:space="preserve"> </w:t>
            </w:r>
          </w:p>
        </w:tc>
      </w:tr>
      <w:tr w:rsidR="00250F36" w:rsidTr="00CA7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 xml:space="preserve">Adres elektroniczny zawierający odnośnik do dokumentu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61" w:rsidRDefault="00DB0461"/>
          <w:p w:rsidR="00250F36" w:rsidRDefault="00DB0461">
            <w:r w:rsidRPr="00DB0461">
              <w:t>http://bip.lasy.gov.pl/pl/bip/dg/rdlp_lodz/nadl_wielun/plan_urzadzania_lasu/czesc_opisowa</w:t>
            </w:r>
          </w:p>
        </w:tc>
      </w:tr>
      <w:tr w:rsidR="00250F36" w:rsidTr="00CA7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 xml:space="preserve">Czy dokument jest ostateczny tak/ nie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 xml:space="preserve">tak </w:t>
            </w:r>
          </w:p>
        </w:tc>
      </w:tr>
      <w:tr w:rsidR="00250F36" w:rsidTr="00CA7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Numery kart innych  dokumentów w sprawie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nie dotyczy</w:t>
            </w:r>
          </w:p>
        </w:tc>
      </w:tr>
      <w:tr w:rsidR="00250F36" w:rsidTr="00CA7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Data zamieszczenia w wykazie danych o dokumencie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36" w:rsidRDefault="00250F36"/>
        </w:tc>
      </w:tr>
      <w:tr w:rsidR="00250F36" w:rsidTr="00CA7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Zastrzeżenia dotyczące nieudostępnienia informacji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---</w:t>
            </w:r>
          </w:p>
        </w:tc>
      </w:tr>
      <w:tr w:rsidR="00250F36" w:rsidTr="00CA7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>Uwagi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36" w:rsidRDefault="00250F36">
            <w:r>
              <w:t xml:space="preserve"> ---</w:t>
            </w:r>
          </w:p>
        </w:tc>
      </w:tr>
      <w:tr w:rsidR="00250F36" w:rsidTr="00CA7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36" w:rsidRDefault="00250F3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36" w:rsidRDefault="00250F36"/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36" w:rsidRDefault="00250F36"/>
        </w:tc>
      </w:tr>
    </w:tbl>
    <w:p w:rsidR="00250F36" w:rsidRDefault="00250F36" w:rsidP="00250F36"/>
    <w:p w:rsidR="00250F36" w:rsidRDefault="00250F36"/>
    <w:sectPr w:rsidR="00250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D3D"/>
    <w:rsid w:val="00250F36"/>
    <w:rsid w:val="0034731C"/>
    <w:rsid w:val="006209C7"/>
    <w:rsid w:val="008E2811"/>
    <w:rsid w:val="00931127"/>
    <w:rsid w:val="00A30B9F"/>
    <w:rsid w:val="00CA7957"/>
    <w:rsid w:val="00DB0461"/>
    <w:rsid w:val="00EA7DEE"/>
    <w:rsid w:val="00F00D3D"/>
    <w:rsid w:val="00F6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93E7"/>
  <w15:chartTrackingRefBased/>
  <w15:docId w15:val="{9E48A052-ACAD-48FC-B825-CA790ADE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39"/>
    <w:rsid w:val="00EA7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7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5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E28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8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ielun@lodz.lasy.gov.pl" TargetMode="External"/><Relationship Id="rId4" Type="http://schemas.openxmlformats.org/officeDocument/2006/relationships/hyperlink" Target="mailto:wielun@lodz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 Maksymilian</dc:creator>
  <cp:keywords/>
  <dc:description/>
  <cp:lastModifiedBy>Wysocki Przemysław</cp:lastModifiedBy>
  <cp:revision>3</cp:revision>
  <cp:lastPrinted>2017-07-11T09:56:00Z</cp:lastPrinted>
  <dcterms:created xsi:type="dcterms:W3CDTF">2017-12-12T10:23:00Z</dcterms:created>
  <dcterms:modified xsi:type="dcterms:W3CDTF">2017-12-12T10:25:00Z</dcterms:modified>
</cp:coreProperties>
</file>