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EAC1C" w14:textId="60EAFC9C" w:rsidR="00873B41" w:rsidRDefault="007C6306" w:rsidP="007C630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Nazwa </w:t>
      </w:r>
      <w:r w:rsidR="00873B41">
        <w:rPr>
          <w:rFonts w:asciiTheme="minorHAnsi" w:hAnsiTheme="minorHAnsi" w:cstheme="minorHAnsi"/>
          <w:sz w:val="24"/>
          <w:szCs w:val="24"/>
        </w:rPr>
        <w:t>i adres w</w:t>
      </w:r>
      <w:r>
        <w:rPr>
          <w:rFonts w:asciiTheme="minorHAnsi" w:hAnsiTheme="minorHAnsi" w:cstheme="minorHAnsi"/>
          <w:sz w:val="24"/>
          <w:szCs w:val="24"/>
        </w:rPr>
        <w:t>ykonawcy: ……………………</w:t>
      </w:r>
      <w:r w:rsidR="001E1539">
        <w:rPr>
          <w:rFonts w:asciiTheme="minorHAnsi" w:hAnsiTheme="minorHAnsi" w:cstheme="minorHAnsi"/>
          <w:sz w:val="24"/>
          <w:szCs w:val="24"/>
        </w:rPr>
        <w:t>………….</w:t>
      </w:r>
    </w:p>
    <w:p w14:paraId="3F3E8C41" w14:textId="77777777" w:rsidR="007C6306" w:rsidRDefault="007C6306" w:rsidP="007C6306">
      <w:pPr>
        <w:rPr>
          <w:rFonts w:asciiTheme="minorHAnsi" w:hAnsiTheme="minorHAnsi" w:cstheme="minorHAnsi"/>
          <w:sz w:val="24"/>
          <w:szCs w:val="24"/>
        </w:rPr>
      </w:pPr>
    </w:p>
    <w:p w14:paraId="5D977ADE" w14:textId="788B216F" w:rsidR="007C6306" w:rsidRDefault="007C6306" w:rsidP="007C630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Data</w:t>
      </w:r>
      <w:r w:rsidR="00E0667B">
        <w:rPr>
          <w:rFonts w:asciiTheme="minorHAnsi" w:hAnsiTheme="minorHAnsi" w:cstheme="minorHAnsi"/>
          <w:sz w:val="24"/>
          <w:szCs w:val="24"/>
        </w:rPr>
        <w:t xml:space="preserve"> oferty</w:t>
      </w:r>
      <w:r>
        <w:rPr>
          <w:rFonts w:asciiTheme="minorHAnsi" w:hAnsiTheme="minorHAnsi" w:cstheme="minorHAnsi"/>
          <w:sz w:val="24"/>
          <w:szCs w:val="24"/>
        </w:rPr>
        <w:t xml:space="preserve">: </w:t>
      </w:r>
      <w:sdt>
        <w:sdtPr>
          <w:rPr>
            <w:rFonts w:asciiTheme="minorHAnsi" w:hAnsiTheme="minorHAnsi" w:cstheme="minorHAnsi"/>
            <w:sz w:val="24"/>
            <w:szCs w:val="24"/>
          </w:rPr>
          <w:id w:val="421307900"/>
          <w:placeholder>
            <w:docPart w:val="DefaultPlaceholder_-1854013437"/>
          </w:placeholder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>
            <w:rPr>
              <w:rFonts w:asciiTheme="minorHAnsi" w:hAnsiTheme="minorHAnsi" w:cstheme="minorHAnsi"/>
              <w:sz w:val="24"/>
              <w:szCs w:val="24"/>
            </w:rPr>
            <w:t>…………………………………………...</w:t>
          </w:r>
        </w:sdtContent>
      </w:sdt>
    </w:p>
    <w:p w14:paraId="17518E03" w14:textId="77777777" w:rsidR="007C6306" w:rsidRDefault="007C6306" w:rsidP="0041717B">
      <w:pPr>
        <w:rPr>
          <w:rFonts w:asciiTheme="minorHAnsi" w:hAnsiTheme="minorHAnsi" w:cstheme="minorHAnsi"/>
          <w:sz w:val="24"/>
          <w:szCs w:val="24"/>
        </w:rPr>
      </w:pPr>
    </w:p>
    <w:p w14:paraId="2EC1CA21" w14:textId="77777777" w:rsidR="007C6306" w:rsidRDefault="007C6306" w:rsidP="0041717B">
      <w:pPr>
        <w:rPr>
          <w:rFonts w:asciiTheme="minorHAnsi" w:hAnsiTheme="minorHAnsi" w:cstheme="minorHAnsi"/>
          <w:sz w:val="24"/>
          <w:szCs w:val="24"/>
        </w:rPr>
      </w:pPr>
    </w:p>
    <w:p w14:paraId="5B7420F0" w14:textId="77777777" w:rsidR="007C6306" w:rsidRDefault="007C6306" w:rsidP="007C630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C6306">
        <w:rPr>
          <w:rFonts w:asciiTheme="minorHAnsi" w:hAnsiTheme="minorHAnsi" w:cstheme="minorHAnsi"/>
          <w:b/>
          <w:sz w:val="24"/>
          <w:szCs w:val="24"/>
        </w:rPr>
        <w:t>Oferta dla Kancelarii Prezesa Rady Ministrów</w:t>
      </w:r>
    </w:p>
    <w:p w14:paraId="112085EF" w14:textId="77777777" w:rsidR="007C6306" w:rsidRPr="00EA709F" w:rsidRDefault="007C6306" w:rsidP="007C6306">
      <w:pPr>
        <w:jc w:val="center"/>
        <w:rPr>
          <w:rFonts w:asciiTheme="minorHAnsi" w:hAnsiTheme="minorHAnsi" w:cstheme="minorHAnsi"/>
          <w:sz w:val="24"/>
          <w:szCs w:val="24"/>
        </w:rPr>
      </w:pPr>
      <w:r w:rsidRPr="00EA709F">
        <w:rPr>
          <w:rFonts w:asciiTheme="minorHAnsi" w:hAnsiTheme="minorHAnsi" w:cstheme="minorHAnsi"/>
          <w:sz w:val="24"/>
          <w:szCs w:val="24"/>
        </w:rPr>
        <w:t>Al. Ujazdowskie 1/3; 00-583 Warszawa</w:t>
      </w:r>
    </w:p>
    <w:p w14:paraId="27BEE722" w14:textId="77777777" w:rsidR="007C6306" w:rsidRPr="007C6306" w:rsidRDefault="007C6306" w:rsidP="007C6306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1B5DDDD" w14:textId="77777777" w:rsidR="007C6306" w:rsidRDefault="007C6306" w:rsidP="007C6306">
      <w:pPr>
        <w:rPr>
          <w:rFonts w:asciiTheme="minorHAnsi" w:hAnsiTheme="minorHAnsi" w:cstheme="minorHAnsi"/>
          <w:sz w:val="24"/>
          <w:szCs w:val="24"/>
        </w:rPr>
      </w:pPr>
    </w:p>
    <w:p w14:paraId="540203C7" w14:textId="77777777" w:rsidR="0073144F" w:rsidRDefault="0073144F" w:rsidP="0073144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Oferujemy:</w:t>
      </w:r>
    </w:p>
    <w:p w14:paraId="6C57DE1B" w14:textId="77777777" w:rsidR="0073144F" w:rsidRDefault="0073144F" w:rsidP="0073144F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18"/>
        <w:gridCol w:w="7700"/>
        <w:gridCol w:w="849"/>
        <w:gridCol w:w="2536"/>
        <w:gridCol w:w="1166"/>
        <w:gridCol w:w="2619"/>
      </w:tblGrid>
      <w:tr w:rsidR="005D16CF" w14:paraId="261460DA" w14:textId="77777777" w:rsidTr="005D16CF">
        <w:tc>
          <w:tcPr>
            <w:tcW w:w="168" w:type="pct"/>
            <w:vAlign w:val="center"/>
          </w:tcPr>
          <w:p w14:paraId="01F09278" w14:textId="77777777" w:rsidR="005D16CF" w:rsidRDefault="005D16CF" w:rsidP="004150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2502" w:type="pct"/>
            <w:vAlign w:val="center"/>
          </w:tcPr>
          <w:p w14:paraId="052FC55D" w14:textId="77777777" w:rsidR="005D16CF" w:rsidRDefault="005D16CF" w:rsidP="004150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Nazwa produktu/usługi</w:t>
            </w:r>
          </w:p>
        </w:tc>
        <w:tc>
          <w:tcPr>
            <w:tcW w:w="276" w:type="pct"/>
            <w:vAlign w:val="center"/>
          </w:tcPr>
          <w:p w14:paraId="651384E1" w14:textId="4271586B" w:rsidR="005D16CF" w:rsidRDefault="005D16CF" w:rsidP="004150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Szt.</w:t>
            </w:r>
          </w:p>
        </w:tc>
        <w:tc>
          <w:tcPr>
            <w:tcW w:w="824" w:type="pct"/>
            <w:vAlign w:val="center"/>
          </w:tcPr>
          <w:p w14:paraId="14B32402" w14:textId="4BA3C6EE" w:rsidR="005D16CF" w:rsidRDefault="005D16CF" w:rsidP="004150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Cena netto PLN </w:t>
            </w:r>
          </w:p>
        </w:tc>
        <w:tc>
          <w:tcPr>
            <w:tcW w:w="379" w:type="pct"/>
            <w:vAlign w:val="center"/>
          </w:tcPr>
          <w:p w14:paraId="37791312" w14:textId="77777777" w:rsidR="005D16CF" w:rsidRDefault="005D16CF" w:rsidP="004150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Podatek VAT</w:t>
            </w:r>
          </w:p>
        </w:tc>
        <w:tc>
          <w:tcPr>
            <w:tcW w:w="851" w:type="pct"/>
            <w:vAlign w:val="center"/>
          </w:tcPr>
          <w:p w14:paraId="3ADD6687" w14:textId="62C6080C" w:rsidR="005D16CF" w:rsidRDefault="005D16CF" w:rsidP="004150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Cena brutto PLN </w:t>
            </w:r>
          </w:p>
        </w:tc>
      </w:tr>
      <w:tr w:rsidR="005D16CF" w:rsidRPr="005D16CF" w14:paraId="1141361E" w14:textId="77777777" w:rsidTr="005D16CF">
        <w:tc>
          <w:tcPr>
            <w:tcW w:w="168" w:type="pct"/>
          </w:tcPr>
          <w:p w14:paraId="2FD839EE" w14:textId="3A46A1D0" w:rsidR="005D16CF" w:rsidRPr="005D16CF" w:rsidRDefault="005D16CF" w:rsidP="004150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16CF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502" w:type="pct"/>
          </w:tcPr>
          <w:p w14:paraId="153332EF" w14:textId="347B568D" w:rsidR="005D16CF" w:rsidRPr="005D16CF" w:rsidRDefault="005D16CF" w:rsidP="0073144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16CF">
              <w:rPr>
                <w:rFonts w:asciiTheme="minorHAnsi" w:hAnsiTheme="minorHAnsi" w:cstheme="minorHAnsi"/>
                <w:sz w:val="24"/>
                <w:szCs w:val="24"/>
              </w:rPr>
              <w:t xml:space="preserve">Telefon stacjonarny </w:t>
            </w:r>
            <w:r w:rsidR="00D00BF5">
              <w:rPr>
                <w:rFonts w:ascii="Aptos" w:hAnsi="Aptos"/>
                <w:color w:val="000000"/>
                <w:sz w:val="22"/>
                <w:szCs w:val="22"/>
              </w:rPr>
              <w:t xml:space="preserve">Alcatel </w:t>
            </w:r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 xml:space="preserve">ALE-30 Dual Port Gigabit Ethernet </w:t>
            </w:r>
            <w:proofErr w:type="spellStart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>Essential</w:t>
            </w:r>
            <w:proofErr w:type="spellEnd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>DeskPhone</w:t>
            </w:r>
            <w:proofErr w:type="spellEnd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 xml:space="preserve">, Dual </w:t>
            </w:r>
            <w:proofErr w:type="spellStart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>Stack</w:t>
            </w:r>
            <w:proofErr w:type="spellEnd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 xml:space="preserve"> NOE-SIP, 3.5 </w:t>
            </w:r>
            <w:proofErr w:type="spellStart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>inch</w:t>
            </w:r>
            <w:proofErr w:type="spellEnd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 xml:space="preserve"> 320x240 </w:t>
            </w:r>
            <w:proofErr w:type="spellStart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>color</w:t>
            </w:r>
            <w:proofErr w:type="spellEnd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 xml:space="preserve"> display, HD Audio, 1 USB-A, 1 USB- C. </w:t>
            </w:r>
            <w:proofErr w:type="spellStart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>Ships</w:t>
            </w:r>
            <w:proofErr w:type="spellEnd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>without</w:t>
            </w:r>
            <w:proofErr w:type="spellEnd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 xml:space="preserve"> Network </w:t>
            </w:r>
            <w:proofErr w:type="spellStart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>cable</w:t>
            </w:r>
            <w:proofErr w:type="spellEnd"/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9C0F30" w:rsidRPr="009C0F30">
              <w:rPr>
                <w:rFonts w:asciiTheme="minorHAnsi" w:hAnsiTheme="minorHAnsi" w:cstheme="minorHAnsi"/>
                <w:sz w:val="24"/>
                <w:szCs w:val="24"/>
              </w:rPr>
              <w:t>3ML37030AB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276" w:type="pct"/>
          </w:tcPr>
          <w:p w14:paraId="2A25B938" w14:textId="0E266B8C" w:rsidR="005D16CF" w:rsidRPr="005D16CF" w:rsidRDefault="005D16CF" w:rsidP="004150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22</w:t>
            </w:r>
            <w:r w:rsidR="00F977C5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14:paraId="6835BBA3" w14:textId="38DDA593" w:rsidR="005D16CF" w:rsidRPr="005D16CF" w:rsidRDefault="005D16CF" w:rsidP="004150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9" w:type="pct"/>
            <w:vAlign w:val="center"/>
          </w:tcPr>
          <w:p w14:paraId="706C3A9F" w14:textId="77777777" w:rsidR="005D16CF" w:rsidRPr="005D16CF" w:rsidRDefault="005D16CF" w:rsidP="004150C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1" w:type="pct"/>
            <w:vAlign w:val="center"/>
          </w:tcPr>
          <w:p w14:paraId="0311E0DF" w14:textId="77777777" w:rsidR="005D16CF" w:rsidRPr="005D16CF" w:rsidRDefault="005D16CF" w:rsidP="004150C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D16CF" w14:paraId="39DD2DBE" w14:textId="77777777" w:rsidTr="005D16CF">
        <w:tc>
          <w:tcPr>
            <w:tcW w:w="168" w:type="pct"/>
          </w:tcPr>
          <w:p w14:paraId="2077B933" w14:textId="42BA772A" w:rsidR="005D16CF" w:rsidRDefault="005D16CF" w:rsidP="004150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502" w:type="pct"/>
          </w:tcPr>
          <w:p w14:paraId="2C089CE4" w14:textId="3ACC7DCE" w:rsidR="005D16CF" w:rsidRPr="005D16CF" w:rsidRDefault="005D16CF" w:rsidP="0073144F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przystawka Alcatel ALE 10 – klawiatura kompatybilna z telefonem ale-30</w:t>
            </w:r>
            <w:r w:rsidR="009C0F30">
              <w:rPr>
                <w:rFonts w:ascii="Aptos" w:hAnsi="Aptos"/>
                <w:color w:val="000000"/>
                <w:sz w:val="22"/>
                <w:szCs w:val="22"/>
              </w:rPr>
              <w:t xml:space="preserve"> - </w:t>
            </w:r>
            <w:r w:rsidR="009C0F30" w:rsidRPr="009C0F30">
              <w:rPr>
                <w:rFonts w:ascii="Aptos" w:hAnsi="Aptos"/>
                <w:color w:val="000000"/>
                <w:sz w:val="22"/>
                <w:szCs w:val="22"/>
              </w:rPr>
              <w:t xml:space="preserve">ALE-10 </w:t>
            </w:r>
            <w:proofErr w:type="spellStart"/>
            <w:r w:rsidR="009C0F30" w:rsidRPr="009C0F30">
              <w:rPr>
                <w:rFonts w:ascii="Aptos" w:hAnsi="Aptos"/>
                <w:color w:val="000000"/>
                <w:sz w:val="22"/>
                <w:szCs w:val="22"/>
              </w:rPr>
              <w:t>Magnetic</w:t>
            </w:r>
            <w:proofErr w:type="spellEnd"/>
            <w:r w:rsidR="009C0F30" w:rsidRPr="009C0F30">
              <w:rPr>
                <w:rFonts w:ascii="Aptos" w:hAnsi="Apto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C0F30" w:rsidRPr="009C0F30">
              <w:rPr>
                <w:rFonts w:ascii="Aptos" w:hAnsi="Aptos"/>
                <w:color w:val="000000"/>
                <w:sz w:val="22"/>
                <w:szCs w:val="22"/>
              </w:rPr>
              <w:t>Alphabetic</w:t>
            </w:r>
            <w:proofErr w:type="spellEnd"/>
            <w:r w:rsidR="009C0F30" w:rsidRPr="009C0F30">
              <w:rPr>
                <w:rFonts w:ascii="Aptos" w:hAnsi="Aptos"/>
                <w:color w:val="000000"/>
                <w:sz w:val="22"/>
                <w:szCs w:val="22"/>
              </w:rPr>
              <w:t xml:space="preserve"> Keyboard QWERTY for </w:t>
            </w:r>
            <w:proofErr w:type="spellStart"/>
            <w:r w:rsidR="009C0F30" w:rsidRPr="009C0F30">
              <w:rPr>
                <w:rFonts w:ascii="Aptos" w:hAnsi="Aptos"/>
                <w:color w:val="000000"/>
                <w:sz w:val="22"/>
                <w:szCs w:val="22"/>
              </w:rPr>
              <w:t>Essential</w:t>
            </w:r>
            <w:proofErr w:type="spellEnd"/>
            <w:r w:rsidR="009C0F30" w:rsidRPr="009C0F30">
              <w:rPr>
                <w:rFonts w:ascii="Aptos" w:hAnsi="Apto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C0F30" w:rsidRPr="009C0F30">
              <w:rPr>
                <w:rFonts w:ascii="Aptos" w:hAnsi="Aptos"/>
                <w:color w:val="000000"/>
                <w:sz w:val="22"/>
                <w:szCs w:val="22"/>
              </w:rPr>
              <w:t>DeskPhone</w:t>
            </w:r>
            <w:proofErr w:type="spellEnd"/>
            <w:r>
              <w:rPr>
                <w:rFonts w:ascii="Aptos" w:hAnsi="Aptos"/>
                <w:color w:val="000000"/>
                <w:sz w:val="22"/>
                <w:szCs w:val="22"/>
              </w:rPr>
              <w:t>  (</w:t>
            </w:r>
            <w:r w:rsidR="009C0F30" w:rsidRPr="009C0F30">
              <w:rPr>
                <w:rFonts w:ascii="Aptos" w:hAnsi="Aptos"/>
                <w:color w:val="000000"/>
                <w:sz w:val="22"/>
                <w:szCs w:val="22"/>
              </w:rPr>
              <w:t>3ML37010DW</w:t>
            </w:r>
            <w:r>
              <w:rPr>
                <w:rFonts w:ascii="Aptos" w:hAnsi="Aptos"/>
                <w:color w:val="000000"/>
                <w:sz w:val="22"/>
                <w:szCs w:val="22"/>
              </w:rPr>
              <w:t>)</w:t>
            </w:r>
          </w:p>
        </w:tc>
        <w:tc>
          <w:tcPr>
            <w:tcW w:w="276" w:type="pct"/>
          </w:tcPr>
          <w:p w14:paraId="0C223E13" w14:textId="362AA3E3" w:rsidR="005D16CF" w:rsidRDefault="005D16CF" w:rsidP="004150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22</w:t>
            </w:r>
            <w:r w:rsidR="00F977C5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14:paraId="6177959E" w14:textId="043F5165" w:rsidR="005D16CF" w:rsidRDefault="005D16CF" w:rsidP="004150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9" w:type="pct"/>
            <w:vAlign w:val="center"/>
          </w:tcPr>
          <w:p w14:paraId="43B3B07B" w14:textId="77777777" w:rsidR="005D16CF" w:rsidRDefault="005D16CF" w:rsidP="004150C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1" w:type="pct"/>
            <w:vAlign w:val="center"/>
          </w:tcPr>
          <w:p w14:paraId="5F862F9B" w14:textId="77777777" w:rsidR="005D16CF" w:rsidRDefault="005D16CF" w:rsidP="004150C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D16CF" w14:paraId="6567C680" w14:textId="77777777" w:rsidTr="005D16CF">
        <w:tc>
          <w:tcPr>
            <w:tcW w:w="168" w:type="pct"/>
          </w:tcPr>
          <w:p w14:paraId="736718C0" w14:textId="77777777" w:rsidR="005D16CF" w:rsidRDefault="005D16CF" w:rsidP="004150C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81" w:type="pct"/>
            <w:gridSpan w:val="4"/>
          </w:tcPr>
          <w:p w14:paraId="6AADBFDF" w14:textId="346ED04D" w:rsidR="005D16CF" w:rsidRDefault="0069227F" w:rsidP="004150C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Wartość brutto</w:t>
            </w:r>
          </w:p>
        </w:tc>
        <w:tc>
          <w:tcPr>
            <w:tcW w:w="851" w:type="pct"/>
            <w:vAlign w:val="center"/>
          </w:tcPr>
          <w:p w14:paraId="26A6BB2F" w14:textId="77777777" w:rsidR="005D16CF" w:rsidRDefault="005D16CF" w:rsidP="004150C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E88CB94" w14:textId="77777777" w:rsidR="0073144F" w:rsidRDefault="0073144F" w:rsidP="007C6306">
      <w:pPr>
        <w:rPr>
          <w:rFonts w:asciiTheme="minorHAnsi" w:hAnsiTheme="minorHAnsi" w:cstheme="minorHAnsi"/>
          <w:sz w:val="24"/>
          <w:szCs w:val="24"/>
        </w:rPr>
      </w:pPr>
    </w:p>
    <w:p w14:paraId="67B208AB" w14:textId="77777777" w:rsidR="0073144F" w:rsidRDefault="0073144F" w:rsidP="007C6306">
      <w:pPr>
        <w:rPr>
          <w:rFonts w:asciiTheme="minorHAnsi" w:hAnsiTheme="minorHAnsi" w:cstheme="minorHAnsi"/>
          <w:sz w:val="24"/>
          <w:szCs w:val="24"/>
        </w:rPr>
      </w:pPr>
    </w:p>
    <w:p w14:paraId="312B01B4" w14:textId="10F6D0B9" w:rsidR="007C6306" w:rsidRDefault="00EC7041" w:rsidP="007C630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Oferta jest ważna do dnia: …………..</w:t>
      </w:r>
    </w:p>
    <w:p w14:paraId="59ED1D0C" w14:textId="6B183AA8" w:rsidR="00EC7041" w:rsidRDefault="00713839" w:rsidP="031B08D8">
      <w:pPr>
        <w:rPr>
          <w:rFonts w:asciiTheme="minorHAnsi" w:hAnsiTheme="minorHAnsi" w:cstheme="minorBidi"/>
          <w:sz w:val="24"/>
          <w:szCs w:val="24"/>
        </w:rPr>
      </w:pPr>
      <w:r w:rsidRPr="031B08D8">
        <w:rPr>
          <w:rFonts w:asciiTheme="minorHAnsi" w:hAnsiTheme="minorHAnsi" w:cstheme="minorBidi"/>
          <w:sz w:val="24"/>
          <w:szCs w:val="24"/>
        </w:rPr>
        <w:t xml:space="preserve">Termin płatności faktur wynosi: ………………. </w:t>
      </w:r>
      <w:r w:rsidR="00651404" w:rsidRPr="031B08D8">
        <w:rPr>
          <w:rFonts w:asciiTheme="minorHAnsi" w:hAnsiTheme="minorHAnsi" w:cstheme="minorBidi"/>
          <w:i/>
          <w:iCs/>
          <w:sz w:val="24"/>
          <w:szCs w:val="24"/>
        </w:rPr>
        <w:t xml:space="preserve">(co najmniej </w:t>
      </w:r>
      <w:r w:rsidR="003B75A8">
        <w:rPr>
          <w:rFonts w:asciiTheme="minorHAnsi" w:hAnsiTheme="minorHAnsi" w:cstheme="minorBidi"/>
          <w:i/>
          <w:iCs/>
          <w:sz w:val="24"/>
          <w:szCs w:val="24"/>
        </w:rPr>
        <w:t>21</w:t>
      </w:r>
      <w:r w:rsidR="003B75A8" w:rsidRPr="031B08D8">
        <w:rPr>
          <w:rFonts w:asciiTheme="minorHAnsi" w:hAnsiTheme="minorHAnsi" w:cstheme="minorBidi"/>
          <w:i/>
          <w:iCs/>
          <w:sz w:val="24"/>
          <w:szCs w:val="24"/>
        </w:rPr>
        <w:t xml:space="preserve"> </w:t>
      </w:r>
      <w:r w:rsidR="00651404" w:rsidRPr="031B08D8">
        <w:rPr>
          <w:rFonts w:asciiTheme="minorHAnsi" w:hAnsiTheme="minorHAnsi" w:cstheme="minorBidi"/>
          <w:i/>
          <w:iCs/>
          <w:sz w:val="24"/>
          <w:szCs w:val="24"/>
        </w:rPr>
        <w:t>dni)</w:t>
      </w:r>
      <w:r w:rsidR="00651404" w:rsidRPr="031B08D8">
        <w:rPr>
          <w:rFonts w:asciiTheme="minorHAnsi" w:hAnsiTheme="minorHAnsi" w:cstheme="minorBidi"/>
          <w:sz w:val="24"/>
          <w:szCs w:val="24"/>
        </w:rPr>
        <w:t xml:space="preserve"> </w:t>
      </w:r>
      <w:r w:rsidRPr="031B08D8">
        <w:rPr>
          <w:rFonts w:asciiTheme="minorHAnsi" w:hAnsiTheme="minorHAnsi" w:cstheme="minorBidi"/>
          <w:sz w:val="24"/>
          <w:szCs w:val="24"/>
        </w:rPr>
        <w:t>dni od dnia dostarczenia jej do KPRM</w:t>
      </w:r>
    </w:p>
    <w:p w14:paraId="78803A36" w14:textId="77777777" w:rsidR="00EC7041" w:rsidRPr="003F2C94" w:rsidRDefault="00EC7041" w:rsidP="007C6306">
      <w:pPr>
        <w:rPr>
          <w:rFonts w:asciiTheme="minorHAnsi" w:hAnsiTheme="minorHAnsi" w:cstheme="minorHAnsi"/>
          <w:sz w:val="22"/>
          <w:szCs w:val="24"/>
        </w:rPr>
      </w:pPr>
    </w:p>
    <w:p w14:paraId="1DCE10EC" w14:textId="0F2E1242" w:rsidR="00392267" w:rsidRDefault="00392267">
      <w:pPr>
        <w:spacing w:after="160" w:line="259" w:lineRule="auto"/>
        <w:rPr>
          <w:rFonts w:asciiTheme="minorHAnsi" w:hAnsiTheme="minorHAnsi" w:cstheme="minorHAnsi"/>
          <w:sz w:val="22"/>
          <w:szCs w:val="24"/>
        </w:rPr>
      </w:pPr>
    </w:p>
    <w:p w14:paraId="056BED47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7929B8C7" w14:textId="77777777" w:rsidR="006E1BDE" w:rsidRDefault="006E1BDE">
      <w:pPr>
        <w:spacing w:after="160" w:line="259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br w:type="page"/>
      </w:r>
    </w:p>
    <w:p w14:paraId="187A7178" w14:textId="3E4BB348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lastRenderedPageBreak/>
        <w:t>Aspekty społeczne:</w:t>
      </w:r>
    </w:p>
    <w:p w14:paraId="2C5FD6AC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73BB424C" w14:textId="77777777" w:rsidR="00E0667B" w:rsidRPr="003F2C94" w:rsidRDefault="00E0667B" w:rsidP="00E0667B">
      <w:pPr>
        <w:numPr>
          <w:ilvl w:val="0"/>
          <w:numId w:val="23"/>
        </w:num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Realizacja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  <w:gridCol w:w="4336"/>
      </w:tblGrid>
      <w:tr w:rsidR="003F2C94" w:rsidRPr="003F2C94" w14:paraId="4B72BF76" w14:textId="77777777" w:rsidTr="005D25BA">
        <w:tc>
          <w:tcPr>
            <w:tcW w:w="11052" w:type="dxa"/>
          </w:tcPr>
          <w:p w14:paraId="71EB5830" w14:textId="772007BF" w:rsidR="00E0667B" w:rsidRPr="003F2C94" w:rsidRDefault="001E1539" w:rsidP="00E0667B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Wykonawca </w:t>
            </w:r>
            <w:r w:rsidR="00E0667B" w:rsidRPr="003F2C94">
              <w:rPr>
                <w:rFonts w:asciiTheme="minorHAnsi" w:hAnsiTheme="minorHAnsi" w:cstheme="minorHAnsi"/>
                <w:sz w:val="24"/>
              </w:rPr>
              <w:t>skieruje do wykonania zamówienia tylko i wyłącznie osoby zatrudnione na umowę o pracę</w:t>
            </w:r>
          </w:p>
        </w:tc>
        <w:tc>
          <w:tcPr>
            <w:tcW w:w="4336" w:type="dxa"/>
            <w:vAlign w:val="center"/>
          </w:tcPr>
          <w:p w14:paraId="6CA32FEE" w14:textId="77777777" w:rsidR="00E0667B" w:rsidRPr="003F2C94" w:rsidRDefault="00E0667B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  <w:tr w:rsidR="003F2C94" w:rsidRPr="003F2C94" w14:paraId="7C23AEAD" w14:textId="77777777" w:rsidTr="005D25BA">
        <w:tc>
          <w:tcPr>
            <w:tcW w:w="11052" w:type="dxa"/>
          </w:tcPr>
          <w:p w14:paraId="0C27F167" w14:textId="77777777" w:rsidR="00E0667B" w:rsidRPr="003F2C94" w:rsidRDefault="00E0667B" w:rsidP="00E0667B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zamówienie zrealizuje osobiście (prowadzący jednoosobową działalność gospodarczą lub pozostający członkami zarządu spółki, która nie zatrudnia żadnego pracownika)</w:t>
            </w:r>
          </w:p>
        </w:tc>
        <w:tc>
          <w:tcPr>
            <w:tcW w:w="4336" w:type="dxa"/>
            <w:vAlign w:val="center"/>
          </w:tcPr>
          <w:p w14:paraId="7364C698" w14:textId="77777777" w:rsidR="00E0667B" w:rsidRPr="003F2C94" w:rsidRDefault="00E0667B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</w:tbl>
    <w:p w14:paraId="7FF10D9E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5DA46075" w14:textId="77777777" w:rsidR="00E0667B" w:rsidRPr="003F2C94" w:rsidRDefault="00E0667B" w:rsidP="00E0667B">
      <w:pPr>
        <w:numPr>
          <w:ilvl w:val="0"/>
          <w:numId w:val="25"/>
        </w:num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Struktura zatrudnienia: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  <w:gridCol w:w="4336"/>
      </w:tblGrid>
      <w:tr w:rsidR="003F2C94" w:rsidRPr="003F2C94" w14:paraId="434E45DF" w14:textId="77777777" w:rsidTr="005D25BA">
        <w:tc>
          <w:tcPr>
            <w:tcW w:w="11052" w:type="dxa"/>
          </w:tcPr>
          <w:p w14:paraId="06153E4D" w14:textId="002027E3" w:rsidR="00E0667B" w:rsidRPr="003F2C94" w:rsidRDefault="001E1539" w:rsidP="00FC0B1E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Wykonawca </w:t>
            </w:r>
            <w:r w:rsidR="00E0667B" w:rsidRPr="003F2C94">
              <w:rPr>
                <w:rFonts w:asciiTheme="minorHAnsi" w:hAnsiTheme="minorHAnsi" w:cstheme="minorHAnsi"/>
                <w:sz w:val="24"/>
              </w:rPr>
              <w:t>zatrudnia co najmniej 75% pracowników na umowę o pracę</w:t>
            </w:r>
          </w:p>
        </w:tc>
        <w:tc>
          <w:tcPr>
            <w:tcW w:w="4336" w:type="dxa"/>
            <w:vAlign w:val="center"/>
          </w:tcPr>
          <w:p w14:paraId="7803C29F" w14:textId="77777777" w:rsidR="00E0667B" w:rsidRPr="003F2C94" w:rsidRDefault="00E0667B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  <w:tr w:rsidR="003F2C94" w:rsidRPr="003F2C94" w14:paraId="34474D6B" w14:textId="77777777" w:rsidTr="005D25BA">
        <w:tc>
          <w:tcPr>
            <w:tcW w:w="11052" w:type="dxa"/>
          </w:tcPr>
          <w:p w14:paraId="2CDB5C72" w14:textId="21D5F33C" w:rsidR="00E0667B" w:rsidRPr="003F2C94" w:rsidRDefault="002E402E" w:rsidP="00FC0B1E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Wykonawca</w:t>
            </w:r>
            <w:r w:rsidRPr="003F2C94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E0667B" w:rsidRPr="003F2C94">
              <w:rPr>
                <w:rFonts w:asciiTheme="minorHAnsi" w:hAnsiTheme="minorHAnsi" w:cstheme="minorHAnsi"/>
                <w:sz w:val="24"/>
              </w:rPr>
              <w:t>nie zatrudnia pracowników (żadna z form zatrudnienia), a jego działalność jest jego jedynym źródłem utrzymania</w:t>
            </w:r>
          </w:p>
        </w:tc>
        <w:tc>
          <w:tcPr>
            <w:tcW w:w="4336" w:type="dxa"/>
            <w:vAlign w:val="center"/>
          </w:tcPr>
          <w:p w14:paraId="7676527C" w14:textId="77777777" w:rsidR="00E0667B" w:rsidRPr="003F2C94" w:rsidRDefault="00E0667B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</w:tbl>
    <w:p w14:paraId="2E71CAC7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5E7D0404" w14:textId="77777777" w:rsidR="00E0667B" w:rsidRPr="003F2C94" w:rsidRDefault="00E0667B" w:rsidP="00E0667B">
      <w:pPr>
        <w:numPr>
          <w:ilvl w:val="0"/>
          <w:numId w:val="27"/>
        </w:num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Zatrudnienie osób niepełnosprawnych: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  <w:gridCol w:w="4336"/>
      </w:tblGrid>
      <w:tr w:rsidR="005D25BA" w:rsidRPr="003F2C94" w14:paraId="6270C70A" w14:textId="77777777" w:rsidTr="005D25BA">
        <w:tc>
          <w:tcPr>
            <w:tcW w:w="11052" w:type="dxa"/>
          </w:tcPr>
          <w:p w14:paraId="7D0FF17B" w14:textId="04A72E02" w:rsidR="005D25BA" w:rsidRPr="003F2C94" w:rsidRDefault="001E1539" w:rsidP="00FC0B1E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Wykonawca </w:t>
            </w:r>
            <w:r w:rsidR="005D25BA" w:rsidRPr="003F2C94">
              <w:rPr>
                <w:rFonts w:asciiTheme="minorHAnsi" w:hAnsiTheme="minorHAnsi" w:cstheme="minorHAnsi"/>
                <w:sz w:val="24"/>
              </w:rPr>
              <w:t>zatrudnia na umową o pracę co najmniej 75% pracowników</w:t>
            </w:r>
          </w:p>
        </w:tc>
        <w:tc>
          <w:tcPr>
            <w:tcW w:w="4336" w:type="dxa"/>
            <w:vMerge w:val="restart"/>
            <w:vAlign w:val="center"/>
          </w:tcPr>
          <w:p w14:paraId="67AFE854" w14:textId="77777777" w:rsidR="005D25BA" w:rsidRPr="003F2C94" w:rsidRDefault="005D25BA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  <w:tr w:rsidR="005D25BA" w:rsidRPr="003F2C94" w14:paraId="0FD6551F" w14:textId="77777777" w:rsidTr="00FC0B1E">
        <w:tc>
          <w:tcPr>
            <w:tcW w:w="11052" w:type="dxa"/>
          </w:tcPr>
          <w:p w14:paraId="1B90B363" w14:textId="77777777" w:rsidR="005D25BA" w:rsidRPr="003F2C94" w:rsidRDefault="005D25BA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co najmniej 5% wszystkich osób zatrudnionych* posiada udokumentowaną niepełnosprawność</w:t>
            </w:r>
          </w:p>
        </w:tc>
        <w:tc>
          <w:tcPr>
            <w:tcW w:w="4336" w:type="dxa"/>
            <w:vMerge/>
          </w:tcPr>
          <w:p w14:paraId="193E8DE5" w14:textId="77777777" w:rsidR="005D25BA" w:rsidRPr="003F2C94" w:rsidRDefault="005D25BA" w:rsidP="00CD27CD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5D25BA" w:rsidRPr="003F2C94" w14:paraId="65C91767" w14:textId="77777777" w:rsidTr="00FC0B1E">
        <w:tc>
          <w:tcPr>
            <w:tcW w:w="11052" w:type="dxa"/>
          </w:tcPr>
          <w:p w14:paraId="2C8C5251" w14:textId="77777777" w:rsidR="005D25BA" w:rsidRPr="003F2C94" w:rsidRDefault="005D25BA" w:rsidP="00CD27CD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co najmniej 1 osoba, skierowana do realizacji zamówienia posiada udokumentowaną niepełnosprawność</w:t>
            </w:r>
          </w:p>
        </w:tc>
        <w:tc>
          <w:tcPr>
            <w:tcW w:w="4336" w:type="dxa"/>
            <w:vMerge/>
          </w:tcPr>
          <w:p w14:paraId="1E3EAEEA" w14:textId="77777777" w:rsidR="005D25BA" w:rsidRPr="003F2C94" w:rsidRDefault="005D25BA" w:rsidP="00CD27CD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E93C6CC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363E6E08" w14:textId="77777777" w:rsidR="00E0667B" w:rsidRPr="003F2C94" w:rsidRDefault="00E0667B" w:rsidP="00E0667B">
      <w:pPr>
        <w:numPr>
          <w:ilvl w:val="0"/>
          <w:numId w:val="29"/>
        </w:num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Zatrudnienie osób bezrobotnych: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  <w:gridCol w:w="4336"/>
      </w:tblGrid>
      <w:tr w:rsidR="005D25BA" w:rsidRPr="003F2C94" w14:paraId="051E3595" w14:textId="77777777" w:rsidTr="005D25BA">
        <w:tc>
          <w:tcPr>
            <w:tcW w:w="11052" w:type="dxa"/>
          </w:tcPr>
          <w:p w14:paraId="140FEE5E" w14:textId="66401998" w:rsidR="005D25BA" w:rsidRPr="003F2C94" w:rsidRDefault="001E1539" w:rsidP="00FC0B1E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Wykonawca </w:t>
            </w:r>
            <w:r w:rsidR="005D25BA" w:rsidRPr="003F2C94">
              <w:rPr>
                <w:rFonts w:asciiTheme="minorHAnsi" w:hAnsiTheme="minorHAnsi" w:cstheme="minorHAnsi"/>
                <w:sz w:val="24"/>
              </w:rPr>
              <w:t>zatrudnia na umową o pracę co najmniej 75% pracowników</w:t>
            </w:r>
          </w:p>
        </w:tc>
        <w:tc>
          <w:tcPr>
            <w:tcW w:w="4336" w:type="dxa"/>
            <w:vMerge w:val="restart"/>
            <w:vAlign w:val="center"/>
          </w:tcPr>
          <w:p w14:paraId="42384E3C" w14:textId="77777777" w:rsidR="005D25BA" w:rsidRPr="003F2C94" w:rsidRDefault="005D25BA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  <w:tr w:rsidR="005D25BA" w:rsidRPr="003F2C94" w14:paraId="225DAD5B" w14:textId="77777777" w:rsidTr="00FC0B1E">
        <w:tc>
          <w:tcPr>
            <w:tcW w:w="11052" w:type="dxa"/>
          </w:tcPr>
          <w:p w14:paraId="72FA4A2D" w14:textId="6EBD5A3D" w:rsidR="005D25BA" w:rsidRPr="003F2C94" w:rsidRDefault="002E402E" w:rsidP="00FC0B1E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Wykonawca</w:t>
            </w:r>
            <w:r w:rsidRPr="003F2C94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5D25BA" w:rsidRPr="003F2C94">
              <w:rPr>
                <w:rFonts w:asciiTheme="minorHAnsi" w:hAnsiTheme="minorHAnsi" w:cstheme="minorHAnsi"/>
                <w:sz w:val="24"/>
              </w:rPr>
              <w:t>w ciągu ostatnich 6 miesięcy zatrudnił na umowę o pracę co najmniej 5% wszystkich osób zatrudnionych (co najmniej 1 osobę)*, którzy przed zatrudnieniem u wykonawcy miały status osoby bezrobotnej</w:t>
            </w:r>
          </w:p>
        </w:tc>
        <w:tc>
          <w:tcPr>
            <w:tcW w:w="4336" w:type="dxa"/>
            <w:vMerge/>
          </w:tcPr>
          <w:p w14:paraId="06FC9145" w14:textId="77777777" w:rsidR="005D25BA" w:rsidRPr="003F2C94" w:rsidRDefault="005D25BA" w:rsidP="00CD27CD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7ED032C1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143806E2" w14:textId="77777777" w:rsidR="00CD27CD" w:rsidRPr="003F2C94" w:rsidRDefault="00CD27CD" w:rsidP="00CD27CD">
      <w:pPr>
        <w:rPr>
          <w:rFonts w:asciiTheme="minorHAnsi" w:hAnsiTheme="minorHAnsi" w:cstheme="minorHAnsi"/>
        </w:rPr>
      </w:pPr>
      <w:r w:rsidRPr="003F2C94">
        <w:rPr>
          <w:rFonts w:asciiTheme="minorHAnsi" w:hAnsiTheme="minorHAnsi" w:cstheme="minorHAnsi"/>
        </w:rPr>
        <w:t>* Za każdym razem gdy zamawiający mówi o procencie lub ilości osób ma na myśli osoby zatrudnione na pełny etat (40 godzin w tygodniu) lub ich proporcjonalną ilość zatrudnioną na mniej niż pełny etat.</w:t>
      </w:r>
    </w:p>
    <w:p w14:paraId="446CCDD0" w14:textId="77777777" w:rsidR="00E0667B" w:rsidRDefault="00E0667B" w:rsidP="00E0667B">
      <w:pPr>
        <w:rPr>
          <w:rFonts w:asciiTheme="minorHAnsi" w:hAnsiTheme="minorHAnsi" w:cstheme="minorHAnsi"/>
          <w:sz w:val="24"/>
        </w:rPr>
      </w:pPr>
    </w:p>
    <w:p w14:paraId="46111AA3" w14:textId="77777777" w:rsidR="005012B7" w:rsidRDefault="005012B7" w:rsidP="00E0667B">
      <w:pPr>
        <w:rPr>
          <w:rFonts w:asciiTheme="minorHAnsi" w:hAnsiTheme="minorHAnsi" w:cstheme="minorHAnsi"/>
          <w:sz w:val="24"/>
        </w:rPr>
      </w:pPr>
    </w:p>
    <w:p w14:paraId="0BBD3E43" w14:textId="77777777" w:rsidR="001E1539" w:rsidRPr="007C6306" w:rsidRDefault="001E1539" w:rsidP="001E1539">
      <w:pPr>
        <w:rPr>
          <w:rFonts w:asciiTheme="minorHAnsi" w:hAnsiTheme="minorHAnsi" w:cstheme="minorHAnsi"/>
          <w:sz w:val="24"/>
          <w:szCs w:val="24"/>
        </w:rPr>
      </w:pPr>
      <w:r w:rsidRPr="007C6306">
        <w:rPr>
          <w:rFonts w:asciiTheme="minorHAnsi" w:hAnsiTheme="minorHAnsi" w:cstheme="minorHAnsi"/>
          <w:sz w:val="24"/>
          <w:szCs w:val="24"/>
        </w:rPr>
        <w:t xml:space="preserve">Osoba </w:t>
      </w:r>
      <w:r>
        <w:rPr>
          <w:rFonts w:asciiTheme="minorHAnsi" w:hAnsiTheme="minorHAnsi" w:cstheme="minorHAnsi"/>
          <w:sz w:val="24"/>
          <w:szCs w:val="24"/>
        </w:rPr>
        <w:t>odpowiedzialna (imię i nazwisko): …………………………..</w:t>
      </w:r>
    </w:p>
    <w:p w14:paraId="760A460F" w14:textId="76A83E44" w:rsidR="001E1539" w:rsidRPr="007C6306" w:rsidRDefault="001E1539" w:rsidP="001E153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Dane kontaktowe (</w:t>
      </w:r>
      <w:r w:rsidR="00873B41">
        <w:rPr>
          <w:rFonts w:asciiTheme="minorHAnsi" w:hAnsiTheme="minorHAnsi" w:cstheme="minorHAnsi"/>
          <w:sz w:val="24"/>
          <w:szCs w:val="24"/>
        </w:rPr>
        <w:t xml:space="preserve">numer </w:t>
      </w:r>
      <w:r>
        <w:rPr>
          <w:rFonts w:asciiTheme="minorHAnsi" w:hAnsiTheme="minorHAnsi" w:cstheme="minorHAnsi"/>
          <w:sz w:val="24"/>
          <w:szCs w:val="24"/>
        </w:rPr>
        <w:t>telefon</w:t>
      </w:r>
      <w:r w:rsidR="00873B41">
        <w:rPr>
          <w:rFonts w:asciiTheme="minorHAnsi" w:hAnsiTheme="minorHAnsi" w:cstheme="minorHAnsi"/>
          <w:sz w:val="24"/>
          <w:szCs w:val="24"/>
        </w:rPr>
        <w:t>u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="00873B41">
        <w:rPr>
          <w:rFonts w:asciiTheme="minorHAnsi" w:hAnsiTheme="minorHAnsi" w:cstheme="minorHAnsi"/>
          <w:sz w:val="24"/>
          <w:szCs w:val="24"/>
        </w:rPr>
        <w:t xml:space="preserve">adres </w:t>
      </w:r>
      <w:r>
        <w:rPr>
          <w:rFonts w:asciiTheme="minorHAnsi" w:hAnsiTheme="minorHAnsi" w:cstheme="minorHAnsi"/>
          <w:sz w:val="24"/>
          <w:szCs w:val="24"/>
        </w:rPr>
        <w:t>e-mail): ……………………………….……..</w:t>
      </w:r>
    </w:p>
    <w:p w14:paraId="26947357" w14:textId="77777777" w:rsidR="00873B41" w:rsidRDefault="00873B41" w:rsidP="00873B41">
      <w:pPr>
        <w:rPr>
          <w:rFonts w:asciiTheme="minorHAnsi" w:hAnsiTheme="minorHAnsi" w:cstheme="minorHAnsi"/>
          <w:sz w:val="22"/>
          <w:szCs w:val="24"/>
        </w:rPr>
      </w:pPr>
    </w:p>
    <w:p w14:paraId="27347E89" w14:textId="77777777" w:rsidR="00873B41" w:rsidRDefault="00873B41" w:rsidP="00873B41">
      <w:pPr>
        <w:rPr>
          <w:rFonts w:asciiTheme="minorHAnsi" w:hAnsiTheme="minorHAnsi" w:cstheme="minorHAnsi"/>
          <w:sz w:val="22"/>
          <w:szCs w:val="24"/>
        </w:rPr>
      </w:pPr>
    </w:p>
    <w:p w14:paraId="74228AFE" w14:textId="043CB287" w:rsidR="00873B41" w:rsidRPr="00873B41" w:rsidRDefault="00873B41" w:rsidP="00873B41">
      <w:pPr>
        <w:pStyle w:val="Akapitzlist"/>
        <w:numPr>
          <w:ilvl w:val="2"/>
          <w:numId w:val="38"/>
        </w:numPr>
        <w:ind w:left="1210"/>
        <w:rPr>
          <w:rStyle w:val="colour"/>
          <w:rFonts w:asciiTheme="minorHAnsi" w:hAnsiTheme="minorHAnsi" w:cstheme="minorHAnsi"/>
          <w:b/>
          <w:bCs/>
          <w:sz w:val="22"/>
          <w:szCs w:val="22"/>
        </w:rPr>
      </w:pPr>
      <w:r w:rsidRPr="00873B41">
        <w:rPr>
          <w:rStyle w:val="colour"/>
          <w:rFonts w:asciiTheme="minorHAnsi" w:hAnsiTheme="minorHAnsi" w:cstheme="minorHAnsi"/>
          <w:b/>
          <w:bCs/>
          <w:sz w:val="22"/>
          <w:szCs w:val="22"/>
        </w:rPr>
        <w:t>Informujemy, że KPRM zastrzega sobie prawo do zakończenia badania rynku w dowolnej chwili bez podania przyczyn.</w:t>
      </w:r>
    </w:p>
    <w:p w14:paraId="3D903CC5" w14:textId="6424D594" w:rsidR="001E1539" w:rsidRPr="00873B41" w:rsidRDefault="001E1539" w:rsidP="00873B41">
      <w:pPr>
        <w:pStyle w:val="Akapitzlist"/>
        <w:numPr>
          <w:ilvl w:val="2"/>
          <w:numId w:val="38"/>
        </w:numPr>
        <w:ind w:left="1210"/>
        <w:rPr>
          <w:rFonts w:asciiTheme="minorHAnsi" w:hAnsiTheme="minorHAnsi" w:cstheme="minorHAnsi"/>
          <w:b/>
          <w:bCs/>
          <w:sz w:val="22"/>
          <w:szCs w:val="22"/>
        </w:rPr>
      </w:pPr>
      <w:r w:rsidRPr="00873B41">
        <w:rPr>
          <w:rStyle w:val="colour"/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W KPRM obowiązuje procedura zgłoszeń wewnętrznych – link do procedury: </w:t>
      </w:r>
      <w:hyperlink r:id="rId7" w:history="1">
        <w:r w:rsidRPr="00873B41">
          <w:rPr>
            <w:rStyle w:val="Hipercze"/>
            <w:rFonts w:asciiTheme="minorHAnsi" w:hAnsiTheme="minorHAnsi" w:cstheme="minorHAnsi"/>
            <w:b/>
            <w:bCs/>
            <w:sz w:val="22"/>
            <w:szCs w:val="22"/>
          </w:rPr>
          <w:t>https://www.gov.pl/web/premier/sygnalisci-wewnetrzni</w:t>
        </w:r>
      </w:hyperlink>
      <w:r w:rsidRPr="00873B41">
        <w:rPr>
          <w:rStyle w:val="colour"/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. </w:t>
      </w:r>
    </w:p>
    <w:p w14:paraId="56C6FE4B" w14:textId="77777777" w:rsidR="005012B7" w:rsidRPr="003F2C94" w:rsidRDefault="005012B7" w:rsidP="00E0667B">
      <w:pPr>
        <w:rPr>
          <w:rFonts w:asciiTheme="minorHAnsi" w:hAnsiTheme="minorHAnsi" w:cstheme="minorHAnsi"/>
          <w:sz w:val="24"/>
        </w:rPr>
      </w:pPr>
    </w:p>
    <w:sectPr w:rsidR="005012B7" w:rsidRPr="003F2C94" w:rsidSect="009F1485">
      <w:footnotePr>
        <w:numRestart w:val="eachSect"/>
      </w:footnotePr>
      <w:pgSz w:w="16838" w:h="11906" w:orient="landscape"/>
      <w:pgMar w:top="720" w:right="720" w:bottom="720" w:left="720" w:header="709" w:footer="52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9EA4F" w14:textId="77777777" w:rsidR="00BF301E" w:rsidRDefault="00BF301E">
      <w:r>
        <w:separator/>
      </w:r>
    </w:p>
  </w:endnote>
  <w:endnote w:type="continuationSeparator" w:id="0">
    <w:p w14:paraId="0189FE5B" w14:textId="77777777" w:rsidR="00BF301E" w:rsidRDefault="00BF3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04FB" w14:textId="77777777" w:rsidR="00BF301E" w:rsidRDefault="00BF301E">
      <w:r>
        <w:separator/>
      </w:r>
    </w:p>
  </w:footnote>
  <w:footnote w:type="continuationSeparator" w:id="0">
    <w:p w14:paraId="5391CF3D" w14:textId="77777777" w:rsidR="00BF301E" w:rsidRDefault="00BF3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1586"/>
    <w:multiLevelType w:val="hybridMultilevel"/>
    <w:tmpl w:val="BFE2B4AE"/>
    <w:lvl w:ilvl="0" w:tplc="E61091CA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C07DF0"/>
    <w:multiLevelType w:val="hybridMultilevel"/>
    <w:tmpl w:val="4CB651E2"/>
    <w:lvl w:ilvl="0" w:tplc="08F63766">
      <w:start w:val="1"/>
      <w:numFmt w:val="bullet"/>
      <w:lvlText w:val=""/>
      <w:lvlJc w:val="left"/>
      <w:pPr>
        <w:ind w:left="1440" w:hanging="360"/>
      </w:pPr>
      <w:rPr>
        <w:rFonts w:ascii="Aptos" w:hAnsi="Apto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A7715"/>
    <w:multiLevelType w:val="hybridMultilevel"/>
    <w:tmpl w:val="FEBE6782"/>
    <w:lvl w:ilvl="0" w:tplc="61824EF2">
      <w:start w:val="1"/>
      <w:numFmt w:val="bullet"/>
      <w:lvlText w:val="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123013"/>
    <w:multiLevelType w:val="hybridMultilevel"/>
    <w:tmpl w:val="FADA21BC"/>
    <w:lvl w:ilvl="0" w:tplc="08F63766">
      <w:start w:val="1"/>
      <w:numFmt w:val="bullet"/>
      <w:lvlText w:val=""/>
      <w:lvlJc w:val="left"/>
      <w:pPr>
        <w:ind w:left="1440" w:hanging="360"/>
      </w:pPr>
      <w:rPr>
        <w:rFonts w:ascii="Aptos" w:hAnsi="Apto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C124E"/>
    <w:multiLevelType w:val="hybridMultilevel"/>
    <w:tmpl w:val="B8DA30BC"/>
    <w:lvl w:ilvl="0" w:tplc="4C04A3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85BBD"/>
    <w:multiLevelType w:val="multilevel"/>
    <w:tmpl w:val="3CB8E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41626E"/>
    <w:multiLevelType w:val="multilevel"/>
    <w:tmpl w:val="BFA00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901002"/>
    <w:multiLevelType w:val="hybridMultilevel"/>
    <w:tmpl w:val="DD8A80D0"/>
    <w:lvl w:ilvl="0" w:tplc="08F63766">
      <w:start w:val="1"/>
      <w:numFmt w:val="bullet"/>
      <w:lvlText w:val=""/>
      <w:lvlJc w:val="left"/>
      <w:pPr>
        <w:ind w:left="1440" w:hanging="360"/>
      </w:pPr>
      <w:rPr>
        <w:rFonts w:ascii="Aptos" w:hAnsi="Apto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A18D5"/>
    <w:multiLevelType w:val="multilevel"/>
    <w:tmpl w:val="B7583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64753B2"/>
    <w:multiLevelType w:val="hybridMultilevel"/>
    <w:tmpl w:val="12083A9A"/>
    <w:lvl w:ilvl="0" w:tplc="6FD47FBA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DB0468"/>
    <w:multiLevelType w:val="hybridMultilevel"/>
    <w:tmpl w:val="828A69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9CC6800"/>
    <w:multiLevelType w:val="hybridMultilevel"/>
    <w:tmpl w:val="50A2D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34B6E"/>
    <w:multiLevelType w:val="multilevel"/>
    <w:tmpl w:val="F9B076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7A3428"/>
    <w:multiLevelType w:val="multilevel"/>
    <w:tmpl w:val="9964F634"/>
    <w:lvl w:ilvl="0">
      <w:start w:val="1"/>
      <w:numFmt w:val="decimal"/>
      <w:lvlText w:val="%1."/>
      <w:lvlJc w:val="right"/>
      <w:pPr>
        <w:tabs>
          <w:tab w:val="num" w:pos="397"/>
        </w:tabs>
        <w:ind w:left="357" w:hanging="357"/>
      </w:pPr>
      <w:rPr>
        <w:rFonts w:ascii="Times New Roman" w:hAnsi="Times New Roman" w:cs="Times New Roman" w:hint="default"/>
        <w:b w:val="0"/>
        <w:i w:val="0"/>
        <w:caps w:val="0"/>
        <w:spacing w:val="0"/>
        <w:w w:val="100"/>
        <w:kern w:val="0"/>
        <w:position w:val="0"/>
        <w:sz w:val="24"/>
        <w:szCs w:val="24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7F528BF"/>
    <w:multiLevelType w:val="hybridMultilevel"/>
    <w:tmpl w:val="D2DA7236"/>
    <w:lvl w:ilvl="0" w:tplc="54B870D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15791"/>
    <w:multiLevelType w:val="multilevel"/>
    <w:tmpl w:val="542C8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B2B5586"/>
    <w:multiLevelType w:val="multilevel"/>
    <w:tmpl w:val="62FE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EA3B79"/>
    <w:multiLevelType w:val="hybridMultilevel"/>
    <w:tmpl w:val="7F8CBC46"/>
    <w:lvl w:ilvl="0" w:tplc="F5E880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6575A9C"/>
    <w:multiLevelType w:val="hybridMultilevel"/>
    <w:tmpl w:val="8F9493B2"/>
    <w:lvl w:ilvl="0" w:tplc="8DF2FE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A6277"/>
    <w:multiLevelType w:val="hybridMultilevel"/>
    <w:tmpl w:val="21ECC49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30A15A5"/>
    <w:multiLevelType w:val="hybridMultilevel"/>
    <w:tmpl w:val="812E1FC4"/>
    <w:lvl w:ilvl="0" w:tplc="D286EAD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4484684"/>
    <w:multiLevelType w:val="hybridMultilevel"/>
    <w:tmpl w:val="B1C0A2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6B7382"/>
    <w:multiLevelType w:val="hybridMultilevel"/>
    <w:tmpl w:val="BFE2B4AE"/>
    <w:lvl w:ilvl="0" w:tplc="E61091CA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931F53"/>
    <w:multiLevelType w:val="hybridMultilevel"/>
    <w:tmpl w:val="CB12F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8D4752"/>
    <w:multiLevelType w:val="multilevel"/>
    <w:tmpl w:val="B0D4338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12D45A5"/>
    <w:multiLevelType w:val="multilevel"/>
    <w:tmpl w:val="11FE7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D175A9"/>
    <w:multiLevelType w:val="multilevel"/>
    <w:tmpl w:val="0DA4AA7C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076" w:hanging="432"/>
      </w:p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4604" w:hanging="1440"/>
      </w:pPr>
    </w:lvl>
  </w:abstractNum>
  <w:abstractNum w:abstractNumId="27" w15:restartNumberingAfterBreak="0">
    <w:nsid w:val="6D663C32"/>
    <w:multiLevelType w:val="hybridMultilevel"/>
    <w:tmpl w:val="2C424508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8" w15:restartNumberingAfterBreak="0">
    <w:nsid w:val="6FA72A6A"/>
    <w:multiLevelType w:val="hybridMultilevel"/>
    <w:tmpl w:val="6090F13C"/>
    <w:lvl w:ilvl="0" w:tplc="7752E0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2347648"/>
    <w:multiLevelType w:val="hybridMultilevel"/>
    <w:tmpl w:val="DA3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873948"/>
    <w:multiLevelType w:val="hybridMultilevel"/>
    <w:tmpl w:val="9FEA7478"/>
    <w:lvl w:ilvl="0" w:tplc="D4068584">
      <w:start w:val="1"/>
      <w:numFmt w:val="decimal"/>
      <w:lvlText w:val="%1)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31" w15:restartNumberingAfterBreak="0">
    <w:nsid w:val="797838B8"/>
    <w:multiLevelType w:val="hybridMultilevel"/>
    <w:tmpl w:val="317478DE"/>
    <w:lvl w:ilvl="0" w:tplc="08F63766">
      <w:start w:val="1"/>
      <w:numFmt w:val="bullet"/>
      <w:lvlText w:val=""/>
      <w:lvlJc w:val="left"/>
      <w:pPr>
        <w:ind w:left="2880" w:hanging="360"/>
      </w:pPr>
      <w:rPr>
        <w:rFonts w:ascii="Aptos" w:hAnsi="Apto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9AA5450"/>
    <w:multiLevelType w:val="hybridMultilevel"/>
    <w:tmpl w:val="B47A44EE"/>
    <w:lvl w:ilvl="0" w:tplc="0415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3" w15:restartNumberingAfterBreak="0">
    <w:nsid w:val="7D311537"/>
    <w:multiLevelType w:val="multilevel"/>
    <w:tmpl w:val="408A3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365EAB"/>
    <w:multiLevelType w:val="hybridMultilevel"/>
    <w:tmpl w:val="7DA81AC6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C3D206FE">
      <w:start w:val="1"/>
      <w:numFmt w:val="decimal"/>
      <w:lvlText w:val="%2."/>
      <w:lvlJc w:val="left"/>
      <w:pPr>
        <w:tabs>
          <w:tab w:val="num" w:pos="2190"/>
        </w:tabs>
        <w:ind w:left="2190" w:hanging="39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D660A5B"/>
    <w:multiLevelType w:val="hybridMultilevel"/>
    <w:tmpl w:val="98D0D3F4"/>
    <w:lvl w:ilvl="0" w:tplc="98BC020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F122B21"/>
    <w:multiLevelType w:val="hybridMultilevel"/>
    <w:tmpl w:val="8962D5BC"/>
    <w:lvl w:ilvl="0" w:tplc="A8068D2A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hint="default"/>
        <w:b w:val="0"/>
        <w:i w:val="0"/>
        <w:sz w:val="22"/>
        <w:szCs w:val="22"/>
      </w:rPr>
    </w:lvl>
    <w:lvl w:ilvl="1" w:tplc="543E3174">
      <w:start w:val="1"/>
      <w:numFmt w:val="decimal"/>
      <w:lvlText w:val="%2)"/>
      <w:lvlJc w:val="left"/>
      <w:pPr>
        <w:ind w:left="1778" w:hanging="360"/>
      </w:pPr>
      <w:rPr>
        <w:rFonts w:asciiTheme="minorHAnsi" w:hAnsiTheme="minorHAnsi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20621877">
    <w:abstractNumId w:val="0"/>
  </w:num>
  <w:num w:numId="2" w16cid:durableId="1510217479">
    <w:abstractNumId w:val="14"/>
  </w:num>
  <w:num w:numId="3" w16cid:durableId="690571721">
    <w:abstractNumId w:val="30"/>
  </w:num>
  <w:num w:numId="4" w16cid:durableId="1612934667">
    <w:abstractNumId w:val="11"/>
  </w:num>
  <w:num w:numId="5" w16cid:durableId="489752395">
    <w:abstractNumId w:val="36"/>
  </w:num>
  <w:num w:numId="6" w16cid:durableId="722367400">
    <w:abstractNumId w:val="18"/>
  </w:num>
  <w:num w:numId="7" w16cid:durableId="2040158739">
    <w:abstractNumId w:val="13"/>
  </w:num>
  <w:num w:numId="8" w16cid:durableId="1950895021">
    <w:abstractNumId w:val="4"/>
  </w:num>
  <w:num w:numId="9" w16cid:durableId="2039352106">
    <w:abstractNumId w:val="27"/>
  </w:num>
  <w:num w:numId="10" w16cid:durableId="37051802">
    <w:abstractNumId w:val="10"/>
  </w:num>
  <w:num w:numId="11" w16cid:durableId="748385602">
    <w:abstractNumId w:val="20"/>
  </w:num>
  <w:num w:numId="12" w16cid:durableId="1908807831">
    <w:abstractNumId w:val="35"/>
  </w:num>
  <w:num w:numId="13" w16cid:durableId="1258101172">
    <w:abstractNumId w:val="28"/>
  </w:num>
  <w:num w:numId="14" w16cid:durableId="1708483216">
    <w:abstractNumId w:val="23"/>
  </w:num>
  <w:num w:numId="15" w16cid:durableId="541865065">
    <w:abstractNumId w:val="19"/>
  </w:num>
  <w:num w:numId="16" w16cid:durableId="1523275455">
    <w:abstractNumId w:val="26"/>
  </w:num>
  <w:num w:numId="17" w16cid:durableId="2010206037">
    <w:abstractNumId w:val="17"/>
  </w:num>
  <w:num w:numId="18" w16cid:durableId="470252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3528643">
    <w:abstractNumId w:val="34"/>
  </w:num>
  <w:num w:numId="20" w16cid:durableId="875776558">
    <w:abstractNumId w:val="22"/>
  </w:num>
  <w:num w:numId="21" w16cid:durableId="1100874681">
    <w:abstractNumId w:val="24"/>
  </w:num>
  <w:num w:numId="22" w16cid:durableId="1071847571">
    <w:abstractNumId w:val="32"/>
  </w:num>
  <w:num w:numId="23" w16cid:durableId="152497894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57742949">
    <w:abstractNumId w:val="8"/>
  </w:num>
  <w:num w:numId="25" w16cid:durableId="62261295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246189">
    <w:abstractNumId w:val="15"/>
  </w:num>
  <w:num w:numId="27" w16cid:durableId="1803039350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62281951">
    <w:abstractNumId w:val="5"/>
  </w:num>
  <w:num w:numId="29" w16cid:durableId="947010906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8868050">
    <w:abstractNumId w:val="16"/>
  </w:num>
  <w:num w:numId="31" w16cid:durableId="493492026">
    <w:abstractNumId w:val="21"/>
  </w:num>
  <w:num w:numId="32" w16cid:durableId="322203713">
    <w:abstractNumId w:val="29"/>
  </w:num>
  <w:num w:numId="33" w16cid:durableId="2041930392">
    <w:abstractNumId w:val="9"/>
  </w:num>
  <w:num w:numId="34" w16cid:durableId="511914547">
    <w:abstractNumId w:val="2"/>
  </w:num>
  <w:num w:numId="35" w16cid:durableId="197403076">
    <w:abstractNumId w:val="7"/>
  </w:num>
  <w:num w:numId="36" w16cid:durableId="2139639766">
    <w:abstractNumId w:val="3"/>
  </w:num>
  <w:num w:numId="37" w16cid:durableId="1874537114">
    <w:abstractNumId w:val="1"/>
  </w:num>
  <w:num w:numId="38" w16cid:durableId="85989990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17B"/>
    <w:rsid w:val="000135FB"/>
    <w:rsid w:val="000279E5"/>
    <w:rsid w:val="000432A6"/>
    <w:rsid w:val="0004776A"/>
    <w:rsid w:val="0005202D"/>
    <w:rsid w:val="000720FB"/>
    <w:rsid w:val="00073473"/>
    <w:rsid w:val="00086A67"/>
    <w:rsid w:val="00091401"/>
    <w:rsid w:val="00095B3B"/>
    <w:rsid w:val="000A42F7"/>
    <w:rsid w:val="000C2BEF"/>
    <w:rsid w:val="000C73B3"/>
    <w:rsid w:val="000D6F40"/>
    <w:rsid w:val="0010024B"/>
    <w:rsid w:val="001164F6"/>
    <w:rsid w:val="00125025"/>
    <w:rsid w:val="00130C04"/>
    <w:rsid w:val="001319C3"/>
    <w:rsid w:val="00134B21"/>
    <w:rsid w:val="001352D1"/>
    <w:rsid w:val="001557DB"/>
    <w:rsid w:val="00172C84"/>
    <w:rsid w:val="001809F5"/>
    <w:rsid w:val="001924F8"/>
    <w:rsid w:val="00192FD3"/>
    <w:rsid w:val="001A187A"/>
    <w:rsid w:val="001A31EB"/>
    <w:rsid w:val="001B2C6C"/>
    <w:rsid w:val="001B6168"/>
    <w:rsid w:val="001C0364"/>
    <w:rsid w:val="001C0458"/>
    <w:rsid w:val="001D2389"/>
    <w:rsid w:val="001D2A4B"/>
    <w:rsid w:val="001D62DB"/>
    <w:rsid w:val="001E1539"/>
    <w:rsid w:val="00204C98"/>
    <w:rsid w:val="00206186"/>
    <w:rsid w:val="002501E0"/>
    <w:rsid w:val="002615F7"/>
    <w:rsid w:val="002679E3"/>
    <w:rsid w:val="00280AAC"/>
    <w:rsid w:val="00293EE5"/>
    <w:rsid w:val="002A3FD2"/>
    <w:rsid w:val="002A634C"/>
    <w:rsid w:val="002B61D8"/>
    <w:rsid w:val="002C57E1"/>
    <w:rsid w:val="002E402E"/>
    <w:rsid w:val="00314755"/>
    <w:rsid w:val="00316F90"/>
    <w:rsid w:val="0032296A"/>
    <w:rsid w:val="00324CD0"/>
    <w:rsid w:val="00367B16"/>
    <w:rsid w:val="00375C7E"/>
    <w:rsid w:val="00391043"/>
    <w:rsid w:val="00392267"/>
    <w:rsid w:val="003A17C5"/>
    <w:rsid w:val="003A36F0"/>
    <w:rsid w:val="003A5DC0"/>
    <w:rsid w:val="003B4D4C"/>
    <w:rsid w:val="003B75A8"/>
    <w:rsid w:val="003C6365"/>
    <w:rsid w:val="003F2C94"/>
    <w:rsid w:val="00403CF2"/>
    <w:rsid w:val="0041717B"/>
    <w:rsid w:val="004234DF"/>
    <w:rsid w:val="004410AC"/>
    <w:rsid w:val="00447BC5"/>
    <w:rsid w:val="00453230"/>
    <w:rsid w:val="00456587"/>
    <w:rsid w:val="00474118"/>
    <w:rsid w:val="00476014"/>
    <w:rsid w:val="004769C4"/>
    <w:rsid w:val="004C6A44"/>
    <w:rsid w:val="004C6F53"/>
    <w:rsid w:val="004D0FE0"/>
    <w:rsid w:val="004F0634"/>
    <w:rsid w:val="005012B7"/>
    <w:rsid w:val="00505F1F"/>
    <w:rsid w:val="00513C92"/>
    <w:rsid w:val="00526348"/>
    <w:rsid w:val="005575CE"/>
    <w:rsid w:val="0058097B"/>
    <w:rsid w:val="00591449"/>
    <w:rsid w:val="005C5CA9"/>
    <w:rsid w:val="005D16CF"/>
    <w:rsid w:val="005D25BA"/>
    <w:rsid w:val="005E1E7E"/>
    <w:rsid w:val="005E76A5"/>
    <w:rsid w:val="005F0258"/>
    <w:rsid w:val="005F3B51"/>
    <w:rsid w:val="005F4819"/>
    <w:rsid w:val="006030F1"/>
    <w:rsid w:val="00620A53"/>
    <w:rsid w:val="00640082"/>
    <w:rsid w:val="0064351F"/>
    <w:rsid w:val="00651404"/>
    <w:rsid w:val="00666AC2"/>
    <w:rsid w:val="0067023A"/>
    <w:rsid w:val="00681F74"/>
    <w:rsid w:val="0068398B"/>
    <w:rsid w:val="00684858"/>
    <w:rsid w:val="0069227F"/>
    <w:rsid w:val="006937CC"/>
    <w:rsid w:val="006D1C85"/>
    <w:rsid w:val="006D7A93"/>
    <w:rsid w:val="006E1BDE"/>
    <w:rsid w:val="006E4F0B"/>
    <w:rsid w:val="00705B43"/>
    <w:rsid w:val="00713839"/>
    <w:rsid w:val="00727477"/>
    <w:rsid w:val="0073144F"/>
    <w:rsid w:val="007606DA"/>
    <w:rsid w:val="007662CB"/>
    <w:rsid w:val="00784CA9"/>
    <w:rsid w:val="00785664"/>
    <w:rsid w:val="00793737"/>
    <w:rsid w:val="007A25F2"/>
    <w:rsid w:val="007B2129"/>
    <w:rsid w:val="007C6306"/>
    <w:rsid w:val="007D1697"/>
    <w:rsid w:val="00825EF6"/>
    <w:rsid w:val="00837C11"/>
    <w:rsid w:val="0084388B"/>
    <w:rsid w:val="0085771C"/>
    <w:rsid w:val="00873B41"/>
    <w:rsid w:val="008953CA"/>
    <w:rsid w:val="008A0A62"/>
    <w:rsid w:val="008A2000"/>
    <w:rsid w:val="008E1F8E"/>
    <w:rsid w:val="008F46E2"/>
    <w:rsid w:val="009111E1"/>
    <w:rsid w:val="009166EF"/>
    <w:rsid w:val="00916731"/>
    <w:rsid w:val="00935110"/>
    <w:rsid w:val="0093675F"/>
    <w:rsid w:val="009411F2"/>
    <w:rsid w:val="0094692E"/>
    <w:rsid w:val="009726D9"/>
    <w:rsid w:val="00975D1F"/>
    <w:rsid w:val="009873D8"/>
    <w:rsid w:val="009923D0"/>
    <w:rsid w:val="009A1F32"/>
    <w:rsid w:val="009A1F62"/>
    <w:rsid w:val="009B40B4"/>
    <w:rsid w:val="009C0F30"/>
    <w:rsid w:val="009C270D"/>
    <w:rsid w:val="009E2BEC"/>
    <w:rsid w:val="009F1485"/>
    <w:rsid w:val="00A02692"/>
    <w:rsid w:val="00A16A07"/>
    <w:rsid w:val="00A31442"/>
    <w:rsid w:val="00A40AA6"/>
    <w:rsid w:val="00A52527"/>
    <w:rsid w:val="00A53579"/>
    <w:rsid w:val="00A6009B"/>
    <w:rsid w:val="00A70E2D"/>
    <w:rsid w:val="00A758AC"/>
    <w:rsid w:val="00A82825"/>
    <w:rsid w:val="00A83587"/>
    <w:rsid w:val="00AA6460"/>
    <w:rsid w:val="00AB516E"/>
    <w:rsid w:val="00AD082E"/>
    <w:rsid w:val="00AD50D5"/>
    <w:rsid w:val="00AE361F"/>
    <w:rsid w:val="00AE6CB8"/>
    <w:rsid w:val="00AF53DA"/>
    <w:rsid w:val="00B22066"/>
    <w:rsid w:val="00B33FEF"/>
    <w:rsid w:val="00B55B74"/>
    <w:rsid w:val="00B632E8"/>
    <w:rsid w:val="00B95A9A"/>
    <w:rsid w:val="00B97EC2"/>
    <w:rsid w:val="00BA0348"/>
    <w:rsid w:val="00BA62A5"/>
    <w:rsid w:val="00BB1747"/>
    <w:rsid w:val="00BC7901"/>
    <w:rsid w:val="00BD7D41"/>
    <w:rsid w:val="00BF301E"/>
    <w:rsid w:val="00C0694A"/>
    <w:rsid w:val="00C16052"/>
    <w:rsid w:val="00C36395"/>
    <w:rsid w:val="00C4160E"/>
    <w:rsid w:val="00C443A4"/>
    <w:rsid w:val="00C53EA4"/>
    <w:rsid w:val="00C566C7"/>
    <w:rsid w:val="00C65AC8"/>
    <w:rsid w:val="00C66C07"/>
    <w:rsid w:val="00C865D4"/>
    <w:rsid w:val="00CA0701"/>
    <w:rsid w:val="00CD27CD"/>
    <w:rsid w:val="00D00BF5"/>
    <w:rsid w:val="00D35DD3"/>
    <w:rsid w:val="00D400B1"/>
    <w:rsid w:val="00D463EE"/>
    <w:rsid w:val="00D66095"/>
    <w:rsid w:val="00D70A98"/>
    <w:rsid w:val="00D820C7"/>
    <w:rsid w:val="00D952A8"/>
    <w:rsid w:val="00DA225D"/>
    <w:rsid w:val="00DA7489"/>
    <w:rsid w:val="00DB302C"/>
    <w:rsid w:val="00DD2184"/>
    <w:rsid w:val="00E05CD8"/>
    <w:rsid w:val="00E0667B"/>
    <w:rsid w:val="00E10D3F"/>
    <w:rsid w:val="00E6305A"/>
    <w:rsid w:val="00E674A0"/>
    <w:rsid w:val="00E94ECD"/>
    <w:rsid w:val="00EA709F"/>
    <w:rsid w:val="00EC11BA"/>
    <w:rsid w:val="00EC7041"/>
    <w:rsid w:val="00ED1E6E"/>
    <w:rsid w:val="00F6731D"/>
    <w:rsid w:val="00F822FA"/>
    <w:rsid w:val="00F879E6"/>
    <w:rsid w:val="00F977C5"/>
    <w:rsid w:val="00FC155F"/>
    <w:rsid w:val="00FC5B2C"/>
    <w:rsid w:val="00FC7C7F"/>
    <w:rsid w:val="00FD6562"/>
    <w:rsid w:val="00FF7212"/>
    <w:rsid w:val="031B08D8"/>
    <w:rsid w:val="0710B837"/>
    <w:rsid w:val="0C2878FC"/>
    <w:rsid w:val="0FEDDFFC"/>
    <w:rsid w:val="1050D0E3"/>
    <w:rsid w:val="1670BAEA"/>
    <w:rsid w:val="18DF385B"/>
    <w:rsid w:val="2BD4D27D"/>
    <w:rsid w:val="3763AA30"/>
    <w:rsid w:val="3BEB5B54"/>
    <w:rsid w:val="3E9BDEB1"/>
    <w:rsid w:val="3F0A5144"/>
    <w:rsid w:val="493C6A45"/>
    <w:rsid w:val="5135B02C"/>
    <w:rsid w:val="5184DD3A"/>
    <w:rsid w:val="5D135361"/>
    <w:rsid w:val="6559DB18"/>
    <w:rsid w:val="6DC0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955EF6"/>
  <w15:chartTrackingRefBased/>
  <w15:docId w15:val="{9AF74B39-8FE9-407B-A723-668BBDFB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7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16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6">
    <w:name w:val="heading 6"/>
    <w:basedOn w:val="Normalny"/>
    <w:next w:val="Normalny"/>
    <w:link w:val="Nagwek6Znak"/>
    <w:qFormat/>
    <w:rsid w:val="0041717B"/>
    <w:pPr>
      <w:keepNext/>
      <w:ind w:left="400" w:hanging="400"/>
      <w:jc w:val="both"/>
      <w:outlineLvl w:val="5"/>
    </w:pPr>
    <w:rPr>
      <w:b/>
      <w:smallCap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41717B"/>
    <w:rPr>
      <w:rFonts w:ascii="Times New Roman" w:eastAsia="Times New Roman" w:hAnsi="Times New Roman" w:cs="Times New Roman"/>
      <w:b/>
      <w:smallCap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1717B"/>
    <w:pPr>
      <w:jc w:val="both"/>
    </w:pPr>
    <w:rPr>
      <w:b/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41717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4171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171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4171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1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pistreci1">
    <w:name w:val="toc 1"/>
    <w:basedOn w:val="Normalny"/>
    <w:next w:val="Normalny"/>
    <w:autoRedefine/>
    <w:semiHidden/>
    <w:rsid w:val="00C66C07"/>
    <w:pPr>
      <w:tabs>
        <w:tab w:val="right" w:leader="hyphen" w:pos="9498"/>
      </w:tabs>
      <w:spacing w:before="120" w:after="120"/>
      <w:ind w:firstLine="425"/>
      <w:jc w:val="center"/>
    </w:pPr>
    <w:rPr>
      <w:b/>
      <w:bCs/>
      <w:color w:val="000000"/>
      <w:sz w:val="22"/>
      <w:szCs w:val="22"/>
    </w:rPr>
  </w:style>
  <w:style w:type="character" w:styleId="Numerstrony">
    <w:name w:val="page number"/>
    <w:basedOn w:val="Domylnaczcionkaakapitu"/>
    <w:rsid w:val="0041717B"/>
  </w:style>
  <w:style w:type="paragraph" w:styleId="Lista2">
    <w:name w:val="List 2"/>
    <w:basedOn w:val="Normalny"/>
    <w:rsid w:val="0041717B"/>
    <w:pPr>
      <w:ind w:left="566" w:hanging="283"/>
      <w:contextualSpacing/>
    </w:pPr>
  </w:style>
  <w:style w:type="paragraph" w:styleId="Lista-kontynuacja">
    <w:name w:val="List Continue"/>
    <w:basedOn w:val="Normalny"/>
    <w:rsid w:val="0041717B"/>
    <w:pPr>
      <w:spacing w:after="120"/>
      <w:ind w:left="283"/>
      <w:contextualSpacing/>
    </w:pPr>
  </w:style>
  <w:style w:type="paragraph" w:styleId="Bezodstpw">
    <w:name w:val="No Spacing"/>
    <w:uiPriority w:val="1"/>
    <w:qFormat/>
    <w:rsid w:val="00417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umerowanie,BulletC,Wyliczanie,Obiekt,List Paragraph,normalny tekst,Akapit z listą31,Bullets,List Paragraph1,Wypunktowanie,CW_Lista,Podsis rysunku,Akapit z listą numerowaną,maz_wyliczenie,opis dzialania,K-P_odwolanie,A_wyliczenie"/>
    <w:basedOn w:val="Normalny"/>
    <w:link w:val="AkapitzlistZnak"/>
    <w:uiPriority w:val="34"/>
    <w:qFormat/>
    <w:rsid w:val="0041717B"/>
    <w:pPr>
      <w:ind w:left="720"/>
      <w:contextualSpacing/>
    </w:pPr>
  </w:style>
  <w:style w:type="paragraph" w:customStyle="1" w:styleId="Style18">
    <w:name w:val="Style18"/>
    <w:basedOn w:val="Normalny"/>
    <w:rsid w:val="0041717B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table" w:styleId="Tabela-Siatka">
    <w:name w:val="Table Grid"/>
    <w:basedOn w:val="Standardowy"/>
    <w:uiPriority w:val="59"/>
    <w:rsid w:val="00417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Wypunktowanie Znak,CW_Lista Znak,Podsis rysunku Znak,maz_wyliczenie Znak"/>
    <w:link w:val="Akapitzlist"/>
    <w:uiPriority w:val="99"/>
    <w:locked/>
    <w:rsid w:val="009C270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324CD0"/>
    <w:rPr>
      <w:rFonts w:eastAsiaTheme="minorHAnsi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4CD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4C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4CD0"/>
    <w:rPr>
      <w:vertAlign w:val="superscript"/>
    </w:rPr>
  </w:style>
  <w:style w:type="character" w:customStyle="1" w:styleId="Stopka0">
    <w:name w:val="Stopka_"/>
    <w:basedOn w:val="Domylnaczcionkaakapitu"/>
    <w:link w:val="Stopka1"/>
    <w:locked/>
    <w:rsid w:val="00785664"/>
    <w:rPr>
      <w:rFonts w:ascii="Calibri" w:hAnsi="Calibri" w:cs="Calibri"/>
      <w:sz w:val="17"/>
      <w:szCs w:val="17"/>
      <w:shd w:val="clear" w:color="auto" w:fill="FFFFFF"/>
    </w:rPr>
  </w:style>
  <w:style w:type="paragraph" w:customStyle="1" w:styleId="Stopka1">
    <w:name w:val="Stopka1"/>
    <w:basedOn w:val="Normalny"/>
    <w:link w:val="Stopka0"/>
    <w:rsid w:val="00785664"/>
    <w:pPr>
      <w:widowControl w:val="0"/>
      <w:shd w:val="clear" w:color="auto" w:fill="FFFFFF"/>
      <w:jc w:val="both"/>
    </w:pPr>
    <w:rPr>
      <w:rFonts w:ascii="Calibri" w:eastAsiaTheme="minorHAnsi" w:hAnsi="Calibri" w:cs="Calibri"/>
      <w:sz w:val="17"/>
      <w:szCs w:val="17"/>
      <w:lang w:eastAsia="en-US"/>
    </w:rPr>
  </w:style>
  <w:style w:type="paragraph" w:styleId="Lista-kontynuacja2">
    <w:name w:val="List Continue 2"/>
    <w:basedOn w:val="Normalny"/>
    <w:rsid w:val="00513C92"/>
    <w:pPr>
      <w:numPr>
        <w:ilvl w:val="1"/>
        <w:numId w:val="7"/>
      </w:numPr>
      <w:spacing w:before="90" w:after="120" w:line="380" w:lineRule="atLeast"/>
      <w:jc w:val="both"/>
    </w:pPr>
    <w:rPr>
      <w:rFonts w:ascii="Calibri" w:hAnsi="Calibri"/>
      <w:w w:val="89"/>
      <w:sz w:val="25"/>
      <w:szCs w:val="4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5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5F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634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63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634C"/>
    <w:rPr>
      <w:vertAlign w:val="superscript"/>
    </w:rPr>
  </w:style>
  <w:style w:type="paragraph" w:styleId="Lista3">
    <w:name w:val="List 3"/>
    <w:basedOn w:val="Normalny"/>
    <w:uiPriority w:val="99"/>
    <w:unhideWhenUsed/>
    <w:rsid w:val="002679E3"/>
    <w:pPr>
      <w:ind w:left="849" w:hanging="283"/>
      <w:contextualSpacing/>
    </w:pPr>
  </w:style>
  <w:style w:type="character" w:customStyle="1" w:styleId="Teksttreci">
    <w:name w:val="Tekst treści_"/>
    <w:basedOn w:val="Domylnaczcionkaakapitu"/>
    <w:link w:val="Teksttreci0"/>
    <w:rsid w:val="004F0634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F0634"/>
    <w:pPr>
      <w:widowControl w:val="0"/>
      <w:shd w:val="clear" w:color="auto" w:fill="FFFFFF"/>
      <w:spacing w:after="100" w:line="286" w:lineRule="auto"/>
      <w:jc w:val="both"/>
    </w:pPr>
    <w:rPr>
      <w:rFonts w:ascii="Arial" w:eastAsia="Arial" w:hAnsi="Arial" w:cs="Arial"/>
      <w:lang w:eastAsia="en-US"/>
    </w:rPr>
  </w:style>
  <w:style w:type="character" w:customStyle="1" w:styleId="Inne">
    <w:name w:val="Inne_"/>
    <w:basedOn w:val="Domylnaczcionkaakapitu"/>
    <w:link w:val="Inne0"/>
    <w:rsid w:val="005012B7"/>
    <w:rPr>
      <w:rFonts w:ascii="Calibri" w:eastAsia="Calibri" w:hAnsi="Calibri" w:cs="Calibri"/>
      <w:shd w:val="clear" w:color="auto" w:fill="FFFFFF"/>
    </w:rPr>
  </w:style>
  <w:style w:type="paragraph" w:customStyle="1" w:styleId="Inne0">
    <w:name w:val="Inne"/>
    <w:basedOn w:val="Normalny"/>
    <w:link w:val="Inne"/>
    <w:rsid w:val="005012B7"/>
    <w:pPr>
      <w:widowControl w:val="0"/>
      <w:shd w:val="clear" w:color="auto" w:fill="FFFFFF"/>
      <w:spacing w:after="350"/>
    </w:pPr>
    <w:rPr>
      <w:rFonts w:ascii="Calibri" w:eastAsia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1E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1E7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1E7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1E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1E7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911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olour">
    <w:name w:val="colour"/>
    <w:basedOn w:val="Domylnaczcionkaakapitu"/>
    <w:rsid w:val="001E1539"/>
  </w:style>
  <w:style w:type="character" w:styleId="Hipercze">
    <w:name w:val="Hyperlink"/>
    <w:basedOn w:val="Domylnaczcionkaakapitu"/>
    <w:uiPriority w:val="99"/>
    <w:unhideWhenUsed/>
    <w:rsid w:val="001E1539"/>
    <w:rPr>
      <w:color w:val="0563C1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1E1539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5D16C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premier/sygnalisci-wewnetrzn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C7CCD8-174F-4C52-98D2-4A18F819211C}"/>
      </w:docPartPr>
      <w:docPartBody>
        <w:p w:rsidR="00D22ACF" w:rsidRDefault="00EF7415">
          <w:r w:rsidRPr="00DC6918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415"/>
    <w:rsid w:val="0016029D"/>
    <w:rsid w:val="003B4D4C"/>
    <w:rsid w:val="00403CF2"/>
    <w:rsid w:val="00526348"/>
    <w:rsid w:val="005575CE"/>
    <w:rsid w:val="00727477"/>
    <w:rsid w:val="00793CE2"/>
    <w:rsid w:val="00A02692"/>
    <w:rsid w:val="00A83587"/>
    <w:rsid w:val="00B167DC"/>
    <w:rsid w:val="00D22ACF"/>
    <w:rsid w:val="00DC6918"/>
    <w:rsid w:val="00EF7415"/>
    <w:rsid w:val="00F6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F741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Szkudlarek Edyta</cp:lastModifiedBy>
  <cp:revision>2</cp:revision>
  <dcterms:created xsi:type="dcterms:W3CDTF">2026-06-23T08:50:00Z</dcterms:created>
  <dcterms:modified xsi:type="dcterms:W3CDTF">2026-06-23T08:50:00Z</dcterms:modified>
</cp:coreProperties>
</file>