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480AC" w14:textId="086E611C" w:rsidR="00062696" w:rsidRPr="00095828" w:rsidRDefault="00062696" w:rsidP="00062696">
      <w:pPr>
        <w:jc w:val="right"/>
        <w:rPr>
          <w:sz w:val="24"/>
          <w:szCs w:val="24"/>
        </w:rPr>
      </w:pPr>
      <w:r w:rsidRPr="00095828">
        <w:rPr>
          <w:sz w:val="24"/>
          <w:szCs w:val="24"/>
        </w:rPr>
        <w:t xml:space="preserve">załącznik nr 1 </w:t>
      </w:r>
    </w:p>
    <w:p w14:paraId="470909B2" w14:textId="77777777" w:rsidR="00062696" w:rsidRPr="00095828" w:rsidRDefault="00062696" w:rsidP="00062696">
      <w:pPr>
        <w:jc w:val="center"/>
        <w:rPr>
          <w:b/>
          <w:sz w:val="24"/>
          <w:szCs w:val="24"/>
        </w:rPr>
      </w:pPr>
    </w:p>
    <w:p w14:paraId="7EB84A0F" w14:textId="151405BD" w:rsidR="00062696" w:rsidRPr="006C48AA" w:rsidRDefault="00062696" w:rsidP="00062696">
      <w:pPr>
        <w:jc w:val="center"/>
        <w:rPr>
          <w:b/>
          <w:bCs/>
          <w:sz w:val="24"/>
          <w:szCs w:val="24"/>
        </w:rPr>
      </w:pPr>
      <w:bookmarkStart w:id="0" w:name="_Hlk514064526"/>
      <w:r w:rsidRPr="00095828">
        <w:rPr>
          <w:sz w:val="24"/>
          <w:szCs w:val="24"/>
        </w:rPr>
        <w:t xml:space="preserve">Przedmiot zamówienia :  </w:t>
      </w:r>
      <w:r w:rsidR="00D7665D" w:rsidRPr="006C48AA">
        <w:rPr>
          <w:b/>
          <w:bCs/>
          <w:sz w:val="24"/>
          <w:szCs w:val="24"/>
        </w:rPr>
        <w:t>dostawa zamrażarki niskotemperaturowej -86°C</w:t>
      </w:r>
      <w:r w:rsidR="006C48AA">
        <w:rPr>
          <w:b/>
          <w:bCs/>
          <w:sz w:val="24"/>
          <w:szCs w:val="24"/>
        </w:rPr>
        <w:t xml:space="preserve"> i systemu podtrzymywania temperatury CO2 </w:t>
      </w:r>
      <w:proofErr w:type="spellStart"/>
      <w:r w:rsidR="006C48AA">
        <w:rPr>
          <w:b/>
          <w:bCs/>
          <w:sz w:val="24"/>
          <w:szCs w:val="24"/>
        </w:rPr>
        <w:t>beckup</w:t>
      </w:r>
      <w:proofErr w:type="spellEnd"/>
    </w:p>
    <w:p w14:paraId="2F3A41A6" w14:textId="77777777" w:rsidR="001111A5" w:rsidRPr="00095828" w:rsidRDefault="001111A5" w:rsidP="00062696">
      <w:pPr>
        <w:jc w:val="center"/>
        <w:rPr>
          <w:sz w:val="24"/>
          <w:szCs w:val="24"/>
        </w:rPr>
      </w:pPr>
    </w:p>
    <w:tbl>
      <w:tblPr>
        <w:tblW w:w="13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"/>
        <w:gridCol w:w="10402"/>
        <w:gridCol w:w="927"/>
        <w:gridCol w:w="1167"/>
      </w:tblGrid>
      <w:tr w:rsidR="00062696" w:rsidRPr="00095828" w14:paraId="59295261" w14:textId="77777777" w:rsidTr="00580785">
        <w:trPr>
          <w:trHeight w:val="626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7EFE17FB" w14:textId="77777777" w:rsidR="00062696" w:rsidRPr="0046612E" w:rsidRDefault="00062696">
            <w:pPr>
              <w:rPr>
                <w:sz w:val="22"/>
                <w:szCs w:val="22"/>
              </w:rPr>
            </w:pPr>
            <w:r w:rsidRPr="0046612E">
              <w:rPr>
                <w:sz w:val="22"/>
                <w:szCs w:val="22"/>
              </w:rPr>
              <w:t>Lp.</w:t>
            </w:r>
          </w:p>
        </w:tc>
        <w:tc>
          <w:tcPr>
            <w:tcW w:w="10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062B" w14:textId="77777777" w:rsidR="00062696" w:rsidRPr="0046612E" w:rsidRDefault="00062696">
            <w:pPr>
              <w:jc w:val="center"/>
              <w:rPr>
                <w:sz w:val="22"/>
                <w:szCs w:val="22"/>
              </w:rPr>
            </w:pPr>
            <w:r w:rsidRPr="0046612E">
              <w:rPr>
                <w:sz w:val="22"/>
                <w:szCs w:val="22"/>
              </w:rPr>
              <w:t>Parametr wymagany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A7EA" w14:textId="77777777" w:rsidR="00062696" w:rsidRPr="00095828" w:rsidRDefault="00062696">
            <w:pPr>
              <w:jc w:val="center"/>
              <w:rPr>
                <w:sz w:val="24"/>
                <w:szCs w:val="24"/>
              </w:rPr>
            </w:pPr>
            <w:r w:rsidRPr="00095828">
              <w:rPr>
                <w:sz w:val="24"/>
                <w:szCs w:val="24"/>
              </w:rPr>
              <w:t>Tak/Nie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A56F" w14:textId="77777777" w:rsidR="00062696" w:rsidRPr="00095828" w:rsidRDefault="00062696">
            <w:pPr>
              <w:jc w:val="center"/>
              <w:rPr>
                <w:sz w:val="24"/>
                <w:szCs w:val="24"/>
              </w:rPr>
            </w:pPr>
            <w:r w:rsidRPr="00095828">
              <w:rPr>
                <w:sz w:val="24"/>
                <w:szCs w:val="24"/>
              </w:rPr>
              <w:t>Parametr oferowany</w:t>
            </w:r>
          </w:p>
          <w:p w14:paraId="5B8D5CAD" w14:textId="77777777" w:rsidR="00062696" w:rsidRPr="00095828" w:rsidRDefault="00062696">
            <w:pPr>
              <w:jc w:val="center"/>
              <w:rPr>
                <w:sz w:val="24"/>
                <w:szCs w:val="24"/>
              </w:rPr>
            </w:pPr>
          </w:p>
        </w:tc>
      </w:tr>
      <w:tr w:rsidR="00D7665D" w:rsidRPr="00095828" w14:paraId="6E51AF5D" w14:textId="77777777" w:rsidTr="0046612E">
        <w:trPr>
          <w:trHeight w:val="30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4A44E8" w14:textId="158DBC31" w:rsidR="00D7665D" w:rsidRPr="00E11893" w:rsidRDefault="00095828">
            <w:pPr>
              <w:jc w:val="center"/>
              <w:rPr>
                <w:b/>
                <w:bCs/>
                <w:sz w:val="22"/>
                <w:szCs w:val="22"/>
              </w:rPr>
            </w:pPr>
            <w:r w:rsidRPr="00E11893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10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40D0" w14:textId="62451647" w:rsidR="0046612E" w:rsidRPr="00E11893" w:rsidRDefault="00095828" w:rsidP="00095828">
            <w:pPr>
              <w:rPr>
                <w:b/>
                <w:bCs/>
                <w:sz w:val="22"/>
                <w:szCs w:val="22"/>
              </w:rPr>
            </w:pPr>
            <w:r w:rsidRPr="00E11893">
              <w:rPr>
                <w:b/>
                <w:bCs/>
                <w:sz w:val="22"/>
                <w:szCs w:val="22"/>
              </w:rPr>
              <w:t xml:space="preserve">Zamrażarka niskotemperaturowa  -86°C-  1 sztuka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D3ECF" w14:textId="4F142A00" w:rsidR="00D7665D" w:rsidRPr="00095828" w:rsidRDefault="00E11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Tak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F5D79" w14:textId="77777777" w:rsidR="00D7665D" w:rsidRPr="00095828" w:rsidRDefault="00D7665D">
            <w:pPr>
              <w:rPr>
                <w:sz w:val="24"/>
                <w:szCs w:val="24"/>
              </w:rPr>
            </w:pPr>
          </w:p>
        </w:tc>
      </w:tr>
      <w:tr w:rsidR="00095828" w:rsidRPr="00095828" w14:paraId="231BE6B1" w14:textId="77777777" w:rsidTr="00580785">
        <w:trPr>
          <w:trHeight w:val="31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46C3F" w14:textId="5DD8D300" w:rsidR="00095828" w:rsidRPr="0046612E" w:rsidRDefault="006C48AA" w:rsidP="000958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0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7292" w14:textId="77777777" w:rsidR="00095828" w:rsidRPr="0046612E" w:rsidRDefault="00095828" w:rsidP="00095828">
            <w:pPr>
              <w:rPr>
                <w:sz w:val="22"/>
                <w:szCs w:val="22"/>
              </w:rPr>
            </w:pPr>
            <w:r w:rsidRPr="0046612E">
              <w:rPr>
                <w:sz w:val="22"/>
                <w:szCs w:val="22"/>
              </w:rPr>
              <w:t>Wykonanie skrzyniowe z pokrywą uchylaną ku górze.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D2208" w14:textId="71F7A5BF" w:rsidR="00095828" w:rsidRPr="00095828" w:rsidRDefault="00E11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F6253" w14:textId="77777777" w:rsidR="00095828" w:rsidRPr="00095828" w:rsidRDefault="00095828">
            <w:pPr>
              <w:rPr>
                <w:sz w:val="24"/>
                <w:szCs w:val="24"/>
              </w:rPr>
            </w:pPr>
          </w:p>
        </w:tc>
      </w:tr>
      <w:tr w:rsidR="00D7665D" w:rsidRPr="00095828" w14:paraId="523A4CC8" w14:textId="77777777" w:rsidTr="00580785">
        <w:trPr>
          <w:trHeight w:val="28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02A61" w14:textId="698D0C4F" w:rsidR="00D7665D" w:rsidRPr="0046612E" w:rsidRDefault="006C48AA" w:rsidP="00D766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0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CDB1" w14:textId="0562EC5B" w:rsidR="00D7665D" w:rsidRPr="0046612E" w:rsidRDefault="00D7665D" w:rsidP="00D7665D">
            <w:pPr>
              <w:rPr>
                <w:sz w:val="22"/>
                <w:szCs w:val="22"/>
              </w:rPr>
            </w:pPr>
            <w:r w:rsidRPr="0046612E">
              <w:rPr>
                <w:sz w:val="22"/>
                <w:szCs w:val="22"/>
              </w:rPr>
              <w:t>Pojemność komory 85 litrów (±5 litrów).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DBBEB" w14:textId="449E874C" w:rsidR="00D7665D" w:rsidRPr="00095828" w:rsidRDefault="00E11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EFE30" w14:textId="77777777" w:rsidR="00D7665D" w:rsidRPr="00095828" w:rsidRDefault="00D7665D">
            <w:pPr>
              <w:rPr>
                <w:sz w:val="24"/>
                <w:szCs w:val="24"/>
              </w:rPr>
            </w:pPr>
          </w:p>
        </w:tc>
      </w:tr>
      <w:tr w:rsidR="00D7665D" w:rsidRPr="00095828" w14:paraId="47EF366F" w14:textId="77777777" w:rsidTr="00580785">
        <w:trPr>
          <w:trHeight w:val="204"/>
        </w:trPr>
        <w:tc>
          <w:tcPr>
            <w:tcW w:w="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C2E9" w14:textId="631E2197" w:rsidR="00D7665D" w:rsidRPr="0046612E" w:rsidRDefault="006C48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0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5471" w14:textId="4C037D08" w:rsidR="00D7665D" w:rsidRPr="0046612E" w:rsidRDefault="00D7665D" w:rsidP="00D7665D">
            <w:pPr>
              <w:rPr>
                <w:sz w:val="22"/>
                <w:szCs w:val="22"/>
              </w:rPr>
            </w:pPr>
            <w:r w:rsidRPr="0046612E">
              <w:rPr>
                <w:sz w:val="22"/>
                <w:szCs w:val="22"/>
              </w:rPr>
              <w:t>Zakres nastawianej temperatury -40°C do -86°C  (dokładność regulacji ±1°C)</w:t>
            </w:r>
            <w:r w:rsidR="000F141F" w:rsidRPr="0046612E">
              <w:rPr>
                <w:sz w:val="22"/>
                <w:szCs w:val="22"/>
              </w:rPr>
              <w:t>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826D3" w14:textId="10B952A4" w:rsidR="00D7665D" w:rsidRPr="00095828" w:rsidRDefault="00E11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65A34" w14:textId="77777777" w:rsidR="00D7665D" w:rsidRPr="00095828" w:rsidRDefault="00D7665D">
            <w:pPr>
              <w:rPr>
                <w:sz w:val="24"/>
                <w:szCs w:val="24"/>
              </w:rPr>
            </w:pPr>
          </w:p>
        </w:tc>
      </w:tr>
      <w:tr w:rsidR="00D7665D" w:rsidRPr="00095828" w14:paraId="0CD9A827" w14:textId="77777777" w:rsidTr="00580785">
        <w:trPr>
          <w:trHeight w:val="29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C976" w14:textId="15FB9778" w:rsidR="00D7665D" w:rsidRPr="0046612E" w:rsidRDefault="006C48AA" w:rsidP="00D766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0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AD7A" w14:textId="3CE06928" w:rsidR="00D7665D" w:rsidRPr="0046612E" w:rsidRDefault="00D7665D" w:rsidP="00D7665D">
            <w:pPr>
              <w:rPr>
                <w:sz w:val="22"/>
                <w:szCs w:val="22"/>
              </w:rPr>
            </w:pPr>
            <w:r w:rsidRPr="0046612E">
              <w:rPr>
                <w:sz w:val="22"/>
                <w:szCs w:val="22"/>
              </w:rPr>
              <w:t>Maksymalne wymiary zewnętrzne: szerokość 560 mm/głębokość 690 mm/ wysokość 1000 mm</w:t>
            </w:r>
            <w:r w:rsidR="000F141F" w:rsidRPr="0046612E">
              <w:rPr>
                <w:sz w:val="22"/>
                <w:szCs w:val="22"/>
              </w:rPr>
              <w:t>.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F3AA" w14:textId="30A423DD" w:rsidR="00D7665D" w:rsidRPr="00095828" w:rsidRDefault="00E11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B281" w14:textId="77777777" w:rsidR="00D7665D" w:rsidRPr="00095828" w:rsidRDefault="00D7665D">
            <w:pPr>
              <w:rPr>
                <w:sz w:val="24"/>
                <w:szCs w:val="24"/>
              </w:rPr>
            </w:pPr>
          </w:p>
        </w:tc>
      </w:tr>
      <w:tr w:rsidR="00D7665D" w:rsidRPr="00095828" w14:paraId="42D8589C" w14:textId="77777777" w:rsidTr="00580785">
        <w:trPr>
          <w:trHeight w:val="28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EBC3" w14:textId="6FEE8280" w:rsidR="00D7665D" w:rsidRPr="0046612E" w:rsidRDefault="006C48AA" w:rsidP="00D766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0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49F8" w14:textId="082F07CA" w:rsidR="00D7665D" w:rsidRPr="0046612E" w:rsidRDefault="00D7665D" w:rsidP="00D7665D">
            <w:pPr>
              <w:rPr>
                <w:sz w:val="22"/>
                <w:szCs w:val="22"/>
              </w:rPr>
            </w:pPr>
            <w:r w:rsidRPr="0046612E">
              <w:rPr>
                <w:sz w:val="22"/>
                <w:szCs w:val="22"/>
              </w:rPr>
              <w:t>Minimalne wymiary wewnętrzne: szerokość 400 mm/głębokość 490 mm/  wysokość 420 mm</w:t>
            </w:r>
            <w:r w:rsidR="000F141F" w:rsidRPr="0046612E">
              <w:rPr>
                <w:sz w:val="22"/>
                <w:szCs w:val="22"/>
              </w:rPr>
              <w:t>.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766C" w14:textId="2400974D" w:rsidR="00D7665D" w:rsidRPr="00095828" w:rsidRDefault="00E11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0A72" w14:textId="77777777" w:rsidR="00D7665D" w:rsidRPr="00095828" w:rsidRDefault="00D7665D">
            <w:pPr>
              <w:rPr>
                <w:sz w:val="24"/>
                <w:szCs w:val="24"/>
              </w:rPr>
            </w:pPr>
          </w:p>
        </w:tc>
      </w:tr>
      <w:tr w:rsidR="00D7665D" w:rsidRPr="00095828" w14:paraId="48CB52B9" w14:textId="77777777" w:rsidTr="00580785">
        <w:trPr>
          <w:trHeight w:val="271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501F" w14:textId="2C115346" w:rsidR="00D7665D" w:rsidRPr="0046612E" w:rsidRDefault="006C48AA" w:rsidP="00D766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0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BB63" w14:textId="7D51F3D0" w:rsidR="00D7665D" w:rsidRPr="0046612E" w:rsidRDefault="00D7665D" w:rsidP="00D7665D">
            <w:pPr>
              <w:rPr>
                <w:sz w:val="22"/>
                <w:szCs w:val="22"/>
              </w:rPr>
            </w:pPr>
            <w:r w:rsidRPr="0046612E">
              <w:rPr>
                <w:sz w:val="22"/>
                <w:szCs w:val="22"/>
              </w:rPr>
              <w:t>Izolacja próżniowa z rdzeniem z włókna szklanego</w:t>
            </w:r>
            <w:r w:rsidR="000F141F" w:rsidRPr="0046612E">
              <w:rPr>
                <w:sz w:val="22"/>
                <w:szCs w:val="22"/>
              </w:rPr>
              <w:t>.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7DD5" w14:textId="45B9196C" w:rsidR="00D7665D" w:rsidRPr="00095828" w:rsidRDefault="00E11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4F69" w14:textId="77777777" w:rsidR="00D7665D" w:rsidRPr="00095828" w:rsidRDefault="00D7665D">
            <w:pPr>
              <w:rPr>
                <w:sz w:val="24"/>
                <w:szCs w:val="24"/>
              </w:rPr>
            </w:pPr>
          </w:p>
        </w:tc>
      </w:tr>
      <w:tr w:rsidR="00D7665D" w:rsidRPr="00095828" w14:paraId="6E3D5375" w14:textId="77777777" w:rsidTr="00580785">
        <w:trPr>
          <w:trHeight w:val="288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817F" w14:textId="2FB47820" w:rsidR="00D7665D" w:rsidRPr="0046612E" w:rsidRDefault="006C48AA" w:rsidP="00D766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0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C3C6" w14:textId="493E494A" w:rsidR="00D7665D" w:rsidRPr="0046612E" w:rsidRDefault="00D7665D" w:rsidP="00D7665D">
            <w:pPr>
              <w:rPr>
                <w:sz w:val="22"/>
                <w:szCs w:val="22"/>
              </w:rPr>
            </w:pPr>
            <w:r w:rsidRPr="0046612E">
              <w:rPr>
                <w:sz w:val="22"/>
                <w:szCs w:val="22"/>
              </w:rPr>
              <w:t>Układ chłodzenia jednokompresorowy.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4637" w14:textId="691123C4" w:rsidR="00D7665D" w:rsidRPr="00095828" w:rsidRDefault="00E11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8A2A" w14:textId="77777777" w:rsidR="00D7665D" w:rsidRPr="00095828" w:rsidRDefault="00D7665D">
            <w:pPr>
              <w:rPr>
                <w:sz w:val="24"/>
                <w:szCs w:val="24"/>
              </w:rPr>
            </w:pPr>
          </w:p>
        </w:tc>
      </w:tr>
      <w:tr w:rsidR="00D7665D" w:rsidRPr="00095828" w14:paraId="2764441E" w14:textId="77777777" w:rsidTr="00580785">
        <w:trPr>
          <w:trHeight w:val="251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DEB9" w14:textId="39713958" w:rsidR="00D7665D" w:rsidRPr="0046612E" w:rsidRDefault="006C48AA" w:rsidP="00D766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0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2590" w14:textId="0F4A8536" w:rsidR="00D7665D" w:rsidRPr="0046612E" w:rsidRDefault="00D7665D" w:rsidP="00D7665D">
            <w:pPr>
              <w:rPr>
                <w:sz w:val="22"/>
                <w:szCs w:val="22"/>
              </w:rPr>
            </w:pPr>
            <w:r w:rsidRPr="0046612E">
              <w:rPr>
                <w:sz w:val="22"/>
                <w:szCs w:val="22"/>
              </w:rPr>
              <w:t>Naturalny, węglowodorowy czynnik chłodniczy</w:t>
            </w:r>
            <w:r w:rsidR="000F141F" w:rsidRPr="0046612E">
              <w:rPr>
                <w:sz w:val="22"/>
                <w:szCs w:val="22"/>
              </w:rPr>
              <w:t>.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F4A8" w14:textId="519606BF" w:rsidR="00D7665D" w:rsidRPr="00095828" w:rsidRDefault="00E11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A7BA" w14:textId="77777777" w:rsidR="00D7665D" w:rsidRPr="00095828" w:rsidRDefault="00D7665D">
            <w:pPr>
              <w:rPr>
                <w:sz w:val="24"/>
                <w:szCs w:val="24"/>
              </w:rPr>
            </w:pPr>
          </w:p>
        </w:tc>
      </w:tr>
      <w:tr w:rsidR="00D7665D" w:rsidRPr="00095828" w14:paraId="1AE881F4" w14:textId="77777777" w:rsidTr="00580785">
        <w:trPr>
          <w:trHeight w:val="20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7EC8" w14:textId="47B1B704" w:rsidR="00D7665D" w:rsidRPr="0046612E" w:rsidRDefault="006C48AA" w:rsidP="00D766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0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70A2" w14:textId="75E46303" w:rsidR="00D7665D" w:rsidRPr="0046612E" w:rsidRDefault="00D7665D" w:rsidP="00D7665D">
            <w:pPr>
              <w:rPr>
                <w:sz w:val="22"/>
                <w:szCs w:val="22"/>
              </w:rPr>
            </w:pPr>
            <w:r w:rsidRPr="0046612E">
              <w:rPr>
                <w:sz w:val="22"/>
                <w:szCs w:val="22"/>
              </w:rPr>
              <w:t xml:space="preserve">Konstrukcja </w:t>
            </w:r>
            <w:r w:rsidR="000F141F" w:rsidRPr="0046612E">
              <w:rPr>
                <w:sz w:val="22"/>
                <w:szCs w:val="22"/>
              </w:rPr>
              <w:t>bez filtrowa</w:t>
            </w:r>
            <w:r w:rsidRPr="0046612E">
              <w:rPr>
                <w:sz w:val="22"/>
                <w:szCs w:val="22"/>
              </w:rPr>
              <w:t xml:space="preserve"> (brak konieczności  konserwacji filtra skraplacza).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D69C" w14:textId="038DA07C" w:rsidR="00D7665D" w:rsidRPr="00095828" w:rsidRDefault="00E11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FDE8" w14:textId="77777777" w:rsidR="00D7665D" w:rsidRPr="00095828" w:rsidRDefault="00D7665D">
            <w:pPr>
              <w:rPr>
                <w:sz w:val="24"/>
                <w:szCs w:val="24"/>
              </w:rPr>
            </w:pPr>
          </w:p>
        </w:tc>
      </w:tr>
      <w:tr w:rsidR="00D7665D" w:rsidRPr="00095828" w14:paraId="41AC6BA0" w14:textId="77777777" w:rsidTr="00580785">
        <w:trPr>
          <w:trHeight w:val="158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C9EB" w14:textId="07C6EA53" w:rsidR="00D7665D" w:rsidRPr="0046612E" w:rsidRDefault="006C48AA" w:rsidP="00D766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0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249A" w14:textId="108FB65F" w:rsidR="00D7665D" w:rsidRPr="0046612E" w:rsidRDefault="00D7665D" w:rsidP="00D7665D">
            <w:pPr>
              <w:rPr>
                <w:sz w:val="22"/>
                <w:szCs w:val="22"/>
              </w:rPr>
            </w:pPr>
            <w:r w:rsidRPr="0046612E">
              <w:rPr>
                <w:sz w:val="22"/>
                <w:szCs w:val="22"/>
              </w:rPr>
              <w:t>Wnętrze ze stali pokrytej trwałą, gładką powłoką w  kolorze białym.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CE88" w14:textId="6B527961" w:rsidR="00D7665D" w:rsidRPr="00095828" w:rsidRDefault="00E11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2626" w14:textId="77777777" w:rsidR="00D7665D" w:rsidRPr="00095828" w:rsidRDefault="00D7665D">
            <w:pPr>
              <w:rPr>
                <w:sz w:val="24"/>
                <w:szCs w:val="24"/>
              </w:rPr>
            </w:pPr>
          </w:p>
        </w:tc>
      </w:tr>
      <w:tr w:rsidR="00D7665D" w:rsidRPr="00095828" w14:paraId="479E856A" w14:textId="77777777" w:rsidTr="00580785">
        <w:trPr>
          <w:trHeight w:val="25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ACA1" w14:textId="75182BC5" w:rsidR="00D7665D" w:rsidRPr="0046612E" w:rsidRDefault="006C48AA" w:rsidP="00D766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0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6E4F" w14:textId="0A844D22" w:rsidR="00D7665D" w:rsidRPr="0046612E" w:rsidRDefault="000F141F" w:rsidP="00D7665D">
            <w:pPr>
              <w:rPr>
                <w:sz w:val="22"/>
                <w:szCs w:val="22"/>
              </w:rPr>
            </w:pPr>
            <w:r w:rsidRPr="0046612E">
              <w:rPr>
                <w:sz w:val="22"/>
                <w:szCs w:val="22"/>
              </w:rPr>
              <w:t>Pokrywa zewnętrzna zamykana na klucz.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B407" w14:textId="56077141" w:rsidR="00D7665D" w:rsidRPr="00095828" w:rsidRDefault="00E11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369A" w14:textId="77777777" w:rsidR="00D7665D" w:rsidRPr="00095828" w:rsidRDefault="00D7665D">
            <w:pPr>
              <w:rPr>
                <w:sz w:val="24"/>
                <w:szCs w:val="24"/>
              </w:rPr>
            </w:pPr>
          </w:p>
        </w:tc>
      </w:tr>
      <w:tr w:rsidR="00D7665D" w:rsidRPr="00095828" w14:paraId="63DC7E70" w14:textId="77777777" w:rsidTr="00580785">
        <w:trPr>
          <w:trHeight w:val="24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5A0A" w14:textId="3B54188E" w:rsidR="00D7665D" w:rsidRPr="0046612E" w:rsidRDefault="006C48AA" w:rsidP="00D766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0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DCB7" w14:textId="15D51770" w:rsidR="00D7665D" w:rsidRPr="0046612E" w:rsidRDefault="00D7665D" w:rsidP="000F141F">
            <w:pPr>
              <w:rPr>
                <w:sz w:val="22"/>
                <w:szCs w:val="22"/>
              </w:rPr>
            </w:pPr>
            <w:r w:rsidRPr="0046612E">
              <w:rPr>
                <w:sz w:val="22"/>
                <w:szCs w:val="22"/>
              </w:rPr>
              <w:t>Dodatkowa pokrywa wewnętrzna.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4355" w14:textId="76909D8E" w:rsidR="00D7665D" w:rsidRPr="00095828" w:rsidRDefault="00E11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C81B" w14:textId="77777777" w:rsidR="00D7665D" w:rsidRPr="00095828" w:rsidRDefault="00D7665D">
            <w:pPr>
              <w:rPr>
                <w:sz w:val="24"/>
                <w:szCs w:val="24"/>
              </w:rPr>
            </w:pPr>
          </w:p>
        </w:tc>
      </w:tr>
      <w:tr w:rsidR="000F141F" w:rsidRPr="00095828" w14:paraId="6E27FB3F" w14:textId="77777777" w:rsidTr="00580785">
        <w:trPr>
          <w:trHeight w:val="226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B34D" w14:textId="243EE052" w:rsidR="000F141F" w:rsidRPr="0046612E" w:rsidRDefault="006C48AA" w:rsidP="00D766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0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687C" w14:textId="17551CBA" w:rsidR="000F141F" w:rsidRPr="0046612E" w:rsidRDefault="000F141F" w:rsidP="000F141F">
            <w:pPr>
              <w:rPr>
                <w:sz w:val="22"/>
                <w:szCs w:val="22"/>
              </w:rPr>
            </w:pPr>
            <w:r w:rsidRPr="0046612E">
              <w:rPr>
                <w:sz w:val="22"/>
                <w:szCs w:val="22"/>
              </w:rPr>
              <w:t>Panel kontrolny z kontrastowym wyświetlaczem  tekstowym OLED oraz przyciskami membranowymi.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633E" w14:textId="24F953B6" w:rsidR="000F141F" w:rsidRPr="00095828" w:rsidRDefault="00E11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27A7" w14:textId="77777777" w:rsidR="000F141F" w:rsidRPr="00095828" w:rsidRDefault="000F141F">
            <w:pPr>
              <w:rPr>
                <w:sz w:val="24"/>
                <w:szCs w:val="24"/>
              </w:rPr>
            </w:pPr>
          </w:p>
        </w:tc>
      </w:tr>
      <w:tr w:rsidR="000F141F" w:rsidRPr="00095828" w14:paraId="113E4F39" w14:textId="77777777" w:rsidTr="00580785">
        <w:trPr>
          <w:trHeight w:val="24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9BDD" w14:textId="1B307060" w:rsidR="000F141F" w:rsidRPr="0046612E" w:rsidRDefault="006C48AA" w:rsidP="00D766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0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78B9" w14:textId="663695DC" w:rsidR="000F141F" w:rsidRPr="0046612E" w:rsidRDefault="000F141F" w:rsidP="000F141F">
            <w:pPr>
              <w:rPr>
                <w:sz w:val="22"/>
                <w:szCs w:val="22"/>
              </w:rPr>
            </w:pPr>
            <w:r w:rsidRPr="0046612E">
              <w:rPr>
                <w:sz w:val="22"/>
                <w:szCs w:val="22"/>
              </w:rPr>
              <w:t>Panel kontrolny zamontowany pod kątem w celu   ułatwienia obsługi zamrażarki w pozycji stojącej.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52C3" w14:textId="0C0D422A" w:rsidR="000F141F" w:rsidRPr="00095828" w:rsidRDefault="00E11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B890" w14:textId="77777777" w:rsidR="000F141F" w:rsidRPr="00095828" w:rsidRDefault="000F141F">
            <w:pPr>
              <w:rPr>
                <w:sz w:val="24"/>
                <w:szCs w:val="24"/>
              </w:rPr>
            </w:pPr>
          </w:p>
        </w:tc>
      </w:tr>
      <w:tr w:rsidR="000F141F" w:rsidRPr="00095828" w14:paraId="7357ADEE" w14:textId="77777777" w:rsidTr="00580785">
        <w:trPr>
          <w:trHeight w:val="42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0B12" w14:textId="2C53CA66" w:rsidR="000F141F" w:rsidRPr="0046612E" w:rsidRDefault="006C48AA" w:rsidP="00D766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0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7A26" w14:textId="531584AF" w:rsidR="000F141F" w:rsidRPr="0046612E" w:rsidRDefault="000F141F" w:rsidP="00095828">
            <w:pPr>
              <w:rPr>
                <w:sz w:val="22"/>
                <w:szCs w:val="22"/>
              </w:rPr>
            </w:pPr>
            <w:r w:rsidRPr="0046612E">
              <w:rPr>
                <w:sz w:val="22"/>
                <w:szCs w:val="22"/>
              </w:rPr>
              <w:t>Dedykowany wskaźnik informujący kolorem o   aktualnym stanie urządzenia (normalna praca, stan alarmowy, stan wymagający uwagi użytkownika).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B7A7" w14:textId="73AFFEF3" w:rsidR="000F141F" w:rsidRPr="00095828" w:rsidRDefault="00E11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762F" w14:textId="77777777" w:rsidR="000F141F" w:rsidRPr="00095828" w:rsidRDefault="000F141F">
            <w:pPr>
              <w:rPr>
                <w:sz w:val="24"/>
                <w:szCs w:val="24"/>
              </w:rPr>
            </w:pPr>
          </w:p>
        </w:tc>
      </w:tr>
      <w:tr w:rsidR="000F141F" w:rsidRPr="00095828" w14:paraId="61F9C6F4" w14:textId="77777777" w:rsidTr="00580785">
        <w:trPr>
          <w:trHeight w:val="25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2E9D" w14:textId="25887563" w:rsidR="000F141F" w:rsidRPr="0046612E" w:rsidRDefault="006C48AA" w:rsidP="00D766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10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2A94" w14:textId="29EBE288" w:rsidR="000F141F" w:rsidRPr="0046612E" w:rsidRDefault="000F141F" w:rsidP="000F141F">
            <w:pPr>
              <w:rPr>
                <w:sz w:val="22"/>
                <w:szCs w:val="22"/>
              </w:rPr>
            </w:pPr>
            <w:r w:rsidRPr="0046612E">
              <w:rPr>
                <w:sz w:val="22"/>
                <w:szCs w:val="22"/>
              </w:rPr>
              <w:t xml:space="preserve">Sterownik z funkcją rejestracji temperatury i stanów alarmowych.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5F2F" w14:textId="41D4AB3C" w:rsidR="000F141F" w:rsidRPr="00095828" w:rsidRDefault="00E11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6BCE" w14:textId="77777777" w:rsidR="000F141F" w:rsidRPr="00095828" w:rsidRDefault="000F141F">
            <w:pPr>
              <w:rPr>
                <w:sz w:val="24"/>
                <w:szCs w:val="24"/>
              </w:rPr>
            </w:pPr>
          </w:p>
        </w:tc>
      </w:tr>
      <w:tr w:rsidR="000F141F" w:rsidRPr="00095828" w14:paraId="3D32D5BD" w14:textId="77777777" w:rsidTr="00580785">
        <w:trPr>
          <w:trHeight w:val="408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C5F3" w14:textId="7F0C11A1" w:rsidR="000F141F" w:rsidRPr="0046612E" w:rsidRDefault="006C48AA" w:rsidP="00D766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0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D56A" w14:textId="2C7332C1" w:rsidR="000F141F" w:rsidRPr="0046612E" w:rsidRDefault="000F141F" w:rsidP="000F141F">
            <w:pPr>
              <w:rPr>
                <w:sz w:val="22"/>
                <w:szCs w:val="22"/>
              </w:rPr>
            </w:pPr>
            <w:r w:rsidRPr="0046612E">
              <w:rPr>
                <w:sz w:val="22"/>
                <w:szCs w:val="22"/>
              </w:rPr>
              <w:t>Wbudowany w panel kontrolny port USB   umożliwiający przesłanie zarejestrowanych danych na pamięć typu pendrive.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310E" w14:textId="16B9F97C" w:rsidR="000F141F" w:rsidRPr="00095828" w:rsidRDefault="00E11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AF23" w14:textId="77777777" w:rsidR="000F141F" w:rsidRPr="00095828" w:rsidRDefault="000F141F">
            <w:pPr>
              <w:rPr>
                <w:sz w:val="24"/>
                <w:szCs w:val="24"/>
              </w:rPr>
            </w:pPr>
          </w:p>
        </w:tc>
      </w:tr>
      <w:tr w:rsidR="00095828" w:rsidRPr="00095828" w14:paraId="5B7270F6" w14:textId="77777777" w:rsidTr="00580785">
        <w:trPr>
          <w:trHeight w:val="25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A880" w14:textId="0D0D5650" w:rsidR="00095828" w:rsidRPr="0046612E" w:rsidRDefault="006C48AA" w:rsidP="00D766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0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404B" w14:textId="46326D04" w:rsidR="00095828" w:rsidRPr="0046612E" w:rsidRDefault="00095828" w:rsidP="000F141F">
            <w:pPr>
              <w:rPr>
                <w:sz w:val="22"/>
                <w:szCs w:val="22"/>
              </w:rPr>
            </w:pPr>
            <w:r w:rsidRPr="0046612E">
              <w:rPr>
                <w:sz w:val="22"/>
                <w:szCs w:val="22"/>
              </w:rPr>
              <w:t>Wizualno-akustyczne alarmy zbyt niskiej i zbyt wysokiej temperatury oraz zaniku napięcia.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5896" w14:textId="77A4D7F8" w:rsidR="00095828" w:rsidRPr="00095828" w:rsidRDefault="00E11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3614" w14:textId="77777777" w:rsidR="00095828" w:rsidRPr="00095828" w:rsidRDefault="00095828">
            <w:pPr>
              <w:rPr>
                <w:sz w:val="24"/>
                <w:szCs w:val="24"/>
              </w:rPr>
            </w:pPr>
          </w:p>
        </w:tc>
      </w:tr>
      <w:tr w:rsidR="00095828" w:rsidRPr="00095828" w14:paraId="6E9F9B04" w14:textId="77777777" w:rsidTr="00580785">
        <w:trPr>
          <w:trHeight w:val="228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E741" w14:textId="53B4E240" w:rsidR="00095828" w:rsidRPr="0046612E" w:rsidRDefault="006C48AA" w:rsidP="00D766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10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A717" w14:textId="20D8B54D" w:rsidR="00095828" w:rsidRPr="0046612E" w:rsidRDefault="00095828" w:rsidP="00095828">
            <w:pPr>
              <w:rPr>
                <w:sz w:val="22"/>
                <w:szCs w:val="22"/>
              </w:rPr>
            </w:pPr>
            <w:r w:rsidRPr="0046612E">
              <w:rPr>
                <w:sz w:val="22"/>
                <w:szCs w:val="22"/>
              </w:rPr>
              <w:t>System automatycznej diagnostyki usterek i  powiadamiania o konieczności wymiany elementów zużywalnych.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0E92" w14:textId="09FE41B4" w:rsidR="00095828" w:rsidRPr="00095828" w:rsidRDefault="00E11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E27C" w14:textId="77777777" w:rsidR="00095828" w:rsidRPr="00095828" w:rsidRDefault="00095828">
            <w:pPr>
              <w:rPr>
                <w:sz w:val="24"/>
                <w:szCs w:val="24"/>
              </w:rPr>
            </w:pPr>
          </w:p>
        </w:tc>
      </w:tr>
      <w:tr w:rsidR="00095828" w:rsidRPr="00095828" w14:paraId="632ADEAA" w14:textId="77777777" w:rsidTr="00580785">
        <w:trPr>
          <w:trHeight w:val="246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0C67" w14:textId="5D588B03" w:rsidR="00095828" w:rsidRPr="0046612E" w:rsidRDefault="006C48AA" w:rsidP="00D766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10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CBFE" w14:textId="2294922D" w:rsidR="00095828" w:rsidRPr="0046612E" w:rsidRDefault="00095828" w:rsidP="00095828">
            <w:pPr>
              <w:rPr>
                <w:sz w:val="22"/>
                <w:szCs w:val="22"/>
              </w:rPr>
            </w:pPr>
            <w:r w:rsidRPr="0046612E">
              <w:rPr>
                <w:sz w:val="22"/>
                <w:szCs w:val="22"/>
              </w:rPr>
              <w:t>Zabezpieczenie przed przypadkową lub   nieautoryzowaną zmianą parametrów pracy urządzenia przy pomocy hasła.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C3C9" w14:textId="7A2B4C90" w:rsidR="00095828" w:rsidRPr="00095828" w:rsidRDefault="00E11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E13F" w14:textId="77777777" w:rsidR="00095828" w:rsidRPr="00095828" w:rsidRDefault="00095828">
            <w:pPr>
              <w:rPr>
                <w:sz w:val="24"/>
                <w:szCs w:val="24"/>
              </w:rPr>
            </w:pPr>
          </w:p>
        </w:tc>
      </w:tr>
      <w:tr w:rsidR="00095828" w:rsidRPr="00095828" w14:paraId="3487B744" w14:textId="77777777" w:rsidTr="00580785">
        <w:trPr>
          <w:trHeight w:val="44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EC2A" w14:textId="28D9E329" w:rsidR="00095828" w:rsidRPr="0046612E" w:rsidRDefault="006C48AA" w:rsidP="00D766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21.</w:t>
            </w:r>
          </w:p>
        </w:tc>
        <w:tc>
          <w:tcPr>
            <w:tcW w:w="10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CB98" w14:textId="4F111D56" w:rsidR="00095828" w:rsidRPr="0046612E" w:rsidRDefault="00095828" w:rsidP="00095828">
            <w:pPr>
              <w:rPr>
                <w:sz w:val="22"/>
                <w:szCs w:val="22"/>
              </w:rPr>
            </w:pPr>
            <w:r w:rsidRPr="0046612E">
              <w:rPr>
                <w:sz w:val="22"/>
                <w:szCs w:val="22"/>
              </w:rPr>
              <w:t>Fabrycznie wykonane porty kablowe o średnicy nie mniejszej niż 15 mm, służące do wprowadzenia do komory zewnętrznych instrumentów pomiarowych  (minimum 2 porty).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52DF" w14:textId="38CA3261" w:rsidR="00095828" w:rsidRPr="00095828" w:rsidRDefault="00E11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1EE3" w14:textId="77777777" w:rsidR="00095828" w:rsidRPr="00095828" w:rsidRDefault="00095828">
            <w:pPr>
              <w:rPr>
                <w:sz w:val="24"/>
                <w:szCs w:val="24"/>
              </w:rPr>
            </w:pPr>
          </w:p>
        </w:tc>
      </w:tr>
      <w:tr w:rsidR="00095828" w:rsidRPr="00095828" w14:paraId="06E1E3F5" w14:textId="77777777" w:rsidTr="00580785">
        <w:trPr>
          <w:trHeight w:val="42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9211" w14:textId="49EC530B" w:rsidR="00095828" w:rsidRPr="0046612E" w:rsidRDefault="006C48AA" w:rsidP="00D766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10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673F" w14:textId="28FCFE47" w:rsidR="00095828" w:rsidRPr="0046612E" w:rsidRDefault="00095828" w:rsidP="00095828">
            <w:pPr>
              <w:rPr>
                <w:sz w:val="22"/>
                <w:szCs w:val="22"/>
              </w:rPr>
            </w:pPr>
            <w:r w:rsidRPr="0046612E">
              <w:rPr>
                <w:sz w:val="22"/>
                <w:szCs w:val="22"/>
              </w:rPr>
              <w:t xml:space="preserve">Wyposażona w kółka samonastawne do łatwego    przemieszczania oraz 2 wykręcane nóżki do stabilizacji </w:t>
            </w:r>
            <w:r w:rsidR="00E11893">
              <w:rPr>
                <w:sz w:val="22"/>
                <w:szCs w:val="22"/>
              </w:rPr>
              <w:t xml:space="preserve">                        </w:t>
            </w:r>
            <w:r w:rsidRPr="0046612E">
              <w:rPr>
                <w:sz w:val="22"/>
                <w:szCs w:val="22"/>
              </w:rPr>
              <w:t xml:space="preserve"> i poziomowania.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CA41" w14:textId="3FFB77A6" w:rsidR="00095828" w:rsidRPr="00095828" w:rsidRDefault="00E11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0ECF" w14:textId="77777777" w:rsidR="00095828" w:rsidRPr="00095828" w:rsidRDefault="00095828">
            <w:pPr>
              <w:rPr>
                <w:sz w:val="24"/>
                <w:szCs w:val="24"/>
              </w:rPr>
            </w:pPr>
          </w:p>
        </w:tc>
      </w:tr>
      <w:tr w:rsidR="00095828" w:rsidRPr="00095828" w14:paraId="5AD99837" w14:textId="77777777" w:rsidTr="00580785">
        <w:trPr>
          <w:trHeight w:val="31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0E5E" w14:textId="0A3A9ADA" w:rsidR="00095828" w:rsidRPr="0046612E" w:rsidRDefault="006C48AA" w:rsidP="00D766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10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028B" w14:textId="38860476" w:rsidR="00095828" w:rsidRPr="0046612E" w:rsidRDefault="00095828" w:rsidP="00095828">
            <w:pPr>
              <w:rPr>
                <w:sz w:val="22"/>
                <w:szCs w:val="22"/>
              </w:rPr>
            </w:pPr>
            <w:r w:rsidRPr="0046612E">
              <w:rPr>
                <w:sz w:val="22"/>
                <w:szCs w:val="22"/>
              </w:rPr>
              <w:t>Maksymalna waga urządzenia nie większa niż 100 kg.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5289" w14:textId="2D29EEED" w:rsidR="00095828" w:rsidRPr="00095828" w:rsidRDefault="00E11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028D" w14:textId="77777777" w:rsidR="00095828" w:rsidRPr="00095828" w:rsidRDefault="00095828">
            <w:pPr>
              <w:rPr>
                <w:sz w:val="24"/>
                <w:szCs w:val="24"/>
              </w:rPr>
            </w:pPr>
          </w:p>
        </w:tc>
      </w:tr>
      <w:tr w:rsidR="00095828" w:rsidRPr="00095828" w14:paraId="080946DE" w14:textId="77777777" w:rsidTr="00580785">
        <w:trPr>
          <w:trHeight w:val="388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9ABB" w14:textId="0553461C" w:rsidR="00095828" w:rsidRPr="0046612E" w:rsidRDefault="006C48AA" w:rsidP="00D766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10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C6D6" w14:textId="65E6CA92" w:rsidR="00095828" w:rsidRPr="0046612E" w:rsidRDefault="00095828" w:rsidP="00095828">
            <w:pPr>
              <w:rPr>
                <w:sz w:val="22"/>
                <w:szCs w:val="22"/>
              </w:rPr>
            </w:pPr>
            <w:r w:rsidRPr="0046612E">
              <w:rPr>
                <w:sz w:val="22"/>
                <w:szCs w:val="22"/>
              </w:rPr>
              <w:t>Maksymalne zużycie energii przy nastawie -80°C i w  temperaturze pokojowej: poniżej 5 kWh na dobę.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BD7B" w14:textId="3CBFC8D9" w:rsidR="00095828" w:rsidRPr="00095828" w:rsidRDefault="00E11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0B4C" w14:textId="77777777" w:rsidR="00095828" w:rsidRPr="00095828" w:rsidRDefault="00095828">
            <w:pPr>
              <w:rPr>
                <w:sz w:val="24"/>
                <w:szCs w:val="24"/>
              </w:rPr>
            </w:pPr>
          </w:p>
        </w:tc>
      </w:tr>
      <w:tr w:rsidR="00095828" w:rsidRPr="00095828" w14:paraId="28DB66FD" w14:textId="77777777" w:rsidTr="00580785">
        <w:trPr>
          <w:trHeight w:val="348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DF46" w14:textId="66B55A64" w:rsidR="00095828" w:rsidRPr="0046612E" w:rsidRDefault="006C48AA" w:rsidP="00D766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10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661C" w14:textId="147B23B5" w:rsidR="00095828" w:rsidRPr="0046612E" w:rsidRDefault="00095828" w:rsidP="00095828">
            <w:pPr>
              <w:rPr>
                <w:sz w:val="22"/>
                <w:szCs w:val="22"/>
              </w:rPr>
            </w:pPr>
            <w:r w:rsidRPr="0046612E">
              <w:rPr>
                <w:sz w:val="22"/>
                <w:szCs w:val="22"/>
              </w:rPr>
              <w:t>Gwarancja 24 miesiące.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064F" w14:textId="0CB3A211" w:rsidR="00095828" w:rsidRPr="00095828" w:rsidRDefault="00E11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B8C7" w14:textId="77777777" w:rsidR="00095828" w:rsidRPr="00095828" w:rsidRDefault="00095828">
            <w:pPr>
              <w:rPr>
                <w:sz w:val="24"/>
                <w:szCs w:val="24"/>
              </w:rPr>
            </w:pPr>
          </w:p>
        </w:tc>
      </w:tr>
      <w:tr w:rsidR="00095828" w:rsidRPr="00095828" w14:paraId="31A7E1D4" w14:textId="77777777" w:rsidTr="00580785">
        <w:trPr>
          <w:trHeight w:val="36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67AF" w14:textId="54553064" w:rsidR="00095828" w:rsidRPr="00E11893" w:rsidRDefault="00095828" w:rsidP="00D7665D">
            <w:pPr>
              <w:jc w:val="center"/>
              <w:rPr>
                <w:b/>
                <w:bCs/>
                <w:sz w:val="22"/>
                <w:szCs w:val="22"/>
              </w:rPr>
            </w:pPr>
            <w:r w:rsidRPr="00E11893">
              <w:rPr>
                <w:b/>
                <w:bCs/>
                <w:sz w:val="22"/>
                <w:szCs w:val="22"/>
              </w:rPr>
              <w:t xml:space="preserve">II  </w:t>
            </w:r>
          </w:p>
        </w:tc>
        <w:tc>
          <w:tcPr>
            <w:tcW w:w="10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631A" w14:textId="2E4A8F96" w:rsidR="00095828" w:rsidRPr="00E11893" w:rsidRDefault="00095828" w:rsidP="000F141F">
            <w:pPr>
              <w:rPr>
                <w:b/>
                <w:bCs/>
                <w:sz w:val="22"/>
                <w:szCs w:val="22"/>
              </w:rPr>
            </w:pPr>
            <w:r w:rsidRPr="00E11893">
              <w:rPr>
                <w:b/>
                <w:bCs/>
                <w:sz w:val="22"/>
                <w:szCs w:val="22"/>
              </w:rPr>
              <w:t xml:space="preserve">System awaryjnego podtrzymania temperatury CO2 </w:t>
            </w:r>
            <w:proofErr w:type="spellStart"/>
            <w:r w:rsidRPr="00E11893">
              <w:rPr>
                <w:b/>
                <w:bCs/>
                <w:sz w:val="22"/>
                <w:szCs w:val="22"/>
              </w:rPr>
              <w:t>beckup</w:t>
            </w:r>
            <w:proofErr w:type="spellEnd"/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B953" w14:textId="625D2976" w:rsidR="00095828" w:rsidRPr="00095828" w:rsidRDefault="00E11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4AEB" w14:textId="77777777" w:rsidR="00095828" w:rsidRPr="00095828" w:rsidRDefault="00095828">
            <w:pPr>
              <w:rPr>
                <w:sz w:val="24"/>
                <w:szCs w:val="24"/>
              </w:rPr>
            </w:pPr>
          </w:p>
        </w:tc>
      </w:tr>
      <w:tr w:rsidR="00095828" w:rsidRPr="00095828" w14:paraId="1D7476D6" w14:textId="77777777" w:rsidTr="00580785">
        <w:trPr>
          <w:trHeight w:val="358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8327" w14:textId="4F622210" w:rsidR="00095828" w:rsidRPr="0046612E" w:rsidRDefault="006C48AA" w:rsidP="00D766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0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6015" w14:textId="7D7346F4" w:rsidR="00095828" w:rsidRPr="0046612E" w:rsidRDefault="00095828" w:rsidP="00095828">
            <w:pPr>
              <w:rPr>
                <w:sz w:val="22"/>
                <w:szCs w:val="22"/>
              </w:rPr>
            </w:pPr>
            <w:r w:rsidRPr="0046612E">
              <w:rPr>
                <w:sz w:val="22"/>
                <w:szCs w:val="22"/>
              </w:rPr>
              <w:t>System zasilany ciekłym dwutlenkiem węgla pobieranym z butli syfonowej.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FB91" w14:textId="2B0C720E" w:rsidR="00095828" w:rsidRPr="00095828" w:rsidRDefault="00E11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BFEB" w14:textId="77777777" w:rsidR="00095828" w:rsidRPr="00095828" w:rsidRDefault="00095828">
            <w:pPr>
              <w:rPr>
                <w:sz w:val="24"/>
                <w:szCs w:val="24"/>
              </w:rPr>
            </w:pPr>
          </w:p>
        </w:tc>
      </w:tr>
      <w:tr w:rsidR="00095828" w:rsidRPr="00095828" w14:paraId="2F18D2B3" w14:textId="77777777" w:rsidTr="0046612E">
        <w:trPr>
          <w:trHeight w:val="408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30F8" w14:textId="02C18CC5" w:rsidR="00095828" w:rsidRPr="0046612E" w:rsidRDefault="006C48AA" w:rsidP="00D766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0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4EC4" w14:textId="4A75FA32" w:rsidR="00095828" w:rsidRPr="0046612E" w:rsidRDefault="00095828" w:rsidP="0009582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6612E">
              <w:rPr>
                <w:rFonts w:ascii="Times New Roman" w:hAnsi="Times New Roman" w:cs="Times New Roman"/>
              </w:rPr>
              <w:t>Konstrukcja wolnostojąca umożliwiająca podłączenie do dowolnej zamrażarki niskotemperaturowej -86°C.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A9A4" w14:textId="178042ED" w:rsidR="00095828" w:rsidRPr="00095828" w:rsidRDefault="00E11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DCC2" w14:textId="77777777" w:rsidR="00095828" w:rsidRPr="00095828" w:rsidRDefault="00095828">
            <w:pPr>
              <w:rPr>
                <w:sz w:val="24"/>
                <w:szCs w:val="24"/>
              </w:rPr>
            </w:pPr>
          </w:p>
        </w:tc>
      </w:tr>
      <w:tr w:rsidR="00095828" w:rsidRPr="00095828" w14:paraId="0349FFF9" w14:textId="77777777" w:rsidTr="0046612E">
        <w:trPr>
          <w:trHeight w:val="528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DE23" w14:textId="56421A96" w:rsidR="00095828" w:rsidRPr="0046612E" w:rsidRDefault="006C48AA" w:rsidP="00D766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0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8336" w14:textId="60B5C8DE" w:rsidR="00095828" w:rsidRPr="0046612E" w:rsidRDefault="00095828" w:rsidP="0009582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6612E">
              <w:rPr>
                <w:rFonts w:ascii="Times New Roman" w:hAnsi="Times New Roman" w:cs="Times New Roman"/>
              </w:rPr>
              <w:t>W przypadku zaniku napięcia w sieci elektrycznej system musi zapewniać utrzymanie bezpiecznej temperatury roboczej na poziomie co najmniej -70°C.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85AF" w14:textId="2E944EA6" w:rsidR="00095828" w:rsidRPr="00095828" w:rsidRDefault="00E11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7276" w14:textId="77777777" w:rsidR="00095828" w:rsidRPr="00095828" w:rsidRDefault="00095828">
            <w:pPr>
              <w:rPr>
                <w:sz w:val="24"/>
                <w:szCs w:val="24"/>
              </w:rPr>
            </w:pPr>
          </w:p>
        </w:tc>
      </w:tr>
      <w:tr w:rsidR="00095828" w:rsidRPr="00095828" w14:paraId="7AC2A665" w14:textId="77777777" w:rsidTr="00580785">
        <w:trPr>
          <w:trHeight w:val="45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72E6" w14:textId="4102CF1A" w:rsidR="00095828" w:rsidRPr="0046612E" w:rsidRDefault="006C48AA" w:rsidP="00D766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0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9B8D" w14:textId="38E7D147" w:rsidR="00095828" w:rsidRPr="0046612E" w:rsidRDefault="00095828" w:rsidP="0009582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6612E">
              <w:rPr>
                <w:rFonts w:ascii="Times New Roman" w:hAnsi="Times New Roman" w:cs="Times New Roman"/>
              </w:rPr>
              <w:t>Panel sterowania z odporną na zalanie, płaską   klawiaturą membranową.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3A54" w14:textId="0A99F3E6" w:rsidR="00095828" w:rsidRPr="00095828" w:rsidRDefault="00E11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74A4" w14:textId="77777777" w:rsidR="00095828" w:rsidRPr="00095828" w:rsidRDefault="00095828">
            <w:pPr>
              <w:rPr>
                <w:sz w:val="24"/>
                <w:szCs w:val="24"/>
              </w:rPr>
            </w:pPr>
          </w:p>
        </w:tc>
      </w:tr>
      <w:tr w:rsidR="00095828" w:rsidRPr="00095828" w14:paraId="2B32C610" w14:textId="77777777" w:rsidTr="00580785">
        <w:trPr>
          <w:trHeight w:val="288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85FC" w14:textId="23CFE46D" w:rsidR="00095828" w:rsidRPr="0046612E" w:rsidRDefault="006C48AA" w:rsidP="00D766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0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EC5E" w14:textId="7966E4BB" w:rsidR="00580785" w:rsidRPr="0046612E" w:rsidRDefault="00095828" w:rsidP="0009582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6612E">
              <w:rPr>
                <w:rFonts w:ascii="Times New Roman" w:hAnsi="Times New Roman" w:cs="Times New Roman"/>
              </w:rPr>
              <w:t>Dedykowane, oddzielne wskaźniki zasilania sieciowego i stanu awaryjnego.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8121" w14:textId="4F2E7DDE" w:rsidR="00095828" w:rsidRPr="00095828" w:rsidRDefault="00E11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A48E" w14:textId="77777777" w:rsidR="00095828" w:rsidRPr="00095828" w:rsidRDefault="00095828">
            <w:pPr>
              <w:rPr>
                <w:sz w:val="24"/>
                <w:szCs w:val="24"/>
              </w:rPr>
            </w:pPr>
          </w:p>
        </w:tc>
      </w:tr>
      <w:tr w:rsidR="00580785" w:rsidRPr="00095828" w14:paraId="6149E70B" w14:textId="77777777" w:rsidTr="00580785">
        <w:trPr>
          <w:trHeight w:val="336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242B" w14:textId="797AE41D" w:rsidR="00580785" w:rsidRPr="0046612E" w:rsidRDefault="006C48AA" w:rsidP="00D766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0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64A2" w14:textId="7B61E286" w:rsidR="00580785" w:rsidRPr="0046612E" w:rsidRDefault="00580785" w:rsidP="0009582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6612E">
              <w:rPr>
                <w:rFonts w:ascii="Times New Roman" w:hAnsi="Times New Roman" w:cs="Times New Roman"/>
              </w:rPr>
              <w:t>Przycisk TEST do kontroli sprawności systemu.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5A9D" w14:textId="459F9A25" w:rsidR="00580785" w:rsidRPr="00095828" w:rsidRDefault="00E11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28FA" w14:textId="77777777" w:rsidR="00580785" w:rsidRPr="00095828" w:rsidRDefault="00580785">
            <w:pPr>
              <w:rPr>
                <w:sz w:val="24"/>
                <w:szCs w:val="24"/>
              </w:rPr>
            </w:pPr>
          </w:p>
        </w:tc>
      </w:tr>
      <w:tr w:rsidR="00580785" w:rsidRPr="00095828" w14:paraId="7B71BC48" w14:textId="77777777" w:rsidTr="00580785">
        <w:trPr>
          <w:trHeight w:val="50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5030" w14:textId="7A8E276A" w:rsidR="00580785" w:rsidRPr="0046612E" w:rsidRDefault="006C48AA" w:rsidP="00D766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0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FAC2" w14:textId="3779F1CA" w:rsidR="00580785" w:rsidRPr="0046612E" w:rsidRDefault="00580785" w:rsidP="0009582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6612E">
              <w:rPr>
                <w:rFonts w:ascii="Times New Roman" w:hAnsi="Times New Roman" w:cs="Times New Roman"/>
              </w:rPr>
              <w:t>Panel sterowania i przyłącza zamontowane w układzie przód-tył (panel sterowania na przedniej ściance obudowy, przyłącza na ściance tylnej).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BC98" w14:textId="16E957E2" w:rsidR="00580785" w:rsidRPr="00095828" w:rsidRDefault="00E11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F513" w14:textId="77777777" w:rsidR="00580785" w:rsidRPr="00095828" w:rsidRDefault="00580785">
            <w:pPr>
              <w:rPr>
                <w:sz w:val="24"/>
                <w:szCs w:val="24"/>
              </w:rPr>
            </w:pPr>
          </w:p>
        </w:tc>
      </w:tr>
      <w:tr w:rsidR="00580785" w:rsidRPr="00095828" w14:paraId="0FA2E316" w14:textId="77777777" w:rsidTr="00580785">
        <w:trPr>
          <w:trHeight w:val="44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0077" w14:textId="3A8B0984" w:rsidR="00580785" w:rsidRPr="0046612E" w:rsidRDefault="006C48AA" w:rsidP="00D766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0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BDFB" w14:textId="7DB9743F" w:rsidR="00580785" w:rsidRPr="0046612E" w:rsidRDefault="00580785" w:rsidP="0009582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6612E">
              <w:rPr>
                <w:rFonts w:ascii="Times New Roman" w:hAnsi="Times New Roman" w:cs="Times New Roman"/>
              </w:rPr>
              <w:t>Dwa odseparowane wyświetlacze LED wskazujące temperaturę oraz % pozostałego gazu w butli.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1DA1" w14:textId="10DD35CC" w:rsidR="00580785" w:rsidRPr="00095828" w:rsidRDefault="00E11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5BFD" w14:textId="77777777" w:rsidR="00580785" w:rsidRPr="00095828" w:rsidRDefault="00580785">
            <w:pPr>
              <w:rPr>
                <w:sz w:val="24"/>
                <w:szCs w:val="24"/>
              </w:rPr>
            </w:pPr>
          </w:p>
        </w:tc>
      </w:tr>
      <w:tr w:rsidR="00095828" w:rsidRPr="00095828" w14:paraId="7F11ADB9" w14:textId="77777777" w:rsidTr="00580785">
        <w:trPr>
          <w:trHeight w:val="25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9C1F" w14:textId="02F8D81C" w:rsidR="00095828" w:rsidRPr="0046612E" w:rsidRDefault="006C48AA" w:rsidP="00D766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0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46AD" w14:textId="303783C7" w:rsidR="00095828" w:rsidRPr="0046612E" w:rsidRDefault="00095828" w:rsidP="0009582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6612E">
              <w:rPr>
                <w:rFonts w:ascii="Times New Roman" w:hAnsi="Times New Roman" w:cs="Times New Roman"/>
              </w:rPr>
              <w:t>Sygnalizacja opróżnionej butli.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2687" w14:textId="11658B89" w:rsidR="00095828" w:rsidRPr="00095828" w:rsidRDefault="00E11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CE0D" w14:textId="77777777" w:rsidR="00095828" w:rsidRPr="00095828" w:rsidRDefault="00095828">
            <w:pPr>
              <w:rPr>
                <w:sz w:val="24"/>
                <w:szCs w:val="24"/>
              </w:rPr>
            </w:pPr>
          </w:p>
        </w:tc>
      </w:tr>
      <w:tr w:rsidR="00580785" w:rsidRPr="00095828" w14:paraId="0D1F3AF5" w14:textId="77777777" w:rsidTr="0076248D">
        <w:trPr>
          <w:trHeight w:val="396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5FE7" w14:textId="1F8764C5" w:rsidR="00580785" w:rsidRPr="0046612E" w:rsidRDefault="006C48AA" w:rsidP="00D766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0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EDAE" w14:textId="6962E696" w:rsidR="0076248D" w:rsidRPr="0046612E" w:rsidRDefault="00580785" w:rsidP="0076248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6612E">
              <w:rPr>
                <w:rFonts w:ascii="Times New Roman" w:hAnsi="Times New Roman" w:cs="Times New Roman"/>
              </w:rPr>
              <w:t>Akumulator wewnętrzny umożliwiający pracę na zasilaniu bateryjnym przez okres co najmniej 5 dni.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1CC1" w14:textId="7FA6B1A0" w:rsidR="00580785" w:rsidRPr="00095828" w:rsidRDefault="00E11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EB36" w14:textId="77777777" w:rsidR="00580785" w:rsidRPr="00095828" w:rsidRDefault="00580785">
            <w:pPr>
              <w:rPr>
                <w:sz w:val="24"/>
                <w:szCs w:val="24"/>
              </w:rPr>
            </w:pPr>
          </w:p>
        </w:tc>
      </w:tr>
      <w:tr w:rsidR="0076248D" w:rsidRPr="00095828" w14:paraId="1E0DED84" w14:textId="77777777" w:rsidTr="00580785">
        <w:trPr>
          <w:trHeight w:val="38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7D0D" w14:textId="63A16B47" w:rsidR="0076248D" w:rsidRDefault="0076248D" w:rsidP="00D766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0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3DBA" w14:textId="4C2905FF" w:rsidR="0076248D" w:rsidRPr="0046612E" w:rsidRDefault="0076248D" w:rsidP="0058078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Czujnik temperatury do aktywizacji systemu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F8E3" w14:textId="271DD6B1" w:rsidR="0076248D" w:rsidRDefault="0076248D" w:rsidP="007624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Tak 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0104" w14:textId="77777777" w:rsidR="0076248D" w:rsidRPr="00095828" w:rsidRDefault="0076248D">
            <w:pPr>
              <w:rPr>
                <w:sz w:val="24"/>
                <w:szCs w:val="24"/>
              </w:rPr>
            </w:pPr>
          </w:p>
        </w:tc>
      </w:tr>
      <w:tr w:rsidR="00580785" w:rsidRPr="00095828" w14:paraId="51A9444D" w14:textId="77777777" w:rsidTr="0046612E">
        <w:trPr>
          <w:trHeight w:val="55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DF84" w14:textId="2AC39B58" w:rsidR="00580785" w:rsidRPr="0046612E" w:rsidRDefault="006C48AA" w:rsidP="00580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6248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ADF0" w14:textId="3E604D0C" w:rsidR="00580785" w:rsidRPr="0046612E" w:rsidRDefault="00580785" w:rsidP="0058078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6612E">
              <w:rPr>
                <w:rFonts w:ascii="Times New Roman" w:hAnsi="Times New Roman" w:cs="Times New Roman"/>
              </w:rPr>
              <w:t>Czujnik otwarcia drzwi zabezpieczający przed wstrzykiwaniem CO</w:t>
            </w:r>
            <w:r w:rsidRPr="0046612E">
              <w:rPr>
                <w:rFonts w:ascii="Times New Roman" w:hAnsi="Times New Roman" w:cs="Times New Roman"/>
                <w:vertAlign w:val="subscript"/>
              </w:rPr>
              <w:t>2</w:t>
            </w:r>
            <w:r w:rsidRPr="0046612E">
              <w:rPr>
                <w:rFonts w:ascii="Times New Roman" w:hAnsi="Times New Roman" w:cs="Times New Roman"/>
              </w:rPr>
              <w:t xml:space="preserve"> w trakcie rutynowych czynności roboczych </w:t>
            </w:r>
            <w:r w:rsidR="0046612E" w:rsidRPr="0046612E">
              <w:rPr>
                <w:rFonts w:ascii="Times New Roman" w:hAnsi="Times New Roman" w:cs="Times New Roman"/>
              </w:rPr>
              <w:t>związanych z załadunkiem / rozładunkiem prób.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81A3" w14:textId="38F9436F" w:rsidR="00580785" w:rsidRPr="00095828" w:rsidRDefault="00E11893" w:rsidP="00580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45ED" w14:textId="77777777" w:rsidR="00580785" w:rsidRPr="00095828" w:rsidRDefault="00580785" w:rsidP="00580785">
            <w:pPr>
              <w:rPr>
                <w:sz w:val="24"/>
                <w:szCs w:val="24"/>
              </w:rPr>
            </w:pPr>
          </w:p>
        </w:tc>
      </w:tr>
      <w:tr w:rsidR="00580785" w:rsidRPr="00095828" w14:paraId="45B2F706" w14:textId="77777777" w:rsidTr="0046612E">
        <w:trPr>
          <w:trHeight w:val="22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AE84" w14:textId="6F4ED928" w:rsidR="00580785" w:rsidRPr="0046612E" w:rsidRDefault="006C48AA" w:rsidP="00580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6248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B8EC" w14:textId="77A0354C" w:rsidR="00580785" w:rsidRPr="0046612E" w:rsidRDefault="0046612E" w:rsidP="0058078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6612E">
              <w:rPr>
                <w:rFonts w:ascii="Times New Roman" w:hAnsi="Times New Roman" w:cs="Times New Roman"/>
              </w:rPr>
              <w:t>Wykręcane antywibracyjne nóżki zapobiegające niekontrolowanemu przesuwaniu.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0DB4" w14:textId="4D9CB9FD" w:rsidR="00580785" w:rsidRPr="00095828" w:rsidRDefault="00E11893" w:rsidP="00580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6F4E" w14:textId="77777777" w:rsidR="00580785" w:rsidRPr="00095828" w:rsidRDefault="00580785" w:rsidP="00580785">
            <w:pPr>
              <w:rPr>
                <w:sz w:val="24"/>
                <w:szCs w:val="24"/>
              </w:rPr>
            </w:pPr>
          </w:p>
        </w:tc>
      </w:tr>
      <w:tr w:rsidR="00580785" w:rsidRPr="00095828" w14:paraId="05EF5680" w14:textId="77777777" w:rsidTr="0046612E">
        <w:trPr>
          <w:trHeight w:val="598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4577" w14:textId="458A3D7D" w:rsidR="00580785" w:rsidRPr="0046612E" w:rsidRDefault="006C48AA" w:rsidP="00580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76248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2E0D" w14:textId="77777777" w:rsidR="0046612E" w:rsidRPr="0046612E" w:rsidRDefault="0046612E" w:rsidP="0046612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6612E">
              <w:rPr>
                <w:rFonts w:ascii="Times New Roman" w:hAnsi="Times New Roman" w:cs="Times New Roman"/>
              </w:rPr>
              <w:t xml:space="preserve">Maksymalne wymiary zewnętrzne wraz ze wszystkimi wystającymi gniazdami: szerokość 210 mm/ </w:t>
            </w:r>
          </w:p>
          <w:p w14:paraId="0B12C3F8" w14:textId="0F74976F" w:rsidR="00580785" w:rsidRPr="0046612E" w:rsidRDefault="0046612E" w:rsidP="0046612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46612E">
              <w:rPr>
                <w:rFonts w:ascii="Times New Roman" w:hAnsi="Times New Roman" w:cs="Times New Roman"/>
              </w:rPr>
              <w:t>głębokość 300 mm/ wysokość 160 mm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BD7C" w14:textId="1097EF63" w:rsidR="00580785" w:rsidRPr="00095828" w:rsidRDefault="00E11893" w:rsidP="00580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2752" w14:textId="77777777" w:rsidR="00580785" w:rsidRPr="00095828" w:rsidRDefault="00580785" w:rsidP="00580785">
            <w:pPr>
              <w:rPr>
                <w:sz w:val="24"/>
                <w:szCs w:val="24"/>
              </w:rPr>
            </w:pPr>
          </w:p>
        </w:tc>
      </w:tr>
      <w:tr w:rsidR="00580785" w:rsidRPr="00095828" w14:paraId="76F6D470" w14:textId="77777777" w:rsidTr="0046612E">
        <w:trPr>
          <w:trHeight w:val="276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9DB2" w14:textId="51548E04" w:rsidR="00580785" w:rsidRPr="0046612E" w:rsidRDefault="006C48AA" w:rsidP="00580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6248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90B4" w14:textId="08CE3C85" w:rsidR="00580785" w:rsidRPr="0046612E" w:rsidRDefault="00580785" w:rsidP="0046612E">
            <w:pPr>
              <w:rPr>
                <w:sz w:val="22"/>
                <w:szCs w:val="22"/>
              </w:rPr>
            </w:pPr>
            <w:r w:rsidRPr="0046612E">
              <w:rPr>
                <w:sz w:val="22"/>
                <w:szCs w:val="22"/>
              </w:rPr>
              <w:t xml:space="preserve">Gwarancja 24 miesiące.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1777" w14:textId="2FC75F97" w:rsidR="00580785" w:rsidRPr="00095828" w:rsidRDefault="00E11893" w:rsidP="00580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146A" w14:textId="77777777" w:rsidR="00580785" w:rsidRPr="00095828" w:rsidRDefault="00580785" w:rsidP="00580785">
            <w:pPr>
              <w:rPr>
                <w:sz w:val="24"/>
                <w:szCs w:val="24"/>
              </w:rPr>
            </w:pPr>
          </w:p>
        </w:tc>
      </w:tr>
      <w:tr w:rsidR="0046612E" w:rsidRPr="00095828" w14:paraId="305A65E0" w14:textId="77777777" w:rsidTr="006C48AA">
        <w:trPr>
          <w:trHeight w:val="288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4E93" w14:textId="02BE08BE" w:rsidR="0046612E" w:rsidRPr="0046612E" w:rsidRDefault="0046612E" w:rsidP="00580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</w:t>
            </w:r>
          </w:p>
        </w:tc>
        <w:tc>
          <w:tcPr>
            <w:tcW w:w="10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3392" w14:textId="46EABEDA" w:rsidR="0046612E" w:rsidRPr="006C48AA" w:rsidRDefault="006C48AA" w:rsidP="006C48AA">
            <w:pPr>
              <w:rPr>
                <w:sz w:val="22"/>
                <w:szCs w:val="22"/>
              </w:rPr>
            </w:pPr>
            <w:r w:rsidRPr="006C48AA">
              <w:rPr>
                <w:sz w:val="22"/>
                <w:szCs w:val="22"/>
              </w:rPr>
              <w:t>Dostawa i</w:t>
            </w:r>
            <w:r w:rsidR="0046612E" w:rsidRPr="006C48AA">
              <w:rPr>
                <w:sz w:val="22"/>
                <w:szCs w:val="22"/>
              </w:rPr>
              <w:t xml:space="preserve"> wniesieni</w:t>
            </w:r>
            <w:r w:rsidRPr="006C48AA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(na wskazane miejsce</w:t>
            </w:r>
            <w:r w:rsidR="0046612E" w:rsidRPr="006C48AA">
              <w:rPr>
                <w:sz w:val="22"/>
                <w:szCs w:val="22"/>
              </w:rPr>
              <w:t xml:space="preserve">- I piętro+ schody) </w:t>
            </w:r>
            <w:r w:rsidRPr="006C48AA">
              <w:rPr>
                <w:sz w:val="22"/>
                <w:szCs w:val="22"/>
              </w:rPr>
              <w:t xml:space="preserve">oraz instalacja zamrażarki i systemu awaryjnego podtrzymania temperatury 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14:paraId="5DA43D88" w14:textId="0EAAE74B" w:rsidR="0046612E" w:rsidRPr="00095828" w:rsidRDefault="00E11893" w:rsidP="00580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</w:tcPr>
          <w:p w14:paraId="00D96DEA" w14:textId="77777777" w:rsidR="0046612E" w:rsidRPr="00095828" w:rsidRDefault="0046612E" w:rsidP="00580785">
            <w:pPr>
              <w:rPr>
                <w:sz w:val="24"/>
                <w:szCs w:val="24"/>
              </w:rPr>
            </w:pPr>
          </w:p>
        </w:tc>
      </w:tr>
      <w:tr w:rsidR="006C48AA" w:rsidRPr="00095828" w14:paraId="62784220" w14:textId="77777777" w:rsidTr="0076248D">
        <w:trPr>
          <w:trHeight w:val="23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94C9" w14:textId="6B0199E9" w:rsidR="006C48AA" w:rsidRDefault="006C48AA" w:rsidP="00580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 </w:t>
            </w:r>
          </w:p>
        </w:tc>
        <w:tc>
          <w:tcPr>
            <w:tcW w:w="10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AD6C" w14:textId="4BA287B6" w:rsidR="0076248D" w:rsidRPr="006C48AA" w:rsidRDefault="006C48AA" w:rsidP="0046612E">
            <w:pPr>
              <w:rPr>
                <w:sz w:val="22"/>
                <w:szCs w:val="22"/>
              </w:rPr>
            </w:pPr>
            <w:r w:rsidRPr="006C48AA">
              <w:rPr>
                <w:sz w:val="22"/>
                <w:szCs w:val="22"/>
              </w:rPr>
              <w:t xml:space="preserve">Szkolenie personelu 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14:paraId="4D59F03C" w14:textId="4D77EE01" w:rsidR="006C48AA" w:rsidRPr="00095828" w:rsidRDefault="00E11893" w:rsidP="00580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</w:tcPr>
          <w:p w14:paraId="0E620C23" w14:textId="77777777" w:rsidR="006C48AA" w:rsidRPr="00095828" w:rsidRDefault="006C48AA" w:rsidP="00580785">
            <w:pPr>
              <w:rPr>
                <w:sz w:val="24"/>
                <w:szCs w:val="24"/>
              </w:rPr>
            </w:pPr>
          </w:p>
        </w:tc>
      </w:tr>
      <w:tr w:rsidR="0076248D" w:rsidRPr="00095828" w14:paraId="21E3360F" w14:textId="77777777" w:rsidTr="006C48AA">
        <w:trPr>
          <w:trHeight w:val="26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3C70" w14:textId="52FA5CA6" w:rsidR="0076248D" w:rsidRDefault="0076248D" w:rsidP="005807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10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97E3" w14:textId="4E186A00" w:rsidR="0076248D" w:rsidRPr="006C48AA" w:rsidRDefault="0076248D" w:rsidP="00466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Dostawa do 31.07.2024 r. 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4" w:space="0" w:color="auto"/>
            </w:tcBorders>
          </w:tcPr>
          <w:p w14:paraId="3E01BB67" w14:textId="203DEA95" w:rsidR="0076248D" w:rsidRDefault="0076248D" w:rsidP="00580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Tak </w:t>
            </w: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</w:tcPr>
          <w:p w14:paraId="637F3363" w14:textId="77777777" w:rsidR="0076248D" w:rsidRPr="00095828" w:rsidRDefault="0076248D" w:rsidP="00580785">
            <w:pPr>
              <w:rPr>
                <w:sz w:val="24"/>
                <w:szCs w:val="24"/>
              </w:rPr>
            </w:pPr>
          </w:p>
        </w:tc>
      </w:tr>
    </w:tbl>
    <w:p w14:paraId="30BBA977" w14:textId="35EE9CE2" w:rsidR="00062696" w:rsidRPr="00095828" w:rsidRDefault="00062696" w:rsidP="00062696">
      <w:pPr>
        <w:rPr>
          <w:sz w:val="24"/>
          <w:szCs w:val="24"/>
        </w:rPr>
      </w:pPr>
    </w:p>
    <w:p w14:paraId="2A610ADB" w14:textId="77777777" w:rsidR="00062696" w:rsidRPr="006C48AA" w:rsidRDefault="00062696" w:rsidP="001111A5">
      <w:pPr>
        <w:spacing w:line="480" w:lineRule="auto"/>
        <w:rPr>
          <w:sz w:val="22"/>
          <w:szCs w:val="22"/>
        </w:rPr>
      </w:pPr>
      <w:r w:rsidRPr="006C48AA">
        <w:rPr>
          <w:sz w:val="22"/>
          <w:szCs w:val="22"/>
        </w:rPr>
        <w:t xml:space="preserve">Cena netto  ……………………………….  </w:t>
      </w:r>
    </w:p>
    <w:p w14:paraId="67EA381E" w14:textId="77777777" w:rsidR="00062696" w:rsidRPr="006C48AA" w:rsidRDefault="00062696" w:rsidP="001111A5">
      <w:pPr>
        <w:spacing w:line="480" w:lineRule="auto"/>
        <w:rPr>
          <w:sz w:val="22"/>
          <w:szCs w:val="22"/>
        </w:rPr>
      </w:pPr>
      <w:r w:rsidRPr="006C48AA">
        <w:rPr>
          <w:sz w:val="22"/>
          <w:szCs w:val="22"/>
        </w:rPr>
        <w:t xml:space="preserve">(stawka VAT ………………………… %) </w:t>
      </w:r>
    </w:p>
    <w:p w14:paraId="6C48728F" w14:textId="724446E8" w:rsidR="00940ECE" w:rsidRPr="006C48AA" w:rsidRDefault="00062696" w:rsidP="001111A5">
      <w:pPr>
        <w:spacing w:line="480" w:lineRule="auto"/>
        <w:rPr>
          <w:sz w:val="22"/>
          <w:szCs w:val="22"/>
        </w:rPr>
      </w:pPr>
      <w:r w:rsidRPr="006C48AA">
        <w:rPr>
          <w:b/>
          <w:sz w:val="22"/>
          <w:szCs w:val="22"/>
        </w:rPr>
        <w:t>Cena brutto: ………………</w:t>
      </w:r>
      <w:r w:rsidR="001111A5" w:rsidRPr="006C48AA">
        <w:rPr>
          <w:b/>
          <w:sz w:val="22"/>
          <w:szCs w:val="22"/>
        </w:rPr>
        <w:t>………</w:t>
      </w:r>
      <w:r w:rsidRPr="006C48AA">
        <w:rPr>
          <w:b/>
          <w:sz w:val="22"/>
          <w:szCs w:val="22"/>
        </w:rPr>
        <w:t>…….</w:t>
      </w:r>
    </w:p>
    <w:sectPr w:rsidR="00940ECE" w:rsidRPr="006C48AA" w:rsidSect="00D766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F78E9"/>
    <w:multiLevelType w:val="hybridMultilevel"/>
    <w:tmpl w:val="4246E8B2"/>
    <w:lvl w:ilvl="0" w:tplc="7D0CA8C8">
      <w:start w:val="1"/>
      <w:numFmt w:val="decimal"/>
      <w:lvlText w:val="%1."/>
      <w:lvlJc w:val="left"/>
      <w:pPr>
        <w:ind w:left="690" w:hanging="360"/>
      </w:pPr>
      <w:rPr>
        <w:rFonts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1220166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09D"/>
    <w:rsid w:val="00062696"/>
    <w:rsid w:val="000804EC"/>
    <w:rsid w:val="00095828"/>
    <w:rsid w:val="000F141F"/>
    <w:rsid w:val="001111A5"/>
    <w:rsid w:val="00120A8B"/>
    <w:rsid w:val="00254178"/>
    <w:rsid w:val="00396A04"/>
    <w:rsid w:val="0046612E"/>
    <w:rsid w:val="00475085"/>
    <w:rsid w:val="00503327"/>
    <w:rsid w:val="0051468F"/>
    <w:rsid w:val="00580785"/>
    <w:rsid w:val="005F209D"/>
    <w:rsid w:val="00657D9D"/>
    <w:rsid w:val="006C48AA"/>
    <w:rsid w:val="00751C1E"/>
    <w:rsid w:val="0076248D"/>
    <w:rsid w:val="00940ECE"/>
    <w:rsid w:val="00B31DA8"/>
    <w:rsid w:val="00C01BB5"/>
    <w:rsid w:val="00D34FCA"/>
    <w:rsid w:val="00D7665D"/>
    <w:rsid w:val="00E11893"/>
    <w:rsid w:val="00E64AB9"/>
    <w:rsid w:val="00ED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2A9C"/>
  <w15:chartTrackingRefBased/>
  <w15:docId w15:val="{4F1F3076-77D5-482E-9D88-94D38D79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6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209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209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209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209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209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209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209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209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209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2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2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2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20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20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20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20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20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20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20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F2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209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F2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209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F20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20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F20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2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20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209D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1111A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9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605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Piotrków Trybunalski - Alicja Wezyk</dc:creator>
  <cp:keywords/>
  <dc:description/>
  <cp:lastModifiedBy>PSSE Piotrków Trybunalski - Alicja Wezyk</cp:lastModifiedBy>
  <cp:revision>10</cp:revision>
  <cp:lastPrinted>2024-06-12T06:53:00Z</cp:lastPrinted>
  <dcterms:created xsi:type="dcterms:W3CDTF">2024-05-21T11:30:00Z</dcterms:created>
  <dcterms:modified xsi:type="dcterms:W3CDTF">2024-06-12T07:03:00Z</dcterms:modified>
</cp:coreProperties>
</file>