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1A52B8C0" w:rsidR="00B30A96" w:rsidRPr="00E307A0" w:rsidRDefault="00B30A96" w:rsidP="00763710">
      <w:pPr>
        <w:spacing w:after="0"/>
        <w:rPr>
          <w:rFonts w:ascii="Arial" w:hAnsi="Arial" w:cs="Arial"/>
        </w:rPr>
      </w:pPr>
      <w:bookmarkStart w:id="0" w:name="_Hlk104290199"/>
      <w:bookmarkEnd w:id="0"/>
      <w:r w:rsidRPr="00E307A0">
        <w:rPr>
          <w:rFonts w:ascii="Arial" w:hAnsi="Arial" w:cs="Arial"/>
        </w:rPr>
        <w:t xml:space="preserve">Gdańsk, dnia   </w:t>
      </w:r>
      <w:r w:rsidR="00763710">
        <w:rPr>
          <w:rFonts w:ascii="Arial" w:hAnsi="Arial" w:cs="Arial"/>
        </w:rPr>
        <w:t>29</w:t>
      </w:r>
      <w:r w:rsidR="008A23CD" w:rsidRPr="00E307A0">
        <w:rPr>
          <w:rFonts w:ascii="Arial" w:hAnsi="Arial" w:cs="Arial"/>
        </w:rPr>
        <w:t>.</w:t>
      </w:r>
      <w:r w:rsidR="00E307A0" w:rsidRPr="00E307A0">
        <w:rPr>
          <w:rFonts w:ascii="Arial" w:hAnsi="Arial" w:cs="Arial"/>
        </w:rPr>
        <w:t>10</w:t>
      </w:r>
      <w:r w:rsidR="008A23CD" w:rsidRPr="00E307A0">
        <w:rPr>
          <w:rFonts w:ascii="Arial" w:hAnsi="Arial" w:cs="Arial"/>
        </w:rPr>
        <w:t>.</w:t>
      </w:r>
      <w:r w:rsidRPr="00E307A0">
        <w:rPr>
          <w:rFonts w:ascii="Arial" w:hAnsi="Arial" w:cs="Arial"/>
        </w:rPr>
        <w:t>202</w:t>
      </w:r>
      <w:r w:rsidR="008A23CD" w:rsidRPr="00E307A0">
        <w:rPr>
          <w:rFonts w:ascii="Arial" w:hAnsi="Arial" w:cs="Arial"/>
        </w:rPr>
        <w:t>5</w:t>
      </w:r>
      <w:r w:rsidRPr="00E307A0">
        <w:rPr>
          <w:rFonts w:ascii="Arial" w:hAnsi="Arial" w:cs="Arial"/>
        </w:rPr>
        <w:t xml:space="preserve"> r.</w:t>
      </w:r>
    </w:p>
    <w:p w14:paraId="2BFD15E7" w14:textId="42889B64" w:rsidR="00B30A96" w:rsidRPr="00E307A0" w:rsidRDefault="00B30A96" w:rsidP="00763710">
      <w:pPr>
        <w:spacing w:after="0"/>
        <w:rPr>
          <w:rFonts w:ascii="Arial" w:hAnsi="Arial" w:cs="Arial"/>
        </w:rPr>
      </w:pPr>
      <w:r w:rsidRPr="00E307A0">
        <w:rPr>
          <w:rFonts w:ascii="Arial" w:hAnsi="Arial" w:cs="Arial"/>
        </w:rPr>
        <w:t>RDOŚ-Gd-WOO.420.</w:t>
      </w:r>
      <w:r w:rsidR="0001620F" w:rsidRPr="00E307A0">
        <w:rPr>
          <w:rFonts w:ascii="Arial" w:hAnsi="Arial" w:cs="Arial"/>
        </w:rPr>
        <w:t>70</w:t>
      </w:r>
      <w:r w:rsidRPr="00E307A0">
        <w:rPr>
          <w:rFonts w:ascii="Arial" w:hAnsi="Arial" w:cs="Arial"/>
        </w:rPr>
        <w:t>.202</w:t>
      </w:r>
      <w:r w:rsidR="008A23CD" w:rsidRPr="00E307A0">
        <w:rPr>
          <w:rFonts w:ascii="Arial" w:hAnsi="Arial" w:cs="Arial"/>
        </w:rPr>
        <w:t>5</w:t>
      </w:r>
      <w:r w:rsidRPr="00E307A0">
        <w:rPr>
          <w:rFonts w:ascii="Arial" w:hAnsi="Arial" w:cs="Arial"/>
        </w:rPr>
        <w:t>.AM.</w:t>
      </w:r>
      <w:r w:rsidR="00E307A0" w:rsidRPr="00E307A0">
        <w:rPr>
          <w:rFonts w:ascii="Arial" w:hAnsi="Arial" w:cs="Arial"/>
        </w:rPr>
        <w:t>7</w:t>
      </w:r>
      <w:r w:rsidRPr="00E307A0">
        <w:rPr>
          <w:rFonts w:ascii="Arial" w:hAnsi="Arial" w:cs="Arial"/>
        </w:rPr>
        <w:t>.</w:t>
      </w:r>
    </w:p>
    <w:p w14:paraId="273E1038" w14:textId="77777777" w:rsidR="00B30A96" w:rsidRPr="00E307A0" w:rsidRDefault="00B30A96" w:rsidP="00763710">
      <w:pPr>
        <w:spacing w:after="0"/>
        <w:rPr>
          <w:rFonts w:ascii="Arial" w:hAnsi="Arial" w:cs="Arial"/>
          <w:i/>
        </w:rPr>
      </w:pPr>
      <w:r w:rsidRPr="00E307A0">
        <w:rPr>
          <w:rFonts w:ascii="Arial" w:hAnsi="Arial" w:cs="Arial"/>
          <w:i/>
        </w:rPr>
        <w:t>/</w:t>
      </w:r>
      <w:proofErr w:type="spellStart"/>
      <w:r w:rsidRPr="00E307A0">
        <w:rPr>
          <w:rFonts w:ascii="Arial" w:hAnsi="Arial" w:cs="Arial"/>
          <w:i/>
        </w:rPr>
        <w:t>zpo</w:t>
      </w:r>
      <w:proofErr w:type="spellEnd"/>
      <w:r w:rsidRPr="00E307A0">
        <w:rPr>
          <w:rFonts w:ascii="Arial" w:hAnsi="Arial" w:cs="Arial"/>
          <w:i/>
        </w:rPr>
        <w:t>/</w:t>
      </w:r>
    </w:p>
    <w:p w14:paraId="7B48CA9E" w14:textId="77777777" w:rsidR="001B6D64" w:rsidRPr="00E307A0" w:rsidRDefault="001B6D64" w:rsidP="0076371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E307A0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9F5D75" w:rsidRDefault="001B6D64" w:rsidP="00763710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2C788679" w14:textId="7E34CEA4" w:rsidR="0001620F" w:rsidRPr="00E307A0" w:rsidRDefault="001B6D64" w:rsidP="00763710">
      <w:pPr>
        <w:spacing w:after="0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Gdańsku, stosownie do art. 49</w:t>
      </w:r>
      <w:r w:rsidR="005407DA">
        <w:rPr>
          <w:rFonts w:ascii="Arial" w:eastAsia="Times New Roman" w:hAnsi="Arial" w:cs="Arial"/>
          <w:sz w:val="21"/>
          <w:szCs w:val="21"/>
          <w:lang w:eastAsia="pl-PL"/>
        </w:rPr>
        <w:t xml:space="preserve"> oraz art. 106 ust. 2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</w:t>
      </w:r>
      <w:r w:rsidR="008A23CD"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>, w związku z art. 74 ust. 3 oraz art. 75 ust. 1 pkt.</w:t>
      </w:r>
      <w:r w:rsidR="005407DA">
        <w:rPr>
          <w:rFonts w:ascii="Arial" w:eastAsia="Times New Roman" w:hAnsi="Arial" w:cs="Arial"/>
          <w:sz w:val="21"/>
          <w:szCs w:val="21"/>
          <w:lang w:eastAsia="pl-PL"/>
        </w:rPr>
        <w:t xml:space="preserve"> 1 lit.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 r</w:t>
      </w:r>
      <w:r w:rsidR="005407DA">
        <w:rPr>
          <w:rFonts w:ascii="Arial" w:eastAsia="Times New Roman" w:hAnsi="Arial" w:cs="Arial"/>
          <w:sz w:val="21"/>
          <w:szCs w:val="21"/>
          <w:lang w:eastAsia="pl-PL"/>
        </w:rPr>
        <w:t>).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</w:t>
      </w:r>
      <w:r w:rsidR="008A23CD"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E307A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E307A0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E307A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BF22B8" w:rsidRPr="00E307A0">
        <w:rPr>
          <w:rFonts w:ascii="Arial" w:eastAsia="Times New Roman" w:hAnsi="Arial" w:cs="Arial"/>
          <w:bCs/>
          <w:sz w:val="21"/>
          <w:szCs w:val="21"/>
          <w:lang w:eastAsia="pl-PL"/>
        </w:rPr>
        <w:t>, że w</w:t>
      </w:r>
      <w:r w:rsidR="00E307A0" w:rsidRPr="00E307A0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BF22B8" w:rsidRPr="00E307A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postepowaniu </w:t>
      </w:r>
      <w:r w:rsidR="00BF22B8" w:rsidRPr="00E307A0">
        <w:rPr>
          <w:rFonts w:ascii="Arial" w:eastAsia="Times New Roman" w:hAnsi="Arial" w:cs="Arial"/>
          <w:sz w:val="21"/>
          <w:szCs w:val="21"/>
          <w:lang w:eastAsia="pl-PL"/>
        </w:rPr>
        <w:t>o wydanie decyzji o środowiskowych uwarunkowaniach dla przedsięwzięcia</w:t>
      </w:r>
      <w:r w:rsidR="00BF22B8" w:rsidRPr="00E307A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pn.: </w:t>
      </w:r>
      <w:r w:rsidR="00BF22B8" w:rsidRPr="00E307A0">
        <w:rPr>
          <w:rFonts w:ascii="Arial" w:hAnsi="Arial" w:cs="Arial"/>
          <w:b/>
          <w:sz w:val="21"/>
          <w:szCs w:val="21"/>
        </w:rPr>
        <w:t>Zmiana warunków eksploatacyjnych wybranych elektrowni wiatrowych wchodzących w skład istniejącej farmy wiatrowej „Dzierzgoń-Stary Targ</w:t>
      </w:r>
      <w:r w:rsidR="00BF22B8" w:rsidRPr="00E307A0">
        <w:rPr>
          <w:rFonts w:ascii="Arial" w:hAnsi="Arial" w:cs="Arial"/>
          <w:bCs/>
          <w:sz w:val="21"/>
          <w:szCs w:val="21"/>
        </w:rPr>
        <w:t>”, realizowanej na działkach zgodnie z załącznikiem 1.</w:t>
      </w:r>
      <w:r w:rsidR="0001620F" w:rsidRPr="00E307A0">
        <w:rPr>
          <w:rFonts w:ascii="Arial" w:eastAsia="Times New Roman" w:hAnsi="Arial" w:cs="Arial"/>
          <w:bCs/>
          <w:sz w:val="21"/>
          <w:szCs w:val="21"/>
          <w:lang w:eastAsia="pl-PL"/>
        </w:rPr>
        <w:t>:</w:t>
      </w:r>
    </w:p>
    <w:p w14:paraId="7727AD95" w14:textId="0CE6C90E" w:rsidR="0001620F" w:rsidRPr="00E307A0" w:rsidRDefault="00E307A0" w:rsidP="00763710">
      <w:pPr>
        <w:pStyle w:val="Akapitzlist"/>
        <w:numPr>
          <w:ilvl w:val="0"/>
          <w:numId w:val="35"/>
        </w:numPr>
        <w:spacing w:after="0"/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</w:pPr>
      <w:r w:rsidRPr="00E307A0">
        <w:rPr>
          <w:rFonts w:ascii="Arial" w:hAnsi="Arial" w:cs="Arial"/>
          <w:bCs/>
          <w:sz w:val="21"/>
          <w:szCs w:val="21"/>
        </w:rPr>
        <w:t xml:space="preserve">Ponownie </w:t>
      </w:r>
      <w:r w:rsidR="0001620F" w:rsidRPr="00E307A0">
        <w:rPr>
          <w:rFonts w:ascii="Arial" w:hAnsi="Arial" w:cs="Arial"/>
          <w:bCs/>
          <w:sz w:val="21"/>
          <w:szCs w:val="21"/>
        </w:rPr>
        <w:t>wystąpi</w:t>
      </w:r>
      <w:r w:rsidR="00BF22B8" w:rsidRPr="00E307A0">
        <w:rPr>
          <w:rFonts w:ascii="Arial" w:hAnsi="Arial" w:cs="Arial"/>
          <w:bCs/>
          <w:sz w:val="21"/>
          <w:szCs w:val="21"/>
        </w:rPr>
        <w:t>ono</w:t>
      </w:r>
      <w:r w:rsidR="0001620F" w:rsidRPr="00E307A0">
        <w:rPr>
          <w:rFonts w:ascii="Arial" w:hAnsi="Arial" w:cs="Arial"/>
          <w:bCs/>
          <w:sz w:val="21"/>
          <w:szCs w:val="21"/>
        </w:rPr>
        <w:t xml:space="preserve"> </w:t>
      </w:r>
      <w:r w:rsidR="005B77E5" w:rsidRPr="00E307A0">
        <w:rPr>
          <w:rFonts w:ascii="Arial" w:hAnsi="Arial" w:cs="Arial"/>
          <w:bCs/>
          <w:sz w:val="21"/>
          <w:szCs w:val="21"/>
        </w:rPr>
        <w:t xml:space="preserve">do </w:t>
      </w:r>
      <w:r w:rsidR="005B77E5" w:rsidRPr="00E307A0">
        <w:rPr>
          <w:rFonts w:ascii="Arial" w:hAnsi="Arial" w:cs="Arial"/>
          <w:sz w:val="21"/>
          <w:szCs w:val="21"/>
        </w:rPr>
        <w:t>Państwowego Gospodarstwa Wodnego Wody Polskie, Zarząd Zlewni w</w:t>
      </w:r>
      <w:r w:rsidR="005407DA">
        <w:rPr>
          <w:rFonts w:ascii="Arial" w:hAnsi="Arial" w:cs="Arial"/>
          <w:sz w:val="21"/>
          <w:szCs w:val="21"/>
        </w:rPr>
        <w:t> </w:t>
      </w:r>
      <w:r w:rsidRPr="00E307A0">
        <w:rPr>
          <w:rFonts w:ascii="Arial" w:hAnsi="Arial" w:cs="Arial"/>
          <w:sz w:val="21"/>
          <w:szCs w:val="21"/>
        </w:rPr>
        <w:t>Elblągu</w:t>
      </w:r>
      <w:r w:rsidR="005B77E5" w:rsidRPr="00E307A0">
        <w:rPr>
          <w:rFonts w:ascii="Arial" w:hAnsi="Arial" w:cs="Arial"/>
          <w:sz w:val="21"/>
          <w:szCs w:val="21"/>
        </w:rPr>
        <w:t xml:space="preserve"> oraz do Państwowego Powiatowego Inspektora Sanitarnego w Malborku</w:t>
      </w:r>
      <w:r w:rsidR="005B77E5" w:rsidRPr="00E307A0">
        <w:rPr>
          <w:rFonts w:ascii="Arial" w:hAnsi="Arial" w:cs="Arial"/>
          <w:bCs/>
          <w:sz w:val="21"/>
          <w:szCs w:val="21"/>
        </w:rPr>
        <w:t xml:space="preserve"> </w:t>
      </w:r>
      <w:r w:rsidR="0001620F" w:rsidRPr="00E307A0">
        <w:rPr>
          <w:rFonts w:ascii="Arial" w:hAnsi="Arial" w:cs="Arial"/>
          <w:bCs/>
          <w:sz w:val="21"/>
          <w:szCs w:val="21"/>
        </w:rPr>
        <w:t>o</w:t>
      </w:r>
      <w:r w:rsidR="005407DA">
        <w:rPr>
          <w:rFonts w:ascii="Arial" w:hAnsi="Arial" w:cs="Arial"/>
          <w:bCs/>
          <w:sz w:val="21"/>
          <w:szCs w:val="21"/>
        </w:rPr>
        <w:t> </w:t>
      </w:r>
      <w:r w:rsidR="0001620F" w:rsidRPr="00E307A0">
        <w:rPr>
          <w:rFonts w:ascii="Arial" w:hAnsi="Arial" w:cs="Arial"/>
          <w:bCs/>
          <w:sz w:val="21"/>
          <w:szCs w:val="21"/>
        </w:rPr>
        <w:t>opinię/uzgodnienie co do konieczności przeprowadzenia oceny oddziaływania przedsięwzięcia na środowisko i ewentualne określenie zakresu raportu</w:t>
      </w:r>
      <w:r w:rsidR="005B77E5" w:rsidRPr="00E307A0">
        <w:rPr>
          <w:rFonts w:ascii="Arial" w:hAnsi="Arial" w:cs="Arial"/>
          <w:bCs/>
          <w:sz w:val="21"/>
          <w:szCs w:val="21"/>
        </w:rPr>
        <w:t>.</w:t>
      </w:r>
    </w:p>
    <w:p w14:paraId="2059D6F1" w14:textId="219C7DF2" w:rsidR="00B4699C" w:rsidRPr="00E307A0" w:rsidRDefault="00B654C3" w:rsidP="00763710">
      <w:pPr>
        <w:spacing w:after="0"/>
        <w:rPr>
          <w:rFonts w:ascii="Arial" w:hAnsi="Arial" w:cs="Arial"/>
          <w:sz w:val="21"/>
          <w:szCs w:val="21"/>
        </w:rPr>
      </w:pPr>
      <w:r w:rsidRPr="00E307A0">
        <w:rPr>
          <w:rFonts w:ascii="Arial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</w:t>
      </w:r>
      <w:r w:rsidR="004D1008" w:rsidRPr="00E307A0">
        <w:rPr>
          <w:rFonts w:ascii="Arial" w:hAnsi="Arial" w:cs="Arial"/>
          <w:sz w:val="21"/>
          <w:szCs w:val="21"/>
        </w:rPr>
        <w:t xml:space="preserve"> ul.</w:t>
      </w:r>
      <w:r w:rsidR="00B30A96" w:rsidRPr="00E307A0">
        <w:rPr>
          <w:rFonts w:ascii="Arial" w:hAnsi="Arial" w:cs="Arial"/>
          <w:sz w:val="21"/>
          <w:szCs w:val="21"/>
        </w:rPr>
        <w:t> </w:t>
      </w:r>
      <w:r w:rsidR="004D1008" w:rsidRPr="00E307A0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E307A0">
        <w:rPr>
          <w:rFonts w:ascii="Arial" w:hAnsi="Arial" w:cs="Arial"/>
          <w:sz w:val="21"/>
          <w:szCs w:val="21"/>
        </w:rPr>
        <w:t> </w:t>
      </w:r>
      <w:r w:rsidR="004D1008" w:rsidRPr="00E307A0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E307A0" w:rsidRDefault="00B4699C" w:rsidP="007637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E307A0" w:rsidRDefault="00B4699C" w:rsidP="007637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E307A0" w:rsidRDefault="00B4699C" w:rsidP="007637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9F5D75" w:rsidRDefault="001B6D64" w:rsidP="00763710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E307A0" w:rsidRDefault="00B4699C" w:rsidP="007637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E307A0" w:rsidRDefault="00B4699C" w:rsidP="0076371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07A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9F5D75" w:rsidRDefault="002C7708" w:rsidP="00763710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E307A0" w:rsidRDefault="00B4699C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307A0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E307A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E307A0" w:rsidRDefault="00B4699C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307A0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E307A0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E307A0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E307A0" w:rsidRDefault="00B4699C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307A0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E307A0" w:rsidRDefault="00B4699C" w:rsidP="0076371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E307A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E307A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E307A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E307A0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E307A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E307A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E307A0" w:rsidRDefault="005A4671" w:rsidP="007637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307A0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E307A0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E307A0">
        <w:rPr>
          <w:rFonts w:ascii="Arial" w:hAnsi="Arial" w:cs="Arial"/>
          <w:iCs/>
          <w:sz w:val="16"/>
          <w:szCs w:val="16"/>
          <w:u w:val="single"/>
        </w:rPr>
        <w:t>:</w:t>
      </w:r>
      <w:r w:rsidRPr="00E307A0">
        <w:rPr>
          <w:rFonts w:ascii="Arial" w:hAnsi="Arial" w:cs="Arial"/>
          <w:i/>
          <w:sz w:val="16"/>
          <w:szCs w:val="16"/>
        </w:rPr>
        <w:t xml:space="preserve"> </w:t>
      </w:r>
      <w:r w:rsidRPr="00E307A0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E307A0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E307A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307A0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E307A0" w:rsidRDefault="005A4671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E2CE90" w14:textId="77777777" w:rsidR="002C7708" w:rsidRPr="009F5D75" w:rsidRDefault="002C7708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72A61DE" w14:textId="77777777" w:rsidR="002C7708" w:rsidRPr="009F5D75" w:rsidRDefault="002C7708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9F5D75" w:rsidRDefault="002C7708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9F5D75" w:rsidRDefault="002C7708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9F5D75" w:rsidRDefault="002C7708" w:rsidP="0076371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E307A0" w:rsidRDefault="00B4699C" w:rsidP="0076371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07A0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E307A0" w:rsidRDefault="00B4699C" w:rsidP="0076371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307A0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E307A0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E307A0" w:rsidRDefault="00B4699C" w:rsidP="0076371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307A0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E307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50B1B991" w:rsidR="00462637" w:rsidRPr="00E307A0" w:rsidRDefault="00B4699C" w:rsidP="00763710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E307A0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E5032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665907" w:rsidRPr="00E307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E307A0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E307A0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76371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6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7"/>
  </w:num>
  <w:num w:numId="7" w16cid:durableId="1056467346">
    <w:abstractNumId w:val="31"/>
  </w:num>
  <w:num w:numId="8" w16cid:durableId="1739478012">
    <w:abstractNumId w:val="15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1"/>
  </w:num>
  <w:num w:numId="12" w16cid:durableId="948467316">
    <w:abstractNumId w:val="33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7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9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30"/>
  </w:num>
  <w:num w:numId="32" w16cid:durableId="1273243249">
    <w:abstractNumId w:val="20"/>
  </w:num>
  <w:num w:numId="33" w16cid:durableId="547450287">
    <w:abstractNumId w:val="8"/>
  </w:num>
  <w:num w:numId="34" w16cid:durableId="2102876231">
    <w:abstractNumId w:val="25"/>
  </w:num>
  <w:num w:numId="35" w16cid:durableId="1674913970">
    <w:abstractNumId w:val="34"/>
  </w:num>
  <w:num w:numId="36" w16cid:durableId="177832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43B2"/>
    <w:rsid w:val="000F0D13"/>
    <w:rsid w:val="00157436"/>
    <w:rsid w:val="00192185"/>
    <w:rsid w:val="001B6D64"/>
    <w:rsid w:val="001C4394"/>
    <w:rsid w:val="001C6F19"/>
    <w:rsid w:val="001D2822"/>
    <w:rsid w:val="0023492E"/>
    <w:rsid w:val="00240F17"/>
    <w:rsid w:val="00265E7E"/>
    <w:rsid w:val="002C3AE5"/>
    <w:rsid w:val="002C4D87"/>
    <w:rsid w:val="002C7708"/>
    <w:rsid w:val="00317464"/>
    <w:rsid w:val="00346B06"/>
    <w:rsid w:val="00357BCB"/>
    <w:rsid w:val="003765ED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407DA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462A"/>
    <w:rsid w:val="00665907"/>
    <w:rsid w:val="00667A9F"/>
    <w:rsid w:val="006846DA"/>
    <w:rsid w:val="006A3FDF"/>
    <w:rsid w:val="006D4BC6"/>
    <w:rsid w:val="006D5EB4"/>
    <w:rsid w:val="006E5032"/>
    <w:rsid w:val="00700337"/>
    <w:rsid w:val="00706806"/>
    <w:rsid w:val="00717EE8"/>
    <w:rsid w:val="00724997"/>
    <w:rsid w:val="00730A7A"/>
    <w:rsid w:val="00731C47"/>
    <w:rsid w:val="00763710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5D75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A96"/>
    <w:rsid w:val="00B4699C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00D34"/>
    <w:rsid w:val="00E01B46"/>
    <w:rsid w:val="00E307A0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2025-10-29T08:56:00Z</cp:lastPrinted>
  <dcterms:created xsi:type="dcterms:W3CDTF">2025-10-29T10:11:00Z</dcterms:created>
  <dcterms:modified xsi:type="dcterms:W3CDTF">2025-10-29T10:11:00Z</dcterms:modified>
</cp:coreProperties>
</file>