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4497" w14:textId="77777777" w:rsidR="00057463" w:rsidRPr="00172DCC" w:rsidRDefault="00057463">
      <w:pPr>
        <w:pStyle w:val="Standard"/>
        <w:tabs>
          <w:tab w:val="left" w:pos="4536"/>
        </w:tabs>
        <w:spacing w:before="0" w:after="0"/>
        <w:jc w:val="left"/>
        <w:rPr>
          <w:rFonts w:ascii="Calibri" w:hAnsi="Calibri" w:cs="Calibri"/>
          <w:sz w:val="22"/>
          <w:szCs w:val="22"/>
        </w:rPr>
      </w:pPr>
    </w:p>
    <w:p w14:paraId="1AD313F3" w14:textId="77777777" w:rsidR="00057463" w:rsidRPr="00172DCC" w:rsidRDefault="00057463">
      <w:pPr>
        <w:pStyle w:val="Standard"/>
        <w:tabs>
          <w:tab w:val="left" w:pos="4536"/>
        </w:tabs>
        <w:spacing w:before="0" w:after="0"/>
        <w:jc w:val="left"/>
        <w:rPr>
          <w:rFonts w:ascii="Calibri" w:hAnsi="Calibri" w:cs="Calibri"/>
          <w:sz w:val="22"/>
          <w:szCs w:val="22"/>
        </w:rPr>
      </w:pPr>
    </w:p>
    <w:p w14:paraId="2EB10282" w14:textId="6ECADD6B" w:rsidR="00057463" w:rsidRPr="00172DCC" w:rsidRDefault="003A10EF">
      <w:pPr>
        <w:pStyle w:val="Standard"/>
        <w:tabs>
          <w:tab w:val="left" w:pos="4536"/>
        </w:tabs>
        <w:spacing w:before="0" w:after="0"/>
        <w:jc w:val="left"/>
        <w:rPr>
          <w:rFonts w:ascii="Calibri" w:hAnsi="Calibri" w:cs="Calibri"/>
          <w:sz w:val="22"/>
          <w:szCs w:val="22"/>
        </w:rPr>
      </w:pPr>
      <w:r w:rsidRPr="00172DC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Lublin, </w:t>
      </w:r>
      <w:r w:rsidR="00A43A64">
        <w:rPr>
          <w:rFonts w:ascii="Calibri" w:hAnsi="Calibri" w:cs="Calibri"/>
          <w:sz w:val="22"/>
          <w:szCs w:val="22"/>
        </w:rPr>
        <w:t>12</w:t>
      </w:r>
      <w:r w:rsidRPr="00172DCC">
        <w:rPr>
          <w:rFonts w:ascii="Calibri" w:hAnsi="Calibri" w:cs="Calibri"/>
          <w:sz w:val="22"/>
          <w:szCs w:val="22"/>
        </w:rPr>
        <w:t>.0</w:t>
      </w:r>
      <w:r w:rsidR="009E3ACA">
        <w:rPr>
          <w:rFonts w:ascii="Calibri" w:hAnsi="Calibri" w:cs="Calibri"/>
          <w:sz w:val="22"/>
          <w:szCs w:val="22"/>
        </w:rPr>
        <w:t>3</w:t>
      </w:r>
      <w:r w:rsidR="00A93214">
        <w:rPr>
          <w:rFonts w:ascii="Calibri" w:hAnsi="Calibri" w:cs="Calibri"/>
          <w:sz w:val="22"/>
          <w:szCs w:val="22"/>
        </w:rPr>
        <w:t>.</w:t>
      </w:r>
      <w:r w:rsidRPr="00172DCC">
        <w:rPr>
          <w:rFonts w:ascii="Calibri" w:hAnsi="Calibri" w:cs="Calibri"/>
          <w:sz w:val="22"/>
          <w:szCs w:val="22"/>
        </w:rPr>
        <w:t>202</w:t>
      </w:r>
      <w:r w:rsidR="00A93214">
        <w:rPr>
          <w:rFonts w:ascii="Calibri" w:hAnsi="Calibri" w:cs="Calibri"/>
          <w:sz w:val="22"/>
          <w:szCs w:val="22"/>
        </w:rPr>
        <w:t>5</w:t>
      </w:r>
      <w:r w:rsidRPr="00172DCC">
        <w:rPr>
          <w:rFonts w:ascii="Calibri" w:hAnsi="Calibri" w:cs="Calibri"/>
          <w:sz w:val="22"/>
          <w:szCs w:val="22"/>
        </w:rPr>
        <w:t xml:space="preserve"> r. </w:t>
      </w:r>
    </w:p>
    <w:p w14:paraId="14125CB1" w14:textId="77777777" w:rsidR="00057463" w:rsidRPr="00172DCC" w:rsidRDefault="00057463">
      <w:pPr>
        <w:pStyle w:val="Standard"/>
        <w:tabs>
          <w:tab w:val="left" w:pos="4536"/>
        </w:tabs>
        <w:spacing w:before="0" w:after="0"/>
        <w:jc w:val="left"/>
        <w:rPr>
          <w:rFonts w:ascii="Calibri" w:hAnsi="Calibri" w:cs="Calibri"/>
          <w:sz w:val="22"/>
          <w:szCs w:val="22"/>
        </w:rPr>
      </w:pPr>
    </w:p>
    <w:p w14:paraId="1F7AB54A" w14:textId="77777777" w:rsidR="00057463" w:rsidRPr="00172DCC" w:rsidRDefault="003A10EF">
      <w:pPr>
        <w:pStyle w:val="Tekstpodstawowy"/>
        <w:shd w:val="clear" w:color="auto" w:fill="auto"/>
        <w:spacing w:after="244"/>
        <w:ind w:right="80" w:firstLine="0"/>
        <w:rPr>
          <w:rFonts w:ascii="Calibri" w:hAnsi="Calibri" w:cs="Calibri"/>
        </w:rPr>
      </w:pPr>
      <w:r w:rsidRPr="00172DCC">
        <w:rPr>
          <w:rStyle w:val="TekstpodstawowyZnak1"/>
          <w:rFonts w:ascii="Calibri" w:hAnsi="Calibri" w:cs="Calibri"/>
          <w:b/>
          <w:bCs/>
          <w:color w:val="000000"/>
          <w:sz w:val="28"/>
          <w:szCs w:val="28"/>
        </w:rPr>
        <w:t xml:space="preserve">REGULAMIN </w:t>
      </w:r>
    </w:p>
    <w:p w14:paraId="275629A6" w14:textId="3FDD155F" w:rsidR="00E66EEF" w:rsidRDefault="003A10EF" w:rsidP="00315F0B">
      <w:pPr>
        <w:spacing w:after="100"/>
        <w:jc w:val="center"/>
        <w:rPr>
          <w:rStyle w:val="TekstpodstawowyZnak1"/>
          <w:rFonts w:ascii="Calibri" w:hAnsi="Calibri" w:cs="Calibri"/>
          <w:b/>
          <w:bCs/>
          <w:sz w:val="28"/>
          <w:szCs w:val="28"/>
        </w:rPr>
      </w:pPr>
      <w:r w:rsidRPr="00172DCC">
        <w:rPr>
          <w:rStyle w:val="TekstpodstawowyZnak1"/>
          <w:rFonts w:ascii="Calibri" w:hAnsi="Calibri" w:cs="Calibri"/>
          <w:b/>
          <w:bCs/>
          <w:sz w:val="28"/>
          <w:szCs w:val="28"/>
        </w:rPr>
        <w:t xml:space="preserve">Konkursu </w:t>
      </w:r>
      <w:r w:rsidR="00AA5C5B">
        <w:rPr>
          <w:rStyle w:val="TekstpodstawowyZnak1"/>
          <w:rFonts w:ascii="Calibri" w:hAnsi="Calibri" w:cs="Calibri"/>
          <w:b/>
          <w:bCs/>
          <w:sz w:val="28"/>
          <w:szCs w:val="28"/>
        </w:rPr>
        <w:t>plastyczn</w:t>
      </w:r>
      <w:r w:rsidR="00E66EEF">
        <w:rPr>
          <w:rStyle w:val="TekstpodstawowyZnak1"/>
          <w:rFonts w:ascii="Calibri" w:hAnsi="Calibri" w:cs="Calibri"/>
          <w:b/>
          <w:bCs/>
          <w:sz w:val="28"/>
          <w:szCs w:val="28"/>
        </w:rPr>
        <w:t>ego</w:t>
      </w:r>
      <w:r w:rsidR="00315F0B" w:rsidRPr="00172DCC">
        <w:rPr>
          <w:rStyle w:val="TekstpodstawowyZnak1"/>
          <w:rFonts w:ascii="Calibri" w:hAnsi="Calibri" w:cs="Calibri"/>
          <w:b/>
          <w:bCs/>
          <w:sz w:val="28"/>
          <w:szCs w:val="28"/>
        </w:rPr>
        <w:t xml:space="preserve"> </w:t>
      </w:r>
      <w:r w:rsidR="0088241C" w:rsidRPr="007F7EB6">
        <w:rPr>
          <w:rStyle w:val="TekstpodstawowyZnak1"/>
          <w:rFonts w:ascii="Calibri" w:hAnsi="Calibri" w:cs="Calibri"/>
          <w:b/>
          <w:bCs/>
          <w:sz w:val="36"/>
          <w:szCs w:val="36"/>
        </w:rPr>
        <w:t>„Oszczędza</w:t>
      </w:r>
      <w:r w:rsidR="009C3CDA">
        <w:rPr>
          <w:rStyle w:val="TekstpodstawowyZnak1"/>
          <w:rFonts w:ascii="Calibri" w:hAnsi="Calibri" w:cs="Calibri"/>
          <w:b/>
          <w:bCs/>
          <w:sz w:val="36"/>
          <w:szCs w:val="36"/>
        </w:rPr>
        <w:t>j</w:t>
      </w:r>
      <w:r w:rsidR="0092609F" w:rsidRPr="007F7EB6">
        <w:rPr>
          <w:rStyle w:val="TekstpodstawowyZnak1"/>
          <w:rFonts w:ascii="Calibri" w:hAnsi="Calibri" w:cs="Calibri"/>
          <w:b/>
          <w:bCs/>
          <w:sz w:val="36"/>
          <w:szCs w:val="36"/>
        </w:rPr>
        <w:t xml:space="preserve"> </w:t>
      </w:r>
      <w:r w:rsidR="0088241C" w:rsidRPr="007F7EB6">
        <w:rPr>
          <w:rStyle w:val="TekstpodstawowyZnak1"/>
          <w:rFonts w:ascii="Calibri" w:hAnsi="Calibri" w:cs="Calibri"/>
          <w:b/>
          <w:bCs/>
          <w:sz w:val="36"/>
          <w:szCs w:val="36"/>
        </w:rPr>
        <w:t>wodę</w:t>
      </w:r>
      <w:bookmarkStart w:id="0" w:name="_Hlk190334702"/>
      <w:r w:rsidR="0092609F" w:rsidRPr="007F7EB6">
        <w:rPr>
          <w:rStyle w:val="TekstpodstawowyZnak1"/>
          <w:rFonts w:ascii="Calibri" w:hAnsi="Calibri" w:cs="Calibri"/>
          <w:b/>
          <w:bCs/>
          <w:sz w:val="36"/>
          <w:szCs w:val="36"/>
        </w:rPr>
        <w:t>!”</w:t>
      </w:r>
      <w:r w:rsidR="0092609F">
        <w:rPr>
          <w:rStyle w:val="TekstpodstawowyZnak1"/>
          <w:rFonts w:ascii="Calibri" w:hAnsi="Calibri" w:cs="Calibri"/>
          <w:b/>
          <w:bCs/>
          <w:sz w:val="28"/>
          <w:szCs w:val="28"/>
        </w:rPr>
        <w:t xml:space="preserve"> </w:t>
      </w:r>
    </w:p>
    <w:p w14:paraId="23202C42" w14:textId="07BD62DD" w:rsidR="00315F0B" w:rsidRDefault="00E66EEF" w:rsidP="00315F0B">
      <w:pPr>
        <w:spacing w:after="100"/>
        <w:jc w:val="center"/>
        <w:rPr>
          <w:rStyle w:val="TekstpodstawowyZnak1"/>
          <w:rFonts w:ascii="Calibri" w:hAnsi="Calibri" w:cs="Calibri"/>
          <w:b/>
          <w:bCs/>
          <w:sz w:val="28"/>
          <w:szCs w:val="28"/>
        </w:rPr>
      </w:pPr>
      <w:r>
        <w:rPr>
          <w:rStyle w:val="TekstpodstawowyZnak1"/>
          <w:rFonts w:ascii="Calibri" w:hAnsi="Calibri" w:cs="Calibri"/>
          <w:b/>
          <w:bCs/>
          <w:sz w:val="28"/>
          <w:szCs w:val="28"/>
        </w:rPr>
        <w:t>(</w:t>
      </w:r>
      <w:r w:rsidR="0092609F">
        <w:rPr>
          <w:rStyle w:val="TekstpodstawowyZnak1"/>
          <w:rFonts w:ascii="Calibri" w:hAnsi="Calibri" w:cs="Calibri"/>
          <w:b/>
          <w:bCs/>
          <w:sz w:val="28"/>
          <w:szCs w:val="28"/>
        </w:rPr>
        <w:t>zaprojektowanie i wykonanie zawieszki przypominającej o oszczędzaniu wody</w:t>
      </w:r>
      <w:r>
        <w:rPr>
          <w:rStyle w:val="TekstpodstawowyZnak1"/>
          <w:rFonts w:ascii="Calibri" w:hAnsi="Calibri" w:cs="Calibri"/>
          <w:b/>
          <w:bCs/>
          <w:sz w:val="28"/>
          <w:szCs w:val="28"/>
        </w:rPr>
        <w:t>)</w:t>
      </w:r>
    </w:p>
    <w:bookmarkEnd w:id="0"/>
    <w:p w14:paraId="5263568F" w14:textId="01332382" w:rsidR="00AE6A43" w:rsidRPr="0092609F" w:rsidRDefault="00315F0B">
      <w:pPr>
        <w:spacing w:after="100"/>
        <w:jc w:val="center"/>
        <w:rPr>
          <w:rStyle w:val="TekstpodstawowyZnak1"/>
          <w:rFonts w:ascii="Calibri" w:hAnsi="Calibri" w:cs="Calibri"/>
          <w:b/>
          <w:bCs/>
          <w:sz w:val="28"/>
          <w:szCs w:val="28"/>
        </w:rPr>
      </w:pPr>
      <w:r w:rsidRPr="0092609F">
        <w:rPr>
          <w:rStyle w:val="TekstpodstawowyZnak1"/>
          <w:rFonts w:ascii="Calibri" w:hAnsi="Calibri" w:cs="Calibri"/>
          <w:b/>
          <w:bCs/>
          <w:sz w:val="28"/>
          <w:szCs w:val="28"/>
        </w:rPr>
        <w:t xml:space="preserve">organizowanego z </w:t>
      </w:r>
      <w:r w:rsidR="00AA5C5B" w:rsidRPr="0092609F">
        <w:rPr>
          <w:rStyle w:val="TekstpodstawowyZnak1"/>
          <w:rFonts w:ascii="Calibri" w:hAnsi="Calibri" w:cs="Calibri"/>
          <w:b/>
          <w:bCs/>
          <w:sz w:val="28"/>
          <w:szCs w:val="28"/>
        </w:rPr>
        <w:t xml:space="preserve">okazji Światowego Dnia Wody </w:t>
      </w:r>
    </w:p>
    <w:p w14:paraId="6F6C37F9" w14:textId="3722956A" w:rsidR="0088241C" w:rsidRPr="00A81707" w:rsidRDefault="00315F0B" w:rsidP="00A81707">
      <w:pPr>
        <w:spacing w:after="100"/>
        <w:jc w:val="center"/>
        <w:rPr>
          <w:rStyle w:val="TekstpodstawowyZnak1"/>
          <w:rFonts w:ascii="Calibri" w:hAnsi="Calibri" w:cs="Calibri"/>
          <w:b/>
          <w:bCs/>
          <w:sz w:val="28"/>
          <w:szCs w:val="28"/>
          <w:shd w:val="clear" w:color="auto" w:fill="auto"/>
        </w:rPr>
      </w:pPr>
      <w:r w:rsidRPr="0092609F">
        <w:rPr>
          <w:rFonts w:ascii="Calibri" w:hAnsi="Calibri" w:cs="Calibri"/>
          <w:b/>
          <w:bCs/>
          <w:sz w:val="28"/>
          <w:szCs w:val="28"/>
        </w:rPr>
        <w:t xml:space="preserve">w ramach programu edukacyjnego </w:t>
      </w:r>
      <w:r w:rsidR="003A10EF" w:rsidRPr="0092609F">
        <w:rPr>
          <w:rFonts w:ascii="Calibri" w:hAnsi="Calibri" w:cs="Calibri"/>
          <w:b/>
          <w:bCs/>
          <w:sz w:val="28"/>
          <w:szCs w:val="28"/>
        </w:rPr>
        <w:br/>
        <w:t xml:space="preserve">„Aktywni Błękitni – szkoła przyjazna wodzie” </w:t>
      </w:r>
    </w:p>
    <w:p w14:paraId="56ED407C" w14:textId="77777777" w:rsidR="00057463" w:rsidRPr="00172DCC" w:rsidRDefault="00057463">
      <w:pPr>
        <w:pStyle w:val="Tekstpodstawowy"/>
        <w:shd w:val="clear" w:color="auto" w:fill="auto"/>
        <w:spacing w:after="244"/>
        <w:ind w:right="80" w:firstLine="0"/>
        <w:jc w:val="left"/>
        <w:rPr>
          <w:rFonts w:ascii="Calibri" w:hAnsi="Calibri" w:cs="Calibri"/>
          <w:sz w:val="28"/>
          <w:szCs w:val="28"/>
        </w:rPr>
      </w:pPr>
    </w:p>
    <w:p w14:paraId="66CFCA75" w14:textId="77777777" w:rsidR="00057463" w:rsidRPr="001353DE" w:rsidRDefault="003A10EF">
      <w:pPr>
        <w:pStyle w:val="Tekstpodstawowy"/>
        <w:shd w:val="clear" w:color="auto" w:fill="auto"/>
        <w:spacing w:after="0" w:line="274" w:lineRule="exact"/>
        <w:ind w:right="80" w:firstLine="0"/>
        <w:rPr>
          <w:rFonts w:ascii="Calibri" w:hAnsi="Calibri" w:cs="Calibri"/>
          <w:b/>
          <w:bCs/>
        </w:rPr>
      </w:pPr>
      <w:r w:rsidRPr="001353DE">
        <w:rPr>
          <w:rStyle w:val="TekstpodstawowyZnak1"/>
          <w:rFonts w:ascii="Calibri" w:hAnsi="Calibri" w:cs="Calibri"/>
          <w:b/>
          <w:bCs/>
          <w:color w:val="000000"/>
        </w:rPr>
        <w:t>§ 1</w:t>
      </w:r>
    </w:p>
    <w:p w14:paraId="16FC36FC" w14:textId="77777777" w:rsidR="001353DE" w:rsidRDefault="001353DE" w:rsidP="001353DE">
      <w:pPr>
        <w:pStyle w:val="Tekstpodstawowy"/>
        <w:shd w:val="clear" w:color="auto" w:fill="auto"/>
        <w:spacing w:after="0" w:line="274" w:lineRule="exact"/>
        <w:ind w:right="80" w:firstLine="0"/>
        <w:rPr>
          <w:rStyle w:val="TekstpodstawowyZnak1"/>
          <w:rFonts w:ascii="Calibri" w:hAnsi="Calibri" w:cs="Calibri"/>
          <w:b/>
          <w:bCs/>
          <w:color w:val="000000"/>
        </w:rPr>
      </w:pPr>
      <w:r w:rsidRPr="001353DE">
        <w:rPr>
          <w:rStyle w:val="TekstpodstawowyZnak1"/>
          <w:rFonts w:ascii="Calibri" w:hAnsi="Calibri" w:cs="Calibri"/>
          <w:b/>
          <w:bCs/>
          <w:color w:val="000000"/>
        </w:rPr>
        <w:t>ORGANIZACJA I CZAS TRWANIA KONKURSU</w:t>
      </w:r>
    </w:p>
    <w:p w14:paraId="435ECD62" w14:textId="5D3009FE" w:rsidR="001353DE" w:rsidRDefault="001353DE" w:rsidP="001353DE">
      <w:pPr>
        <w:pStyle w:val="Tekstpodstawowy"/>
        <w:shd w:val="clear" w:color="auto" w:fill="auto"/>
        <w:spacing w:after="0" w:line="274" w:lineRule="exact"/>
        <w:ind w:right="80" w:firstLine="0"/>
        <w:rPr>
          <w:rStyle w:val="TekstpodstawowyZnak1"/>
          <w:rFonts w:ascii="Calibri" w:hAnsi="Calibri" w:cs="Calibri"/>
          <w:color w:val="000000"/>
        </w:rPr>
      </w:pPr>
      <w:r>
        <w:rPr>
          <w:rStyle w:val="TekstpodstawowyZnak1"/>
          <w:rFonts w:ascii="Calibri" w:hAnsi="Calibri" w:cs="Calibri"/>
          <w:b/>
          <w:bCs/>
          <w:color w:val="000000"/>
        </w:rPr>
        <w:t xml:space="preserve"> </w:t>
      </w:r>
    </w:p>
    <w:p w14:paraId="1FA948A7" w14:textId="6F3EEA41" w:rsidR="00057463" w:rsidRDefault="003A10EF" w:rsidP="002708A9">
      <w:pPr>
        <w:pStyle w:val="Tekstpodstawowy"/>
        <w:numPr>
          <w:ilvl w:val="0"/>
          <w:numId w:val="62"/>
        </w:numPr>
        <w:shd w:val="clear" w:color="auto" w:fill="auto"/>
        <w:spacing w:after="0" w:line="274" w:lineRule="exact"/>
        <w:ind w:left="284" w:right="80" w:hanging="284"/>
        <w:jc w:val="both"/>
        <w:rPr>
          <w:rStyle w:val="TekstpodstawowyZnak1"/>
          <w:rFonts w:ascii="Calibri" w:hAnsi="Calibri" w:cs="Calibri"/>
          <w:color w:val="000000"/>
        </w:rPr>
      </w:pPr>
      <w:r w:rsidRPr="001353DE">
        <w:rPr>
          <w:rStyle w:val="TekstpodstawowyZnak1"/>
          <w:rFonts w:ascii="Calibri" w:hAnsi="Calibri" w:cs="Calibri"/>
          <w:color w:val="000000"/>
        </w:rPr>
        <w:t>Organizatorem konkursu „</w:t>
      </w:r>
      <w:r w:rsidR="0092609F" w:rsidRPr="001353DE">
        <w:rPr>
          <w:rStyle w:val="TekstpodstawowyZnak1"/>
          <w:rFonts w:ascii="Calibri" w:hAnsi="Calibri" w:cs="Calibri"/>
          <w:color w:val="000000"/>
        </w:rPr>
        <w:t>Oszczędza</w:t>
      </w:r>
      <w:r w:rsidR="009C3CDA">
        <w:rPr>
          <w:rStyle w:val="TekstpodstawowyZnak1"/>
          <w:rFonts w:ascii="Calibri" w:hAnsi="Calibri" w:cs="Calibri"/>
          <w:color w:val="000000"/>
        </w:rPr>
        <w:t>j</w:t>
      </w:r>
      <w:r w:rsidR="0092609F" w:rsidRPr="001353DE">
        <w:rPr>
          <w:rStyle w:val="TekstpodstawowyZnak1"/>
          <w:rFonts w:ascii="Calibri" w:hAnsi="Calibri" w:cs="Calibri"/>
          <w:color w:val="000000"/>
        </w:rPr>
        <w:t xml:space="preserve"> wodę!”</w:t>
      </w:r>
      <w:r w:rsidR="001353DE">
        <w:rPr>
          <w:rStyle w:val="TekstpodstawowyZnak1"/>
          <w:rFonts w:ascii="Calibri" w:hAnsi="Calibri" w:cs="Calibri"/>
          <w:color w:val="000000"/>
        </w:rPr>
        <w:t xml:space="preserve"> J</w:t>
      </w:r>
      <w:r w:rsidRPr="001353DE">
        <w:rPr>
          <w:rStyle w:val="TekstpodstawowyZnak1"/>
          <w:rFonts w:ascii="Calibri" w:hAnsi="Calibri" w:cs="Calibri"/>
          <w:color w:val="000000"/>
        </w:rPr>
        <w:t>est Państwowe</w:t>
      </w:r>
      <w:r w:rsidR="001353DE">
        <w:rPr>
          <w:rStyle w:val="TekstpodstawowyZnak1"/>
          <w:rFonts w:ascii="Calibri" w:hAnsi="Calibri" w:cs="Calibri"/>
          <w:color w:val="000000"/>
        </w:rPr>
        <w:t xml:space="preserve"> </w:t>
      </w:r>
      <w:r w:rsidRPr="001353DE">
        <w:rPr>
          <w:rStyle w:val="TekstpodstawowyZnak1"/>
          <w:rFonts w:ascii="Calibri" w:hAnsi="Calibri" w:cs="Calibri"/>
          <w:color w:val="000000"/>
        </w:rPr>
        <w:t>Gospodarstwo Wodne Wody Polskie</w:t>
      </w:r>
      <w:r w:rsidR="009C3CDA">
        <w:rPr>
          <w:rStyle w:val="TekstpodstawowyZnak1"/>
          <w:rFonts w:ascii="Calibri" w:hAnsi="Calibri" w:cs="Calibri"/>
          <w:color w:val="000000"/>
        </w:rPr>
        <w:t xml:space="preserve">                         </w:t>
      </w:r>
      <w:r w:rsidRPr="001353DE">
        <w:rPr>
          <w:rStyle w:val="TekstpodstawowyZnak1"/>
          <w:rFonts w:ascii="Calibri" w:hAnsi="Calibri" w:cs="Calibri"/>
          <w:color w:val="000000"/>
        </w:rPr>
        <w:t xml:space="preserve"> Regionalny Zarząd Gospodarki Wodne</w:t>
      </w:r>
      <w:r w:rsidR="00315F0B" w:rsidRPr="001353DE">
        <w:rPr>
          <w:rStyle w:val="TekstpodstawowyZnak1"/>
          <w:rFonts w:ascii="Calibri" w:hAnsi="Calibri" w:cs="Calibri"/>
          <w:color w:val="000000"/>
        </w:rPr>
        <w:t xml:space="preserve"> </w:t>
      </w:r>
      <w:r w:rsidRPr="001353DE">
        <w:rPr>
          <w:rStyle w:val="TekstpodstawowyZnak1"/>
          <w:rFonts w:ascii="Calibri" w:hAnsi="Calibri" w:cs="Calibri"/>
          <w:color w:val="000000"/>
        </w:rPr>
        <w:t>w</w:t>
      </w:r>
      <w:r w:rsidR="00315F0B" w:rsidRPr="001353DE">
        <w:rPr>
          <w:rStyle w:val="TekstpodstawowyZnak1"/>
          <w:rFonts w:ascii="Calibri" w:hAnsi="Calibri" w:cs="Calibri"/>
          <w:color w:val="000000"/>
        </w:rPr>
        <w:t xml:space="preserve"> </w:t>
      </w:r>
      <w:r w:rsidRPr="001353DE">
        <w:rPr>
          <w:rStyle w:val="TekstpodstawowyZnak1"/>
          <w:rFonts w:ascii="Calibri" w:hAnsi="Calibri" w:cs="Calibri"/>
          <w:color w:val="000000"/>
        </w:rPr>
        <w:t>Lublinie z siedzibą przy ul. Leszka Czarnego 3, 20-610 Lublin – Zespół Komunikacji i Edukacji Wodnej (dalej zwany</w:t>
      </w:r>
      <w:r w:rsidR="001973EB">
        <w:rPr>
          <w:rStyle w:val="TekstpodstawowyZnak1"/>
          <w:rFonts w:ascii="Calibri" w:hAnsi="Calibri" w:cs="Calibri"/>
          <w:color w:val="000000"/>
        </w:rPr>
        <w:t xml:space="preserve"> </w:t>
      </w:r>
      <w:r w:rsidRPr="001353DE">
        <w:rPr>
          <w:rStyle w:val="TekstpodstawowyZnak1"/>
          <w:rFonts w:ascii="Calibri" w:hAnsi="Calibri" w:cs="Calibri"/>
          <w:color w:val="000000"/>
        </w:rPr>
        <w:t>„Organizatorem”).</w:t>
      </w:r>
    </w:p>
    <w:p w14:paraId="3C5502D0" w14:textId="1595B99E" w:rsidR="00057463" w:rsidRPr="001973EB" w:rsidRDefault="003A10EF" w:rsidP="002708A9">
      <w:pPr>
        <w:pStyle w:val="Tekstpodstawowy"/>
        <w:numPr>
          <w:ilvl w:val="0"/>
          <w:numId w:val="62"/>
        </w:numPr>
        <w:shd w:val="clear" w:color="auto" w:fill="auto"/>
        <w:spacing w:after="0" w:line="274" w:lineRule="exact"/>
        <w:ind w:left="284" w:right="80" w:hanging="284"/>
        <w:jc w:val="both"/>
        <w:rPr>
          <w:rFonts w:ascii="Calibri" w:hAnsi="Calibri" w:cs="Calibri"/>
          <w:color w:val="000000"/>
          <w:shd w:val="clear" w:color="auto" w:fill="FFFFFF"/>
        </w:rPr>
      </w:pPr>
      <w:r w:rsidRPr="001973EB">
        <w:rPr>
          <w:rFonts w:ascii="Calibri" w:hAnsi="Calibri" w:cs="Calibri"/>
        </w:rPr>
        <w:t>Konkurs organizowany jest w ramach programu edukacyjnego „Aktywni</w:t>
      </w:r>
      <w:r w:rsidR="00035CFB" w:rsidRPr="001973EB">
        <w:rPr>
          <w:rFonts w:ascii="Calibri" w:hAnsi="Calibri" w:cs="Calibri"/>
        </w:rPr>
        <w:t xml:space="preserve"> </w:t>
      </w:r>
      <w:r w:rsidRPr="001973EB">
        <w:rPr>
          <w:rFonts w:ascii="Calibri" w:hAnsi="Calibri" w:cs="Calibri"/>
        </w:rPr>
        <w:t xml:space="preserve">Błękitni – szkoła przyjazna </w:t>
      </w:r>
      <w:r w:rsidR="00035CFB" w:rsidRPr="001973EB">
        <w:rPr>
          <w:rFonts w:ascii="Calibri" w:hAnsi="Calibri" w:cs="Calibri"/>
        </w:rPr>
        <w:br/>
      </w:r>
      <w:r w:rsidRPr="001973EB">
        <w:rPr>
          <w:rFonts w:ascii="Calibri" w:hAnsi="Calibri" w:cs="Calibri"/>
        </w:rPr>
        <w:t>wodzie” rok szkolny 202</w:t>
      </w:r>
      <w:r w:rsidR="00315F0B" w:rsidRPr="001973EB">
        <w:rPr>
          <w:rFonts w:ascii="Calibri" w:hAnsi="Calibri" w:cs="Calibri"/>
        </w:rPr>
        <w:t>4</w:t>
      </w:r>
      <w:r w:rsidRPr="001973EB">
        <w:rPr>
          <w:rFonts w:ascii="Calibri" w:hAnsi="Calibri" w:cs="Calibri"/>
        </w:rPr>
        <w:t>/</w:t>
      </w:r>
      <w:r w:rsidRPr="008C1970">
        <w:rPr>
          <w:rFonts w:ascii="Calibri" w:hAnsi="Calibri" w:cs="Calibri"/>
        </w:rPr>
        <w:t>202</w:t>
      </w:r>
      <w:r w:rsidR="00315F0B" w:rsidRPr="008C1970">
        <w:rPr>
          <w:rFonts w:ascii="Calibri" w:hAnsi="Calibri" w:cs="Calibri"/>
        </w:rPr>
        <w:t>5</w:t>
      </w:r>
      <w:r w:rsidR="008C1970">
        <w:rPr>
          <w:rFonts w:ascii="Calibri" w:hAnsi="Calibri" w:cs="Calibri"/>
        </w:rPr>
        <w:t>.</w:t>
      </w:r>
    </w:p>
    <w:p w14:paraId="2459BEBB" w14:textId="5474C43B" w:rsidR="00057463" w:rsidRPr="009E3ACA" w:rsidRDefault="003A10EF" w:rsidP="002708A9">
      <w:pPr>
        <w:pStyle w:val="Tekstpodstawowy"/>
        <w:numPr>
          <w:ilvl w:val="0"/>
          <w:numId w:val="62"/>
        </w:numPr>
        <w:shd w:val="clear" w:color="auto" w:fill="auto"/>
        <w:spacing w:after="0" w:line="274" w:lineRule="exact"/>
        <w:ind w:left="284" w:right="80" w:hanging="284"/>
        <w:jc w:val="both"/>
        <w:rPr>
          <w:rStyle w:val="TekstpodstawowyZnak1"/>
          <w:rFonts w:ascii="Calibri" w:hAnsi="Calibri" w:cs="Calibri"/>
          <w:color w:val="000000"/>
        </w:rPr>
      </w:pPr>
      <w:r w:rsidRPr="002708A9">
        <w:rPr>
          <w:rStyle w:val="TekstpodstawowyZnak1"/>
          <w:rFonts w:ascii="Calibri" w:hAnsi="Calibri" w:cs="Calibri"/>
          <w:b/>
          <w:bCs/>
        </w:rPr>
        <w:t>Celem konkursu</w:t>
      </w:r>
      <w:r w:rsidRPr="001973EB">
        <w:rPr>
          <w:rStyle w:val="TekstpodstawowyZnak1"/>
          <w:rFonts w:ascii="Calibri" w:hAnsi="Calibri" w:cs="Calibri"/>
        </w:rPr>
        <w:t xml:space="preserve"> jest</w:t>
      </w:r>
      <w:r w:rsidR="00315F0B" w:rsidRPr="001973EB">
        <w:rPr>
          <w:rStyle w:val="TekstpodstawowyZnak1"/>
          <w:rFonts w:ascii="Calibri" w:hAnsi="Calibri" w:cs="Calibri"/>
        </w:rPr>
        <w:t xml:space="preserve"> </w:t>
      </w:r>
      <w:r w:rsidR="00B4201B" w:rsidRPr="001973EB">
        <w:rPr>
          <w:rStyle w:val="TekstpodstawowyZnak1"/>
          <w:rFonts w:ascii="Calibri" w:hAnsi="Calibri" w:cs="Calibri"/>
        </w:rPr>
        <w:t xml:space="preserve">zachęcanie </w:t>
      </w:r>
      <w:r w:rsidR="00E66EEF" w:rsidRPr="001973EB">
        <w:rPr>
          <w:rStyle w:val="TekstpodstawowyZnak1"/>
          <w:rFonts w:ascii="Calibri" w:hAnsi="Calibri" w:cs="Calibri"/>
        </w:rPr>
        <w:t xml:space="preserve">jego uczestników </w:t>
      </w:r>
      <w:r w:rsidR="00B4201B" w:rsidRPr="001973EB">
        <w:rPr>
          <w:rStyle w:val="TekstpodstawowyZnak1"/>
          <w:rFonts w:ascii="Calibri" w:hAnsi="Calibri" w:cs="Calibri"/>
        </w:rPr>
        <w:t xml:space="preserve">do </w:t>
      </w:r>
      <w:r w:rsidR="00315F0B" w:rsidRPr="001973EB">
        <w:rPr>
          <w:rStyle w:val="TekstpodstawowyZnak1"/>
          <w:rFonts w:ascii="Calibri" w:hAnsi="Calibri" w:cs="Calibri"/>
        </w:rPr>
        <w:t>oszczędzania wody</w:t>
      </w:r>
      <w:r w:rsidR="001973EB">
        <w:rPr>
          <w:rStyle w:val="TekstpodstawowyZnak1"/>
          <w:rFonts w:ascii="Calibri" w:hAnsi="Calibri" w:cs="Calibri"/>
        </w:rPr>
        <w:t>,</w:t>
      </w:r>
      <w:r w:rsidR="00315F0B" w:rsidRPr="001973EB">
        <w:rPr>
          <w:rStyle w:val="TekstpodstawowyZnak1"/>
          <w:rFonts w:ascii="Calibri" w:hAnsi="Calibri" w:cs="Calibri"/>
        </w:rPr>
        <w:t xml:space="preserve"> utrwal</w:t>
      </w:r>
      <w:r w:rsidR="001973EB">
        <w:rPr>
          <w:rStyle w:val="TekstpodstawowyZnak1"/>
          <w:rFonts w:ascii="Calibri" w:hAnsi="Calibri" w:cs="Calibri"/>
        </w:rPr>
        <w:t>a</w:t>
      </w:r>
      <w:r w:rsidR="00315F0B" w:rsidRPr="001973EB">
        <w:rPr>
          <w:rStyle w:val="TekstpodstawowyZnak1"/>
          <w:rFonts w:ascii="Calibri" w:hAnsi="Calibri" w:cs="Calibri"/>
        </w:rPr>
        <w:t>nie</w:t>
      </w:r>
      <w:r w:rsidR="001973EB">
        <w:rPr>
          <w:rStyle w:val="TekstpodstawowyZnak1"/>
          <w:rFonts w:ascii="Calibri" w:hAnsi="Calibri" w:cs="Calibri"/>
        </w:rPr>
        <w:t xml:space="preserve"> </w:t>
      </w:r>
      <w:r w:rsidR="00315F0B" w:rsidRPr="001973EB">
        <w:rPr>
          <w:rStyle w:val="TekstpodstawowyZnak1"/>
          <w:rFonts w:ascii="Calibri" w:hAnsi="Calibri" w:cs="Calibri"/>
        </w:rPr>
        <w:t>nawyku</w:t>
      </w:r>
      <w:r w:rsidR="00B4201B" w:rsidRPr="001973EB">
        <w:rPr>
          <w:rStyle w:val="TekstpodstawowyZnak1"/>
          <w:rFonts w:ascii="Calibri" w:hAnsi="Calibri" w:cs="Calibri"/>
        </w:rPr>
        <w:t xml:space="preserve"> </w:t>
      </w:r>
      <w:r w:rsidR="00315F0B" w:rsidRPr="001973EB">
        <w:rPr>
          <w:rStyle w:val="TekstpodstawowyZnak1"/>
          <w:rFonts w:ascii="Calibri" w:hAnsi="Calibri" w:cs="Calibri"/>
        </w:rPr>
        <w:t>jej</w:t>
      </w:r>
      <w:r w:rsidR="001973EB">
        <w:rPr>
          <w:rStyle w:val="TekstpodstawowyZnak1"/>
          <w:rFonts w:ascii="Calibri" w:hAnsi="Calibri" w:cs="Calibri"/>
        </w:rPr>
        <w:t xml:space="preserve">             </w:t>
      </w:r>
      <w:r w:rsidR="00315F0B" w:rsidRPr="001973EB">
        <w:rPr>
          <w:rStyle w:val="TekstpodstawowyZnak1"/>
          <w:rFonts w:ascii="Calibri" w:hAnsi="Calibri" w:cs="Calibri"/>
        </w:rPr>
        <w:t xml:space="preserve"> oszczędzania, a </w:t>
      </w:r>
      <w:r w:rsidR="00315F0B" w:rsidRPr="009E3ACA">
        <w:rPr>
          <w:rStyle w:val="TekstpodstawowyZnak1"/>
          <w:rFonts w:ascii="Calibri" w:hAnsi="Calibri" w:cs="Calibri"/>
        </w:rPr>
        <w:t xml:space="preserve">także </w:t>
      </w:r>
      <w:r w:rsidRPr="009E3ACA">
        <w:rPr>
          <w:rStyle w:val="TekstpodstawowyZnak1"/>
          <w:rFonts w:ascii="Calibri" w:hAnsi="Calibri" w:cs="Calibri"/>
        </w:rPr>
        <w:t xml:space="preserve">rozwijanie </w:t>
      </w:r>
      <w:r w:rsidR="00B4201B" w:rsidRPr="009E3ACA">
        <w:rPr>
          <w:rStyle w:val="TekstpodstawowyZnak1"/>
          <w:rFonts w:ascii="Calibri" w:hAnsi="Calibri" w:cs="Calibri"/>
        </w:rPr>
        <w:t xml:space="preserve">kreatywności </w:t>
      </w:r>
      <w:r w:rsidRPr="009E3ACA">
        <w:rPr>
          <w:rStyle w:val="TekstpodstawowyZnak1"/>
          <w:rFonts w:ascii="Calibri" w:hAnsi="Calibri" w:cs="Calibri"/>
        </w:rPr>
        <w:t xml:space="preserve"> </w:t>
      </w:r>
      <w:r w:rsidR="00315F0B" w:rsidRPr="009E3ACA">
        <w:rPr>
          <w:rStyle w:val="TekstpodstawowyZnak1"/>
          <w:rFonts w:ascii="Calibri" w:hAnsi="Calibri" w:cs="Calibri"/>
        </w:rPr>
        <w:t>oraz</w:t>
      </w:r>
      <w:r w:rsidRPr="009E3ACA">
        <w:rPr>
          <w:rStyle w:val="TekstpodstawowyZnak1"/>
          <w:rFonts w:ascii="Calibri" w:hAnsi="Calibri" w:cs="Calibri"/>
        </w:rPr>
        <w:t xml:space="preserve"> umiejętności plastycznych</w:t>
      </w:r>
      <w:r w:rsidR="001973EB" w:rsidRPr="009E3ACA">
        <w:rPr>
          <w:rStyle w:val="TekstpodstawowyZnak1"/>
          <w:rFonts w:ascii="Calibri" w:hAnsi="Calibri" w:cs="Calibri"/>
        </w:rPr>
        <w:t>.</w:t>
      </w:r>
    </w:p>
    <w:p w14:paraId="66F02BED" w14:textId="7184CB43" w:rsidR="002708A9" w:rsidRPr="009E3ACA" w:rsidRDefault="002708A9" w:rsidP="002708A9">
      <w:pPr>
        <w:pStyle w:val="Tekstpodstawowy"/>
        <w:numPr>
          <w:ilvl w:val="0"/>
          <w:numId w:val="62"/>
        </w:numPr>
        <w:shd w:val="clear" w:color="auto" w:fill="auto"/>
        <w:spacing w:after="0" w:line="274" w:lineRule="exact"/>
        <w:ind w:left="284" w:right="80" w:hanging="284"/>
        <w:jc w:val="both"/>
        <w:rPr>
          <w:rStyle w:val="TekstpodstawowyZnak1"/>
          <w:rFonts w:ascii="Calibri" w:hAnsi="Calibri" w:cs="Calibri"/>
          <w:b/>
          <w:bCs/>
          <w:color w:val="000000"/>
        </w:rPr>
      </w:pPr>
      <w:r w:rsidRPr="009E3ACA">
        <w:rPr>
          <w:rStyle w:val="TekstpodstawowyZnak1"/>
          <w:rFonts w:ascii="Calibri" w:hAnsi="Calibri" w:cs="Calibri"/>
        </w:rPr>
        <w:t xml:space="preserve">Konkurs trwa od </w:t>
      </w:r>
      <w:r w:rsidR="009E3ACA" w:rsidRPr="009E3ACA">
        <w:rPr>
          <w:rStyle w:val="TekstpodstawowyZnak1"/>
          <w:rFonts w:ascii="Calibri" w:hAnsi="Calibri" w:cs="Calibri"/>
          <w:b/>
          <w:bCs/>
        </w:rPr>
        <w:t>1</w:t>
      </w:r>
      <w:r w:rsidR="0043290C">
        <w:rPr>
          <w:rStyle w:val="TekstpodstawowyZnak1"/>
          <w:rFonts w:ascii="Calibri" w:hAnsi="Calibri" w:cs="Calibri"/>
          <w:b/>
          <w:bCs/>
        </w:rPr>
        <w:t>2</w:t>
      </w:r>
      <w:r w:rsidRPr="009E3ACA">
        <w:rPr>
          <w:rStyle w:val="TekstpodstawowyZnak1"/>
          <w:rFonts w:ascii="Calibri" w:hAnsi="Calibri" w:cs="Calibri"/>
          <w:b/>
          <w:bCs/>
        </w:rPr>
        <w:t>.0</w:t>
      </w:r>
      <w:r w:rsidR="009E3ACA" w:rsidRPr="009E3ACA">
        <w:rPr>
          <w:rStyle w:val="TekstpodstawowyZnak1"/>
          <w:rFonts w:ascii="Calibri" w:hAnsi="Calibri" w:cs="Calibri"/>
          <w:b/>
          <w:bCs/>
        </w:rPr>
        <w:t>3</w:t>
      </w:r>
      <w:r w:rsidRPr="009E3ACA">
        <w:rPr>
          <w:rStyle w:val="TekstpodstawowyZnak1"/>
          <w:rFonts w:ascii="Calibri" w:hAnsi="Calibri" w:cs="Calibri"/>
          <w:b/>
          <w:bCs/>
        </w:rPr>
        <w:t xml:space="preserve">.2025r. do </w:t>
      </w:r>
      <w:r w:rsidR="009E3ACA" w:rsidRPr="009E3ACA">
        <w:rPr>
          <w:rStyle w:val="TekstpodstawowyZnak1"/>
          <w:rFonts w:ascii="Calibri" w:hAnsi="Calibri" w:cs="Calibri"/>
          <w:b/>
          <w:bCs/>
        </w:rPr>
        <w:t>0</w:t>
      </w:r>
      <w:r w:rsidR="0043290C">
        <w:rPr>
          <w:rStyle w:val="TekstpodstawowyZnak1"/>
          <w:rFonts w:ascii="Calibri" w:hAnsi="Calibri" w:cs="Calibri"/>
          <w:b/>
          <w:bCs/>
        </w:rPr>
        <w:t>9</w:t>
      </w:r>
      <w:r w:rsidRPr="009E3ACA">
        <w:rPr>
          <w:rStyle w:val="TekstpodstawowyZnak1"/>
          <w:rFonts w:ascii="Calibri" w:hAnsi="Calibri" w:cs="Calibri"/>
          <w:b/>
          <w:bCs/>
        </w:rPr>
        <w:t>.0</w:t>
      </w:r>
      <w:r w:rsidR="009E3ACA" w:rsidRPr="009E3ACA">
        <w:rPr>
          <w:rStyle w:val="TekstpodstawowyZnak1"/>
          <w:rFonts w:ascii="Calibri" w:hAnsi="Calibri" w:cs="Calibri"/>
          <w:b/>
          <w:bCs/>
        </w:rPr>
        <w:t>4</w:t>
      </w:r>
      <w:r w:rsidRPr="009E3ACA">
        <w:rPr>
          <w:rStyle w:val="TekstpodstawowyZnak1"/>
          <w:rFonts w:ascii="Calibri" w:hAnsi="Calibri" w:cs="Calibri"/>
          <w:b/>
          <w:bCs/>
        </w:rPr>
        <w:t xml:space="preserve">.2025r. </w:t>
      </w:r>
    </w:p>
    <w:p w14:paraId="0A2C0F76" w14:textId="7A3EF7EF" w:rsidR="002708A9" w:rsidRPr="001973EB" w:rsidRDefault="002708A9" w:rsidP="002708A9">
      <w:pPr>
        <w:pStyle w:val="Tekstpodstawowy"/>
        <w:numPr>
          <w:ilvl w:val="0"/>
          <w:numId w:val="62"/>
        </w:numPr>
        <w:shd w:val="clear" w:color="auto" w:fill="auto"/>
        <w:spacing w:after="0" w:line="274" w:lineRule="exact"/>
        <w:ind w:left="284" w:right="80" w:hanging="284"/>
        <w:jc w:val="both"/>
        <w:rPr>
          <w:rStyle w:val="TekstpodstawowyZnak1"/>
          <w:rFonts w:ascii="Calibri" w:hAnsi="Calibri" w:cs="Calibri"/>
          <w:color w:val="000000"/>
        </w:rPr>
      </w:pPr>
      <w:r>
        <w:rPr>
          <w:rStyle w:val="TekstpodstawowyZnak1"/>
          <w:rFonts w:ascii="Calibri" w:hAnsi="Calibri" w:cs="Calibri"/>
        </w:rPr>
        <w:t xml:space="preserve">Rozstrzygniecie </w:t>
      </w:r>
      <w:r w:rsidR="008C1970">
        <w:rPr>
          <w:rStyle w:val="TekstpodstawowyZnak1"/>
          <w:rFonts w:ascii="Calibri" w:hAnsi="Calibri" w:cs="Calibri"/>
        </w:rPr>
        <w:t>k</w:t>
      </w:r>
      <w:r>
        <w:rPr>
          <w:rStyle w:val="TekstpodstawowyZnak1"/>
          <w:rFonts w:ascii="Calibri" w:hAnsi="Calibri" w:cs="Calibri"/>
        </w:rPr>
        <w:t xml:space="preserve">onkursu </w:t>
      </w:r>
      <w:r w:rsidR="008C1970">
        <w:rPr>
          <w:rStyle w:val="TekstpodstawowyZnak1"/>
          <w:rFonts w:ascii="Calibri" w:hAnsi="Calibri" w:cs="Calibri"/>
        </w:rPr>
        <w:t xml:space="preserve">– ogłoszenie </w:t>
      </w:r>
      <w:r w:rsidR="008C1970" w:rsidRPr="00010DFF">
        <w:rPr>
          <w:rStyle w:val="TekstpodstawowyZnak1"/>
          <w:rFonts w:ascii="Calibri" w:hAnsi="Calibri" w:cs="Calibri"/>
        </w:rPr>
        <w:t xml:space="preserve">wyników </w:t>
      </w:r>
      <w:r w:rsidRPr="00010DFF">
        <w:rPr>
          <w:rStyle w:val="TekstpodstawowyZnak1"/>
          <w:rFonts w:ascii="Calibri" w:hAnsi="Calibri" w:cs="Calibri"/>
        </w:rPr>
        <w:t>nastąp</w:t>
      </w:r>
      <w:r w:rsidR="008C1970" w:rsidRPr="00010DFF">
        <w:rPr>
          <w:rStyle w:val="TekstpodstawowyZnak1"/>
          <w:rFonts w:ascii="Calibri" w:hAnsi="Calibri" w:cs="Calibri"/>
        </w:rPr>
        <w:t xml:space="preserve">i </w:t>
      </w:r>
      <w:r w:rsidR="00010DFF" w:rsidRPr="00010DFF">
        <w:rPr>
          <w:rStyle w:val="TekstpodstawowyZnak1"/>
          <w:rFonts w:ascii="Calibri" w:hAnsi="Calibri" w:cs="Calibri"/>
        </w:rPr>
        <w:t>1</w:t>
      </w:r>
      <w:r w:rsidR="0043290C">
        <w:rPr>
          <w:rStyle w:val="TekstpodstawowyZnak1"/>
          <w:rFonts w:ascii="Calibri" w:hAnsi="Calibri" w:cs="Calibri"/>
        </w:rPr>
        <w:t>6</w:t>
      </w:r>
      <w:r w:rsidR="008C1970" w:rsidRPr="00010DFF">
        <w:rPr>
          <w:rStyle w:val="TekstpodstawowyZnak1"/>
          <w:rFonts w:ascii="Calibri" w:hAnsi="Calibri" w:cs="Calibri"/>
        </w:rPr>
        <w:t>.0</w:t>
      </w:r>
      <w:r w:rsidR="009E3ACA" w:rsidRPr="00010DFF">
        <w:rPr>
          <w:rStyle w:val="TekstpodstawowyZnak1"/>
          <w:rFonts w:ascii="Calibri" w:hAnsi="Calibri" w:cs="Calibri"/>
        </w:rPr>
        <w:t>4</w:t>
      </w:r>
      <w:r w:rsidR="008C1970" w:rsidRPr="00010DFF">
        <w:rPr>
          <w:rStyle w:val="TekstpodstawowyZnak1"/>
          <w:rFonts w:ascii="Calibri" w:hAnsi="Calibri" w:cs="Calibri"/>
        </w:rPr>
        <w:t>.2025r.</w:t>
      </w:r>
    </w:p>
    <w:p w14:paraId="12FA26BB" w14:textId="77777777" w:rsidR="00057463" w:rsidRPr="001973EB" w:rsidRDefault="003A10EF" w:rsidP="002708A9">
      <w:pPr>
        <w:pStyle w:val="Tekstpodstawowy"/>
        <w:numPr>
          <w:ilvl w:val="0"/>
          <w:numId w:val="62"/>
        </w:numPr>
        <w:shd w:val="clear" w:color="auto" w:fill="auto"/>
        <w:spacing w:after="0" w:line="274" w:lineRule="exact"/>
        <w:ind w:left="284" w:right="80" w:hanging="284"/>
        <w:jc w:val="both"/>
        <w:rPr>
          <w:rStyle w:val="TekstpodstawowyZnak1"/>
          <w:rFonts w:ascii="Calibri" w:hAnsi="Calibri" w:cs="Calibri"/>
          <w:color w:val="000000"/>
        </w:rPr>
      </w:pPr>
      <w:r w:rsidRPr="001973EB">
        <w:rPr>
          <w:rStyle w:val="TekstpodstawowyZnak1"/>
          <w:rFonts w:ascii="Calibri" w:hAnsi="Calibri" w:cs="Calibri"/>
        </w:rPr>
        <w:t>Fundatorem nagród w Konkursie jest Organizator.</w:t>
      </w:r>
    </w:p>
    <w:p w14:paraId="626636FB" w14:textId="38AE585F" w:rsidR="001973EB" w:rsidRPr="001973EB" w:rsidRDefault="001973EB" w:rsidP="002708A9">
      <w:pPr>
        <w:pStyle w:val="Tekstpodstawowy"/>
        <w:numPr>
          <w:ilvl w:val="0"/>
          <w:numId w:val="62"/>
        </w:numPr>
        <w:shd w:val="clear" w:color="auto" w:fill="auto"/>
        <w:spacing w:after="0" w:line="274" w:lineRule="exact"/>
        <w:ind w:left="284" w:right="80" w:hanging="284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Style w:val="TekstpodstawowyZnak1"/>
          <w:rFonts w:ascii="Calibri" w:hAnsi="Calibri" w:cs="Calibri"/>
        </w:rPr>
        <w:t xml:space="preserve">Administratorem danych osobowych jest Państwowe Gospodarstwo Wodne Wody Polskie z siedzibą przy ul. Żelaznej 59A, 00-848 Warszawa. </w:t>
      </w:r>
    </w:p>
    <w:p w14:paraId="36356085" w14:textId="77777777" w:rsidR="00422BCA" w:rsidRDefault="00422BCA" w:rsidP="00035CFB">
      <w:pPr>
        <w:pStyle w:val="Tekstpodstawowy"/>
        <w:shd w:val="clear" w:color="auto" w:fill="auto"/>
        <w:spacing w:after="0" w:line="274" w:lineRule="exact"/>
        <w:ind w:right="80" w:firstLine="426"/>
        <w:rPr>
          <w:rStyle w:val="TekstpodstawowyZnak1"/>
          <w:rFonts w:ascii="Calibri" w:hAnsi="Calibri" w:cs="Calibri"/>
          <w:color w:val="000000"/>
        </w:rPr>
      </w:pPr>
      <w:bookmarkStart w:id="1" w:name="_Hlk160532684"/>
    </w:p>
    <w:p w14:paraId="206B7134" w14:textId="746DDFF3" w:rsidR="00057463" w:rsidRDefault="003A10EF" w:rsidP="00035CFB">
      <w:pPr>
        <w:pStyle w:val="Tekstpodstawowy"/>
        <w:shd w:val="clear" w:color="auto" w:fill="auto"/>
        <w:spacing w:after="0" w:line="274" w:lineRule="exact"/>
        <w:ind w:right="80" w:firstLine="426"/>
        <w:rPr>
          <w:rStyle w:val="TekstpodstawowyZnak1"/>
          <w:rFonts w:ascii="Calibri" w:hAnsi="Calibri" w:cs="Calibri"/>
          <w:b/>
          <w:bCs/>
          <w:color w:val="000000"/>
        </w:rPr>
      </w:pPr>
      <w:r w:rsidRPr="008C1970">
        <w:rPr>
          <w:rStyle w:val="TekstpodstawowyZnak1"/>
          <w:rFonts w:ascii="Calibri" w:hAnsi="Calibri" w:cs="Calibri"/>
          <w:b/>
          <w:bCs/>
          <w:color w:val="000000"/>
        </w:rPr>
        <w:t>§ 2</w:t>
      </w:r>
    </w:p>
    <w:p w14:paraId="45DE2FA6" w14:textId="3ABBEC12" w:rsidR="00A81707" w:rsidRDefault="00A81707" w:rsidP="00A81707">
      <w:pPr>
        <w:pStyle w:val="Tekstpodstawowy"/>
        <w:shd w:val="clear" w:color="auto" w:fill="auto"/>
        <w:spacing w:after="0" w:line="274" w:lineRule="exact"/>
        <w:ind w:right="80" w:firstLine="426"/>
        <w:rPr>
          <w:rStyle w:val="TekstpodstawowyZnak1"/>
          <w:rFonts w:ascii="Calibri" w:hAnsi="Calibri" w:cs="Calibri"/>
          <w:b/>
          <w:bCs/>
          <w:color w:val="000000"/>
        </w:rPr>
      </w:pPr>
      <w:r>
        <w:rPr>
          <w:rStyle w:val="TekstpodstawowyZnak1"/>
          <w:rFonts w:ascii="Calibri" w:hAnsi="Calibri" w:cs="Calibri"/>
          <w:b/>
          <w:bCs/>
          <w:color w:val="000000"/>
        </w:rPr>
        <w:t>PRACA KONKURSOWA</w:t>
      </w:r>
    </w:p>
    <w:p w14:paraId="3D53FFA7" w14:textId="77777777" w:rsidR="00E2661C" w:rsidRPr="00A81707" w:rsidRDefault="00E2661C" w:rsidP="00A81707">
      <w:pPr>
        <w:pStyle w:val="Tekstpodstawowy"/>
        <w:shd w:val="clear" w:color="auto" w:fill="auto"/>
        <w:spacing w:after="0" w:line="274" w:lineRule="exact"/>
        <w:ind w:right="80" w:firstLine="426"/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77D6C9C5" w14:textId="4CC0ACDE" w:rsidR="00A81707" w:rsidRPr="00EC54F3" w:rsidRDefault="00A81707" w:rsidP="00A81707">
      <w:pPr>
        <w:pStyle w:val="Tekstpodstawowy"/>
        <w:numPr>
          <w:ilvl w:val="0"/>
          <w:numId w:val="46"/>
        </w:numPr>
        <w:shd w:val="clear" w:color="auto" w:fill="auto"/>
        <w:tabs>
          <w:tab w:val="left" w:pos="284"/>
        </w:tabs>
        <w:spacing w:after="0" w:line="274" w:lineRule="exact"/>
        <w:ind w:left="284" w:right="80" w:hanging="284"/>
        <w:jc w:val="both"/>
        <w:rPr>
          <w:rStyle w:val="TekstpodstawowyZnak1"/>
          <w:rFonts w:ascii="Calibri" w:hAnsi="Calibri" w:cs="Calibri"/>
          <w:shd w:val="clear" w:color="auto" w:fill="auto"/>
        </w:rPr>
      </w:pPr>
      <w:r w:rsidRPr="00547821">
        <w:rPr>
          <w:rStyle w:val="TekstpodstawowyZnak1"/>
          <w:rFonts w:ascii="Calibri" w:hAnsi="Calibri" w:cs="Calibri"/>
          <w:b/>
          <w:bCs/>
          <w:color w:val="000000"/>
        </w:rPr>
        <w:t>Zadanie konkursowe</w:t>
      </w:r>
      <w:r>
        <w:rPr>
          <w:rStyle w:val="TekstpodstawowyZnak1"/>
          <w:rFonts w:ascii="Calibri" w:hAnsi="Calibri" w:cs="Calibri"/>
          <w:color w:val="000000"/>
        </w:rPr>
        <w:t xml:space="preserve"> polega na </w:t>
      </w:r>
      <w:r w:rsidRPr="00547821">
        <w:rPr>
          <w:rStyle w:val="TekstpodstawowyZnak1"/>
          <w:rFonts w:ascii="Calibri" w:hAnsi="Calibri" w:cs="Calibri"/>
          <w:b/>
          <w:bCs/>
          <w:color w:val="000000"/>
        </w:rPr>
        <w:t>wykonaniu przez uczniów zawieszki, która będzie przypominała                             i zachęcała do oszczędzania wody</w:t>
      </w:r>
      <w:r>
        <w:rPr>
          <w:rStyle w:val="TekstpodstawowyZnak1"/>
          <w:rFonts w:ascii="Calibri" w:hAnsi="Calibri" w:cs="Calibri"/>
          <w:color w:val="000000"/>
        </w:rPr>
        <w:t xml:space="preserve"> (np. zakręcania kran</w:t>
      </w:r>
      <w:r w:rsidR="009C3CDA">
        <w:rPr>
          <w:rStyle w:val="TekstpodstawowyZnak1"/>
          <w:rFonts w:ascii="Calibri" w:hAnsi="Calibri" w:cs="Calibri"/>
          <w:color w:val="000000"/>
        </w:rPr>
        <w:t>u</w:t>
      </w:r>
      <w:r>
        <w:rPr>
          <w:rStyle w:val="TekstpodstawowyZnak1"/>
          <w:rFonts w:ascii="Calibri" w:hAnsi="Calibri" w:cs="Calibri"/>
          <w:color w:val="000000"/>
        </w:rPr>
        <w:t>, brania</w:t>
      </w:r>
      <w:r w:rsidR="009C3CDA">
        <w:rPr>
          <w:rStyle w:val="TekstpodstawowyZnak1"/>
          <w:rFonts w:ascii="Calibri" w:hAnsi="Calibri" w:cs="Calibri"/>
          <w:color w:val="000000"/>
        </w:rPr>
        <w:t xml:space="preserve"> szyb</w:t>
      </w:r>
      <w:r>
        <w:rPr>
          <w:rStyle w:val="TekstpodstawowyZnak1"/>
          <w:rFonts w:ascii="Calibri" w:hAnsi="Calibri" w:cs="Calibri"/>
          <w:color w:val="000000"/>
        </w:rPr>
        <w:t>kiego prysznica, zakręcania wody podczas mycia</w:t>
      </w:r>
      <w:r w:rsidR="00D56548">
        <w:rPr>
          <w:rStyle w:val="TekstpodstawowyZnak1"/>
          <w:rFonts w:ascii="Calibri" w:hAnsi="Calibri" w:cs="Calibri"/>
          <w:color w:val="000000"/>
        </w:rPr>
        <w:t xml:space="preserve"> </w:t>
      </w:r>
      <w:r>
        <w:rPr>
          <w:rStyle w:val="TekstpodstawowyZnak1"/>
          <w:rFonts w:ascii="Calibri" w:hAnsi="Calibri" w:cs="Calibri"/>
          <w:color w:val="000000"/>
        </w:rPr>
        <w:t>zębów</w:t>
      </w:r>
      <w:r w:rsidR="00D56548">
        <w:rPr>
          <w:rStyle w:val="TekstpodstawowyZnak1"/>
          <w:rFonts w:ascii="Calibri" w:hAnsi="Calibri" w:cs="Calibri"/>
          <w:color w:val="000000"/>
        </w:rPr>
        <w:t xml:space="preserve">/nalewania jej do kubka, </w:t>
      </w:r>
      <w:r>
        <w:rPr>
          <w:rStyle w:val="TekstpodstawowyZnak1"/>
          <w:rFonts w:ascii="Calibri" w:hAnsi="Calibri" w:cs="Calibri"/>
          <w:color w:val="000000"/>
        </w:rPr>
        <w:t>zbierania deszczówki, używania programów EKO,</w:t>
      </w:r>
      <w:r w:rsidR="00D56548">
        <w:rPr>
          <w:rStyle w:val="TekstpodstawowyZnak1"/>
          <w:rFonts w:ascii="Calibri" w:hAnsi="Calibri" w:cs="Calibri"/>
          <w:color w:val="000000"/>
        </w:rPr>
        <w:t xml:space="preserve">                  </w:t>
      </w:r>
      <w:r>
        <w:rPr>
          <w:rStyle w:val="TekstpodstawowyZnak1"/>
          <w:rFonts w:ascii="Calibri" w:hAnsi="Calibri" w:cs="Calibri"/>
          <w:color w:val="000000"/>
        </w:rPr>
        <w:t xml:space="preserve"> włączania pełnej pralki i zmywarki).</w:t>
      </w:r>
    </w:p>
    <w:p w14:paraId="62ECFFDB" w14:textId="5FE2BA50" w:rsidR="00FC13A2" w:rsidRPr="00FC13A2" w:rsidRDefault="00A81707" w:rsidP="00A81707">
      <w:pPr>
        <w:pStyle w:val="Tekstpodstawowy"/>
        <w:numPr>
          <w:ilvl w:val="0"/>
          <w:numId w:val="46"/>
        </w:numPr>
        <w:shd w:val="clear" w:color="auto" w:fill="auto"/>
        <w:tabs>
          <w:tab w:val="left" w:pos="284"/>
        </w:tabs>
        <w:spacing w:after="0" w:line="274" w:lineRule="exact"/>
        <w:ind w:left="284" w:right="80" w:hanging="284"/>
        <w:jc w:val="both"/>
        <w:rPr>
          <w:rStyle w:val="TekstpodstawowyZnak1"/>
          <w:rFonts w:ascii="Calibri" w:hAnsi="Calibri" w:cs="Calibri"/>
          <w:shd w:val="clear" w:color="auto" w:fill="auto"/>
        </w:rPr>
      </w:pPr>
      <w:r w:rsidRPr="00172DCC">
        <w:rPr>
          <w:rStyle w:val="TekstpodstawowyZnak1"/>
          <w:rFonts w:ascii="Calibri" w:hAnsi="Calibri" w:cs="Calibri"/>
          <w:color w:val="000000"/>
        </w:rPr>
        <w:t xml:space="preserve">Praca </w:t>
      </w:r>
      <w:r>
        <w:rPr>
          <w:rStyle w:val="TekstpodstawowyZnak1"/>
          <w:rFonts w:ascii="Calibri" w:hAnsi="Calibri" w:cs="Calibri"/>
          <w:color w:val="000000"/>
        </w:rPr>
        <w:t xml:space="preserve">może być </w:t>
      </w:r>
      <w:r w:rsidRPr="00172DCC">
        <w:rPr>
          <w:rStyle w:val="TekstpodstawowyZnak1"/>
          <w:rFonts w:ascii="Calibri" w:hAnsi="Calibri" w:cs="Calibri"/>
          <w:color w:val="000000"/>
        </w:rPr>
        <w:t>wykonana</w:t>
      </w:r>
      <w:r>
        <w:rPr>
          <w:rStyle w:val="TekstpodstawowyZnak1"/>
          <w:rFonts w:ascii="Calibri" w:hAnsi="Calibri" w:cs="Calibri"/>
          <w:color w:val="000000"/>
        </w:rPr>
        <w:t xml:space="preserve"> z dowoln</w:t>
      </w:r>
      <w:r w:rsidR="009C3CDA">
        <w:rPr>
          <w:rStyle w:val="TekstpodstawowyZnak1"/>
          <w:rFonts w:ascii="Calibri" w:hAnsi="Calibri" w:cs="Calibri"/>
          <w:color w:val="000000"/>
        </w:rPr>
        <w:t>ych</w:t>
      </w:r>
      <w:r>
        <w:rPr>
          <w:rStyle w:val="TekstpodstawowyZnak1"/>
          <w:rFonts w:ascii="Calibri" w:hAnsi="Calibri" w:cs="Calibri"/>
          <w:color w:val="000000"/>
        </w:rPr>
        <w:t xml:space="preserve"> materiał</w:t>
      </w:r>
      <w:r w:rsidR="009C3CDA">
        <w:rPr>
          <w:rStyle w:val="TekstpodstawowyZnak1"/>
          <w:rFonts w:ascii="Calibri" w:hAnsi="Calibri" w:cs="Calibri"/>
          <w:color w:val="000000"/>
        </w:rPr>
        <w:t>ów</w:t>
      </w:r>
      <w:r>
        <w:rPr>
          <w:rStyle w:val="TekstpodstawowyZnak1"/>
          <w:rFonts w:ascii="Calibri" w:hAnsi="Calibri" w:cs="Calibri"/>
          <w:color w:val="000000"/>
        </w:rPr>
        <w:t xml:space="preserve"> oraz dowolną techniką</w:t>
      </w:r>
      <w:r w:rsidR="00FC13A2">
        <w:rPr>
          <w:rStyle w:val="TekstpodstawowyZnak1"/>
          <w:rFonts w:ascii="Calibri" w:hAnsi="Calibri" w:cs="Calibri"/>
          <w:color w:val="000000"/>
        </w:rPr>
        <w:t>.</w:t>
      </w:r>
    </w:p>
    <w:p w14:paraId="01471BDC" w14:textId="2716E9CE" w:rsidR="00A81707" w:rsidRPr="00FC13A2" w:rsidRDefault="00A81707" w:rsidP="00FC13A2">
      <w:pPr>
        <w:pStyle w:val="Tekstpodstawowy"/>
        <w:numPr>
          <w:ilvl w:val="0"/>
          <w:numId w:val="46"/>
        </w:numPr>
        <w:shd w:val="clear" w:color="auto" w:fill="auto"/>
        <w:tabs>
          <w:tab w:val="left" w:pos="284"/>
        </w:tabs>
        <w:spacing w:after="0" w:line="274" w:lineRule="exact"/>
        <w:ind w:left="284" w:right="80" w:hanging="284"/>
        <w:jc w:val="both"/>
        <w:rPr>
          <w:rStyle w:val="TekstpodstawowyZnak1"/>
          <w:rFonts w:ascii="Calibri" w:hAnsi="Calibri" w:cs="Calibri"/>
          <w:b/>
          <w:bCs/>
          <w:color w:val="000000"/>
        </w:rPr>
      </w:pPr>
      <w:r w:rsidRPr="00FC13A2">
        <w:rPr>
          <w:rStyle w:val="TekstpodstawowyZnak1"/>
          <w:rFonts w:ascii="Calibri" w:hAnsi="Calibri" w:cs="Calibri"/>
          <w:color w:val="000000"/>
        </w:rPr>
        <w:t xml:space="preserve"> </w:t>
      </w:r>
      <w:r w:rsidR="00AE58AA">
        <w:rPr>
          <w:rStyle w:val="TekstpodstawowyZnak1"/>
          <w:rFonts w:ascii="Calibri" w:hAnsi="Calibri" w:cs="Calibri"/>
          <w:color w:val="000000"/>
        </w:rPr>
        <w:t xml:space="preserve">Powinna ona posiadać </w:t>
      </w:r>
      <w:r w:rsidR="00FC13A2" w:rsidRPr="00FC13A2">
        <w:rPr>
          <w:rStyle w:val="TekstpodstawowyZnak1"/>
          <w:rFonts w:ascii="Calibri" w:hAnsi="Calibri" w:cs="Calibri"/>
          <w:color w:val="000000"/>
        </w:rPr>
        <w:t xml:space="preserve">element, dzięki któremu będzie można umieścić ją (zawiesić) w odpowiednim miejscu – np. w domu lub w szkole. </w:t>
      </w:r>
    </w:p>
    <w:p w14:paraId="4B1486CB" w14:textId="647C3B46" w:rsidR="00FC13A2" w:rsidRDefault="003D3919" w:rsidP="00FC13A2">
      <w:pPr>
        <w:pStyle w:val="Tekstpodstawowy"/>
        <w:numPr>
          <w:ilvl w:val="0"/>
          <w:numId w:val="46"/>
        </w:numPr>
        <w:shd w:val="clear" w:color="auto" w:fill="auto"/>
        <w:tabs>
          <w:tab w:val="left" w:pos="284"/>
        </w:tabs>
        <w:spacing w:after="0" w:line="274" w:lineRule="exact"/>
        <w:ind w:left="284" w:right="80" w:hanging="284"/>
        <w:jc w:val="both"/>
        <w:rPr>
          <w:rStyle w:val="TekstpodstawowyZnak1"/>
          <w:rFonts w:ascii="Calibri" w:hAnsi="Calibri" w:cs="Calibri"/>
          <w:color w:val="000000"/>
        </w:rPr>
      </w:pPr>
      <w:r>
        <w:rPr>
          <w:rStyle w:val="TekstpodstawowyZnak1"/>
          <w:rFonts w:ascii="Calibri" w:hAnsi="Calibri" w:cs="Calibri"/>
          <w:color w:val="000000"/>
        </w:rPr>
        <w:t xml:space="preserve">Zawieszka </w:t>
      </w:r>
      <w:r w:rsidR="00D56548" w:rsidRPr="00D56548">
        <w:rPr>
          <w:rStyle w:val="TekstpodstawowyZnak1"/>
          <w:rFonts w:ascii="Calibri" w:hAnsi="Calibri" w:cs="Calibri"/>
          <w:color w:val="000000"/>
        </w:rPr>
        <w:t>powinna być wykonana samodzielnie</w:t>
      </w:r>
      <w:r w:rsidR="00D56548">
        <w:rPr>
          <w:rStyle w:val="TekstpodstawowyZnak1"/>
          <w:rFonts w:ascii="Calibri" w:hAnsi="Calibri" w:cs="Calibri"/>
          <w:color w:val="000000"/>
        </w:rPr>
        <w:t xml:space="preserve"> i nie może to </w:t>
      </w:r>
      <w:r>
        <w:rPr>
          <w:rStyle w:val="TekstpodstawowyZnak1"/>
          <w:rFonts w:ascii="Calibri" w:hAnsi="Calibri" w:cs="Calibri"/>
          <w:color w:val="000000"/>
        </w:rPr>
        <w:t xml:space="preserve">być praca, która była prezentowana                   w innych konkursach. </w:t>
      </w:r>
    </w:p>
    <w:p w14:paraId="5AC9A82A" w14:textId="77777777" w:rsidR="003F35CB" w:rsidRPr="00172DCC" w:rsidRDefault="003F35CB" w:rsidP="003F35CB">
      <w:pPr>
        <w:pStyle w:val="Tekstpodstawowy"/>
        <w:numPr>
          <w:ilvl w:val="0"/>
          <w:numId w:val="46"/>
        </w:numPr>
        <w:shd w:val="clear" w:color="auto" w:fill="auto"/>
        <w:tabs>
          <w:tab w:val="left" w:pos="284"/>
        </w:tabs>
        <w:spacing w:after="0" w:line="274" w:lineRule="exact"/>
        <w:ind w:left="284" w:right="80" w:hanging="284"/>
        <w:jc w:val="both"/>
        <w:rPr>
          <w:rFonts w:ascii="Calibri" w:hAnsi="Calibri" w:cs="Calibri"/>
        </w:rPr>
      </w:pPr>
      <w:r w:rsidRPr="00172DCC">
        <w:rPr>
          <w:rFonts w:ascii="Calibri" w:hAnsi="Calibri" w:cs="Calibri"/>
        </w:rPr>
        <w:t>Prace konkursowe zgłoszone do niniejszego Konkursu nie będą zwracane i pozostaną w zbiorach                   Państwowego Gospodarstwa Wodnego Wody Polskie RZGW w Lublinie.</w:t>
      </w:r>
    </w:p>
    <w:p w14:paraId="663D4215" w14:textId="77777777" w:rsidR="00A81707" w:rsidRDefault="00A81707" w:rsidP="00F1648D">
      <w:pPr>
        <w:pStyle w:val="Tekstpodstawowy"/>
        <w:shd w:val="clear" w:color="auto" w:fill="auto"/>
        <w:spacing w:after="0" w:line="274" w:lineRule="exact"/>
        <w:ind w:right="80" w:firstLine="0"/>
        <w:jc w:val="left"/>
        <w:rPr>
          <w:rStyle w:val="TekstpodstawowyZnak1"/>
          <w:rFonts w:ascii="Calibri" w:hAnsi="Calibri" w:cs="Calibri"/>
          <w:b/>
          <w:bCs/>
          <w:color w:val="000000"/>
        </w:rPr>
      </w:pPr>
    </w:p>
    <w:p w14:paraId="2ACA5818" w14:textId="66B9C848" w:rsidR="00A81707" w:rsidRDefault="00A81707" w:rsidP="00A81707">
      <w:pPr>
        <w:pStyle w:val="Tekstpodstawowy"/>
        <w:shd w:val="clear" w:color="auto" w:fill="auto"/>
        <w:spacing w:after="0" w:line="274" w:lineRule="exact"/>
        <w:ind w:right="80" w:firstLine="426"/>
        <w:rPr>
          <w:rStyle w:val="TekstpodstawowyZnak1"/>
          <w:rFonts w:ascii="Calibri" w:hAnsi="Calibri" w:cs="Calibri"/>
          <w:b/>
          <w:bCs/>
          <w:color w:val="000000"/>
        </w:rPr>
      </w:pPr>
      <w:r w:rsidRPr="008C1970">
        <w:rPr>
          <w:rStyle w:val="TekstpodstawowyZnak1"/>
          <w:rFonts w:ascii="Calibri" w:hAnsi="Calibri" w:cs="Calibri"/>
          <w:b/>
          <w:bCs/>
          <w:color w:val="000000"/>
        </w:rPr>
        <w:lastRenderedPageBreak/>
        <w:t xml:space="preserve">§ </w:t>
      </w:r>
      <w:r>
        <w:rPr>
          <w:rStyle w:val="TekstpodstawowyZnak1"/>
          <w:rFonts w:ascii="Calibri" w:hAnsi="Calibri" w:cs="Calibri"/>
          <w:b/>
          <w:bCs/>
          <w:color w:val="000000"/>
        </w:rPr>
        <w:t>3</w:t>
      </w:r>
    </w:p>
    <w:p w14:paraId="5656420D" w14:textId="3E12C6DF" w:rsidR="00864B4A" w:rsidRDefault="00864B4A" w:rsidP="00035CFB">
      <w:pPr>
        <w:pStyle w:val="Tekstpodstawowy"/>
        <w:shd w:val="clear" w:color="auto" w:fill="auto"/>
        <w:spacing w:after="0" w:line="274" w:lineRule="exact"/>
        <w:ind w:right="80" w:firstLine="426"/>
        <w:rPr>
          <w:rStyle w:val="TekstpodstawowyZnak1"/>
          <w:rFonts w:ascii="Calibri" w:hAnsi="Calibri" w:cs="Calibri"/>
          <w:b/>
          <w:bCs/>
          <w:color w:val="000000"/>
        </w:rPr>
      </w:pPr>
      <w:r>
        <w:rPr>
          <w:rStyle w:val="TekstpodstawowyZnak1"/>
          <w:rFonts w:ascii="Calibri" w:hAnsi="Calibri" w:cs="Calibri"/>
          <w:b/>
          <w:bCs/>
          <w:color w:val="000000"/>
        </w:rPr>
        <w:t>WARUNKI UCZESTNICTWA W KONKURSIE</w:t>
      </w:r>
    </w:p>
    <w:p w14:paraId="0B6D9CD4" w14:textId="77777777" w:rsidR="00E2661C" w:rsidRPr="008C1970" w:rsidRDefault="00E2661C" w:rsidP="00035CFB">
      <w:pPr>
        <w:pStyle w:val="Tekstpodstawowy"/>
        <w:shd w:val="clear" w:color="auto" w:fill="auto"/>
        <w:spacing w:after="0" w:line="274" w:lineRule="exact"/>
        <w:ind w:right="80" w:firstLine="426"/>
        <w:rPr>
          <w:rStyle w:val="TekstpodstawowyZnak1"/>
          <w:rFonts w:ascii="Calibri" w:hAnsi="Calibri" w:cs="Calibri"/>
          <w:b/>
          <w:bCs/>
          <w:color w:val="000000"/>
        </w:rPr>
      </w:pPr>
    </w:p>
    <w:bookmarkEnd w:id="1"/>
    <w:p w14:paraId="1BF75363" w14:textId="03D5699D" w:rsidR="00864B4A" w:rsidRPr="003D3919" w:rsidRDefault="003A10EF" w:rsidP="00A81707">
      <w:pPr>
        <w:pStyle w:val="Tekstpodstawowy"/>
        <w:numPr>
          <w:ilvl w:val="0"/>
          <w:numId w:val="44"/>
        </w:numPr>
        <w:shd w:val="clear" w:color="auto" w:fill="auto"/>
        <w:spacing w:after="0" w:line="274" w:lineRule="exact"/>
        <w:ind w:left="284" w:right="80" w:hanging="284"/>
        <w:jc w:val="both"/>
        <w:rPr>
          <w:rStyle w:val="TekstpodstawowyZnak1"/>
          <w:rFonts w:ascii="Calibri" w:hAnsi="Calibri" w:cs="Calibri"/>
          <w:u w:val="single"/>
          <w:shd w:val="clear" w:color="auto" w:fill="auto"/>
        </w:rPr>
      </w:pPr>
      <w:r w:rsidRPr="00172DCC">
        <w:rPr>
          <w:rStyle w:val="TekstpodstawowyZnak1"/>
          <w:rFonts w:ascii="Calibri" w:hAnsi="Calibri" w:cs="Calibri"/>
          <w:color w:val="000000"/>
        </w:rPr>
        <w:t xml:space="preserve">W </w:t>
      </w:r>
      <w:r w:rsidR="008C1970">
        <w:rPr>
          <w:rStyle w:val="TekstpodstawowyZnak1"/>
          <w:rFonts w:ascii="Calibri" w:hAnsi="Calibri" w:cs="Calibri"/>
          <w:color w:val="000000"/>
        </w:rPr>
        <w:t xml:space="preserve">Konkursie mogą brać udział uczniowie ze szkół podstawowych biorących udział w programie                     „Aktywni Błękitni – szkoła przyjazna wodzie” </w:t>
      </w:r>
      <w:r w:rsidR="008C1970" w:rsidRPr="003D3919">
        <w:rPr>
          <w:rStyle w:val="TekstpodstawowyZnak1"/>
          <w:rFonts w:ascii="Calibri" w:hAnsi="Calibri" w:cs="Calibri"/>
          <w:color w:val="000000"/>
          <w:u w:val="single"/>
        </w:rPr>
        <w:t xml:space="preserve">z terenu działania </w:t>
      </w:r>
      <w:r w:rsidR="007F7EB6" w:rsidRPr="003D3919">
        <w:rPr>
          <w:rStyle w:val="TekstpodstawowyZnak1"/>
          <w:rFonts w:ascii="Calibri" w:hAnsi="Calibri" w:cs="Calibri"/>
          <w:color w:val="000000"/>
          <w:u w:val="single"/>
        </w:rPr>
        <w:t xml:space="preserve">PGW Wody Polskie </w:t>
      </w:r>
      <w:r w:rsidR="008C1970" w:rsidRPr="003D3919">
        <w:rPr>
          <w:rStyle w:val="TekstpodstawowyZnak1"/>
          <w:rFonts w:ascii="Calibri" w:hAnsi="Calibri" w:cs="Calibri"/>
          <w:color w:val="000000"/>
          <w:u w:val="single"/>
        </w:rPr>
        <w:t xml:space="preserve">Regionalnego </w:t>
      </w:r>
      <w:r w:rsidR="007F7EB6" w:rsidRPr="003D3919">
        <w:rPr>
          <w:rStyle w:val="TekstpodstawowyZnak1"/>
          <w:rFonts w:ascii="Calibri" w:hAnsi="Calibri" w:cs="Calibri"/>
          <w:color w:val="000000"/>
          <w:u w:val="single"/>
        </w:rPr>
        <w:t xml:space="preserve">                 </w:t>
      </w:r>
      <w:r w:rsidR="008C1970" w:rsidRPr="003D3919">
        <w:rPr>
          <w:rStyle w:val="TekstpodstawowyZnak1"/>
          <w:rFonts w:ascii="Calibri" w:hAnsi="Calibri" w:cs="Calibri"/>
          <w:color w:val="000000"/>
          <w:u w:val="single"/>
        </w:rPr>
        <w:t xml:space="preserve">Zarządu Gospodarki Wodnej w Lublinie. </w:t>
      </w:r>
    </w:p>
    <w:p w14:paraId="22E3B350" w14:textId="0F9B877B" w:rsidR="008C1970" w:rsidRDefault="00864B4A">
      <w:pPr>
        <w:pStyle w:val="Tekstpodstawowy"/>
        <w:numPr>
          <w:ilvl w:val="0"/>
          <w:numId w:val="44"/>
        </w:numPr>
        <w:shd w:val="clear" w:color="auto" w:fill="auto"/>
        <w:spacing w:after="0" w:line="274" w:lineRule="exact"/>
        <w:ind w:left="284" w:right="80" w:hanging="284"/>
        <w:jc w:val="both"/>
        <w:rPr>
          <w:rStyle w:val="TekstpodstawowyZnak1"/>
          <w:rFonts w:ascii="Calibri" w:hAnsi="Calibri" w:cs="Calibri"/>
          <w:shd w:val="clear" w:color="auto" w:fill="auto"/>
        </w:rPr>
      </w:pPr>
      <w:r>
        <w:rPr>
          <w:rStyle w:val="TekstpodstawowyZnak1"/>
          <w:rFonts w:ascii="Calibri" w:hAnsi="Calibri" w:cs="Calibri"/>
          <w:shd w:val="clear" w:color="auto" w:fill="auto"/>
        </w:rPr>
        <w:t>Konkurs skierowany jest do dwóch grup wiekowych:</w:t>
      </w:r>
    </w:p>
    <w:p w14:paraId="5FC0A061" w14:textId="7425FC8C" w:rsidR="00864B4A" w:rsidRDefault="00864B4A" w:rsidP="00864B4A">
      <w:pPr>
        <w:pStyle w:val="Tekstpodstawowy"/>
        <w:numPr>
          <w:ilvl w:val="0"/>
          <w:numId w:val="63"/>
        </w:numPr>
        <w:shd w:val="clear" w:color="auto" w:fill="auto"/>
        <w:spacing w:after="0" w:line="274" w:lineRule="exact"/>
        <w:ind w:right="80"/>
        <w:jc w:val="both"/>
        <w:rPr>
          <w:rStyle w:val="TekstpodstawowyZnak1"/>
          <w:rFonts w:ascii="Calibri" w:hAnsi="Calibri" w:cs="Calibri"/>
          <w:shd w:val="clear" w:color="auto" w:fill="auto"/>
        </w:rPr>
      </w:pPr>
      <w:r>
        <w:rPr>
          <w:rStyle w:val="TekstpodstawowyZnak1"/>
          <w:rFonts w:ascii="Calibri" w:hAnsi="Calibri" w:cs="Calibri"/>
          <w:shd w:val="clear" w:color="auto" w:fill="auto"/>
        </w:rPr>
        <w:t>uczni</w:t>
      </w:r>
      <w:r w:rsidR="007F7EB6">
        <w:rPr>
          <w:rStyle w:val="TekstpodstawowyZnak1"/>
          <w:rFonts w:ascii="Calibri" w:hAnsi="Calibri" w:cs="Calibri"/>
          <w:shd w:val="clear" w:color="auto" w:fill="auto"/>
        </w:rPr>
        <w:t>ów</w:t>
      </w:r>
      <w:r>
        <w:rPr>
          <w:rStyle w:val="TekstpodstawowyZnak1"/>
          <w:rFonts w:ascii="Calibri" w:hAnsi="Calibri" w:cs="Calibri"/>
          <w:shd w:val="clear" w:color="auto" w:fill="auto"/>
        </w:rPr>
        <w:t xml:space="preserve"> klas </w:t>
      </w:r>
      <w:r w:rsidR="00AF4202">
        <w:rPr>
          <w:rStyle w:val="TekstpodstawowyZnak1"/>
          <w:rFonts w:ascii="Calibri" w:hAnsi="Calibri" w:cs="Calibri"/>
          <w:shd w:val="clear" w:color="auto" w:fill="auto"/>
        </w:rPr>
        <w:t>0</w:t>
      </w:r>
      <w:r>
        <w:rPr>
          <w:rStyle w:val="TekstpodstawowyZnak1"/>
          <w:rFonts w:ascii="Calibri" w:hAnsi="Calibri" w:cs="Calibri"/>
          <w:shd w:val="clear" w:color="auto" w:fill="auto"/>
        </w:rPr>
        <w:t>-III;</w:t>
      </w:r>
    </w:p>
    <w:p w14:paraId="470F7B1B" w14:textId="24E781B1" w:rsidR="007F7EB6" w:rsidRPr="007F7EB6" w:rsidRDefault="00864B4A" w:rsidP="007F7EB6">
      <w:pPr>
        <w:pStyle w:val="Tekstpodstawowy"/>
        <w:numPr>
          <w:ilvl w:val="0"/>
          <w:numId w:val="63"/>
        </w:numPr>
        <w:shd w:val="clear" w:color="auto" w:fill="auto"/>
        <w:spacing w:after="0" w:line="274" w:lineRule="exact"/>
        <w:ind w:right="80"/>
        <w:jc w:val="both"/>
        <w:rPr>
          <w:rStyle w:val="TekstpodstawowyZnak1"/>
          <w:rFonts w:ascii="Calibri" w:hAnsi="Calibri" w:cs="Calibri"/>
          <w:shd w:val="clear" w:color="auto" w:fill="auto"/>
        </w:rPr>
      </w:pPr>
      <w:r>
        <w:rPr>
          <w:rStyle w:val="TekstpodstawowyZnak1"/>
          <w:rFonts w:ascii="Calibri" w:hAnsi="Calibri" w:cs="Calibri"/>
          <w:shd w:val="clear" w:color="auto" w:fill="auto"/>
        </w:rPr>
        <w:t>uczni</w:t>
      </w:r>
      <w:r w:rsidR="007F7EB6">
        <w:rPr>
          <w:rStyle w:val="TekstpodstawowyZnak1"/>
          <w:rFonts w:ascii="Calibri" w:hAnsi="Calibri" w:cs="Calibri"/>
          <w:shd w:val="clear" w:color="auto" w:fill="auto"/>
        </w:rPr>
        <w:t>ów</w:t>
      </w:r>
      <w:r>
        <w:rPr>
          <w:rStyle w:val="TekstpodstawowyZnak1"/>
          <w:rFonts w:ascii="Calibri" w:hAnsi="Calibri" w:cs="Calibri"/>
          <w:shd w:val="clear" w:color="auto" w:fill="auto"/>
        </w:rPr>
        <w:t xml:space="preserve"> klas IV-VIII</w:t>
      </w:r>
    </w:p>
    <w:p w14:paraId="6F2C3317" w14:textId="7E421C28" w:rsidR="007F7EB6" w:rsidRDefault="007F7EB6">
      <w:pPr>
        <w:pStyle w:val="Tekstpodstawowy"/>
        <w:numPr>
          <w:ilvl w:val="0"/>
          <w:numId w:val="44"/>
        </w:numPr>
        <w:shd w:val="clear" w:color="auto" w:fill="auto"/>
        <w:spacing w:after="0" w:line="274" w:lineRule="exact"/>
        <w:ind w:left="284" w:right="80" w:hanging="284"/>
        <w:jc w:val="both"/>
        <w:rPr>
          <w:rStyle w:val="TekstpodstawowyZnak1"/>
          <w:rFonts w:ascii="Calibri" w:hAnsi="Calibri" w:cs="Calibri"/>
          <w:shd w:val="clear" w:color="auto" w:fill="auto"/>
        </w:rPr>
      </w:pPr>
      <w:r>
        <w:rPr>
          <w:rStyle w:val="TekstpodstawowyZnak1"/>
          <w:rFonts w:ascii="Calibri" w:hAnsi="Calibri" w:cs="Calibri"/>
          <w:shd w:val="clear" w:color="auto" w:fill="auto"/>
        </w:rPr>
        <w:t>Uczestnik Konkursu zobowiązany jest do zapoznania się z Regulaminem konkursu.</w:t>
      </w:r>
    </w:p>
    <w:p w14:paraId="555AC7DD" w14:textId="60671F64" w:rsidR="00BB3948" w:rsidRDefault="00BB3948">
      <w:pPr>
        <w:pStyle w:val="Tekstpodstawowy"/>
        <w:numPr>
          <w:ilvl w:val="0"/>
          <w:numId w:val="44"/>
        </w:numPr>
        <w:shd w:val="clear" w:color="auto" w:fill="auto"/>
        <w:spacing w:after="0" w:line="274" w:lineRule="exact"/>
        <w:ind w:left="284" w:right="80" w:hanging="284"/>
        <w:jc w:val="both"/>
        <w:rPr>
          <w:rStyle w:val="TekstpodstawowyZnak1"/>
          <w:rFonts w:ascii="Calibri" w:hAnsi="Calibri" w:cs="Calibri"/>
          <w:shd w:val="clear" w:color="auto" w:fill="auto"/>
        </w:rPr>
      </w:pPr>
      <w:r>
        <w:rPr>
          <w:rStyle w:val="TekstpodstawowyZnak1"/>
          <w:rFonts w:ascii="Calibri" w:hAnsi="Calibri" w:cs="Calibri"/>
          <w:shd w:val="clear" w:color="auto" w:fill="auto"/>
        </w:rPr>
        <w:t>Każdy uczestnik może zgłosić jedną pracę konkursową.</w:t>
      </w:r>
    </w:p>
    <w:p w14:paraId="2C1CD69A" w14:textId="7839814A" w:rsidR="00AF4202" w:rsidRDefault="00AF4202">
      <w:pPr>
        <w:pStyle w:val="Tekstpodstawowy"/>
        <w:numPr>
          <w:ilvl w:val="0"/>
          <w:numId w:val="44"/>
        </w:numPr>
        <w:shd w:val="clear" w:color="auto" w:fill="auto"/>
        <w:spacing w:after="0" w:line="274" w:lineRule="exact"/>
        <w:ind w:left="284" w:right="80" w:hanging="284"/>
        <w:jc w:val="both"/>
        <w:rPr>
          <w:rStyle w:val="TekstpodstawowyZnak1"/>
          <w:rFonts w:ascii="Calibri" w:hAnsi="Calibri" w:cs="Calibri"/>
          <w:shd w:val="clear" w:color="auto" w:fill="auto"/>
        </w:rPr>
      </w:pPr>
      <w:r>
        <w:rPr>
          <w:rStyle w:val="TekstpodstawowyZnak1"/>
          <w:rFonts w:ascii="Calibri" w:hAnsi="Calibri" w:cs="Calibri"/>
          <w:shd w:val="clear" w:color="auto" w:fill="auto"/>
        </w:rPr>
        <w:t xml:space="preserve">Prace powinny być dostarczone lub </w:t>
      </w:r>
      <w:r w:rsidRPr="00010DFF">
        <w:rPr>
          <w:rStyle w:val="TekstpodstawowyZnak1"/>
          <w:rFonts w:ascii="Calibri" w:hAnsi="Calibri" w:cs="Calibri"/>
          <w:shd w:val="clear" w:color="auto" w:fill="FFFFFF" w:themeFill="background1"/>
        </w:rPr>
        <w:t xml:space="preserve">wysłane </w:t>
      </w:r>
      <w:r w:rsidRPr="00010DFF">
        <w:rPr>
          <w:rStyle w:val="TekstpodstawowyZnak1"/>
          <w:rFonts w:ascii="Calibri" w:hAnsi="Calibri" w:cs="Calibri"/>
          <w:b/>
          <w:bCs/>
          <w:shd w:val="clear" w:color="auto" w:fill="FFFFFF" w:themeFill="background1"/>
        </w:rPr>
        <w:t xml:space="preserve">do dnia </w:t>
      </w:r>
      <w:r w:rsidR="00010DFF" w:rsidRPr="00010DFF">
        <w:rPr>
          <w:rStyle w:val="TekstpodstawowyZnak1"/>
          <w:rFonts w:ascii="Calibri" w:hAnsi="Calibri" w:cs="Calibri"/>
          <w:b/>
          <w:bCs/>
          <w:shd w:val="clear" w:color="auto" w:fill="FFFFFF" w:themeFill="background1"/>
        </w:rPr>
        <w:t>0</w:t>
      </w:r>
      <w:r w:rsidR="0043290C">
        <w:rPr>
          <w:rStyle w:val="TekstpodstawowyZnak1"/>
          <w:rFonts w:ascii="Calibri" w:hAnsi="Calibri" w:cs="Calibri"/>
          <w:b/>
          <w:bCs/>
          <w:shd w:val="clear" w:color="auto" w:fill="FFFFFF" w:themeFill="background1"/>
        </w:rPr>
        <w:t>9</w:t>
      </w:r>
      <w:r w:rsidRPr="00010DFF">
        <w:rPr>
          <w:rStyle w:val="TekstpodstawowyZnak1"/>
          <w:rFonts w:ascii="Calibri" w:hAnsi="Calibri" w:cs="Calibri"/>
          <w:b/>
          <w:bCs/>
          <w:shd w:val="clear" w:color="auto" w:fill="FFFFFF" w:themeFill="background1"/>
        </w:rPr>
        <w:t xml:space="preserve"> </w:t>
      </w:r>
      <w:r w:rsidR="00010DFF" w:rsidRPr="00010DFF">
        <w:rPr>
          <w:rStyle w:val="TekstpodstawowyZnak1"/>
          <w:rFonts w:ascii="Calibri" w:hAnsi="Calibri" w:cs="Calibri"/>
          <w:b/>
          <w:bCs/>
          <w:shd w:val="clear" w:color="auto" w:fill="FFFFFF" w:themeFill="background1"/>
        </w:rPr>
        <w:t xml:space="preserve">kwietnia </w:t>
      </w:r>
      <w:r w:rsidRPr="00010DFF">
        <w:rPr>
          <w:rStyle w:val="TekstpodstawowyZnak1"/>
          <w:rFonts w:ascii="Calibri" w:hAnsi="Calibri" w:cs="Calibri"/>
          <w:b/>
          <w:bCs/>
          <w:shd w:val="clear" w:color="auto" w:fill="FFFFFF" w:themeFill="background1"/>
        </w:rPr>
        <w:t>2025r.</w:t>
      </w:r>
      <w:r>
        <w:rPr>
          <w:rStyle w:val="TekstpodstawowyZnak1"/>
          <w:rFonts w:ascii="Calibri" w:hAnsi="Calibri" w:cs="Calibri"/>
          <w:shd w:val="clear" w:color="auto" w:fill="auto"/>
        </w:rPr>
        <w:t xml:space="preserve"> na adres: </w:t>
      </w:r>
    </w:p>
    <w:p w14:paraId="66202EEA" w14:textId="459F6C7A" w:rsidR="00BB3948" w:rsidRDefault="00BB3948" w:rsidP="00BB3948">
      <w:pPr>
        <w:pStyle w:val="Tekstpodstawowy"/>
        <w:shd w:val="clear" w:color="auto" w:fill="auto"/>
        <w:spacing w:after="0" w:line="274" w:lineRule="exact"/>
        <w:ind w:right="80" w:firstLine="284"/>
        <w:jc w:val="both"/>
        <w:rPr>
          <w:rStyle w:val="TekstpodstawowyZnak1"/>
          <w:rFonts w:ascii="Calibri" w:hAnsi="Calibri" w:cs="Calibri"/>
          <w:shd w:val="clear" w:color="auto" w:fill="auto"/>
        </w:rPr>
      </w:pPr>
      <w:r>
        <w:rPr>
          <w:rStyle w:val="TekstpodstawowyZnak1"/>
          <w:rFonts w:ascii="Calibri" w:hAnsi="Calibri" w:cs="Calibri"/>
          <w:shd w:val="clear" w:color="auto" w:fill="auto"/>
        </w:rPr>
        <w:t>PGW Wody Polskie  RZGW w Lublinie</w:t>
      </w:r>
    </w:p>
    <w:p w14:paraId="1FACCAD4" w14:textId="77777777" w:rsidR="00BB3948" w:rsidRDefault="00BB3948" w:rsidP="00BB3948">
      <w:pPr>
        <w:pStyle w:val="Tekstpodstawowy"/>
        <w:shd w:val="clear" w:color="auto" w:fill="auto"/>
        <w:spacing w:after="0" w:line="274" w:lineRule="exact"/>
        <w:ind w:right="80" w:firstLine="284"/>
        <w:jc w:val="both"/>
        <w:rPr>
          <w:rStyle w:val="TekstpodstawowyZnak1"/>
          <w:rFonts w:ascii="Calibri" w:hAnsi="Calibri" w:cs="Calibri"/>
          <w:shd w:val="clear" w:color="auto" w:fill="auto"/>
        </w:rPr>
      </w:pPr>
      <w:r>
        <w:rPr>
          <w:rStyle w:val="TekstpodstawowyZnak1"/>
          <w:rFonts w:ascii="Calibri" w:hAnsi="Calibri" w:cs="Calibri"/>
          <w:shd w:val="clear" w:color="auto" w:fill="auto"/>
        </w:rPr>
        <w:t>ul. Leszka Czarnego 3,  20-610 Lublin</w:t>
      </w:r>
    </w:p>
    <w:p w14:paraId="63D5B390" w14:textId="4707548F" w:rsidR="008C1970" w:rsidRPr="008C1970" w:rsidRDefault="00BB3948" w:rsidP="00BB3948">
      <w:pPr>
        <w:pStyle w:val="Tekstpodstawowy"/>
        <w:shd w:val="clear" w:color="auto" w:fill="auto"/>
        <w:spacing w:after="0" w:line="274" w:lineRule="exact"/>
        <w:ind w:right="80" w:firstLine="284"/>
        <w:jc w:val="both"/>
        <w:rPr>
          <w:rStyle w:val="TekstpodstawowyZnak1"/>
          <w:rFonts w:ascii="Calibri" w:hAnsi="Calibri" w:cs="Calibri"/>
          <w:shd w:val="clear" w:color="auto" w:fill="auto"/>
        </w:rPr>
      </w:pPr>
      <w:r>
        <w:rPr>
          <w:rStyle w:val="TekstpodstawowyZnak1"/>
          <w:rFonts w:ascii="Calibri" w:hAnsi="Calibri" w:cs="Calibri"/>
          <w:shd w:val="clear" w:color="auto" w:fill="auto"/>
        </w:rPr>
        <w:t xml:space="preserve">w zamkniętej kopercie z dopiskiem „Aktywni Błękitni – Konkurs” </w:t>
      </w:r>
    </w:p>
    <w:p w14:paraId="798765D5" w14:textId="36E3CCA2" w:rsidR="00BB6235" w:rsidRDefault="00B4384E">
      <w:pPr>
        <w:pStyle w:val="Tekstpodstawowy"/>
        <w:numPr>
          <w:ilvl w:val="0"/>
          <w:numId w:val="44"/>
        </w:numPr>
        <w:shd w:val="clear" w:color="auto" w:fill="auto"/>
        <w:spacing w:after="0" w:line="274" w:lineRule="exact"/>
        <w:ind w:left="284" w:right="80" w:hanging="284"/>
        <w:jc w:val="both"/>
        <w:rPr>
          <w:rStyle w:val="TekstpodstawowyZnak1"/>
          <w:rFonts w:ascii="Calibri" w:hAnsi="Calibri" w:cs="Calibri"/>
          <w:shd w:val="clear" w:color="auto" w:fill="auto"/>
        </w:rPr>
      </w:pPr>
      <w:r>
        <w:rPr>
          <w:rStyle w:val="TekstpodstawowyZnak1"/>
          <w:rFonts w:ascii="Calibri" w:hAnsi="Calibri" w:cs="Calibri"/>
          <w:shd w:val="clear" w:color="auto" w:fill="auto"/>
        </w:rPr>
        <w:t>Do pracy konkursowej należy dołączyć</w:t>
      </w:r>
      <w:r w:rsidR="00BB6235">
        <w:rPr>
          <w:rStyle w:val="TekstpodstawowyZnak1"/>
          <w:rFonts w:ascii="Calibri" w:hAnsi="Calibri" w:cs="Calibri"/>
          <w:shd w:val="clear" w:color="auto" w:fill="auto"/>
        </w:rPr>
        <w:t>:</w:t>
      </w:r>
      <w:r>
        <w:rPr>
          <w:rStyle w:val="TekstpodstawowyZnak1"/>
          <w:rFonts w:ascii="Calibri" w:hAnsi="Calibri" w:cs="Calibri"/>
          <w:shd w:val="clear" w:color="auto" w:fill="auto"/>
        </w:rPr>
        <w:t xml:space="preserve"> </w:t>
      </w:r>
    </w:p>
    <w:p w14:paraId="5463A4CB" w14:textId="51756D75" w:rsidR="00B4384E" w:rsidRPr="00BB6235" w:rsidRDefault="009C3CDA" w:rsidP="007C5FA0">
      <w:pPr>
        <w:pStyle w:val="Tekstpodstawowy"/>
        <w:shd w:val="clear" w:color="auto" w:fill="auto"/>
        <w:spacing w:after="0" w:line="274" w:lineRule="exact"/>
        <w:ind w:left="284" w:right="80" w:firstLine="0"/>
        <w:jc w:val="both"/>
        <w:rPr>
          <w:rStyle w:val="TekstpodstawowyZnak1"/>
          <w:rFonts w:ascii="Calibri" w:hAnsi="Calibri" w:cs="Calibri"/>
          <w:u w:val="single"/>
          <w:shd w:val="clear" w:color="auto" w:fill="auto"/>
        </w:rPr>
      </w:pPr>
      <w:r>
        <w:rPr>
          <w:rStyle w:val="TekstpodstawowyZnak1"/>
          <w:rFonts w:ascii="Calibri" w:hAnsi="Calibri" w:cs="Calibri"/>
          <w:shd w:val="clear" w:color="auto" w:fill="auto"/>
        </w:rPr>
        <w:t>6</w:t>
      </w:r>
      <w:r w:rsidR="007C5FA0" w:rsidRPr="007C5FA0">
        <w:rPr>
          <w:rStyle w:val="TekstpodstawowyZnak1"/>
          <w:rFonts w:ascii="Calibri" w:hAnsi="Calibri" w:cs="Calibri"/>
          <w:shd w:val="clear" w:color="auto" w:fill="auto"/>
        </w:rPr>
        <w:t>.1.</w:t>
      </w:r>
      <w:r w:rsidR="007C5FA0">
        <w:rPr>
          <w:rStyle w:val="TekstpodstawowyZnak1"/>
          <w:rFonts w:ascii="Calibri" w:hAnsi="Calibri" w:cs="Calibri"/>
          <w:shd w:val="clear" w:color="auto" w:fill="auto"/>
        </w:rPr>
        <w:t xml:space="preserve"> </w:t>
      </w:r>
      <w:r w:rsidR="00BB6235" w:rsidRPr="00BB6235">
        <w:rPr>
          <w:rStyle w:val="TekstpodstawowyZnak1"/>
          <w:rFonts w:ascii="Calibri" w:hAnsi="Calibri" w:cs="Calibri"/>
          <w:u w:val="single"/>
          <w:shd w:val="clear" w:color="auto" w:fill="auto"/>
        </w:rPr>
        <w:t xml:space="preserve">podpisaną </w:t>
      </w:r>
      <w:r w:rsidR="00B4384E" w:rsidRPr="00BB6235">
        <w:rPr>
          <w:rStyle w:val="TekstpodstawowyZnak1"/>
          <w:rFonts w:ascii="Calibri" w:hAnsi="Calibri" w:cs="Calibri"/>
          <w:u w:val="single"/>
          <w:shd w:val="clear" w:color="auto" w:fill="auto"/>
        </w:rPr>
        <w:t>kartę zgłoszeniową</w:t>
      </w:r>
      <w:r w:rsidR="00861739">
        <w:rPr>
          <w:rStyle w:val="TekstpodstawowyZnak1"/>
          <w:rFonts w:ascii="Calibri" w:hAnsi="Calibri" w:cs="Calibri"/>
          <w:u w:val="single"/>
          <w:shd w:val="clear" w:color="auto" w:fill="auto"/>
        </w:rPr>
        <w:t xml:space="preserve"> </w:t>
      </w:r>
      <w:r w:rsidR="00B4384E" w:rsidRPr="00BB6235">
        <w:rPr>
          <w:rStyle w:val="TekstpodstawowyZnak1"/>
          <w:rFonts w:ascii="Calibri" w:hAnsi="Calibri" w:cs="Calibri"/>
          <w:u w:val="single"/>
          <w:shd w:val="clear" w:color="auto" w:fill="auto"/>
        </w:rPr>
        <w:t>zawierającą</w:t>
      </w:r>
      <w:r w:rsidR="00AE58AA">
        <w:rPr>
          <w:rStyle w:val="TekstpodstawowyZnak1"/>
          <w:rFonts w:ascii="Calibri" w:hAnsi="Calibri" w:cs="Calibri"/>
          <w:u w:val="single"/>
          <w:shd w:val="clear" w:color="auto" w:fill="auto"/>
        </w:rPr>
        <w:t>:</w:t>
      </w:r>
    </w:p>
    <w:p w14:paraId="3706E8FA" w14:textId="4AB16C90" w:rsidR="00B4384E" w:rsidRDefault="007C5FA0" w:rsidP="009C3CDA">
      <w:pPr>
        <w:pStyle w:val="Tekstpodstawowy"/>
        <w:numPr>
          <w:ilvl w:val="0"/>
          <w:numId w:val="65"/>
        </w:numPr>
        <w:shd w:val="clear" w:color="auto" w:fill="auto"/>
        <w:spacing w:after="0" w:line="274" w:lineRule="exact"/>
        <w:ind w:left="567" w:right="80" w:hanging="283"/>
        <w:jc w:val="both"/>
        <w:rPr>
          <w:rStyle w:val="TekstpodstawowyZnak1"/>
          <w:rFonts w:ascii="Calibri" w:hAnsi="Calibri" w:cs="Calibri"/>
          <w:shd w:val="clear" w:color="auto" w:fill="auto"/>
        </w:rPr>
      </w:pPr>
      <w:r>
        <w:rPr>
          <w:rStyle w:val="TekstpodstawowyZnak1"/>
          <w:rFonts w:ascii="Calibri" w:hAnsi="Calibri" w:cs="Calibri"/>
          <w:shd w:val="clear" w:color="auto" w:fill="auto"/>
        </w:rPr>
        <w:t>i</w:t>
      </w:r>
      <w:r w:rsidR="00B4384E">
        <w:rPr>
          <w:rStyle w:val="TekstpodstawowyZnak1"/>
          <w:rFonts w:ascii="Calibri" w:hAnsi="Calibri" w:cs="Calibri"/>
          <w:shd w:val="clear" w:color="auto" w:fill="auto"/>
        </w:rPr>
        <w:t>mię i nazwisko ucznia,</w:t>
      </w:r>
    </w:p>
    <w:p w14:paraId="6782AD15" w14:textId="24D268B0" w:rsidR="00B4384E" w:rsidRDefault="00B4384E" w:rsidP="009C3CDA">
      <w:pPr>
        <w:pStyle w:val="Tekstpodstawowy"/>
        <w:numPr>
          <w:ilvl w:val="0"/>
          <w:numId w:val="65"/>
        </w:numPr>
        <w:shd w:val="clear" w:color="auto" w:fill="auto"/>
        <w:spacing w:after="0" w:line="274" w:lineRule="exact"/>
        <w:ind w:left="567" w:right="80" w:hanging="283"/>
        <w:jc w:val="both"/>
        <w:rPr>
          <w:rStyle w:val="TekstpodstawowyZnak1"/>
          <w:rFonts w:ascii="Calibri" w:hAnsi="Calibri" w:cs="Calibri"/>
          <w:shd w:val="clear" w:color="auto" w:fill="auto"/>
        </w:rPr>
      </w:pPr>
      <w:r>
        <w:rPr>
          <w:rStyle w:val="TekstpodstawowyZnak1"/>
          <w:rFonts w:ascii="Calibri" w:hAnsi="Calibri" w:cs="Calibri"/>
          <w:shd w:val="clear" w:color="auto" w:fill="auto"/>
        </w:rPr>
        <w:t>klasę, do której uczęszcza,</w:t>
      </w:r>
    </w:p>
    <w:p w14:paraId="02C4BA0E" w14:textId="77777777" w:rsidR="007C5FA0" w:rsidRDefault="007C5FA0" w:rsidP="009C3CDA">
      <w:pPr>
        <w:pStyle w:val="Tekstpodstawowy"/>
        <w:numPr>
          <w:ilvl w:val="0"/>
          <w:numId w:val="65"/>
        </w:numPr>
        <w:shd w:val="clear" w:color="auto" w:fill="auto"/>
        <w:spacing w:after="0" w:line="274" w:lineRule="exact"/>
        <w:ind w:left="567" w:right="80" w:hanging="283"/>
        <w:jc w:val="both"/>
        <w:rPr>
          <w:rStyle w:val="TekstpodstawowyZnak1"/>
          <w:rFonts w:ascii="Calibri" w:hAnsi="Calibri" w:cs="Calibri"/>
          <w:shd w:val="clear" w:color="auto" w:fill="auto"/>
        </w:rPr>
      </w:pPr>
      <w:r>
        <w:rPr>
          <w:rStyle w:val="TekstpodstawowyZnak1"/>
          <w:rFonts w:ascii="Calibri" w:hAnsi="Calibri" w:cs="Calibri"/>
          <w:shd w:val="clear" w:color="auto" w:fill="auto"/>
        </w:rPr>
        <w:t>nazwę i adres szkoły,</w:t>
      </w:r>
    </w:p>
    <w:p w14:paraId="2A67AF8E" w14:textId="50226621" w:rsidR="007C5FA0" w:rsidRDefault="007C5FA0" w:rsidP="009C3CDA">
      <w:pPr>
        <w:pStyle w:val="Tekstpodstawowy"/>
        <w:numPr>
          <w:ilvl w:val="0"/>
          <w:numId w:val="65"/>
        </w:numPr>
        <w:shd w:val="clear" w:color="auto" w:fill="auto"/>
        <w:spacing w:after="0" w:line="274" w:lineRule="exact"/>
        <w:ind w:left="567" w:right="80" w:hanging="283"/>
        <w:jc w:val="both"/>
        <w:rPr>
          <w:rStyle w:val="TekstpodstawowyZnak1"/>
          <w:rFonts w:ascii="Calibri" w:hAnsi="Calibri" w:cs="Calibri"/>
          <w:shd w:val="clear" w:color="auto" w:fill="auto"/>
        </w:rPr>
      </w:pPr>
      <w:r>
        <w:rPr>
          <w:rStyle w:val="TekstpodstawowyZnak1"/>
          <w:rFonts w:ascii="Calibri" w:hAnsi="Calibri" w:cs="Calibri"/>
          <w:shd w:val="clear" w:color="auto" w:fill="auto"/>
        </w:rPr>
        <w:t>imię i nazwisko szkolnego koordynatora programu „Aktywni Błękitni”,</w:t>
      </w:r>
    </w:p>
    <w:p w14:paraId="2A704237" w14:textId="6FF35FE9" w:rsidR="00B4384E" w:rsidRPr="003D3919" w:rsidRDefault="00B4384E" w:rsidP="009C3CDA">
      <w:pPr>
        <w:pStyle w:val="Tekstpodstawowy"/>
        <w:numPr>
          <w:ilvl w:val="0"/>
          <w:numId w:val="65"/>
        </w:numPr>
        <w:shd w:val="clear" w:color="auto" w:fill="auto"/>
        <w:spacing w:after="0" w:line="274" w:lineRule="exact"/>
        <w:ind w:left="567" w:right="80" w:hanging="283"/>
        <w:jc w:val="both"/>
        <w:rPr>
          <w:rStyle w:val="TekstpodstawowyZnak1"/>
          <w:rFonts w:ascii="Calibri" w:hAnsi="Calibri" w:cs="Calibri"/>
          <w:shd w:val="clear" w:color="auto" w:fill="auto"/>
        </w:rPr>
      </w:pPr>
      <w:r>
        <w:rPr>
          <w:rStyle w:val="TekstpodstawowyZnak1"/>
          <w:rFonts w:ascii="Calibri" w:hAnsi="Calibri" w:cs="Calibri"/>
          <w:shd w:val="clear" w:color="auto" w:fill="auto"/>
        </w:rPr>
        <w:t xml:space="preserve">krótką informację </w:t>
      </w:r>
      <w:r w:rsidR="007C5FA0">
        <w:rPr>
          <w:rStyle w:val="TekstpodstawowyZnak1"/>
          <w:rFonts w:ascii="Calibri" w:hAnsi="Calibri" w:cs="Calibri"/>
          <w:shd w:val="clear" w:color="auto" w:fill="auto"/>
        </w:rPr>
        <w:t>na temat</w:t>
      </w:r>
      <w:r w:rsidR="003D3919">
        <w:rPr>
          <w:rStyle w:val="TekstpodstawowyZnak1"/>
          <w:rFonts w:ascii="Calibri" w:hAnsi="Calibri" w:cs="Calibri"/>
          <w:shd w:val="clear" w:color="auto" w:fill="auto"/>
        </w:rPr>
        <w:t>, w jakich sytuacjach zawieszka ma przypominać o oszczędzaniu wody,</w:t>
      </w:r>
    </w:p>
    <w:p w14:paraId="250AE4B8" w14:textId="37868949" w:rsidR="007C5FA0" w:rsidRPr="007C5FA0" w:rsidRDefault="009C3CDA" w:rsidP="009C3CDA">
      <w:pPr>
        <w:pStyle w:val="Tekstpodstawowy"/>
        <w:numPr>
          <w:ilvl w:val="0"/>
          <w:numId w:val="65"/>
        </w:numPr>
        <w:shd w:val="clear" w:color="auto" w:fill="auto"/>
        <w:spacing w:after="0" w:line="274" w:lineRule="exact"/>
        <w:ind w:left="426" w:right="80" w:hanging="142"/>
        <w:jc w:val="both"/>
        <w:rPr>
          <w:rStyle w:val="TekstpodstawowyZnak1"/>
          <w:rFonts w:ascii="Calibri" w:hAnsi="Calibri" w:cs="Calibri"/>
          <w:u w:val="single"/>
          <w:shd w:val="clear" w:color="auto" w:fill="auto"/>
        </w:rPr>
      </w:pPr>
      <w:r>
        <w:rPr>
          <w:rStyle w:val="TekstpodstawowyZnak1"/>
          <w:rFonts w:ascii="Calibri" w:hAnsi="Calibri" w:cs="Calibri"/>
          <w:shd w:val="clear" w:color="auto" w:fill="auto"/>
        </w:rPr>
        <w:t xml:space="preserve">  </w:t>
      </w:r>
      <w:r w:rsidR="007C5FA0" w:rsidRPr="007C5FA0">
        <w:rPr>
          <w:rStyle w:val="TekstpodstawowyZnak1"/>
          <w:rFonts w:ascii="Calibri" w:hAnsi="Calibri" w:cs="Calibri"/>
          <w:shd w:val="clear" w:color="auto" w:fill="auto"/>
        </w:rPr>
        <w:t>oświadczenie</w:t>
      </w:r>
      <w:r w:rsidR="003D3919">
        <w:rPr>
          <w:rStyle w:val="TekstpodstawowyZnak1"/>
          <w:rFonts w:ascii="Calibri" w:hAnsi="Calibri" w:cs="Calibri"/>
          <w:shd w:val="clear" w:color="auto" w:fill="auto"/>
        </w:rPr>
        <w:t xml:space="preserve"> o zapoznaniu się z regulaminem </w:t>
      </w:r>
      <w:r w:rsidR="00FB45CA">
        <w:rPr>
          <w:rStyle w:val="TekstpodstawowyZnak1"/>
          <w:rFonts w:ascii="Calibri" w:hAnsi="Calibri" w:cs="Calibri"/>
          <w:shd w:val="clear" w:color="auto" w:fill="auto"/>
        </w:rPr>
        <w:t xml:space="preserve">oraz o </w:t>
      </w:r>
      <w:r w:rsidR="00FB45CA" w:rsidRPr="00F1648D">
        <w:rPr>
          <w:rStyle w:val="TekstpodstawowyZnak1"/>
          <w:rFonts w:ascii="Calibri" w:hAnsi="Calibri" w:cs="Calibri"/>
          <w:shd w:val="clear" w:color="auto" w:fill="auto"/>
        </w:rPr>
        <w:t>poprawności zgłoszonych danych.</w:t>
      </w:r>
      <w:r w:rsidR="00FB45CA">
        <w:rPr>
          <w:rStyle w:val="TekstpodstawowyZnak1"/>
          <w:rFonts w:ascii="Calibri" w:hAnsi="Calibri" w:cs="Calibri"/>
          <w:shd w:val="clear" w:color="auto" w:fill="auto"/>
        </w:rPr>
        <w:t xml:space="preserve"> </w:t>
      </w:r>
    </w:p>
    <w:p w14:paraId="26BABCA7" w14:textId="624C2051" w:rsidR="00BB3948" w:rsidRPr="007C5FA0" w:rsidRDefault="009C3CDA" w:rsidP="009C3CDA">
      <w:pPr>
        <w:pStyle w:val="Tekstpodstawowy"/>
        <w:shd w:val="clear" w:color="auto" w:fill="auto"/>
        <w:spacing w:after="0" w:line="274" w:lineRule="exact"/>
        <w:ind w:left="284" w:right="80" w:firstLine="0"/>
        <w:jc w:val="both"/>
        <w:rPr>
          <w:rStyle w:val="TekstpodstawowyZnak1"/>
          <w:rFonts w:ascii="Calibri" w:hAnsi="Calibri" w:cs="Calibri"/>
          <w:u w:val="single"/>
          <w:shd w:val="clear" w:color="auto" w:fill="auto"/>
        </w:rPr>
      </w:pPr>
      <w:r>
        <w:rPr>
          <w:rStyle w:val="TekstpodstawowyZnak1"/>
          <w:rFonts w:ascii="Calibri" w:hAnsi="Calibri" w:cs="Calibri"/>
          <w:shd w:val="clear" w:color="auto" w:fill="auto"/>
        </w:rPr>
        <w:t>6</w:t>
      </w:r>
      <w:r w:rsidR="007C5FA0" w:rsidRPr="007C5FA0">
        <w:rPr>
          <w:rStyle w:val="TekstpodstawowyZnak1"/>
          <w:rFonts w:ascii="Calibri" w:hAnsi="Calibri" w:cs="Calibri"/>
          <w:shd w:val="clear" w:color="auto" w:fill="auto"/>
        </w:rPr>
        <w:t>.2.</w:t>
      </w:r>
      <w:r w:rsidR="00BB6235" w:rsidRPr="007C5FA0">
        <w:rPr>
          <w:rStyle w:val="TekstpodstawowyZnak1"/>
          <w:rFonts w:ascii="Calibri" w:hAnsi="Calibri" w:cs="Calibri"/>
          <w:shd w:val="clear" w:color="auto" w:fill="auto"/>
        </w:rPr>
        <w:t xml:space="preserve"> </w:t>
      </w:r>
      <w:r w:rsidR="00BB6235" w:rsidRPr="007C5FA0">
        <w:rPr>
          <w:rStyle w:val="TekstpodstawowyZnak1"/>
          <w:rFonts w:ascii="Calibri" w:hAnsi="Calibri" w:cs="Calibri"/>
          <w:u w:val="single"/>
          <w:shd w:val="clear" w:color="auto" w:fill="auto"/>
        </w:rPr>
        <w:t>uzupełnioną i podpisaną zgodę na przetwarzanie danych osobowych</w:t>
      </w:r>
      <w:r w:rsidR="00861739">
        <w:rPr>
          <w:rStyle w:val="TekstpodstawowyZnak1"/>
          <w:rFonts w:ascii="Calibri" w:hAnsi="Calibri" w:cs="Calibri"/>
          <w:u w:val="single"/>
          <w:shd w:val="clear" w:color="auto" w:fill="auto"/>
        </w:rPr>
        <w:t>.</w:t>
      </w:r>
    </w:p>
    <w:p w14:paraId="76A1A099" w14:textId="16A7D123" w:rsidR="00BB6235" w:rsidRPr="009C78E3" w:rsidRDefault="00BB6235">
      <w:pPr>
        <w:pStyle w:val="Tekstpodstawowy"/>
        <w:numPr>
          <w:ilvl w:val="0"/>
          <w:numId w:val="44"/>
        </w:numPr>
        <w:shd w:val="clear" w:color="auto" w:fill="auto"/>
        <w:spacing w:after="0" w:line="274" w:lineRule="exact"/>
        <w:ind w:left="284" w:right="80" w:hanging="284"/>
        <w:jc w:val="both"/>
        <w:rPr>
          <w:rStyle w:val="TekstpodstawowyZnak1"/>
          <w:rFonts w:ascii="Calibri" w:hAnsi="Calibri" w:cs="Calibri"/>
          <w:shd w:val="clear" w:color="auto" w:fill="auto"/>
        </w:rPr>
      </w:pPr>
      <w:r w:rsidRPr="009C78E3">
        <w:rPr>
          <w:rStyle w:val="TekstpodstawowyZnak1"/>
          <w:rFonts w:ascii="Calibri" w:hAnsi="Calibri" w:cs="Calibri"/>
          <w:shd w:val="clear" w:color="auto" w:fill="auto"/>
        </w:rPr>
        <w:t xml:space="preserve">Zgłoszenie pracy do </w:t>
      </w:r>
      <w:r w:rsidR="00F1648D">
        <w:rPr>
          <w:rStyle w:val="TekstpodstawowyZnak1"/>
          <w:rFonts w:ascii="Calibri" w:hAnsi="Calibri" w:cs="Calibri"/>
          <w:shd w:val="clear" w:color="auto" w:fill="auto"/>
        </w:rPr>
        <w:t>K</w:t>
      </w:r>
      <w:r w:rsidRPr="009C78E3">
        <w:rPr>
          <w:rStyle w:val="TekstpodstawowyZnak1"/>
          <w:rFonts w:ascii="Calibri" w:hAnsi="Calibri" w:cs="Calibri"/>
          <w:shd w:val="clear" w:color="auto" w:fill="auto"/>
        </w:rPr>
        <w:t>onkursu jest równoznaczne z udzieleniem przez uczestnika zgody na                                 prezentowanie jej na stronie internetowej</w:t>
      </w:r>
      <w:r w:rsidR="009C78E3" w:rsidRPr="009C78E3">
        <w:rPr>
          <w:rStyle w:val="TekstpodstawowyZnak1"/>
          <w:rFonts w:ascii="Calibri" w:hAnsi="Calibri" w:cs="Calibri"/>
          <w:shd w:val="clear" w:color="auto" w:fill="auto"/>
        </w:rPr>
        <w:t xml:space="preserve"> i </w:t>
      </w:r>
      <w:r w:rsidRPr="009C78E3">
        <w:rPr>
          <w:rStyle w:val="TekstpodstawowyZnak1"/>
          <w:rFonts w:ascii="Calibri" w:hAnsi="Calibri" w:cs="Calibri"/>
          <w:shd w:val="clear" w:color="auto" w:fill="auto"/>
        </w:rPr>
        <w:t xml:space="preserve">portalu społecznościowym </w:t>
      </w:r>
      <w:r w:rsidR="00064EFA" w:rsidRPr="009C78E3">
        <w:rPr>
          <w:rStyle w:val="TekstpodstawowyZnak1"/>
          <w:rFonts w:ascii="Calibri" w:hAnsi="Calibri" w:cs="Calibri"/>
          <w:shd w:val="clear" w:color="auto" w:fill="auto"/>
        </w:rPr>
        <w:t>F</w:t>
      </w:r>
      <w:r w:rsidR="009C78E3">
        <w:rPr>
          <w:rStyle w:val="TekstpodstawowyZnak1"/>
          <w:rFonts w:ascii="Calibri" w:hAnsi="Calibri" w:cs="Calibri"/>
          <w:shd w:val="clear" w:color="auto" w:fill="auto"/>
        </w:rPr>
        <w:t>B</w:t>
      </w:r>
      <w:r w:rsidR="007C5FA0" w:rsidRPr="009C78E3">
        <w:rPr>
          <w:rStyle w:val="TekstpodstawowyZnak1"/>
          <w:rFonts w:ascii="Calibri" w:hAnsi="Calibri" w:cs="Calibri"/>
          <w:shd w:val="clear" w:color="auto" w:fill="auto"/>
        </w:rPr>
        <w:t xml:space="preserve"> Organizatora</w:t>
      </w:r>
      <w:r w:rsidR="009C78E3">
        <w:rPr>
          <w:rStyle w:val="TekstpodstawowyZnak1"/>
          <w:rFonts w:ascii="Calibri" w:hAnsi="Calibri" w:cs="Calibri"/>
          <w:shd w:val="clear" w:color="auto" w:fill="auto"/>
        </w:rPr>
        <w:t xml:space="preserve"> oraz na profilu</w:t>
      </w:r>
      <w:r w:rsidR="00FB45CA">
        <w:rPr>
          <w:rStyle w:val="TekstpodstawowyZnak1"/>
          <w:rFonts w:ascii="Calibri" w:hAnsi="Calibri" w:cs="Calibri"/>
          <w:shd w:val="clear" w:color="auto" w:fill="auto"/>
        </w:rPr>
        <w:t xml:space="preserve"> </w:t>
      </w:r>
      <w:r w:rsidR="009C78E3">
        <w:rPr>
          <w:rStyle w:val="TekstpodstawowyZnak1"/>
          <w:rFonts w:ascii="Calibri" w:hAnsi="Calibri" w:cs="Calibri"/>
          <w:shd w:val="clear" w:color="auto" w:fill="auto"/>
        </w:rPr>
        <w:t xml:space="preserve"> FB Aktywni Błękitni.</w:t>
      </w:r>
      <w:r w:rsidR="007C5FA0" w:rsidRPr="009C78E3">
        <w:rPr>
          <w:rStyle w:val="TekstpodstawowyZnak1"/>
          <w:rFonts w:ascii="Calibri" w:hAnsi="Calibri" w:cs="Calibri"/>
          <w:shd w:val="clear" w:color="auto" w:fill="auto"/>
        </w:rPr>
        <w:t xml:space="preserve"> </w:t>
      </w:r>
    </w:p>
    <w:p w14:paraId="0D07E848" w14:textId="2C832F64" w:rsidR="009C78E3" w:rsidRDefault="00064EFA" w:rsidP="009C78E3">
      <w:pPr>
        <w:pStyle w:val="Tekstpodstawowy"/>
        <w:numPr>
          <w:ilvl w:val="0"/>
          <w:numId w:val="44"/>
        </w:numPr>
        <w:shd w:val="clear" w:color="auto" w:fill="auto"/>
        <w:spacing w:after="0" w:line="274" w:lineRule="exact"/>
        <w:ind w:left="284" w:right="80" w:hanging="284"/>
        <w:jc w:val="both"/>
        <w:rPr>
          <w:rStyle w:val="TekstpodstawowyZnak1"/>
          <w:rFonts w:ascii="Calibri" w:hAnsi="Calibri" w:cs="Calibri"/>
          <w:shd w:val="clear" w:color="auto" w:fill="auto"/>
        </w:rPr>
      </w:pPr>
      <w:r w:rsidRPr="009C78E3">
        <w:rPr>
          <w:rStyle w:val="TekstpodstawowyZnak1"/>
          <w:rFonts w:ascii="Calibri" w:hAnsi="Calibri" w:cs="Calibri"/>
          <w:shd w:val="clear" w:color="auto" w:fill="auto"/>
        </w:rPr>
        <w:t xml:space="preserve">Rodzice/opiekunowie prawni uczestników konkursu wyrażają zgodę na publikowanie </w:t>
      </w:r>
      <w:r w:rsidR="00FB45CA">
        <w:rPr>
          <w:rStyle w:val="TekstpodstawowyZnak1"/>
          <w:rFonts w:ascii="Calibri" w:hAnsi="Calibri" w:cs="Calibri"/>
          <w:shd w:val="clear" w:color="auto" w:fill="auto"/>
        </w:rPr>
        <w:t xml:space="preserve">ich </w:t>
      </w:r>
      <w:r w:rsidRPr="009C78E3">
        <w:rPr>
          <w:rStyle w:val="TekstpodstawowyZnak1"/>
          <w:rFonts w:ascii="Calibri" w:hAnsi="Calibri" w:cs="Calibri"/>
          <w:shd w:val="clear" w:color="auto" w:fill="auto"/>
        </w:rPr>
        <w:t xml:space="preserve">danych </w:t>
      </w:r>
      <w:r w:rsidR="00FE7184" w:rsidRPr="009C78E3">
        <w:rPr>
          <w:rStyle w:val="TekstpodstawowyZnak1"/>
          <w:rFonts w:ascii="Calibri" w:hAnsi="Calibri" w:cs="Calibri"/>
          <w:shd w:val="clear" w:color="auto" w:fill="auto"/>
        </w:rPr>
        <w:t xml:space="preserve">                </w:t>
      </w:r>
      <w:r w:rsidRPr="009C78E3">
        <w:rPr>
          <w:rStyle w:val="TekstpodstawowyZnak1"/>
          <w:rFonts w:ascii="Calibri" w:hAnsi="Calibri" w:cs="Calibri"/>
          <w:shd w:val="clear" w:color="auto" w:fill="auto"/>
        </w:rPr>
        <w:t>osobowych</w:t>
      </w:r>
      <w:r w:rsidR="009C78E3">
        <w:rPr>
          <w:rStyle w:val="TekstpodstawowyZnak1"/>
          <w:rFonts w:ascii="Calibri" w:hAnsi="Calibri" w:cs="Calibri"/>
          <w:shd w:val="clear" w:color="auto" w:fill="auto"/>
        </w:rPr>
        <w:t xml:space="preserve"> </w:t>
      </w:r>
      <w:r w:rsidRPr="009C78E3">
        <w:rPr>
          <w:rStyle w:val="TekstpodstawowyZnak1"/>
          <w:rFonts w:ascii="Calibri" w:hAnsi="Calibri" w:cs="Calibri"/>
          <w:shd w:val="clear" w:color="auto" w:fill="auto"/>
        </w:rPr>
        <w:t>na stronie internetowej</w:t>
      </w:r>
      <w:r w:rsidR="00FB45CA">
        <w:rPr>
          <w:rStyle w:val="TekstpodstawowyZnak1"/>
          <w:rFonts w:ascii="Calibri" w:hAnsi="Calibri" w:cs="Calibri"/>
          <w:shd w:val="clear" w:color="auto" w:fill="auto"/>
        </w:rPr>
        <w:t xml:space="preserve"> </w:t>
      </w:r>
      <w:r w:rsidRPr="009C78E3">
        <w:rPr>
          <w:rStyle w:val="TekstpodstawowyZnak1"/>
          <w:rFonts w:ascii="Calibri" w:hAnsi="Calibri" w:cs="Calibri"/>
          <w:shd w:val="clear" w:color="auto" w:fill="auto"/>
        </w:rPr>
        <w:t>Organizatora konkursu,</w:t>
      </w:r>
      <w:r w:rsidR="00FE7184" w:rsidRPr="009C78E3">
        <w:rPr>
          <w:rStyle w:val="TekstpodstawowyZnak1"/>
          <w:rFonts w:ascii="Calibri" w:hAnsi="Calibri" w:cs="Calibri"/>
          <w:shd w:val="clear" w:color="auto" w:fill="auto"/>
        </w:rPr>
        <w:t xml:space="preserve"> </w:t>
      </w:r>
      <w:r w:rsidRPr="009C78E3">
        <w:rPr>
          <w:rStyle w:val="TekstpodstawowyZnak1"/>
          <w:rFonts w:ascii="Calibri" w:hAnsi="Calibri" w:cs="Calibri"/>
          <w:shd w:val="clear" w:color="auto" w:fill="auto"/>
        </w:rPr>
        <w:t xml:space="preserve">profilu FB i </w:t>
      </w:r>
      <w:r w:rsidR="009C78E3" w:rsidRPr="009C78E3">
        <w:rPr>
          <w:rStyle w:val="TekstpodstawowyZnak1"/>
          <w:rFonts w:ascii="Calibri" w:hAnsi="Calibri" w:cs="Calibri"/>
          <w:shd w:val="clear" w:color="auto" w:fill="auto"/>
        </w:rPr>
        <w:t>FB Aktywni Błękitni</w:t>
      </w:r>
      <w:r w:rsidRPr="009C78E3">
        <w:rPr>
          <w:rStyle w:val="TekstpodstawowyZnak1"/>
          <w:rFonts w:ascii="Calibri" w:hAnsi="Calibri" w:cs="Calibri"/>
          <w:shd w:val="clear" w:color="auto" w:fill="auto"/>
        </w:rPr>
        <w:t xml:space="preserve">, a także na </w:t>
      </w:r>
      <w:r w:rsidR="009C78E3" w:rsidRPr="009C78E3">
        <w:rPr>
          <w:rStyle w:val="TekstpodstawowyZnak1"/>
          <w:rFonts w:ascii="Calibri" w:hAnsi="Calibri" w:cs="Calibri"/>
          <w:shd w:val="clear" w:color="auto" w:fill="auto"/>
        </w:rPr>
        <w:t>s</w:t>
      </w:r>
      <w:r w:rsidRPr="009C78E3">
        <w:rPr>
          <w:rStyle w:val="TekstpodstawowyZnak1"/>
          <w:rFonts w:ascii="Calibri" w:hAnsi="Calibri" w:cs="Calibri"/>
          <w:shd w:val="clear" w:color="auto" w:fill="auto"/>
        </w:rPr>
        <w:t xml:space="preserve">tronach szkół biorących udział w </w:t>
      </w:r>
      <w:r w:rsidR="009C78E3" w:rsidRPr="009C78E3">
        <w:rPr>
          <w:rStyle w:val="TekstpodstawowyZnak1"/>
          <w:rFonts w:ascii="Calibri" w:hAnsi="Calibri" w:cs="Calibri"/>
          <w:shd w:val="clear" w:color="auto" w:fill="auto"/>
        </w:rPr>
        <w:t>K</w:t>
      </w:r>
      <w:r w:rsidRPr="009C78E3">
        <w:rPr>
          <w:rStyle w:val="TekstpodstawowyZnak1"/>
          <w:rFonts w:ascii="Calibri" w:hAnsi="Calibri" w:cs="Calibri"/>
          <w:shd w:val="clear" w:color="auto" w:fill="auto"/>
        </w:rPr>
        <w:t>onkursie</w:t>
      </w:r>
      <w:r w:rsidR="009C78E3" w:rsidRPr="009C78E3">
        <w:rPr>
          <w:rStyle w:val="TekstpodstawowyZnak1"/>
          <w:rFonts w:ascii="Calibri" w:hAnsi="Calibri" w:cs="Calibri"/>
          <w:shd w:val="clear" w:color="auto" w:fill="auto"/>
        </w:rPr>
        <w:t xml:space="preserve">. </w:t>
      </w:r>
      <w:r w:rsidRPr="009C78E3">
        <w:rPr>
          <w:rStyle w:val="TekstpodstawowyZnak1"/>
          <w:rFonts w:ascii="Calibri" w:hAnsi="Calibri" w:cs="Calibri"/>
          <w:shd w:val="clear" w:color="auto" w:fill="auto"/>
        </w:rPr>
        <w:t xml:space="preserve"> </w:t>
      </w:r>
    </w:p>
    <w:p w14:paraId="34223D77" w14:textId="3CD09F1D" w:rsidR="009C78E3" w:rsidRPr="00DB17D1" w:rsidRDefault="007279E0" w:rsidP="007279E0">
      <w:pPr>
        <w:pStyle w:val="Tekstpodstawowy"/>
        <w:numPr>
          <w:ilvl w:val="0"/>
          <w:numId w:val="44"/>
        </w:numPr>
        <w:shd w:val="clear" w:color="auto" w:fill="auto"/>
        <w:tabs>
          <w:tab w:val="left" w:pos="284"/>
        </w:tabs>
        <w:spacing w:after="0" w:line="274" w:lineRule="exact"/>
        <w:ind w:left="284" w:right="80" w:hanging="284"/>
        <w:jc w:val="both"/>
        <w:rPr>
          <w:rStyle w:val="TekstpodstawowyZnak1"/>
          <w:rFonts w:ascii="Calibri" w:hAnsi="Calibri" w:cs="Calibri"/>
          <w:shd w:val="clear" w:color="auto" w:fill="auto"/>
        </w:rPr>
      </w:pPr>
      <w:r w:rsidRPr="00172DCC">
        <w:rPr>
          <w:rStyle w:val="TekstpodstawowyZnak1"/>
          <w:rFonts w:ascii="Calibri" w:hAnsi="Calibri" w:cs="Calibri"/>
          <w:color w:val="000000"/>
        </w:rPr>
        <w:t xml:space="preserve">Dane osobowe uczestników Konkursu będą przetwarzane w celu przeprowadzenia Konkursu, przede wszystkim w publikacji </w:t>
      </w:r>
      <w:r>
        <w:rPr>
          <w:rStyle w:val="TekstpodstawowyZnak1"/>
          <w:rFonts w:ascii="Calibri" w:hAnsi="Calibri" w:cs="Calibri"/>
          <w:color w:val="000000"/>
        </w:rPr>
        <w:t xml:space="preserve">jego </w:t>
      </w:r>
      <w:r w:rsidRPr="00172DCC">
        <w:rPr>
          <w:rStyle w:val="TekstpodstawowyZnak1"/>
          <w:rFonts w:ascii="Calibri" w:hAnsi="Calibri" w:cs="Calibri"/>
          <w:color w:val="000000"/>
        </w:rPr>
        <w:t>wyników</w:t>
      </w:r>
      <w:r>
        <w:rPr>
          <w:rStyle w:val="TekstpodstawowyZnak1"/>
          <w:rFonts w:ascii="Calibri" w:hAnsi="Calibri" w:cs="Calibri"/>
          <w:color w:val="000000"/>
        </w:rPr>
        <w:t xml:space="preserve"> </w:t>
      </w:r>
      <w:r w:rsidRPr="00172DCC">
        <w:rPr>
          <w:rStyle w:val="TekstpodstawowyZnak1"/>
          <w:rFonts w:ascii="Calibri" w:hAnsi="Calibri" w:cs="Calibri"/>
          <w:color w:val="000000"/>
        </w:rPr>
        <w:t xml:space="preserve">oraz w związku z przekazaniem </w:t>
      </w:r>
      <w:r>
        <w:rPr>
          <w:rStyle w:val="TekstpodstawowyZnak1"/>
          <w:rFonts w:ascii="Calibri" w:hAnsi="Calibri" w:cs="Calibri"/>
          <w:color w:val="000000"/>
        </w:rPr>
        <w:t xml:space="preserve">laureatom </w:t>
      </w:r>
      <w:r w:rsidRPr="00172DCC">
        <w:rPr>
          <w:rStyle w:val="TekstpodstawowyZnak1"/>
          <w:rFonts w:ascii="Calibri" w:hAnsi="Calibri" w:cs="Calibri"/>
          <w:color w:val="000000"/>
        </w:rPr>
        <w:t>dyplom</w:t>
      </w:r>
      <w:r>
        <w:rPr>
          <w:rStyle w:val="TekstpodstawowyZnak1"/>
          <w:rFonts w:ascii="Calibri" w:hAnsi="Calibri" w:cs="Calibri"/>
          <w:color w:val="000000"/>
        </w:rPr>
        <w:t>ów</w:t>
      </w:r>
      <w:r w:rsidRPr="00172DCC">
        <w:rPr>
          <w:rStyle w:val="TekstpodstawowyZnak1"/>
          <w:rFonts w:ascii="Calibri" w:hAnsi="Calibri" w:cs="Calibri"/>
          <w:color w:val="000000"/>
        </w:rPr>
        <w:br/>
        <w:t xml:space="preserve"> </w:t>
      </w:r>
      <w:r>
        <w:rPr>
          <w:rStyle w:val="TekstpodstawowyZnak1"/>
          <w:rFonts w:ascii="Calibri" w:hAnsi="Calibri" w:cs="Calibri"/>
          <w:color w:val="000000"/>
        </w:rPr>
        <w:t xml:space="preserve">i </w:t>
      </w:r>
      <w:r w:rsidRPr="00172DCC">
        <w:rPr>
          <w:rStyle w:val="TekstpodstawowyZnak1"/>
          <w:rFonts w:ascii="Calibri" w:hAnsi="Calibri" w:cs="Calibri"/>
          <w:color w:val="000000"/>
        </w:rPr>
        <w:t>nagr</w:t>
      </w:r>
      <w:r>
        <w:rPr>
          <w:rStyle w:val="TekstpodstawowyZnak1"/>
          <w:rFonts w:ascii="Calibri" w:hAnsi="Calibri" w:cs="Calibri"/>
          <w:color w:val="000000"/>
        </w:rPr>
        <w:t>ód</w:t>
      </w:r>
      <w:r w:rsidRPr="00172DCC">
        <w:rPr>
          <w:rStyle w:val="TekstpodstawowyZnak1"/>
          <w:rFonts w:ascii="Calibri" w:hAnsi="Calibri" w:cs="Calibri"/>
          <w:color w:val="000000"/>
        </w:rPr>
        <w:t xml:space="preserve">. </w:t>
      </w:r>
    </w:p>
    <w:p w14:paraId="689209D1" w14:textId="594B3DA9" w:rsidR="007279E0" w:rsidRPr="00DB17D1" w:rsidRDefault="00DB17D1" w:rsidP="00DB17D1">
      <w:pPr>
        <w:pStyle w:val="Tekstpodstawowy"/>
        <w:numPr>
          <w:ilvl w:val="0"/>
          <w:numId w:val="44"/>
        </w:numPr>
        <w:shd w:val="clear" w:color="auto" w:fill="auto"/>
        <w:tabs>
          <w:tab w:val="left" w:pos="284"/>
        </w:tabs>
        <w:spacing w:after="0" w:line="274" w:lineRule="exact"/>
        <w:ind w:left="284" w:right="80" w:hanging="284"/>
        <w:jc w:val="both"/>
        <w:rPr>
          <w:rFonts w:ascii="Calibri" w:hAnsi="Calibri" w:cs="Calibri"/>
        </w:rPr>
      </w:pPr>
      <w:r>
        <w:rPr>
          <w:rStyle w:val="TekstpodstawowyZnak1"/>
          <w:rFonts w:ascii="Calibri" w:hAnsi="Calibri" w:cs="Calibri"/>
          <w:shd w:val="clear" w:color="auto" w:fill="auto"/>
        </w:rPr>
        <w:t xml:space="preserve"> </w:t>
      </w:r>
      <w:r w:rsidR="007279E0" w:rsidRPr="00DB17D1">
        <w:rPr>
          <w:rStyle w:val="TekstpodstawowyZnak1"/>
          <w:rFonts w:ascii="Calibri" w:hAnsi="Calibri" w:cs="Calibri"/>
          <w:shd w:val="clear" w:color="auto" w:fill="auto"/>
        </w:rPr>
        <w:t xml:space="preserve">W Konkursie nie będą brały udziału prace, które: </w:t>
      </w:r>
    </w:p>
    <w:p w14:paraId="2A1710CF" w14:textId="4370712D" w:rsidR="00201EDB" w:rsidRPr="00010DFF" w:rsidRDefault="00201EDB" w:rsidP="009C3CDA">
      <w:pPr>
        <w:pStyle w:val="Tekstpodstawowy"/>
        <w:numPr>
          <w:ilvl w:val="0"/>
          <w:numId w:val="59"/>
        </w:numPr>
        <w:shd w:val="clear" w:color="auto" w:fill="auto"/>
        <w:tabs>
          <w:tab w:val="left" w:pos="284"/>
        </w:tabs>
        <w:spacing w:after="0" w:line="274" w:lineRule="exact"/>
        <w:ind w:left="567" w:right="80" w:hanging="23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 spełnią </w:t>
      </w:r>
      <w:r w:rsidRPr="00010DFF">
        <w:rPr>
          <w:rFonts w:ascii="Calibri" w:hAnsi="Calibri" w:cs="Calibri"/>
        </w:rPr>
        <w:t>warunków regulaminu, albo</w:t>
      </w:r>
    </w:p>
    <w:p w14:paraId="458F8119" w14:textId="1CCEF6A3" w:rsidR="007279E0" w:rsidRPr="00010DFF" w:rsidRDefault="007279E0" w:rsidP="009C3CDA">
      <w:pPr>
        <w:pStyle w:val="Tekstpodstawowy"/>
        <w:numPr>
          <w:ilvl w:val="0"/>
          <w:numId w:val="59"/>
        </w:numPr>
        <w:shd w:val="clear" w:color="auto" w:fill="auto"/>
        <w:tabs>
          <w:tab w:val="left" w:pos="284"/>
        </w:tabs>
        <w:spacing w:after="0" w:line="274" w:lineRule="exact"/>
        <w:ind w:left="567" w:right="80" w:hanging="238"/>
        <w:jc w:val="both"/>
        <w:rPr>
          <w:rFonts w:ascii="Calibri" w:hAnsi="Calibri" w:cs="Calibri"/>
        </w:rPr>
      </w:pPr>
      <w:r w:rsidRPr="00010DFF">
        <w:rPr>
          <w:rFonts w:ascii="Calibri" w:hAnsi="Calibri" w:cs="Calibri"/>
        </w:rPr>
        <w:t xml:space="preserve">wpłyną po terminie </w:t>
      </w:r>
      <w:r w:rsidR="00010DFF" w:rsidRPr="00010DFF">
        <w:rPr>
          <w:rFonts w:ascii="Calibri" w:hAnsi="Calibri" w:cs="Calibri"/>
        </w:rPr>
        <w:t>0</w:t>
      </w:r>
      <w:r w:rsidR="0043290C">
        <w:rPr>
          <w:rFonts w:ascii="Calibri" w:hAnsi="Calibri" w:cs="Calibri"/>
        </w:rPr>
        <w:t>9</w:t>
      </w:r>
      <w:r w:rsidRPr="00010DFF">
        <w:rPr>
          <w:rFonts w:ascii="Calibri" w:hAnsi="Calibri" w:cs="Calibri"/>
        </w:rPr>
        <w:t>.0</w:t>
      </w:r>
      <w:r w:rsidR="00010DFF" w:rsidRPr="00010DFF">
        <w:rPr>
          <w:rFonts w:ascii="Calibri" w:hAnsi="Calibri" w:cs="Calibri"/>
        </w:rPr>
        <w:t>4</w:t>
      </w:r>
      <w:r w:rsidRPr="00010DFF">
        <w:rPr>
          <w:rFonts w:ascii="Calibri" w:hAnsi="Calibri" w:cs="Calibri"/>
        </w:rPr>
        <w:t xml:space="preserve">.2025r., </w:t>
      </w:r>
    </w:p>
    <w:p w14:paraId="37E6F6EE" w14:textId="41F6CAE3" w:rsidR="007279E0" w:rsidRDefault="007279E0" w:rsidP="009C3CDA">
      <w:pPr>
        <w:pStyle w:val="Tekstpodstawowy"/>
        <w:numPr>
          <w:ilvl w:val="0"/>
          <w:numId w:val="59"/>
        </w:numPr>
        <w:shd w:val="clear" w:color="auto" w:fill="auto"/>
        <w:tabs>
          <w:tab w:val="left" w:pos="284"/>
        </w:tabs>
        <w:spacing w:after="0" w:line="274" w:lineRule="exact"/>
        <w:ind w:left="567" w:right="80" w:hanging="23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nie będą zawierały załączników,</w:t>
      </w:r>
    </w:p>
    <w:p w14:paraId="22DD2ED0" w14:textId="0DB67788" w:rsidR="007279E0" w:rsidRDefault="00201EDB" w:rsidP="009C3CDA">
      <w:pPr>
        <w:pStyle w:val="Tekstpodstawowy"/>
        <w:numPr>
          <w:ilvl w:val="0"/>
          <w:numId w:val="59"/>
        </w:numPr>
        <w:shd w:val="clear" w:color="auto" w:fill="auto"/>
        <w:tabs>
          <w:tab w:val="left" w:pos="284"/>
        </w:tabs>
        <w:spacing w:after="0" w:line="274" w:lineRule="exact"/>
        <w:ind w:left="567" w:right="80" w:hanging="23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będą zawierały treści uznane powszechnie za niewłaściwe.</w:t>
      </w:r>
    </w:p>
    <w:p w14:paraId="4E2E7D84" w14:textId="77777777" w:rsidR="007279E0" w:rsidRPr="009C78E3" w:rsidRDefault="007279E0" w:rsidP="007279E0">
      <w:pPr>
        <w:pStyle w:val="Tekstpodstawowy"/>
        <w:shd w:val="clear" w:color="auto" w:fill="auto"/>
        <w:spacing w:after="0" w:line="274" w:lineRule="exact"/>
        <w:ind w:right="80" w:firstLine="0"/>
        <w:jc w:val="both"/>
        <w:rPr>
          <w:rStyle w:val="TekstpodstawowyZnak1"/>
          <w:rFonts w:ascii="Calibri" w:hAnsi="Calibri" w:cs="Calibri"/>
          <w:shd w:val="clear" w:color="auto" w:fill="auto"/>
        </w:rPr>
      </w:pPr>
    </w:p>
    <w:p w14:paraId="7FFBBF6D" w14:textId="77777777" w:rsidR="00057463" w:rsidRPr="00172DCC" w:rsidRDefault="00057463">
      <w:pPr>
        <w:pStyle w:val="Tekstpodstawowy"/>
        <w:shd w:val="clear" w:color="auto" w:fill="auto"/>
        <w:spacing w:after="0" w:line="274" w:lineRule="exact"/>
        <w:ind w:right="80" w:firstLine="0"/>
        <w:jc w:val="left"/>
        <w:rPr>
          <w:rFonts w:ascii="Calibri" w:hAnsi="Calibri" w:cs="Calibri"/>
        </w:rPr>
      </w:pPr>
    </w:p>
    <w:p w14:paraId="19DD18B4" w14:textId="77777777" w:rsidR="00057463" w:rsidRDefault="00057463" w:rsidP="0089015F">
      <w:pPr>
        <w:pStyle w:val="Tekstpodstawowy"/>
        <w:shd w:val="clear" w:color="auto" w:fill="auto"/>
        <w:spacing w:after="0" w:line="274" w:lineRule="exact"/>
        <w:ind w:right="80" w:firstLine="0"/>
        <w:jc w:val="both"/>
        <w:rPr>
          <w:rFonts w:ascii="Calibri" w:hAnsi="Calibri" w:cs="Calibri"/>
        </w:rPr>
      </w:pPr>
    </w:p>
    <w:p w14:paraId="38F9C7F2" w14:textId="77777777" w:rsidR="00F1648D" w:rsidRPr="00172DCC" w:rsidRDefault="00F1648D" w:rsidP="0089015F">
      <w:pPr>
        <w:pStyle w:val="Tekstpodstawowy"/>
        <w:shd w:val="clear" w:color="auto" w:fill="auto"/>
        <w:spacing w:after="0" w:line="274" w:lineRule="exact"/>
        <w:ind w:right="80" w:firstLine="0"/>
        <w:jc w:val="both"/>
        <w:rPr>
          <w:rFonts w:ascii="Calibri" w:hAnsi="Calibri" w:cs="Calibri"/>
        </w:rPr>
      </w:pPr>
    </w:p>
    <w:p w14:paraId="0CB91CB5" w14:textId="77777777" w:rsidR="00FE7184" w:rsidRPr="00E2661C" w:rsidRDefault="00FE7184" w:rsidP="00547821">
      <w:pPr>
        <w:pStyle w:val="Tekstpodstawowy"/>
        <w:shd w:val="clear" w:color="auto" w:fill="auto"/>
        <w:tabs>
          <w:tab w:val="left" w:pos="283"/>
        </w:tabs>
        <w:spacing w:after="0" w:line="274" w:lineRule="exact"/>
        <w:ind w:left="300" w:right="80" w:firstLine="0"/>
        <w:rPr>
          <w:rStyle w:val="TekstpodstawowyZnak1"/>
          <w:rFonts w:ascii="Calibri" w:hAnsi="Calibri" w:cs="Calibri"/>
          <w:b/>
          <w:bCs/>
          <w:color w:val="000000"/>
        </w:rPr>
      </w:pPr>
      <w:bookmarkStart w:id="2" w:name="_Hlk160539222"/>
    </w:p>
    <w:p w14:paraId="26DD2966" w14:textId="702669E3" w:rsidR="00057463" w:rsidRPr="00E2661C" w:rsidRDefault="003A10EF" w:rsidP="00547821">
      <w:pPr>
        <w:pStyle w:val="Tekstpodstawowy"/>
        <w:shd w:val="clear" w:color="auto" w:fill="auto"/>
        <w:tabs>
          <w:tab w:val="left" w:pos="283"/>
        </w:tabs>
        <w:spacing w:after="0" w:line="274" w:lineRule="exact"/>
        <w:ind w:left="300" w:right="80" w:firstLine="0"/>
        <w:rPr>
          <w:rStyle w:val="TekstpodstawowyZnak1"/>
          <w:rFonts w:ascii="Calibri" w:hAnsi="Calibri" w:cs="Calibri"/>
          <w:b/>
          <w:bCs/>
          <w:color w:val="000000"/>
        </w:rPr>
      </w:pPr>
      <w:r w:rsidRPr="00E2661C">
        <w:rPr>
          <w:rStyle w:val="TekstpodstawowyZnak1"/>
          <w:rFonts w:ascii="Calibri" w:hAnsi="Calibri" w:cs="Calibri"/>
          <w:b/>
          <w:bCs/>
          <w:color w:val="000000"/>
        </w:rPr>
        <w:lastRenderedPageBreak/>
        <w:t>§ 4</w:t>
      </w:r>
    </w:p>
    <w:p w14:paraId="6AB7DACB" w14:textId="493C1120" w:rsidR="00FB45CA" w:rsidRDefault="00FB45CA" w:rsidP="00547821">
      <w:pPr>
        <w:pStyle w:val="Tekstpodstawowy"/>
        <w:shd w:val="clear" w:color="auto" w:fill="auto"/>
        <w:tabs>
          <w:tab w:val="left" w:pos="283"/>
        </w:tabs>
        <w:spacing w:after="0" w:line="274" w:lineRule="exact"/>
        <w:ind w:left="300" w:right="80" w:firstLine="0"/>
        <w:rPr>
          <w:rStyle w:val="TekstpodstawowyZnak1"/>
          <w:rFonts w:ascii="Calibri" w:hAnsi="Calibri" w:cs="Calibri"/>
          <w:b/>
          <w:bCs/>
          <w:color w:val="000000"/>
        </w:rPr>
      </w:pPr>
      <w:r w:rsidRPr="00E2661C">
        <w:rPr>
          <w:rStyle w:val="TekstpodstawowyZnak1"/>
          <w:rFonts w:ascii="Calibri" w:hAnsi="Calibri" w:cs="Calibri"/>
          <w:b/>
          <w:bCs/>
          <w:color w:val="000000"/>
        </w:rPr>
        <w:t xml:space="preserve">ROZSTRZYGNIĘCIE KONKURSU </w:t>
      </w:r>
      <w:r w:rsidR="003F35CB">
        <w:rPr>
          <w:rStyle w:val="TekstpodstawowyZnak1"/>
          <w:rFonts w:ascii="Calibri" w:hAnsi="Calibri" w:cs="Calibri"/>
          <w:b/>
          <w:bCs/>
          <w:color w:val="000000"/>
        </w:rPr>
        <w:t xml:space="preserve">I </w:t>
      </w:r>
      <w:r w:rsidR="00E2661C" w:rsidRPr="00E2661C">
        <w:rPr>
          <w:rStyle w:val="TekstpodstawowyZnak1"/>
          <w:rFonts w:ascii="Calibri" w:hAnsi="Calibri" w:cs="Calibri"/>
          <w:b/>
          <w:bCs/>
          <w:color w:val="000000"/>
        </w:rPr>
        <w:t>PRZYZNANIE NAGRÓD</w:t>
      </w:r>
    </w:p>
    <w:p w14:paraId="56C7A6F9" w14:textId="77777777" w:rsidR="00547821" w:rsidRDefault="00547821" w:rsidP="00547821">
      <w:pPr>
        <w:pStyle w:val="Tekstpodstawowy"/>
        <w:shd w:val="clear" w:color="auto" w:fill="auto"/>
        <w:tabs>
          <w:tab w:val="left" w:pos="283"/>
        </w:tabs>
        <w:spacing w:after="0" w:line="274" w:lineRule="exact"/>
        <w:ind w:left="300" w:right="80" w:firstLine="0"/>
        <w:rPr>
          <w:rStyle w:val="TekstpodstawowyZnak1"/>
          <w:rFonts w:ascii="Calibri" w:hAnsi="Calibri" w:cs="Calibri"/>
          <w:b/>
          <w:bCs/>
          <w:color w:val="000000"/>
        </w:rPr>
      </w:pPr>
    </w:p>
    <w:p w14:paraId="3E138752" w14:textId="20F3D576" w:rsidR="00E2661C" w:rsidRDefault="00E2661C" w:rsidP="00E2661C">
      <w:pPr>
        <w:pStyle w:val="Tekstpodstawowy"/>
        <w:numPr>
          <w:ilvl w:val="0"/>
          <w:numId w:val="69"/>
        </w:numPr>
        <w:shd w:val="clear" w:color="auto" w:fill="auto"/>
        <w:tabs>
          <w:tab w:val="left" w:pos="283"/>
        </w:tabs>
        <w:spacing w:after="0" w:line="274" w:lineRule="exact"/>
        <w:ind w:left="426" w:right="80" w:hanging="284"/>
        <w:jc w:val="both"/>
        <w:rPr>
          <w:rStyle w:val="TekstpodstawowyZnak1"/>
          <w:rFonts w:ascii="Calibri" w:hAnsi="Calibri" w:cs="Calibri"/>
          <w:color w:val="000000"/>
        </w:rPr>
      </w:pPr>
      <w:r w:rsidRPr="00E2661C">
        <w:rPr>
          <w:rStyle w:val="TekstpodstawowyZnak1"/>
          <w:rFonts w:ascii="Calibri" w:hAnsi="Calibri" w:cs="Calibri"/>
          <w:color w:val="000000"/>
        </w:rPr>
        <w:t xml:space="preserve">Ocena prac konkursowych dokonana zostanie przez </w:t>
      </w:r>
      <w:r>
        <w:rPr>
          <w:rStyle w:val="TekstpodstawowyZnak1"/>
          <w:rFonts w:ascii="Calibri" w:hAnsi="Calibri" w:cs="Calibri"/>
          <w:color w:val="000000"/>
        </w:rPr>
        <w:t xml:space="preserve">3-osobową </w:t>
      </w:r>
      <w:r w:rsidRPr="00E2661C">
        <w:rPr>
          <w:rStyle w:val="TekstpodstawowyZnak1"/>
          <w:rFonts w:ascii="Calibri" w:hAnsi="Calibri" w:cs="Calibri"/>
          <w:color w:val="000000"/>
        </w:rPr>
        <w:t>Komisję Konkursową powołaną przez</w:t>
      </w:r>
      <w:r>
        <w:rPr>
          <w:rStyle w:val="TekstpodstawowyZnak1"/>
          <w:rFonts w:ascii="Calibri" w:hAnsi="Calibri" w:cs="Calibri"/>
          <w:color w:val="000000"/>
        </w:rPr>
        <w:t xml:space="preserve"> Organizatora</w:t>
      </w:r>
    </w:p>
    <w:p w14:paraId="4A56AB1E" w14:textId="54550552" w:rsidR="00E2661C" w:rsidRDefault="00E2661C" w:rsidP="00E2661C">
      <w:pPr>
        <w:pStyle w:val="Tekstpodstawowy"/>
        <w:numPr>
          <w:ilvl w:val="0"/>
          <w:numId w:val="69"/>
        </w:numPr>
        <w:shd w:val="clear" w:color="auto" w:fill="auto"/>
        <w:tabs>
          <w:tab w:val="left" w:pos="283"/>
        </w:tabs>
        <w:spacing w:after="0" w:line="274" w:lineRule="exact"/>
        <w:ind w:left="426" w:right="80" w:hanging="284"/>
        <w:jc w:val="both"/>
        <w:rPr>
          <w:rStyle w:val="TekstpodstawowyZnak1"/>
          <w:rFonts w:ascii="Calibri" w:hAnsi="Calibri" w:cs="Calibri"/>
          <w:color w:val="000000"/>
        </w:rPr>
      </w:pPr>
      <w:r>
        <w:rPr>
          <w:rStyle w:val="TekstpodstawowyZnak1"/>
          <w:rFonts w:ascii="Calibri" w:hAnsi="Calibri" w:cs="Calibri"/>
          <w:color w:val="000000"/>
        </w:rPr>
        <w:t xml:space="preserve">Podczas oceny prac i wyłaniania laureatów, </w:t>
      </w:r>
      <w:r w:rsidR="00547821">
        <w:rPr>
          <w:rStyle w:val="TekstpodstawowyZnak1"/>
          <w:rFonts w:ascii="Calibri" w:hAnsi="Calibri" w:cs="Calibri"/>
          <w:color w:val="000000"/>
        </w:rPr>
        <w:t>K</w:t>
      </w:r>
      <w:r>
        <w:rPr>
          <w:rStyle w:val="TekstpodstawowyZnak1"/>
          <w:rFonts w:ascii="Calibri" w:hAnsi="Calibri" w:cs="Calibri"/>
          <w:color w:val="000000"/>
        </w:rPr>
        <w:t>omisja będzie kierowała się następującymi kryteriami:</w:t>
      </w:r>
    </w:p>
    <w:p w14:paraId="44EF4F34" w14:textId="3451B718" w:rsidR="00E2661C" w:rsidRDefault="00547821" w:rsidP="00547821">
      <w:pPr>
        <w:pStyle w:val="Tekstpodstawowy"/>
        <w:numPr>
          <w:ilvl w:val="0"/>
          <w:numId w:val="70"/>
        </w:numPr>
        <w:shd w:val="clear" w:color="auto" w:fill="auto"/>
        <w:tabs>
          <w:tab w:val="left" w:pos="283"/>
        </w:tabs>
        <w:spacing w:after="0" w:line="274" w:lineRule="exact"/>
        <w:ind w:left="709" w:right="80" w:hanging="283"/>
        <w:jc w:val="both"/>
        <w:rPr>
          <w:rStyle w:val="TekstpodstawowyZnak1"/>
          <w:rFonts w:ascii="Calibri" w:hAnsi="Calibri" w:cs="Calibri"/>
          <w:color w:val="000000"/>
        </w:rPr>
      </w:pPr>
      <w:r>
        <w:rPr>
          <w:rStyle w:val="TekstpodstawowyZnak1"/>
          <w:rFonts w:ascii="Calibri" w:hAnsi="Calibri" w:cs="Calibri"/>
          <w:color w:val="000000"/>
        </w:rPr>
        <w:t>zgodnoś</w:t>
      </w:r>
      <w:r w:rsidR="00F1648D">
        <w:rPr>
          <w:rStyle w:val="TekstpodstawowyZnak1"/>
          <w:rFonts w:ascii="Calibri" w:hAnsi="Calibri" w:cs="Calibri"/>
          <w:color w:val="000000"/>
        </w:rPr>
        <w:t>cią</w:t>
      </w:r>
      <w:r>
        <w:rPr>
          <w:rStyle w:val="TekstpodstawowyZnak1"/>
          <w:rFonts w:ascii="Calibri" w:hAnsi="Calibri" w:cs="Calibri"/>
          <w:color w:val="000000"/>
        </w:rPr>
        <w:t xml:space="preserve"> z tematem i celami Konkursu,</w:t>
      </w:r>
    </w:p>
    <w:p w14:paraId="20106A06" w14:textId="5FDC51DE" w:rsidR="00547821" w:rsidRDefault="00547821" w:rsidP="00547821">
      <w:pPr>
        <w:pStyle w:val="Tekstpodstawowy"/>
        <w:numPr>
          <w:ilvl w:val="0"/>
          <w:numId w:val="70"/>
        </w:numPr>
        <w:shd w:val="clear" w:color="auto" w:fill="auto"/>
        <w:tabs>
          <w:tab w:val="left" w:pos="283"/>
        </w:tabs>
        <w:spacing w:after="0" w:line="274" w:lineRule="exact"/>
        <w:ind w:left="709" w:right="80" w:hanging="283"/>
        <w:jc w:val="both"/>
        <w:rPr>
          <w:rStyle w:val="TekstpodstawowyZnak1"/>
          <w:rFonts w:ascii="Calibri" w:hAnsi="Calibri" w:cs="Calibri"/>
          <w:color w:val="000000"/>
        </w:rPr>
      </w:pPr>
      <w:r w:rsidRPr="00E575E6">
        <w:rPr>
          <w:rStyle w:val="TekstpodstawowyZnak1"/>
          <w:rFonts w:ascii="Calibri" w:hAnsi="Calibri" w:cs="Calibri"/>
          <w:color w:val="000000"/>
        </w:rPr>
        <w:t>skutecznoś</w:t>
      </w:r>
      <w:r w:rsidR="0043290C" w:rsidRPr="00E575E6">
        <w:rPr>
          <w:rStyle w:val="TekstpodstawowyZnak1"/>
          <w:rFonts w:ascii="Calibri" w:hAnsi="Calibri" w:cs="Calibri"/>
          <w:color w:val="000000"/>
        </w:rPr>
        <w:t>cią</w:t>
      </w:r>
      <w:r>
        <w:rPr>
          <w:rStyle w:val="TekstpodstawowyZnak1"/>
          <w:rFonts w:ascii="Calibri" w:hAnsi="Calibri" w:cs="Calibri"/>
          <w:color w:val="000000"/>
        </w:rPr>
        <w:t xml:space="preserve"> przekazu </w:t>
      </w:r>
      <w:r w:rsidR="00C237F8">
        <w:rPr>
          <w:rStyle w:val="TekstpodstawowyZnak1"/>
          <w:rFonts w:ascii="Calibri" w:hAnsi="Calibri" w:cs="Calibri"/>
          <w:color w:val="000000"/>
        </w:rPr>
        <w:t>(przekaz powinien być czytelny),</w:t>
      </w:r>
    </w:p>
    <w:p w14:paraId="0621BC59" w14:textId="73045FDB" w:rsidR="00547821" w:rsidRDefault="00547821" w:rsidP="00547821">
      <w:pPr>
        <w:pStyle w:val="Tekstpodstawowy"/>
        <w:numPr>
          <w:ilvl w:val="0"/>
          <w:numId w:val="70"/>
        </w:numPr>
        <w:shd w:val="clear" w:color="auto" w:fill="auto"/>
        <w:tabs>
          <w:tab w:val="left" w:pos="283"/>
        </w:tabs>
        <w:spacing w:after="0" w:line="274" w:lineRule="exact"/>
        <w:ind w:left="709" w:right="80" w:hanging="283"/>
        <w:jc w:val="both"/>
        <w:rPr>
          <w:rStyle w:val="TekstpodstawowyZnak1"/>
          <w:rFonts w:ascii="Calibri" w:hAnsi="Calibri" w:cs="Calibri"/>
          <w:color w:val="000000"/>
        </w:rPr>
      </w:pPr>
      <w:r>
        <w:rPr>
          <w:rStyle w:val="TekstpodstawowyZnak1"/>
          <w:rFonts w:ascii="Calibri" w:hAnsi="Calibri" w:cs="Calibri"/>
          <w:color w:val="000000"/>
        </w:rPr>
        <w:t>oryginalnoś</w:t>
      </w:r>
      <w:r w:rsidR="00F1648D">
        <w:rPr>
          <w:rStyle w:val="TekstpodstawowyZnak1"/>
          <w:rFonts w:ascii="Calibri" w:hAnsi="Calibri" w:cs="Calibri"/>
          <w:color w:val="000000"/>
        </w:rPr>
        <w:t>cią</w:t>
      </w:r>
      <w:r>
        <w:rPr>
          <w:rStyle w:val="TekstpodstawowyZnak1"/>
          <w:rFonts w:ascii="Calibri" w:hAnsi="Calibri" w:cs="Calibri"/>
          <w:color w:val="000000"/>
        </w:rPr>
        <w:t xml:space="preserve"> pracy,</w:t>
      </w:r>
    </w:p>
    <w:p w14:paraId="2C565DEC" w14:textId="10938A3A" w:rsidR="00547821" w:rsidRDefault="00547821" w:rsidP="00547821">
      <w:pPr>
        <w:pStyle w:val="Tekstpodstawowy"/>
        <w:numPr>
          <w:ilvl w:val="0"/>
          <w:numId w:val="70"/>
        </w:numPr>
        <w:shd w:val="clear" w:color="auto" w:fill="auto"/>
        <w:tabs>
          <w:tab w:val="left" w:pos="283"/>
        </w:tabs>
        <w:spacing w:after="0" w:line="274" w:lineRule="exact"/>
        <w:ind w:left="709" w:right="80" w:hanging="283"/>
        <w:jc w:val="both"/>
        <w:rPr>
          <w:rStyle w:val="TekstpodstawowyZnak1"/>
          <w:rFonts w:ascii="Calibri" w:hAnsi="Calibri" w:cs="Calibri"/>
          <w:color w:val="000000"/>
        </w:rPr>
      </w:pPr>
      <w:r>
        <w:rPr>
          <w:rStyle w:val="TekstpodstawowyZnak1"/>
          <w:rFonts w:ascii="Calibri" w:hAnsi="Calibri" w:cs="Calibri"/>
          <w:color w:val="000000"/>
        </w:rPr>
        <w:t>atrakcyjnoś</w:t>
      </w:r>
      <w:r w:rsidR="00F1648D">
        <w:rPr>
          <w:rStyle w:val="TekstpodstawowyZnak1"/>
          <w:rFonts w:ascii="Calibri" w:hAnsi="Calibri" w:cs="Calibri"/>
          <w:color w:val="000000"/>
        </w:rPr>
        <w:t>cią</w:t>
      </w:r>
      <w:r>
        <w:rPr>
          <w:rStyle w:val="TekstpodstawowyZnak1"/>
          <w:rFonts w:ascii="Calibri" w:hAnsi="Calibri" w:cs="Calibri"/>
          <w:color w:val="000000"/>
        </w:rPr>
        <w:t xml:space="preserve"> i estetyk</w:t>
      </w:r>
      <w:r w:rsidR="00F1648D">
        <w:rPr>
          <w:rStyle w:val="TekstpodstawowyZnak1"/>
          <w:rFonts w:ascii="Calibri" w:hAnsi="Calibri" w:cs="Calibri"/>
          <w:color w:val="000000"/>
        </w:rPr>
        <w:t>ą</w:t>
      </w:r>
      <w:r>
        <w:rPr>
          <w:rStyle w:val="TekstpodstawowyZnak1"/>
          <w:rFonts w:ascii="Calibri" w:hAnsi="Calibri" w:cs="Calibri"/>
          <w:color w:val="000000"/>
        </w:rPr>
        <w:t xml:space="preserve"> wykonania</w:t>
      </w:r>
      <w:r w:rsidR="00C237F8">
        <w:rPr>
          <w:rStyle w:val="TekstpodstawowyZnak1"/>
          <w:rFonts w:ascii="Calibri" w:hAnsi="Calibri" w:cs="Calibri"/>
          <w:color w:val="000000"/>
        </w:rPr>
        <w:t>.</w:t>
      </w:r>
    </w:p>
    <w:p w14:paraId="2C23B20E" w14:textId="79380000" w:rsidR="00E2661C" w:rsidRPr="003026F4" w:rsidRDefault="00C237F8" w:rsidP="009C3CDA">
      <w:pPr>
        <w:pStyle w:val="Tekstpodstawowy"/>
        <w:numPr>
          <w:ilvl w:val="0"/>
          <w:numId w:val="69"/>
        </w:numPr>
        <w:shd w:val="clear" w:color="auto" w:fill="auto"/>
        <w:tabs>
          <w:tab w:val="left" w:pos="283"/>
        </w:tabs>
        <w:spacing w:after="0" w:line="274" w:lineRule="exact"/>
        <w:ind w:left="426" w:right="80" w:hanging="284"/>
        <w:jc w:val="left"/>
        <w:rPr>
          <w:rStyle w:val="TekstpodstawowyZnak1"/>
          <w:rFonts w:ascii="Calibri" w:hAnsi="Calibri" w:cs="Calibri"/>
          <w:shd w:val="clear" w:color="auto" w:fill="auto"/>
        </w:rPr>
      </w:pPr>
      <w:r w:rsidRPr="00C237F8">
        <w:rPr>
          <w:rStyle w:val="TekstpodstawowyZnak1"/>
          <w:rFonts w:ascii="Calibri" w:hAnsi="Calibri" w:cs="Calibri"/>
          <w:color w:val="000000"/>
        </w:rPr>
        <w:t xml:space="preserve">Spośród nadesłanych </w:t>
      </w:r>
      <w:r>
        <w:rPr>
          <w:rStyle w:val="TekstpodstawowyZnak1"/>
          <w:rFonts w:ascii="Calibri" w:hAnsi="Calibri" w:cs="Calibri"/>
          <w:color w:val="000000"/>
        </w:rPr>
        <w:t xml:space="preserve">zawieszek </w:t>
      </w:r>
      <w:r w:rsidRPr="00C237F8">
        <w:rPr>
          <w:rStyle w:val="TekstpodstawowyZnak1"/>
          <w:rFonts w:ascii="Calibri" w:hAnsi="Calibri" w:cs="Calibri"/>
          <w:color w:val="000000"/>
        </w:rPr>
        <w:t xml:space="preserve">Komisja wyłoni </w:t>
      </w:r>
      <w:r>
        <w:rPr>
          <w:rStyle w:val="TekstpodstawowyZnak1"/>
          <w:rFonts w:ascii="Calibri" w:hAnsi="Calibri" w:cs="Calibri"/>
          <w:color w:val="000000"/>
        </w:rPr>
        <w:t xml:space="preserve">po 3 zwycięskie prace (I, II i III miejsce) </w:t>
      </w:r>
      <w:r w:rsidR="00963176">
        <w:rPr>
          <w:rStyle w:val="TekstpodstawowyZnak1"/>
          <w:rFonts w:ascii="Calibri" w:hAnsi="Calibri" w:cs="Calibri"/>
          <w:color w:val="000000"/>
        </w:rPr>
        <w:t>w dwóch kategoriach wiekowych (uczniowie klas 0-III i klas IV-VIII)</w:t>
      </w:r>
      <w:r w:rsidR="00DB17D1">
        <w:rPr>
          <w:rStyle w:val="TekstpodstawowyZnak1"/>
          <w:rFonts w:ascii="Calibri" w:hAnsi="Calibri" w:cs="Calibri"/>
          <w:color w:val="000000"/>
        </w:rPr>
        <w:t xml:space="preserve"> oraz wyróżnienia.</w:t>
      </w:r>
    </w:p>
    <w:p w14:paraId="40120DCE" w14:textId="69D72D7A" w:rsidR="003026F4" w:rsidRPr="003026F4" w:rsidRDefault="003026F4" w:rsidP="003026F4">
      <w:pPr>
        <w:pStyle w:val="Tekstpodstawowy"/>
        <w:numPr>
          <w:ilvl w:val="0"/>
          <w:numId w:val="69"/>
        </w:numPr>
        <w:shd w:val="clear" w:color="auto" w:fill="auto"/>
        <w:tabs>
          <w:tab w:val="left" w:pos="283"/>
          <w:tab w:val="left" w:pos="426"/>
        </w:tabs>
        <w:spacing w:after="0" w:line="274" w:lineRule="exact"/>
        <w:ind w:right="80" w:hanging="578"/>
        <w:jc w:val="both"/>
        <w:rPr>
          <w:rStyle w:val="TekstpodstawowyZnak1"/>
          <w:rFonts w:ascii="Calibri" w:hAnsi="Calibri" w:cs="Calibri"/>
          <w:shd w:val="clear" w:color="auto" w:fill="auto"/>
        </w:rPr>
      </w:pPr>
      <w:r w:rsidRPr="009C3CDA">
        <w:rPr>
          <w:rStyle w:val="TekstpodstawowyZnak1"/>
          <w:rFonts w:ascii="Calibri" w:hAnsi="Calibri" w:cs="Calibri"/>
          <w:color w:val="000000"/>
        </w:rPr>
        <w:t>Wybór dokonany przez Komisję jest ostateczny i nie przysługuje od niego żadne odwołanie.</w:t>
      </w:r>
    </w:p>
    <w:p w14:paraId="34FA1193" w14:textId="4E5C9CD8" w:rsidR="009C3CDA" w:rsidRDefault="003026F4" w:rsidP="009C3CDA">
      <w:pPr>
        <w:pStyle w:val="Tekstpodstawowy"/>
        <w:numPr>
          <w:ilvl w:val="0"/>
          <w:numId w:val="69"/>
        </w:numPr>
        <w:shd w:val="clear" w:color="auto" w:fill="auto"/>
        <w:tabs>
          <w:tab w:val="left" w:pos="283"/>
        </w:tabs>
        <w:spacing w:after="0" w:line="274" w:lineRule="exact"/>
        <w:ind w:left="426" w:right="80" w:hanging="284"/>
        <w:jc w:val="left"/>
        <w:rPr>
          <w:rStyle w:val="TekstpodstawowyZnak1"/>
          <w:rFonts w:ascii="Calibri" w:hAnsi="Calibri" w:cs="Calibri"/>
          <w:shd w:val="clear" w:color="auto" w:fill="auto"/>
        </w:rPr>
      </w:pPr>
      <w:r>
        <w:rPr>
          <w:rStyle w:val="TekstpodstawowyZnak1"/>
          <w:rFonts w:ascii="Calibri" w:hAnsi="Calibri" w:cs="Calibri"/>
          <w:shd w:val="clear" w:color="auto" w:fill="auto"/>
        </w:rPr>
        <w:t xml:space="preserve">Lista laureatów konkursu ogłoszona zostanie </w:t>
      </w:r>
      <w:r w:rsidR="00010DFF" w:rsidRPr="00010DFF">
        <w:rPr>
          <w:rStyle w:val="TekstpodstawowyZnak1"/>
          <w:rFonts w:ascii="Calibri" w:hAnsi="Calibri" w:cs="Calibri"/>
          <w:shd w:val="clear" w:color="auto" w:fill="auto"/>
        </w:rPr>
        <w:t>1</w:t>
      </w:r>
      <w:r w:rsidR="0043290C">
        <w:rPr>
          <w:rStyle w:val="TekstpodstawowyZnak1"/>
          <w:rFonts w:ascii="Calibri" w:hAnsi="Calibri" w:cs="Calibri"/>
          <w:shd w:val="clear" w:color="auto" w:fill="auto"/>
        </w:rPr>
        <w:t>6</w:t>
      </w:r>
      <w:r w:rsidRPr="00010DFF">
        <w:rPr>
          <w:rStyle w:val="TekstpodstawowyZnak1"/>
          <w:rFonts w:ascii="Calibri" w:hAnsi="Calibri" w:cs="Calibri"/>
          <w:shd w:val="clear" w:color="auto" w:fill="auto"/>
        </w:rPr>
        <w:t>.0</w:t>
      </w:r>
      <w:r w:rsidR="00010DFF" w:rsidRPr="00010DFF">
        <w:rPr>
          <w:rStyle w:val="TekstpodstawowyZnak1"/>
          <w:rFonts w:ascii="Calibri" w:hAnsi="Calibri" w:cs="Calibri"/>
          <w:shd w:val="clear" w:color="auto" w:fill="auto"/>
        </w:rPr>
        <w:t>4</w:t>
      </w:r>
      <w:r w:rsidRPr="00010DFF">
        <w:rPr>
          <w:rStyle w:val="TekstpodstawowyZnak1"/>
          <w:rFonts w:ascii="Calibri" w:hAnsi="Calibri" w:cs="Calibri"/>
          <w:shd w:val="clear" w:color="auto" w:fill="auto"/>
        </w:rPr>
        <w:t>.2025r.</w:t>
      </w:r>
      <w:r>
        <w:rPr>
          <w:rStyle w:val="TekstpodstawowyZnak1"/>
          <w:rFonts w:ascii="Calibri" w:hAnsi="Calibri" w:cs="Calibri"/>
          <w:shd w:val="clear" w:color="auto" w:fill="auto"/>
        </w:rPr>
        <w:t xml:space="preserve"> na stronie internetowej Organizatora  </w:t>
      </w:r>
      <w:hyperlink r:id="rId7" w:history="1">
        <w:r w:rsidRPr="00D57AF4">
          <w:rPr>
            <w:rStyle w:val="Hipercze"/>
            <w:rFonts w:ascii="Calibri" w:hAnsi="Calibri" w:cs="Calibri"/>
          </w:rPr>
          <w:t>https://www.gov.pl/web/wody-polskie-lublin</w:t>
        </w:r>
      </w:hyperlink>
      <w:r>
        <w:rPr>
          <w:rStyle w:val="TekstpodstawowyZnak1"/>
          <w:rFonts w:ascii="Calibri" w:hAnsi="Calibri" w:cs="Calibri"/>
          <w:shd w:val="clear" w:color="auto" w:fill="auto"/>
        </w:rPr>
        <w:t xml:space="preserve"> </w:t>
      </w:r>
      <w:r w:rsidR="00702123">
        <w:rPr>
          <w:rStyle w:val="TekstpodstawowyZnak1"/>
          <w:rFonts w:ascii="Calibri" w:hAnsi="Calibri" w:cs="Calibri"/>
          <w:shd w:val="clear" w:color="auto" w:fill="auto"/>
        </w:rPr>
        <w:t>oraz profilu FB.</w:t>
      </w:r>
    </w:p>
    <w:p w14:paraId="4A9EA119" w14:textId="38628720" w:rsidR="009C3CDA" w:rsidRDefault="00702123" w:rsidP="00702123">
      <w:pPr>
        <w:pStyle w:val="Tekstpodstawowy"/>
        <w:numPr>
          <w:ilvl w:val="0"/>
          <w:numId w:val="69"/>
        </w:numPr>
        <w:shd w:val="clear" w:color="auto" w:fill="auto"/>
        <w:tabs>
          <w:tab w:val="left" w:pos="283"/>
        </w:tabs>
        <w:spacing w:after="0" w:line="274" w:lineRule="exact"/>
        <w:ind w:left="426" w:right="80" w:hanging="284"/>
        <w:jc w:val="both"/>
        <w:rPr>
          <w:rStyle w:val="TekstpodstawowyZnak1"/>
          <w:rFonts w:ascii="Calibri" w:hAnsi="Calibri" w:cs="Calibri"/>
          <w:shd w:val="clear" w:color="auto" w:fill="auto"/>
        </w:rPr>
      </w:pPr>
      <w:r w:rsidRPr="00702123">
        <w:rPr>
          <w:rStyle w:val="TekstpodstawowyZnak1"/>
          <w:rFonts w:ascii="Calibri" w:hAnsi="Calibri" w:cs="Calibri"/>
          <w:shd w:val="clear" w:color="auto" w:fill="auto"/>
        </w:rPr>
        <w:t xml:space="preserve">Laureaci </w:t>
      </w:r>
      <w:r>
        <w:rPr>
          <w:rStyle w:val="TekstpodstawowyZnak1"/>
          <w:rFonts w:ascii="Calibri" w:hAnsi="Calibri" w:cs="Calibri"/>
          <w:shd w:val="clear" w:color="auto" w:fill="auto"/>
        </w:rPr>
        <w:t>zostaną poinformowani o wynikach Konkursu drogą mailową na adres Szkolnego                              Koordynatora Programu „Aktywni Błękitni”</w:t>
      </w:r>
      <w:r w:rsidR="00B36725">
        <w:rPr>
          <w:rStyle w:val="TekstpodstawowyZnak1"/>
          <w:rFonts w:ascii="Calibri" w:hAnsi="Calibri" w:cs="Calibri"/>
          <w:shd w:val="clear" w:color="auto" w:fill="auto"/>
        </w:rPr>
        <w:t xml:space="preserve">, właściwego dla zwycięzcy Konkursu lub osoby w nim                  wyróżnionej. </w:t>
      </w:r>
    </w:p>
    <w:p w14:paraId="09C13F24" w14:textId="2764F900" w:rsidR="00B36725" w:rsidRPr="00702123" w:rsidRDefault="00B36725" w:rsidP="00702123">
      <w:pPr>
        <w:pStyle w:val="Tekstpodstawowy"/>
        <w:numPr>
          <w:ilvl w:val="0"/>
          <w:numId w:val="69"/>
        </w:numPr>
        <w:shd w:val="clear" w:color="auto" w:fill="auto"/>
        <w:tabs>
          <w:tab w:val="left" w:pos="283"/>
        </w:tabs>
        <w:spacing w:after="0" w:line="274" w:lineRule="exact"/>
        <w:ind w:left="426" w:right="80" w:hanging="284"/>
        <w:jc w:val="both"/>
        <w:rPr>
          <w:rStyle w:val="TekstpodstawowyZnak1"/>
          <w:rFonts w:ascii="Calibri" w:hAnsi="Calibri" w:cs="Calibri"/>
          <w:shd w:val="clear" w:color="auto" w:fill="auto"/>
        </w:rPr>
      </w:pPr>
      <w:r>
        <w:rPr>
          <w:rStyle w:val="TekstpodstawowyZnak1"/>
          <w:rFonts w:ascii="Calibri" w:hAnsi="Calibri" w:cs="Calibri"/>
          <w:shd w:val="clear" w:color="auto" w:fill="auto"/>
        </w:rPr>
        <w:t xml:space="preserve">Zwycięzcy oraz wyróżnieni w Konkursie otrzymają dyplomy oraz nagrody rzeczowe – gadżety PGW Wody Polskie. </w:t>
      </w:r>
    </w:p>
    <w:p w14:paraId="632FCC57" w14:textId="50A0C4BD" w:rsidR="00DB17D1" w:rsidRDefault="003F35CB" w:rsidP="003F35CB">
      <w:pPr>
        <w:pStyle w:val="Tekstpodstawowy"/>
        <w:numPr>
          <w:ilvl w:val="0"/>
          <w:numId w:val="69"/>
        </w:numPr>
        <w:shd w:val="clear" w:color="auto" w:fill="auto"/>
        <w:tabs>
          <w:tab w:val="left" w:pos="284"/>
          <w:tab w:val="left" w:pos="426"/>
        </w:tabs>
        <w:spacing w:after="0" w:line="274" w:lineRule="exact"/>
        <w:ind w:left="426" w:right="80" w:hanging="284"/>
        <w:jc w:val="left"/>
        <w:rPr>
          <w:rFonts w:ascii="Calibri" w:hAnsi="Calibri" w:cs="Calibri"/>
        </w:rPr>
      </w:pPr>
      <w:r w:rsidRPr="003F35CB">
        <w:rPr>
          <w:rFonts w:ascii="Calibri" w:hAnsi="Calibri" w:cs="Calibri"/>
        </w:rPr>
        <w:t>Nagrody dla zwycięzców, wyróżnienia i dyplomy zostaną dostarczone pocztą do szkół</w:t>
      </w:r>
      <w:r>
        <w:rPr>
          <w:rFonts w:ascii="Calibri" w:hAnsi="Calibri" w:cs="Calibri"/>
        </w:rPr>
        <w:t xml:space="preserve"> w ciągu 14 dni roboczych od dnia rozstrzygnięcia Konkursu, tj. </w:t>
      </w:r>
      <w:r w:rsidRPr="00010DFF">
        <w:rPr>
          <w:rFonts w:ascii="Calibri" w:hAnsi="Calibri" w:cs="Calibri"/>
        </w:rPr>
        <w:t xml:space="preserve">do dnia </w:t>
      </w:r>
      <w:r w:rsidR="0043290C">
        <w:rPr>
          <w:rFonts w:ascii="Calibri" w:hAnsi="Calibri" w:cs="Calibri"/>
        </w:rPr>
        <w:t>30</w:t>
      </w:r>
      <w:r w:rsidRPr="00010DFF">
        <w:rPr>
          <w:rFonts w:ascii="Calibri" w:hAnsi="Calibri" w:cs="Calibri"/>
        </w:rPr>
        <w:t>.04.2025r.</w:t>
      </w:r>
    </w:p>
    <w:p w14:paraId="60C44186" w14:textId="77777777" w:rsidR="003F35CB" w:rsidRPr="003F35CB" w:rsidRDefault="003F35CB" w:rsidP="003F35CB">
      <w:pPr>
        <w:pStyle w:val="Tekstpodstawowy"/>
        <w:shd w:val="clear" w:color="auto" w:fill="auto"/>
        <w:tabs>
          <w:tab w:val="left" w:pos="284"/>
          <w:tab w:val="left" w:pos="426"/>
        </w:tabs>
        <w:spacing w:after="0" w:line="274" w:lineRule="exact"/>
        <w:ind w:left="426" w:right="80" w:firstLine="0"/>
        <w:jc w:val="left"/>
        <w:rPr>
          <w:rFonts w:ascii="Calibri" w:hAnsi="Calibri" w:cs="Calibri"/>
        </w:rPr>
      </w:pPr>
    </w:p>
    <w:bookmarkEnd w:id="2"/>
    <w:p w14:paraId="2918FFFD" w14:textId="77777777" w:rsidR="00057463" w:rsidRPr="003F35CB" w:rsidRDefault="00057463" w:rsidP="003F35CB">
      <w:pPr>
        <w:pStyle w:val="Tekstpodstawowy"/>
        <w:shd w:val="clear" w:color="auto" w:fill="auto"/>
        <w:tabs>
          <w:tab w:val="left" w:pos="284"/>
        </w:tabs>
        <w:spacing w:after="0" w:line="274" w:lineRule="exact"/>
        <w:ind w:right="80" w:firstLine="0"/>
        <w:jc w:val="left"/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0D18E2C7" w14:textId="27DAE5F2" w:rsidR="00057463" w:rsidRPr="003F35CB" w:rsidRDefault="003A10EF" w:rsidP="003F35CB">
      <w:pPr>
        <w:pStyle w:val="Tekstpodstawowy"/>
        <w:shd w:val="clear" w:color="auto" w:fill="auto"/>
        <w:tabs>
          <w:tab w:val="left" w:pos="283"/>
        </w:tabs>
        <w:spacing w:after="0" w:line="274" w:lineRule="exact"/>
        <w:ind w:left="300" w:right="80" w:firstLine="0"/>
        <w:rPr>
          <w:rFonts w:ascii="Calibri" w:hAnsi="Calibri" w:cs="Calibri"/>
          <w:b/>
          <w:bCs/>
        </w:rPr>
      </w:pPr>
      <w:r w:rsidRPr="003F35CB">
        <w:rPr>
          <w:rStyle w:val="TekstpodstawowyZnak1"/>
          <w:rFonts w:ascii="Calibri" w:hAnsi="Calibri" w:cs="Calibri"/>
          <w:b/>
          <w:bCs/>
          <w:color w:val="000000"/>
        </w:rPr>
        <w:t>§ 5</w:t>
      </w:r>
    </w:p>
    <w:p w14:paraId="0EC0AD56" w14:textId="77777777" w:rsidR="00057463" w:rsidRPr="003F35CB" w:rsidRDefault="003A10EF">
      <w:pPr>
        <w:pStyle w:val="Tekstpodstawowy"/>
        <w:shd w:val="clear" w:color="auto" w:fill="auto"/>
        <w:tabs>
          <w:tab w:val="left" w:pos="283"/>
        </w:tabs>
        <w:spacing w:after="0" w:line="274" w:lineRule="exact"/>
        <w:ind w:left="300" w:right="80" w:firstLine="0"/>
        <w:rPr>
          <w:rFonts w:ascii="Calibri" w:hAnsi="Calibri" w:cs="Calibri"/>
          <w:b/>
          <w:bCs/>
        </w:rPr>
      </w:pPr>
      <w:r w:rsidRPr="003F35CB">
        <w:rPr>
          <w:rStyle w:val="TekstpodstawowyZnak1"/>
          <w:rFonts w:ascii="Calibri" w:hAnsi="Calibri" w:cs="Calibri"/>
          <w:b/>
          <w:bCs/>
          <w:color w:val="000000"/>
        </w:rPr>
        <w:t>POSTANOWIENIA KOŃCOWE</w:t>
      </w:r>
    </w:p>
    <w:p w14:paraId="10C662D5" w14:textId="77777777" w:rsidR="00057463" w:rsidRPr="00172DCC" w:rsidRDefault="003A10EF">
      <w:pPr>
        <w:pStyle w:val="Tekstpodstawowy"/>
        <w:shd w:val="clear" w:color="auto" w:fill="auto"/>
        <w:tabs>
          <w:tab w:val="left" w:pos="283"/>
        </w:tabs>
        <w:spacing w:after="0" w:line="274" w:lineRule="exact"/>
        <w:ind w:left="300" w:right="80" w:firstLine="0"/>
        <w:rPr>
          <w:rFonts w:ascii="Calibri" w:hAnsi="Calibri" w:cs="Calibri"/>
        </w:rPr>
      </w:pPr>
      <w:r w:rsidRPr="00172DCC">
        <w:rPr>
          <w:rStyle w:val="TekstpodstawowyZnak1"/>
          <w:rFonts w:ascii="Calibri" w:hAnsi="Calibri" w:cs="Calibri"/>
          <w:color w:val="000000"/>
        </w:rPr>
        <w:t xml:space="preserve"> </w:t>
      </w:r>
    </w:p>
    <w:p w14:paraId="25CA4DC3" w14:textId="38D42103" w:rsidR="00057463" w:rsidRPr="00172DCC" w:rsidRDefault="003A10EF">
      <w:pPr>
        <w:pStyle w:val="Tekstpodstawowy"/>
        <w:numPr>
          <w:ilvl w:val="2"/>
          <w:numId w:val="46"/>
        </w:numPr>
        <w:shd w:val="clear" w:color="auto" w:fill="auto"/>
        <w:tabs>
          <w:tab w:val="left" w:pos="300"/>
        </w:tabs>
        <w:spacing w:after="0" w:line="274" w:lineRule="exact"/>
        <w:ind w:left="300" w:right="80"/>
        <w:jc w:val="both"/>
        <w:rPr>
          <w:rFonts w:ascii="Calibri" w:hAnsi="Calibri" w:cs="Calibri"/>
        </w:rPr>
      </w:pPr>
      <w:r w:rsidRPr="00172DCC">
        <w:rPr>
          <w:rStyle w:val="TekstpodstawowyZnak1"/>
          <w:rFonts w:ascii="Calibri" w:hAnsi="Calibri" w:cs="Calibri"/>
          <w:color w:val="000000"/>
        </w:rPr>
        <w:t>Organizator Konkursu zastrzega sobie prawo do zmiany postanowień niniejszego Regulaminu, które nie mogą wpłynąć do pogorszenia warunków uczestnictwa w Konkursie. O każdej zmianie Regulaminu Koordynatorzy szkolni zostaną powiadomieni drogą mailow</w:t>
      </w:r>
      <w:r w:rsidR="006C4558">
        <w:rPr>
          <w:rStyle w:val="TekstpodstawowyZnak1"/>
          <w:rFonts w:ascii="Calibri" w:hAnsi="Calibri" w:cs="Calibri"/>
          <w:color w:val="000000"/>
        </w:rPr>
        <w:t>ą</w:t>
      </w:r>
      <w:r w:rsidRPr="00172DCC">
        <w:rPr>
          <w:rStyle w:val="TekstpodstawowyZnak1"/>
          <w:rFonts w:ascii="Calibri" w:hAnsi="Calibri" w:cs="Calibri"/>
          <w:color w:val="000000"/>
        </w:rPr>
        <w:t>, bez zbędnej zwłoki.</w:t>
      </w:r>
    </w:p>
    <w:p w14:paraId="5D15F726" w14:textId="77777777" w:rsidR="00057463" w:rsidRPr="00172DCC" w:rsidRDefault="003A10EF">
      <w:pPr>
        <w:pStyle w:val="Tekstpodstawowy"/>
        <w:numPr>
          <w:ilvl w:val="2"/>
          <w:numId w:val="46"/>
        </w:numPr>
        <w:shd w:val="clear" w:color="auto" w:fill="auto"/>
        <w:tabs>
          <w:tab w:val="left" w:pos="300"/>
        </w:tabs>
        <w:spacing w:after="0" w:line="274" w:lineRule="exact"/>
        <w:ind w:left="300" w:right="80"/>
        <w:jc w:val="both"/>
        <w:rPr>
          <w:rFonts w:ascii="Calibri" w:hAnsi="Calibri" w:cs="Calibri"/>
        </w:rPr>
      </w:pPr>
      <w:r w:rsidRPr="00172DCC">
        <w:rPr>
          <w:rStyle w:val="TekstpodstawowyZnak1"/>
          <w:rFonts w:ascii="Calibri" w:hAnsi="Calibri" w:cs="Calibri"/>
          <w:color w:val="000000"/>
        </w:rPr>
        <w:t>O sprawach nieuregulowanych niniejszym Regulaminem rozstrzyga Organizator.</w:t>
      </w:r>
    </w:p>
    <w:p w14:paraId="2EB74752" w14:textId="76F41798" w:rsidR="00057463" w:rsidRPr="00172DCC" w:rsidRDefault="003A10EF">
      <w:pPr>
        <w:pStyle w:val="Tekstpodstawowy"/>
        <w:numPr>
          <w:ilvl w:val="2"/>
          <w:numId w:val="46"/>
        </w:numPr>
        <w:shd w:val="clear" w:color="auto" w:fill="auto"/>
        <w:tabs>
          <w:tab w:val="left" w:pos="300"/>
        </w:tabs>
        <w:spacing w:after="0" w:line="274" w:lineRule="exact"/>
        <w:ind w:left="300" w:right="80"/>
        <w:jc w:val="both"/>
        <w:rPr>
          <w:rFonts w:ascii="Calibri" w:hAnsi="Calibri" w:cs="Calibri"/>
        </w:rPr>
      </w:pPr>
      <w:r w:rsidRPr="00172DCC">
        <w:rPr>
          <w:rStyle w:val="TekstpodstawowyZnak1"/>
          <w:rFonts w:ascii="Calibri" w:hAnsi="Calibri" w:cs="Calibri"/>
          <w:color w:val="000000"/>
        </w:rPr>
        <w:t xml:space="preserve">Wszelkie pytania w sprawie konkursu prosimy kierować na adres mailowy: </w:t>
      </w:r>
      <w:r w:rsidR="00F1648D">
        <w:rPr>
          <w:rStyle w:val="TekstpodstawowyZnak1"/>
          <w:rFonts w:ascii="Calibri" w:hAnsi="Calibri" w:cs="Calibri"/>
          <w:color w:val="000000"/>
        </w:rPr>
        <w:t xml:space="preserve">                                                           </w:t>
      </w:r>
      <w:hyperlink r:id="rId8" w:history="1">
        <w:r w:rsidR="00F1648D" w:rsidRPr="00D57AF4">
          <w:rPr>
            <w:rStyle w:val="Hipercze"/>
            <w:rFonts w:ascii="Calibri" w:hAnsi="Calibri" w:cs="Calibri"/>
            <w:shd w:val="clear" w:color="auto" w:fill="FFFFFF"/>
          </w:rPr>
          <w:t>anna.janczewska-demucha@wody.gov.pl</w:t>
        </w:r>
      </w:hyperlink>
      <w:r w:rsidRPr="00172DCC">
        <w:rPr>
          <w:rStyle w:val="TekstpodstawowyZnak1"/>
          <w:rFonts w:ascii="Calibri" w:hAnsi="Calibri" w:cs="Calibri"/>
          <w:color w:val="000000"/>
        </w:rPr>
        <w:t xml:space="preserve"> lub telefonicznie (81) 531 03 06. </w:t>
      </w:r>
    </w:p>
    <w:p w14:paraId="4837D873" w14:textId="77777777" w:rsidR="00057463" w:rsidRPr="00172DCC" w:rsidRDefault="00057463">
      <w:pPr>
        <w:pStyle w:val="Tekstpodstawowy"/>
        <w:shd w:val="clear" w:color="auto" w:fill="auto"/>
        <w:tabs>
          <w:tab w:val="left" w:pos="0"/>
        </w:tabs>
        <w:spacing w:after="0" w:line="274" w:lineRule="exact"/>
        <w:ind w:right="80" w:firstLine="0"/>
        <w:rPr>
          <w:rFonts w:ascii="Calibri" w:hAnsi="Calibri" w:cs="Calibri"/>
        </w:rPr>
      </w:pPr>
    </w:p>
    <w:p w14:paraId="21778E71" w14:textId="77777777" w:rsidR="00057463" w:rsidRPr="00172DCC" w:rsidRDefault="00057463">
      <w:pPr>
        <w:pStyle w:val="Tekstpodstawowy"/>
        <w:shd w:val="clear" w:color="auto" w:fill="auto"/>
        <w:tabs>
          <w:tab w:val="left" w:pos="0"/>
        </w:tabs>
        <w:spacing w:after="0" w:line="274" w:lineRule="exact"/>
        <w:ind w:right="80" w:firstLine="0"/>
        <w:rPr>
          <w:rFonts w:ascii="Calibri" w:hAnsi="Calibri" w:cs="Calibri"/>
        </w:rPr>
      </w:pPr>
    </w:p>
    <w:p w14:paraId="02A056A7" w14:textId="77777777" w:rsidR="00057463" w:rsidRPr="00172DCC" w:rsidRDefault="00057463">
      <w:pPr>
        <w:pStyle w:val="Tekstpodstawowy"/>
        <w:shd w:val="clear" w:color="auto" w:fill="auto"/>
        <w:tabs>
          <w:tab w:val="left" w:pos="0"/>
        </w:tabs>
        <w:spacing w:after="0" w:line="274" w:lineRule="exact"/>
        <w:ind w:right="80" w:firstLine="0"/>
        <w:rPr>
          <w:rFonts w:ascii="Calibri" w:hAnsi="Calibri" w:cs="Calibri"/>
        </w:rPr>
      </w:pPr>
    </w:p>
    <w:p w14:paraId="5C28F0B9" w14:textId="77777777" w:rsidR="00057463" w:rsidRPr="00172DCC" w:rsidRDefault="00057463">
      <w:pPr>
        <w:pStyle w:val="Tekstpodstawowy"/>
        <w:shd w:val="clear" w:color="auto" w:fill="auto"/>
        <w:tabs>
          <w:tab w:val="left" w:pos="0"/>
        </w:tabs>
        <w:spacing w:after="0" w:line="274" w:lineRule="exact"/>
        <w:ind w:right="80" w:firstLine="0"/>
        <w:rPr>
          <w:rFonts w:ascii="Calibri" w:hAnsi="Calibri" w:cs="Calibri"/>
        </w:rPr>
      </w:pPr>
    </w:p>
    <w:p w14:paraId="5264028E" w14:textId="77777777" w:rsidR="00057463" w:rsidRPr="00172DCC" w:rsidRDefault="00057463">
      <w:pPr>
        <w:pStyle w:val="Standard"/>
        <w:tabs>
          <w:tab w:val="left" w:pos="4536"/>
        </w:tabs>
        <w:spacing w:before="0" w:after="0"/>
        <w:rPr>
          <w:rFonts w:ascii="Calibri" w:hAnsi="Calibri" w:cs="Calibri"/>
          <w:sz w:val="22"/>
          <w:szCs w:val="22"/>
        </w:rPr>
      </w:pPr>
    </w:p>
    <w:sectPr w:rsidR="00057463" w:rsidRPr="00172DCC" w:rsidSect="0032650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134" w:bottom="1701" w:left="1418" w:header="530" w:footer="11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3951C" w14:textId="77777777" w:rsidR="00A6210B" w:rsidRDefault="00A6210B">
      <w:r>
        <w:separator/>
      </w:r>
    </w:p>
  </w:endnote>
  <w:endnote w:type="continuationSeparator" w:id="0">
    <w:p w14:paraId="43D2DCEE" w14:textId="77777777" w:rsidR="00A6210B" w:rsidRDefault="00A6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charset w:val="00"/>
    <w:family w:val="auto"/>
    <w:pitch w:val="variable"/>
  </w:font>
  <w:font w:name="OpenSymbol">
    <w:charset w:val="00"/>
    <w:family w:val="auto"/>
    <w:pitch w:val="default"/>
  </w:font>
  <w:font w:name="Lato, Calibri">
    <w:altName w:val="Lato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28E63" w14:textId="77777777" w:rsidR="003A10EF" w:rsidRDefault="003A10EF">
    <w:pPr>
      <w:pStyle w:val="Standard"/>
      <w:spacing w:before="0" w:after="0" w:line="264" w:lineRule="auto"/>
      <w:jc w:val="left"/>
      <w:rPr>
        <w:rFonts w:ascii="Lato, Calibri" w:hAnsi="Lato, Calibri" w:cs="Lato, Calibri"/>
        <w:b/>
        <w:bCs/>
        <w:color w:val="195F8A"/>
        <w:sz w:val="18"/>
        <w:szCs w:val="18"/>
      </w:rPr>
    </w:pPr>
  </w:p>
  <w:p w14:paraId="61CD3C83" w14:textId="77777777" w:rsidR="003A10EF" w:rsidRDefault="003A10EF">
    <w:pPr>
      <w:pStyle w:val="Standard"/>
      <w:spacing w:before="0" w:after="0" w:line="264" w:lineRule="auto"/>
      <w:jc w:val="left"/>
      <w:rPr>
        <w:rFonts w:ascii="Lato, Calibri" w:hAnsi="Lato, Calibri" w:cs="Lato, Calibri"/>
        <w:b/>
        <w:bCs/>
        <w:color w:val="195F8A"/>
        <w:sz w:val="18"/>
        <w:szCs w:val="18"/>
      </w:rPr>
    </w:pPr>
    <w:r>
      <w:rPr>
        <w:rFonts w:ascii="Lato, Calibri" w:hAnsi="Lato, Calibri" w:cs="Lato, Calibri"/>
        <w:b/>
        <w:bCs/>
        <w:color w:val="195F8A"/>
        <w:sz w:val="18"/>
        <w:szCs w:val="18"/>
      </w:rPr>
      <w:t>Państwowe Gospodarstwo Wodne Wody Polskie</w:t>
    </w:r>
  </w:p>
  <w:p w14:paraId="1997518C" w14:textId="77777777" w:rsidR="003A10EF" w:rsidRDefault="003A10EF">
    <w:pPr>
      <w:pStyle w:val="Standard"/>
      <w:spacing w:before="0" w:after="0" w:line="264" w:lineRule="auto"/>
      <w:jc w:val="left"/>
      <w:rPr>
        <w:rFonts w:ascii="Lato, Calibri" w:hAnsi="Lato, Calibri" w:cs="Lato, Calibri"/>
        <w:color w:val="195F8A"/>
        <w:sz w:val="18"/>
        <w:szCs w:val="18"/>
      </w:rPr>
    </w:pPr>
    <w:r>
      <w:rPr>
        <w:rFonts w:ascii="Lato, Calibri" w:hAnsi="Lato, Calibri" w:cs="Lato, Calibri"/>
        <w:color w:val="195F8A"/>
        <w:sz w:val="18"/>
        <w:szCs w:val="18"/>
      </w:rPr>
      <w:t>Regionalny Zarząd Gospodarki Wodnej w Lublinie</w:t>
    </w:r>
  </w:p>
  <w:p w14:paraId="5D20272C" w14:textId="77777777" w:rsidR="003A10EF" w:rsidRDefault="003A10EF">
    <w:pPr>
      <w:pStyle w:val="Standard"/>
      <w:spacing w:before="0" w:after="0" w:line="264" w:lineRule="auto"/>
      <w:jc w:val="left"/>
      <w:rPr>
        <w:rFonts w:ascii="Lato, Calibri" w:hAnsi="Lato, Calibri" w:cs="Lato, Calibri"/>
        <w:color w:val="195F8A"/>
        <w:sz w:val="18"/>
        <w:szCs w:val="18"/>
      </w:rPr>
    </w:pPr>
    <w:r>
      <w:rPr>
        <w:rFonts w:ascii="Lato, Calibri" w:hAnsi="Lato, Calibri" w:cs="Lato, Calibri"/>
        <w:color w:val="195F8A"/>
        <w:sz w:val="18"/>
        <w:szCs w:val="18"/>
      </w:rPr>
      <w:t>ul. Leszka Czarnego 3, 20-610 Lublin</w:t>
    </w:r>
  </w:p>
  <w:p w14:paraId="358BAF7B" w14:textId="77777777" w:rsidR="003A10EF" w:rsidRDefault="003A10EF">
    <w:pPr>
      <w:pStyle w:val="Standard"/>
      <w:spacing w:before="0" w:after="0" w:line="264" w:lineRule="auto"/>
      <w:jc w:val="left"/>
      <w:rPr>
        <w:rFonts w:ascii="Lato, Calibri" w:hAnsi="Lato, Calibri" w:cs="Lato, Calibri"/>
        <w:color w:val="195F8A"/>
        <w:sz w:val="18"/>
        <w:szCs w:val="18"/>
      </w:rPr>
    </w:pPr>
    <w:r>
      <w:rPr>
        <w:rFonts w:ascii="Lato, Calibri" w:hAnsi="Lato, Calibri" w:cs="Lato, Calibri"/>
        <w:color w:val="195F8A"/>
        <w:sz w:val="18"/>
        <w:szCs w:val="18"/>
      </w:rPr>
      <w:t>tel.: +48 (81) 53 10 300 | faks: +48 (81) 53 10 301 | e-mail: lublin@wody.gov.pl</w:t>
    </w:r>
  </w:p>
  <w:p w14:paraId="4AD7DC1F" w14:textId="77777777" w:rsidR="003A10EF" w:rsidRDefault="003A10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3365" w14:textId="77777777" w:rsidR="00035CFB" w:rsidRDefault="00035CFB">
    <w:pPr>
      <w:pStyle w:val="Standard"/>
      <w:spacing w:before="0" w:after="0" w:line="264" w:lineRule="auto"/>
      <w:jc w:val="left"/>
      <w:rPr>
        <w:rFonts w:ascii="Lato, Calibri" w:hAnsi="Lato, Calibri" w:cs="Lato, Calibri"/>
        <w:b/>
        <w:bCs/>
        <w:color w:val="195F8A"/>
        <w:sz w:val="18"/>
        <w:szCs w:val="18"/>
      </w:rPr>
    </w:pPr>
  </w:p>
  <w:p w14:paraId="0CA82C0D" w14:textId="1028A33A" w:rsidR="003A10EF" w:rsidRDefault="003A10EF">
    <w:pPr>
      <w:pStyle w:val="Standard"/>
      <w:spacing w:before="0" w:after="0" w:line="264" w:lineRule="auto"/>
      <w:jc w:val="left"/>
      <w:rPr>
        <w:rFonts w:ascii="Lato, Calibri" w:hAnsi="Lato, Calibri" w:cs="Lato, Calibri"/>
        <w:b/>
        <w:bCs/>
        <w:color w:val="195F8A"/>
        <w:sz w:val="18"/>
        <w:szCs w:val="18"/>
      </w:rPr>
    </w:pPr>
    <w:r>
      <w:rPr>
        <w:rFonts w:ascii="Lato, Calibri" w:hAnsi="Lato, Calibri" w:cs="Lato, Calibri"/>
        <w:b/>
        <w:bCs/>
        <w:color w:val="195F8A"/>
        <w:sz w:val="18"/>
        <w:szCs w:val="18"/>
      </w:rPr>
      <w:t>Państwowe Gospodarstwo Wodne Wody Polskie</w:t>
    </w:r>
  </w:p>
  <w:p w14:paraId="2AAEAF50" w14:textId="77777777" w:rsidR="003A10EF" w:rsidRDefault="003A10EF">
    <w:pPr>
      <w:pStyle w:val="Standard"/>
      <w:spacing w:before="0" w:after="0" w:line="264" w:lineRule="auto"/>
      <w:jc w:val="left"/>
      <w:rPr>
        <w:rFonts w:ascii="Lato, Calibri" w:hAnsi="Lato, Calibri" w:cs="Lato, Calibri"/>
        <w:color w:val="195F8A"/>
        <w:sz w:val="18"/>
        <w:szCs w:val="18"/>
      </w:rPr>
    </w:pPr>
    <w:r>
      <w:rPr>
        <w:rFonts w:ascii="Lato, Calibri" w:hAnsi="Lato, Calibri" w:cs="Lato, Calibri"/>
        <w:color w:val="195F8A"/>
        <w:sz w:val="18"/>
        <w:szCs w:val="18"/>
      </w:rPr>
      <w:t>Regionalny Zarząd Gospodarki Wodnej w Lublinie</w:t>
    </w:r>
  </w:p>
  <w:p w14:paraId="0A885992" w14:textId="77777777" w:rsidR="003A10EF" w:rsidRDefault="003A10EF">
    <w:pPr>
      <w:pStyle w:val="Standard"/>
      <w:spacing w:before="0" w:after="0" w:line="264" w:lineRule="auto"/>
      <w:jc w:val="left"/>
      <w:rPr>
        <w:rFonts w:ascii="Lato, Calibri" w:hAnsi="Lato, Calibri" w:cs="Lato, Calibri"/>
        <w:color w:val="195F8A"/>
        <w:sz w:val="18"/>
        <w:szCs w:val="18"/>
      </w:rPr>
    </w:pPr>
    <w:r>
      <w:rPr>
        <w:rFonts w:ascii="Lato, Calibri" w:hAnsi="Lato, Calibri" w:cs="Lato, Calibri"/>
        <w:color w:val="195F8A"/>
        <w:sz w:val="18"/>
        <w:szCs w:val="18"/>
      </w:rPr>
      <w:t>ul. Leszka Czarnego 3, 20 - 610 Lublin</w:t>
    </w:r>
  </w:p>
  <w:p w14:paraId="2BE0F0C9" w14:textId="4046D0E5" w:rsidR="003A10EF" w:rsidRDefault="003A10EF">
    <w:pPr>
      <w:pStyle w:val="Standard"/>
      <w:spacing w:before="0" w:after="0" w:line="264" w:lineRule="auto"/>
      <w:jc w:val="left"/>
      <w:rPr>
        <w:rFonts w:ascii="Lato, Calibri" w:hAnsi="Lato, Calibri" w:cs="Lato, Calibri"/>
        <w:color w:val="195F8A"/>
        <w:sz w:val="18"/>
        <w:szCs w:val="18"/>
      </w:rPr>
    </w:pPr>
    <w:r>
      <w:rPr>
        <w:rFonts w:ascii="Lato, Calibri" w:hAnsi="Lato, Calibri" w:cs="Lato, Calibri"/>
        <w:color w:val="195F8A"/>
        <w:sz w:val="18"/>
        <w:szCs w:val="18"/>
      </w:rPr>
      <w:t>tel.: +48 (81) 53 10 300 | faks: +48 (81) 53 10 301 | e-mail: lublin@wody.gov.p</w:t>
    </w:r>
    <w:r w:rsidR="00035CFB">
      <w:rPr>
        <w:rFonts w:ascii="Lato, Calibri" w:hAnsi="Lato, Calibri" w:cs="Lato, Calibri"/>
        <w:color w:val="195F8A"/>
        <w:sz w:val="18"/>
        <w:szCs w:val="18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25637" w14:textId="77777777" w:rsidR="00A6210B" w:rsidRDefault="00A6210B">
      <w:r>
        <w:rPr>
          <w:color w:val="000000"/>
        </w:rPr>
        <w:separator/>
      </w:r>
    </w:p>
  </w:footnote>
  <w:footnote w:type="continuationSeparator" w:id="0">
    <w:p w14:paraId="7128AEA3" w14:textId="77777777" w:rsidR="00A6210B" w:rsidRDefault="00A62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5724" w14:textId="77777777" w:rsidR="00035CFB" w:rsidRDefault="00035CFB">
    <w:pPr>
      <w:pStyle w:val="Nagwek"/>
    </w:pPr>
  </w:p>
  <w:p w14:paraId="107DAF30" w14:textId="77777777" w:rsidR="00035CFB" w:rsidRPr="00035CFB" w:rsidRDefault="00035CFB" w:rsidP="00035CFB">
    <w:pPr>
      <w:pStyle w:val="Textbod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2636" w14:textId="77777777" w:rsidR="003A10EF" w:rsidRDefault="003A10E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5E6A12" wp14:editId="2F1821C9">
          <wp:simplePos x="0" y="0"/>
          <wp:positionH relativeFrom="column">
            <wp:posOffset>-23399</wp:posOffset>
          </wp:positionH>
          <wp:positionV relativeFrom="paragraph">
            <wp:posOffset>-11521</wp:posOffset>
          </wp:positionV>
          <wp:extent cx="2370956" cy="844558"/>
          <wp:effectExtent l="0" t="0" r="0" b="0"/>
          <wp:wrapNone/>
          <wp:docPr id="970741093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3598" t="-15231" r="-2803" b="-15678"/>
                  <a:stretch>
                    <a:fillRect/>
                  </a:stretch>
                </pic:blipFill>
                <pic:spPr>
                  <a:xfrm>
                    <a:off x="0" y="0"/>
                    <a:ext cx="2370956" cy="8445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FEC"/>
    <w:multiLevelType w:val="multilevel"/>
    <w:tmpl w:val="8C24B624"/>
    <w:styleLink w:val="WWNum7"/>
    <w:lvl w:ilvl="0">
      <w:start w:val="1"/>
      <w:numFmt w:val="lowerLetter"/>
      <w:lvlText w:val="%1."/>
      <w:lvlJc w:val="left"/>
      <w:pPr>
        <w:ind w:left="1080" w:hanging="360"/>
      </w:pPr>
      <w:rPr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2222" w:hanging="360"/>
      </w:pPr>
    </w:lvl>
    <w:lvl w:ilvl="2">
      <w:start w:val="1"/>
      <w:numFmt w:val="lowerRoman"/>
      <w:lvlText w:val="%1.%2.%3."/>
      <w:lvlJc w:val="right"/>
      <w:pPr>
        <w:ind w:left="2942" w:hanging="180"/>
      </w:pPr>
    </w:lvl>
    <w:lvl w:ilvl="3">
      <w:start w:val="1"/>
      <w:numFmt w:val="decimal"/>
      <w:lvlText w:val="%1.%2.%3.%4."/>
      <w:lvlJc w:val="left"/>
      <w:pPr>
        <w:ind w:left="3662" w:hanging="360"/>
      </w:pPr>
    </w:lvl>
    <w:lvl w:ilvl="4">
      <w:start w:val="1"/>
      <w:numFmt w:val="lowerLetter"/>
      <w:lvlText w:val="%1.%2.%3.%4.%5."/>
      <w:lvlJc w:val="left"/>
      <w:pPr>
        <w:ind w:left="4382" w:hanging="360"/>
      </w:pPr>
    </w:lvl>
    <w:lvl w:ilvl="5">
      <w:start w:val="1"/>
      <w:numFmt w:val="lowerRoman"/>
      <w:lvlText w:val="%1.%2.%3.%4.%5.%6."/>
      <w:lvlJc w:val="right"/>
      <w:pPr>
        <w:ind w:left="5102" w:hanging="180"/>
      </w:pPr>
    </w:lvl>
    <w:lvl w:ilvl="6">
      <w:start w:val="1"/>
      <w:numFmt w:val="decimal"/>
      <w:lvlText w:val="%1.%2.%3.%4.%5.%6.%7."/>
      <w:lvlJc w:val="left"/>
      <w:pPr>
        <w:ind w:left="5822" w:hanging="360"/>
      </w:pPr>
    </w:lvl>
    <w:lvl w:ilvl="7">
      <w:start w:val="1"/>
      <w:numFmt w:val="lowerLetter"/>
      <w:lvlText w:val="%1.%2.%3.%4.%5.%6.%7.%8."/>
      <w:lvlJc w:val="left"/>
      <w:pPr>
        <w:ind w:left="6542" w:hanging="360"/>
      </w:pPr>
    </w:lvl>
    <w:lvl w:ilvl="8">
      <w:start w:val="1"/>
      <w:numFmt w:val="lowerRoman"/>
      <w:lvlText w:val="%1.%2.%3.%4.%5.%6.%7.%8.%9."/>
      <w:lvlJc w:val="right"/>
      <w:pPr>
        <w:ind w:left="7262" w:hanging="180"/>
      </w:pPr>
    </w:lvl>
  </w:abstractNum>
  <w:abstractNum w:abstractNumId="1" w15:restartNumberingAfterBreak="0">
    <w:nsid w:val="031E351C"/>
    <w:multiLevelType w:val="multilevel"/>
    <w:tmpl w:val="76DC33D4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7C83337"/>
    <w:multiLevelType w:val="multilevel"/>
    <w:tmpl w:val="0A9C78DC"/>
    <w:styleLink w:val="WWNum25"/>
    <w:lvl w:ilvl="0">
      <w:start w:val="1"/>
      <w:numFmt w:val="decimal"/>
      <w:lvlText w:val="%1."/>
      <w:lvlJc w:val="left"/>
      <w:pPr>
        <w:ind w:left="720" w:hanging="720"/>
      </w:pPr>
      <w:rPr>
        <w:b/>
        <w:color w:val="00000A"/>
        <w:sz w:val="2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7D231B6"/>
    <w:multiLevelType w:val="multilevel"/>
    <w:tmpl w:val="A9C68340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99A1627"/>
    <w:multiLevelType w:val="hybridMultilevel"/>
    <w:tmpl w:val="2340A51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A1D24F7"/>
    <w:multiLevelType w:val="multilevel"/>
    <w:tmpl w:val="935E105E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A5F1A9A"/>
    <w:multiLevelType w:val="hybridMultilevel"/>
    <w:tmpl w:val="3EF4A7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30FB4"/>
    <w:multiLevelType w:val="multilevel"/>
    <w:tmpl w:val="36ACCD88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AEA51C3"/>
    <w:multiLevelType w:val="multilevel"/>
    <w:tmpl w:val="F8382F18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0D080CD7"/>
    <w:multiLevelType w:val="hybridMultilevel"/>
    <w:tmpl w:val="D9ECB5C6"/>
    <w:lvl w:ilvl="0" w:tplc="91B8C95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0BF1E96"/>
    <w:multiLevelType w:val="hybridMultilevel"/>
    <w:tmpl w:val="13585BEC"/>
    <w:lvl w:ilvl="0" w:tplc="D6F4109E">
      <w:start w:val="1"/>
      <w:numFmt w:val="lowerLetter"/>
      <w:lvlText w:val="%1."/>
      <w:lvlJc w:val="left"/>
      <w:pPr>
        <w:ind w:left="689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1" w15:restartNumberingAfterBreak="0">
    <w:nsid w:val="12F33AB0"/>
    <w:multiLevelType w:val="multilevel"/>
    <w:tmpl w:val="4852C65E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49E15A7"/>
    <w:multiLevelType w:val="multilevel"/>
    <w:tmpl w:val="C9C04472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6EA481D"/>
    <w:multiLevelType w:val="multilevel"/>
    <w:tmpl w:val="65B08138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7A435D9"/>
    <w:multiLevelType w:val="multilevel"/>
    <w:tmpl w:val="F87AFF22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7C762EE"/>
    <w:multiLevelType w:val="multilevel"/>
    <w:tmpl w:val="3D126550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180"/>
      </w:pPr>
      <w:rPr>
        <w:color w:val="0087CD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1A172B3A"/>
    <w:multiLevelType w:val="multilevel"/>
    <w:tmpl w:val="F3DA9056"/>
    <w:styleLink w:val="Outlin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7" w15:restartNumberingAfterBreak="0">
    <w:nsid w:val="20C96BC8"/>
    <w:multiLevelType w:val="hybridMultilevel"/>
    <w:tmpl w:val="2C7AB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92D32"/>
    <w:multiLevelType w:val="multilevel"/>
    <w:tmpl w:val="232E126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24C72C3"/>
    <w:multiLevelType w:val="hybridMultilevel"/>
    <w:tmpl w:val="0D04C3EA"/>
    <w:lvl w:ilvl="0" w:tplc="EA1CD55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26F2988"/>
    <w:multiLevelType w:val="multilevel"/>
    <w:tmpl w:val="26109680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3250103"/>
    <w:multiLevelType w:val="multilevel"/>
    <w:tmpl w:val="15941ED6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2360482B"/>
    <w:multiLevelType w:val="multilevel"/>
    <w:tmpl w:val="AAFC12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23" w15:restartNumberingAfterBreak="0">
    <w:nsid w:val="26610E40"/>
    <w:multiLevelType w:val="hybridMultilevel"/>
    <w:tmpl w:val="CA3A9730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29E167FA"/>
    <w:multiLevelType w:val="multilevel"/>
    <w:tmpl w:val="5F641154"/>
    <w:styleLink w:val="Outlin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5" w15:restartNumberingAfterBreak="0">
    <w:nsid w:val="2A443F2A"/>
    <w:multiLevelType w:val="multilevel"/>
    <w:tmpl w:val="F46C9CD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2AAF395E"/>
    <w:multiLevelType w:val="multilevel"/>
    <w:tmpl w:val="F4305F30"/>
    <w:styleLink w:val="WWNum2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2B2F759F"/>
    <w:multiLevelType w:val="multilevel"/>
    <w:tmpl w:val="4C5E0004"/>
    <w:lvl w:ilvl="0">
      <w:start w:val="1"/>
      <w:numFmt w:val="decimal"/>
      <w:lvlText w:val="%1."/>
      <w:lvlJc w:val="left"/>
      <w:pPr>
        <w:ind w:left="427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708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28" w15:restartNumberingAfterBreak="0">
    <w:nsid w:val="2C295198"/>
    <w:multiLevelType w:val="multilevel"/>
    <w:tmpl w:val="073E2B92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2EC32569"/>
    <w:multiLevelType w:val="multilevel"/>
    <w:tmpl w:val="C4F0A7C4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color w:val="00000A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34D624A1"/>
    <w:multiLevelType w:val="multilevel"/>
    <w:tmpl w:val="CCD0F8C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31" w15:restartNumberingAfterBreak="0">
    <w:nsid w:val="368E2B78"/>
    <w:multiLevelType w:val="hybridMultilevel"/>
    <w:tmpl w:val="BFD4AE7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377F4EE4"/>
    <w:multiLevelType w:val="multilevel"/>
    <w:tmpl w:val="775C8EB6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39DA1A32"/>
    <w:multiLevelType w:val="multilevel"/>
    <w:tmpl w:val="60E49760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3D9254E6"/>
    <w:multiLevelType w:val="multilevel"/>
    <w:tmpl w:val="A0403F4E"/>
    <w:lvl w:ilvl="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03B58EB"/>
    <w:multiLevelType w:val="multilevel"/>
    <w:tmpl w:val="E9EC8602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408F7381"/>
    <w:multiLevelType w:val="multilevel"/>
    <w:tmpl w:val="CE1E08F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37" w15:restartNumberingAfterBreak="0">
    <w:nsid w:val="413A0166"/>
    <w:multiLevelType w:val="multilevel"/>
    <w:tmpl w:val="A3962E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38" w15:restartNumberingAfterBreak="0">
    <w:nsid w:val="45DC3FDA"/>
    <w:multiLevelType w:val="multilevel"/>
    <w:tmpl w:val="9C24A9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lowerLetter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39" w15:restartNumberingAfterBreak="0">
    <w:nsid w:val="48F510C5"/>
    <w:multiLevelType w:val="multilevel"/>
    <w:tmpl w:val="1FC4F866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4FA3542D"/>
    <w:multiLevelType w:val="multilevel"/>
    <w:tmpl w:val="1688E260"/>
    <w:styleLink w:val="WWNum17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516D1407"/>
    <w:multiLevelType w:val="multilevel"/>
    <w:tmpl w:val="26923192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516D7D62"/>
    <w:multiLevelType w:val="multilevel"/>
    <w:tmpl w:val="C6962394"/>
    <w:lvl w:ilvl="0"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80" w:hanging="360"/>
      </w:pPr>
      <w:rPr>
        <w:rFonts w:ascii="Wingdings" w:hAnsi="Wingdings"/>
      </w:rPr>
    </w:lvl>
  </w:abstractNum>
  <w:abstractNum w:abstractNumId="43" w15:restartNumberingAfterBreak="0">
    <w:nsid w:val="54061F96"/>
    <w:multiLevelType w:val="multilevel"/>
    <w:tmpl w:val="EF1A6F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44" w15:restartNumberingAfterBreak="0">
    <w:nsid w:val="577C687F"/>
    <w:multiLevelType w:val="multilevel"/>
    <w:tmpl w:val="2746EE0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color w:val="00000A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5AEC4698"/>
    <w:multiLevelType w:val="multilevel"/>
    <w:tmpl w:val="01A8EBA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5D316C29"/>
    <w:multiLevelType w:val="multilevel"/>
    <w:tmpl w:val="6336799C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color w:val="00000A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605E3C6E"/>
    <w:multiLevelType w:val="multilevel"/>
    <w:tmpl w:val="0EEE13EA"/>
    <w:styleLink w:val="WWNum1"/>
    <w:lvl w:ilvl="0">
      <w:start w:val="1"/>
      <w:numFmt w:val="lowerLetter"/>
      <w:lvlText w:val="%1."/>
      <w:lvlJc w:val="left"/>
      <w:pPr>
        <w:ind w:left="785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2222" w:hanging="360"/>
      </w:pPr>
    </w:lvl>
    <w:lvl w:ilvl="2">
      <w:start w:val="1"/>
      <w:numFmt w:val="lowerRoman"/>
      <w:lvlText w:val="%1.%2.%3."/>
      <w:lvlJc w:val="right"/>
      <w:pPr>
        <w:ind w:left="2942" w:hanging="180"/>
      </w:pPr>
    </w:lvl>
    <w:lvl w:ilvl="3">
      <w:start w:val="1"/>
      <w:numFmt w:val="decimal"/>
      <w:lvlText w:val="%1.%2.%3.%4."/>
      <w:lvlJc w:val="left"/>
      <w:pPr>
        <w:ind w:left="3662" w:hanging="360"/>
      </w:pPr>
    </w:lvl>
    <w:lvl w:ilvl="4">
      <w:start w:val="1"/>
      <w:numFmt w:val="lowerLetter"/>
      <w:lvlText w:val="%1.%2.%3.%4.%5."/>
      <w:lvlJc w:val="left"/>
      <w:pPr>
        <w:ind w:left="4382" w:hanging="360"/>
      </w:pPr>
    </w:lvl>
    <w:lvl w:ilvl="5">
      <w:start w:val="1"/>
      <w:numFmt w:val="lowerRoman"/>
      <w:lvlText w:val="%1.%2.%3.%4.%5.%6."/>
      <w:lvlJc w:val="right"/>
      <w:pPr>
        <w:ind w:left="5102" w:hanging="180"/>
      </w:pPr>
    </w:lvl>
    <w:lvl w:ilvl="6">
      <w:start w:val="1"/>
      <w:numFmt w:val="decimal"/>
      <w:lvlText w:val="%1.%2.%3.%4.%5.%6.%7."/>
      <w:lvlJc w:val="left"/>
      <w:pPr>
        <w:ind w:left="5822" w:hanging="360"/>
      </w:pPr>
    </w:lvl>
    <w:lvl w:ilvl="7">
      <w:start w:val="1"/>
      <w:numFmt w:val="lowerLetter"/>
      <w:lvlText w:val="%1.%2.%3.%4.%5.%6.%7.%8."/>
      <w:lvlJc w:val="left"/>
      <w:pPr>
        <w:ind w:left="6542" w:hanging="360"/>
      </w:pPr>
    </w:lvl>
    <w:lvl w:ilvl="8">
      <w:start w:val="1"/>
      <w:numFmt w:val="lowerRoman"/>
      <w:lvlText w:val="%1.%2.%3.%4.%5.%6.%7.%8.%9."/>
      <w:lvlJc w:val="right"/>
      <w:pPr>
        <w:ind w:left="7262" w:hanging="180"/>
      </w:pPr>
    </w:lvl>
  </w:abstractNum>
  <w:abstractNum w:abstractNumId="48" w15:restartNumberingAfterBreak="0">
    <w:nsid w:val="61D15157"/>
    <w:multiLevelType w:val="hybridMultilevel"/>
    <w:tmpl w:val="3C3632F8"/>
    <w:lvl w:ilvl="0" w:tplc="89B2150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62A23C37"/>
    <w:multiLevelType w:val="multilevel"/>
    <w:tmpl w:val="8D2655F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50" w15:restartNumberingAfterBreak="0">
    <w:nsid w:val="64207959"/>
    <w:multiLevelType w:val="multilevel"/>
    <w:tmpl w:val="48B22D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1" w15:restartNumberingAfterBreak="0">
    <w:nsid w:val="65040DA9"/>
    <w:multiLevelType w:val="multilevel"/>
    <w:tmpl w:val="89620F98"/>
    <w:styleLink w:val="WWNum2"/>
    <w:lvl w:ilvl="0">
      <w:start w:val="1"/>
      <w:numFmt w:val="lowerLetter"/>
      <w:lvlText w:val="%1."/>
      <w:lvlJc w:val="left"/>
      <w:pPr>
        <w:ind w:left="785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2222" w:hanging="360"/>
      </w:pPr>
    </w:lvl>
    <w:lvl w:ilvl="2">
      <w:start w:val="1"/>
      <w:numFmt w:val="lowerRoman"/>
      <w:lvlText w:val="%1.%2.%3."/>
      <w:lvlJc w:val="right"/>
      <w:pPr>
        <w:ind w:left="2942" w:hanging="180"/>
      </w:pPr>
    </w:lvl>
    <w:lvl w:ilvl="3">
      <w:start w:val="1"/>
      <w:numFmt w:val="decimal"/>
      <w:lvlText w:val="%1.%2.%3.%4."/>
      <w:lvlJc w:val="left"/>
      <w:pPr>
        <w:ind w:left="3662" w:hanging="360"/>
      </w:pPr>
    </w:lvl>
    <w:lvl w:ilvl="4">
      <w:start w:val="1"/>
      <w:numFmt w:val="lowerLetter"/>
      <w:lvlText w:val="%1.%2.%3.%4.%5."/>
      <w:lvlJc w:val="left"/>
      <w:pPr>
        <w:ind w:left="4382" w:hanging="360"/>
      </w:pPr>
    </w:lvl>
    <w:lvl w:ilvl="5">
      <w:start w:val="1"/>
      <w:numFmt w:val="lowerRoman"/>
      <w:lvlText w:val="%1.%2.%3.%4.%5.%6."/>
      <w:lvlJc w:val="right"/>
      <w:pPr>
        <w:ind w:left="5102" w:hanging="180"/>
      </w:pPr>
    </w:lvl>
    <w:lvl w:ilvl="6">
      <w:start w:val="1"/>
      <w:numFmt w:val="decimal"/>
      <w:lvlText w:val="%1.%2.%3.%4.%5.%6.%7."/>
      <w:lvlJc w:val="left"/>
      <w:pPr>
        <w:ind w:left="5822" w:hanging="360"/>
      </w:pPr>
    </w:lvl>
    <w:lvl w:ilvl="7">
      <w:start w:val="1"/>
      <w:numFmt w:val="lowerLetter"/>
      <w:lvlText w:val="%1.%2.%3.%4.%5.%6.%7.%8."/>
      <w:lvlJc w:val="left"/>
      <w:pPr>
        <w:ind w:left="6542" w:hanging="360"/>
      </w:pPr>
    </w:lvl>
    <w:lvl w:ilvl="8">
      <w:start w:val="1"/>
      <w:numFmt w:val="lowerRoman"/>
      <w:lvlText w:val="%1.%2.%3.%4.%5.%6.%7.%8.%9."/>
      <w:lvlJc w:val="right"/>
      <w:pPr>
        <w:ind w:left="7262" w:hanging="180"/>
      </w:pPr>
    </w:lvl>
  </w:abstractNum>
  <w:abstractNum w:abstractNumId="52" w15:restartNumberingAfterBreak="0">
    <w:nsid w:val="66FF00DD"/>
    <w:multiLevelType w:val="multilevel"/>
    <w:tmpl w:val="B3902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53" w15:restartNumberingAfterBreak="0">
    <w:nsid w:val="68B413B1"/>
    <w:multiLevelType w:val="multilevel"/>
    <w:tmpl w:val="4AF617F4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6F6009D0"/>
    <w:multiLevelType w:val="multilevel"/>
    <w:tmpl w:val="4DA66CEC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color w:val="00000A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5" w15:restartNumberingAfterBreak="0">
    <w:nsid w:val="70430A14"/>
    <w:multiLevelType w:val="multilevel"/>
    <w:tmpl w:val="B4AEF34A"/>
    <w:styleLink w:val="WWNum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2222" w:hanging="360"/>
      </w:pPr>
    </w:lvl>
    <w:lvl w:ilvl="2">
      <w:start w:val="1"/>
      <w:numFmt w:val="lowerRoman"/>
      <w:lvlText w:val="%1.%2.%3."/>
      <w:lvlJc w:val="right"/>
      <w:pPr>
        <w:ind w:left="2942" w:hanging="180"/>
      </w:pPr>
    </w:lvl>
    <w:lvl w:ilvl="3">
      <w:start w:val="1"/>
      <w:numFmt w:val="decimal"/>
      <w:lvlText w:val="%1.%2.%3.%4."/>
      <w:lvlJc w:val="left"/>
      <w:pPr>
        <w:ind w:left="3662" w:hanging="360"/>
      </w:pPr>
    </w:lvl>
    <w:lvl w:ilvl="4">
      <w:start w:val="1"/>
      <w:numFmt w:val="lowerLetter"/>
      <w:lvlText w:val="%1.%2.%3.%4.%5."/>
      <w:lvlJc w:val="left"/>
      <w:pPr>
        <w:ind w:left="4382" w:hanging="360"/>
      </w:pPr>
    </w:lvl>
    <w:lvl w:ilvl="5">
      <w:start w:val="1"/>
      <w:numFmt w:val="lowerRoman"/>
      <w:lvlText w:val="%1.%2.%3.%4.%5.%6."/>
      <w:lvlJc w:val="right"/>
      <w:pPr>
        <w:ind w:left="5102" w:hanging="180"/>
      </w:pPr>
    </w:lvl>
    <w:lvl w:ilvl="6">
      <w:start w:val="1"/>
      <w:numFmt w:val="decimal"/>
      <w:lvlText w:val="%1.%2.%3.%4.%5.%6.%7."/>
      <w:lvlJc w:val="left"/>
      <w:pPr>
        <w:ind w:left="5822" w:hanging="360"/>
      </w:pPr>
    </w:lvl>
    <w:lvl w:ilvl="7">
      <w:start w:val="1"/>
      <w:numFmt w:val="lowerLetter"/>
      <w:lvlText w:val="%1.%2.%3.%4.%5.%6.%7.%8."/>
      <w:lvlJc w:val="left"/>
      <w:pPr>
        <w:ind w:left="6542" w:hanging="360"/>
      </w:pPr>
    </w:lvl>
    <w:lvl w:ilvl="8">
      <w:start w:val="1"/>
      <w:numFmt w:val="lowerRoman"/>
      <w:lvlText w:val="%1.%2.%3.%4.%5.%6.%7.%8.%9."/>
      <w:lvlJc w:val="right"/>
      <w:pPr>
        <w:ind w:left="7262" w:hanging="180"/>
      </w:pPr>
    </w:lvl>
  </w:abstractNum>
  <w:abstractNum w:abstractNumId="56" w15:restartNumberingAfterBreak="0">
    <w:nsid w:val="72242C22"/>
    <w:multiLevelType w:val="multilevel"/>
    <w:tmpl w:val="C1EE8312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color w:val="00000A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 w15:restartNumberingAfterBreak="0">
    <w:nsid w:val="72CD63EE"/>
    <w:multiLevelType w:val="multilevel"/>
    <w:tmpl w:val="E5DCE96C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8" w15:restartNumberingAfterBreak="0">
    <w:nsid w:val="73292DBD"/>
    <w:multiLevelType w:val="multilevel"/>
    <w:tmpl w:val="ED10152A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59" w15:restartNumberingAfterBreak="0">
    <w:nsid w:val="738C1F76"/>
    <w:multiLevelType w:val="hybridMultilevel"/>
    <w:tmpl w:val="46884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EF4D99"/>
    <w:multiLevelType w:val="multilevel"/>
    <w:tmpl w:val="5538B08C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75A459DF"/>
    <w:multiLevelType w:val="hybridMultilevel"/>
    <w:tmpl w:val="0D32AFBA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2" w15:restartNumberingAfterBreak="0">
    <w:nsid w:val="76060E4B"/>
    <w:multiLevelType w:val="multilevel"/>
    <w:tmpl w:val="1FC073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63" w15:restartNumberingAfterBreak="0">
    <w:nsid w:val="766015CC"/>
    <w:multiLevelType w:val="multilevel"/>
    <w:tmpl w:val="DBF62D64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7ACC2F06"/>
    <w:multiLevelType w:val="hybridMultilevel"/>
    <w:tmpl w:val="75C45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A817FD"/>
    <w:multiLevelType w:val="multilevel"/>
    <w:tmpl w:val="F3801520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6" w15:restartNumberingAfterBreak="0">
    <w:nsid w:val="7DA87711"/>
    <w:multiLevelType w:val="multilevel"/>
    <w:tmpl w:val="2FBE069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7DEF14D0"/>
    <w:multiLevelType w:val="multilevel"/>
    <w:tmpl w:val="67EEAE42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8" w15:restartNumberingAfterBreak="0">
    <w:nsid w:val="7F6E7FDE"/>
    <w:multiLevelType w:val="multilevel"/>
    <w:tmpl w:val="7CA6921E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9" w15:restartNumberingAfterBreak="0">
    <w:nsid w:val="7F721BFC"/>
    <w:multiLevelType w:val="hybridMultilevel"/>
    <w:tmpl w:val="86280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077879">
    <w:abstractNumId w:val="24"/>
  </w:num>
  <w:num w:numId="2" w16cid:durableId="766000911">
    <w:abstractNumId w:val="47"/>
  </w:num>
  <w:num w:numId="3" w16cid:durableId="1387099403">
    <w:abstractNumId w:val="51"/>
  </w:num>
  <w:num w:numId="4" w16cid:durableId="424958438">
    <w:abstractNumId w:val="68"/>
  </w:num>
  <w:num w:numId="5" w16cid:durableId="1872572466">
    <w:abstractNumId w:val="13"/>
  </w:num>
  <w:num w:numId="6" w16cid:durableId="887181663">
    <w:abstractNumId w:val="32"/>
  </w:num>
  <w:num w:numId="7" w16cid:durableId="1909730940">
    <w:abstractNumId w:val="55"/>
  </w:num>
  <w:num w:numId="8" w16cid:durableId="2124222417">
    <w:abstractNumId w:val="0"/>
  </w:num>
  <w:num w:numId="9" w16cid:durableId="1640963111">
    <w:abstractNumId w:val="67"/>
  </w:num>
  <w:num w:numId="10" w16cid:durableId="1384137216">
    <w:abstractNumId w:val="25"/>
  </w:num>
  <w:num w:numId="11" w16cid:durableId="1927181101">
    <w:abstractNumId w:val="39"/>
  </w:num>
  <w:num w:numId="12" w16cid:durableId="1304772572">
    <w:abstractNumId w:val="44"/>
  </w:num>
  <w:num w:numId="13" w16cid:durableId="552083046">
    <w:abstractNumId w:val="12"/>
  </w:num>
  <w:num w:numId="14" w16cid:durableId="1830636669">
    <w:abstractNumId w:val="56"/>
  </w:num>
  <w:num w:numId="15" w16cid:durableId="1332832629">
    <w:abstractNumId w:val="29"/>
  </w:num>
  <w:num w:numId="16" w16cid:durableId="1086149463">
    <w:abstractNumId w:val="7"/>
  </w:num>
  <w:num w:numId="17" w16cid:durableId="1827014504">
    <w:abstractNumId w:val="65"/>
  </w:num>
  <w:num w:numId="18" w16cid:durableId="317003354">
    <w:abstractNumId w:val="40"/>
  </w:num>
  <w:num w:numId="19" w16cid:durableId="1669021288">
    <w:abstractNumId w:val="33"/>
  </w:num>
  <w:num w:numId="20" w16cid:durableId="710767853">
    <w:abstractNumId w:val="45"/>
  </w:num>
  <w:num w:numId="21" w16cid:durableId="384765605">
    <w:abstractNumId w:val="54"/>
  </w:num>
  <w:num w:numId="22" w16cid:durableId="1808009477">
    <w:abstractNumId w:val="1"/>
  </w:num>
  <w:num w:numId="23" w16cid:durableId="294289199">
    <w:abstractNumId w:val="26"/>
  </w:num>
  <w:num w:numId="24" w16cid:durableId="1349715883">
    <w:abstractNumId w:val="63"/>
  </w:num>
  <w:num w:numId="25" w16cid:durableId="2089886098">
    <w:abstractNumId w:val="46"/>
  </w:num>
  <w:num w:numId="26" w16cid:durableId="301271560">
    <w:abstractNumId w:val="2"/>
  </w:num>
  <w:num w:numId="27" w16cid:durableId="454836745">
    <w:abstractNumId w:val="66"/>
  </w:num>
  <w:num w:numId="28" w16cid:durableId="238174158">
    <w:abstractNumId w:val="20"/>
  </w:num>
  <w:num w:numId="29" w16cid:durableId="885340370">
    <w:abstractNumId w:val="5"/>
  </w:num>
  <w:num w:numId="30" w16cid:durableId="1770152614">
    <w:abstractNumId w:val="3"/>
  </w:num>
  <w:num w:numId="31" w16cid:durableId="1238323394">
    <w:abstractNumId w:val="35"/>
  </w:num>
  <w:num w:numId="32" w16cid:durableId="1066341246">
    <w:abstractNumId w:val="60"/>
  </w:num>
  <w:num w:numId="33" w16cid:durableId="832375591">
    <w:abstractNumId w:val="57"/>
  </w:num>
  <w:num w:numId="34" w16cid:durableId="1156721821">
    <w:abstractNumId w:val="14"/>
  </w:num>
  <w:num w:numId="35" w16cid:durableId="43070589">
    <w:abstractNumId w:val="41"/>
  </w:num>
  <w:num w:numId="36" w16cid:durableId="823591058">
    <w:abstractNumId w:val="53"/>
  </w:num>
  <w:num w:numId="37" w16cid:durableId="411242380">
    <w:abstractNumId w:val="8"/>
  </w:num>
  <w:num w:numId="38" w16cid:durableId="1018239938">
    <w:abstractNumId w:val="11"/>
  </w:num>
  <w:num w:numId="39" w16cid:durableId="876620202">
    <w:abstractNumId w:val="21"/>
  </w:num>
  <w:num w:numId="40" w16cid:durableId="303705224">
    <w:abstractNumId w:val="15"/>
  </w:num>
  <w:num w:numId="41" w16cid:durableId="2078018440">
    <w:abstractNumId w:val="28"/>
  </w:num>
  <w:num w:numId="42" w16cid:durableId="1849056071">
    <w:abstractNumId w:val="16"/>
  </w:num>
  <w:num w:numId="43" w16cid:durableId="331612779">
    <w:abstractNumId w:val="62"/>
  </w:num>
  <w:num w:numId="44" w16cid:durableId="954554173">
    <w:abstractNumId w:val="22"/>
  </w:num>
  <w:num w:numId="45" w16cid:durableId="991059638">
    <w:abstractNumId w:val="36"/>
  </w:num>
  <w:num w:numId="46" w16cid:durableId="76447105">
    <w:abstractNumId w:val="58"/>
  </w:num>
  <w:num w:numId="47" w16cid:durableId="2084402670">
    <w:abstractNumId w:val="34"/>
  </w:num>
  <w:num w:numId="48" w16cid:durableId="391075672">
    <w:abstractNumId w:val="42"/>
  </w:num>
  <w:num w:numId="49" w16cid:durableId="579563482">
    <w:abstractNumId w:val="43"/>
  </w:num>
  <w:num w:numId="50" w16cid:durableId="784883549">
    <w:abstractNumId w:val="52"/>
  </w:num>
  <w:num w:numId="51" w16cid:durableId="1703482396">
    <w:abstractNumId w:val="49"/>
  </w:num>
  <w:num w:numId="52" w16cid:durableId="1603368840">
    <w:abstractNumId w:val="38"/>
  </w:num>
  <w:num w:numId="53" w16cid:durableId="1593970281">
    <w:abstractNumId w:val="37"/>
  </w:num>
  <w:num w:numId="54" w16cid:durableId="1638997207">
    <w:abstractNumId w:val="18"/>
  </w:num>
  <w:num w:numId="55" w16cid:durableId="346908244">
    <w:abstractNumId w:val="30"/>
  </w:num>
  <w:num w:numId="56" w16cid:durableId="2030447197">
    <w:abstractNumId w:val="27"/>
  </w:num>
  <w:num w:numId="57" w16cid:durableId="35397520">
    <w:abstractNumId w:val="4"/>
  </w:num>
  <w:num w:numId="58" w16cid:durableId="83721353">
    <w:abstractNumId w:val="59"/>
  </w:num>
  <w:num w:numId="59" w16cid:durableId="1231965366">
    <w:abstractNumId w:val="10"/>
  </w:num>
  <w:num w:numId="60" w16cid:durableId="435256164">
    <w:abstractNumId w:val="19"/>
  </w:num>
  <w:num w:numId="61" w16cid:durableId="1244685945">
    <w:abstractNumId w:val="64"/>
  </w:num>
  <w:num w:numId="62" w16cid:durableId="1071540922">
    <w:abstractNumId w:val="17"/>
  </w:num>
  <w:num w:numId="63" w16cid:durableId="1305963938">
    <w:abstractNumId w:val="6"/>
  </w:num>
  <w:num w:numId="64" w16cid:durableId="1612324416">
    <w:abstractNumId w:val="31"/>
  </w:num>
  <w:num w:numId="65" w16cid:durableId="2035228565">
    <w:abstractNumId w:val="9"/>
  </w:num>
  <w:num w:numId="66" w16cid:durableId="1669166411">
    <w:abstractNumId w:val="50"/>
  </w:num>
  <w:num w:numId="67" w16cid:durableId="1054810001">
    <w:abstractNumId w:val="23"/>
  </w:num>
  <w:num w:numId="68" w16cid:durableId="1156460142">
    <w:abstractNumId w:val="61"/>
  </w:num>
  <w:num w:numId="69" w16cid:durableId="1320043040">
    <w:abstractNumId w:val="69"/>
  </w:num>
  <w:num w:numId="70" w16cid:durableId="1545678455">
    <w:abstractNumId w:val="4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63"/>
    <w:rsid w:val="00010DFF"/>
    <w:rsid w:val="00035CFB"/>
    <w:rsid w:val="0004397B"/>
    <w:rsid w:val="00057463"/>
    <w:rsid w:val="00060144"/>
    <w:rsid w:val="00064EFA"/>
    <w:rsid w:val="000E04DF"/>
    <w:rsid w:val="001353DE"/>
    <w:rsid w:val="00154B01"/>
    <w:rsid w:val="00172DCC"/>
    <w:rsid w:val="00176CB1"/>
    <w:rsid w:val="001973EB"/>
    <w:rsid w:val="001D022F"/>
    <w:rsid w:val="00201EDB"/>
    <w:rsid w:val="00215DAE"/>
    <w:rsid w:val="002708A9"/>
    <w:rsid w:val="002C74CD"/>
    <w:rsid w:val="002D3AB0"/>
    <w:rsid w:val="002E47FA"/>
    <w:rsid w:val="003026F4"/>
    <w:rsid w:val="00315F0B"/>
    <w:rsid w:val="00326505"/>
    <w:rsid w:val="003A10EF"/>
    <w:rsid w:val="003A28AF"/>
    <w:rsid w:val="003D0D9F"/>
    <w:rsid w:val="003D3919"/>
    <w:rsid w:val="003F35CB"/>
    <w:rsid w:val="00422BCA"/>
    <w:rsid w:val="0043290C"/>
    <w:rsid w:val="004F24EE"/>
    <w:rsid w:val="0051608B"/>
    <w:rsid w:val="00537D90"/>
    <w:rsid w:val="00546289"/>
    <w:rsid w:val="00547821"/>
    <w:rsid w:val="00547856"/>
    <w:rsid w:val="00551E9B"/>
    <w:rsid w:val="00632611"/>
    <w:rsid w:val="00664CC6"/>
    <w:rsid w:val="0069070F"/>
    <w:rsid w:val="00690CD8"/>
    <w:rsid w:val="006C0F77"/>
    <w:rsid w:val="006C4558"/>
    <w:rsid w:val="006C4621"/>
    <w:rsid w:val="00702123"/>
    <w:rsid w:val="007279E0"/>
    <w:rsid w:val="007452F5"/>
    <w:rsid w:val="007A48D7"/>
    <w:rsid w:val="007C5FA0"/>
    <w:rsid w:val="007F7EB6"/>
    <w:rsid w:val="0084685B"/>
    <w:rsid w:val="00861739"/>
    <w:rsid w:val="00864B4A"/>
    <w:rsid w:val="0088241C"/>
    <w:rsid w:val="0089015F"/>
    <w:rsid w:val="008C1970"/>
    <w:rsid w:val="008F7F3E"/>
    <w:rsid w:val="00913A2D"/>
    <w:rsid w:val="00922E30"/>
    <w:rsid w:val="0092609F"/>
    <w:rsid w:val="00934B00"/>
    <w:rsid w:val="009532B6"/>
    <w:rsid w:val="00963176"/>
    <w:rsid w:val="00985468"/>
    <w:rsid w:val="009A1C0C"/>
    <w:rsid w:val="009C3CDA"/>
    <w:rsid w:val="009C78E3"/>
    <w:rsid w:val="009E3ACA"/>
    <w:rsid w:val="009F2C6F"/>
    <w:rsid w:val="00A43A64"/>
    <w:rsid w:val="00A46D52"/>
    <w:rsid w:val="00A6210B"/>
    <w:rsid w:val="00A81707"/>
    <w:rsid w:val="00A93214"/>
    <w:rsid w:val="00A93577"/>
    <w:rsid w:val="00AA5C5B"/>
    <w:rsid w:val="00AE58AA"/>
    <w:rsid w:val="00AE6620"/>
    <w:rsid w:val="00AE6A43"/>
    <w:rsid w:val="00AF18F5"/>
    <w:rsid w:val="00AF4202"/>
    <w:rsid w:val="00B21BFA"/>
    <w:rsid w:val="00B36725"/>
    <w:rsid w:val="00B4201B"/>
    <w:rsid w:val="00B4384E"/>
    <w:rsid w:val="00B5520B"/>
    <w:rsid w:val="00B70158"/>
    <w:rsid w:val="00B94C43"/>
    <w:rsid w:val="00BA4544"/>
    <w:rsid w:val="00BB3948"/>
    <w:rsid w:val="00BB6235"/>
    <w:rsid w:val="00C146A8"/>
    <w:rsid w:val="00C237F8"/>
    <w:rsid w:val="00C478AD"/>
    <w:rsid w:val="00C50DF8"/>
    <w:rsid w:val="00C61A44"/>
    <w:rsid w:val="00CD6BAE"/>
    <w:rsid w:val="00D56548"/>
    <w:rsid w:val="00D74F7C"/>
    <w:rsid w:val="00DB17D1"/>
    <w:rsid w:val="00DF7630"/>
    <w:rsid w:val="00E07D9C"/>
    <w:rsid w:val="00E2661C"/>
    <w:rsid w:val="00E54BC8"/>
    <w:rsid w:val="00E575E6"/>
    <w:rsid w:val="00E63AD3"/>
    <w:rsid w:val="00E66EEF"/>
    <w:rsid w:val="00EC54F3"/>
    <w:rsid w:val="00EF326A"/>
    <w:rsid w:val="00F13D0D"/>
    <w:rsid w:val="00F1648D"/>
    <w:rsid w:val="00F7496A"/>
    <w:rsid w:val="00FB45CA"/>
    <w:rsid w:val="00FC13A2"/>
    <w:rsid w:val="00FE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195B7"/>
  <w15:docId w15:val="{CBAFF33C-CC29-4E1E-B3D0-766D16FA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outlineLvl w:val="1"/>
    </w:pPr>
    <w:rPr>
      <w:b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pBdr>
        <w:top w:val="single" w:sz="8" w:space="2" w:color="4F81BD"/>
        <w:left w:val="single" w:sz="8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pBdr>
        <w:bottom w:val="single" w:sz="8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Standard"/>
    <w:next w:val="Textbody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Standard"/>
    <w:next w:val="Textbody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Standard"/>
    <w:next w:val="Textbody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before="200" w:after="200" w:line="276" w:lineRule="auto"/>
      <w:jc w:val="both"/>
    </w:pPr>
    <w:rPr>
      <w:lang w:eastAsia="en-US" w:bidi="en-US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before="0"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rPr>
      <w:b/>
      <w:bCs/>
      <w:color w:val="365F91"/>
      <w:sz w:val="16"/>
      <w:szCs w:val="16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a">
    <w:name w:val="a."/>
    <w:basedOn w:val="Standard"/>
    <w:pPr>
      <w:tabs>
        <w:tab w:val="left" w:pos="1021"/>
      </w:tabs>
      <w:jc w:val="left"/>
    </w:pPr>
    <w:rPr>
      <w:lang w:eastAsia="ar-SA"/>
    </w:rPr>
  </w:style>
  <w:style w:type="paragraph" w:styleId="Tytu">
    <w:name w:val="Title"/>
    <w:basedOn w:val="Standard"/>
    <w:next w:val="Podtytu"/>
    <w:uiPriority w:val="10"/>
    <w:qFormat/>
    <w:pPr>
      <w:jc w:val="left"/>
    </w:pPr>
    <w:rPr>
      <w:b/>
      <w:bCs/>
      <w:sz w:val="48"/>
      <w:szCs w:val="48"/>
    </w:rPr>
  </w:style>
  <w:style w:type="paragraph" w:styleId="Podtytu">
    <w:name w:val="Subtitle"/>
    <w:basedOn w:val="Standard"/>
    <w:next w:val="Textbody"/>
    <w:uiPriority w:val="11"/>
    <w:qFormat/>
    <w:pPr>
      <w:jc w:val="left"/>
    </w:pPr>
    <w:rPr>
      <w:b/>
      <w:i/>
      <w:iCs/>
      <w:color w:val="0087CD"/>
      <w:sz w:val="32"/>
      <w:szCs w:val="32"/>
    </w:rPr>
  </w:style>
  <w:style w:type="paragraph" w:styleId="Bezodstpw">
    <w:name w:val="No Spacing"/>
    <w:basedOn w:val="Standard"/>
    <w:pPr>
      <w:spacing w:before="0" w:after="0" w:line="240" w:lineRule="auto"/>
    </w:pPr>
    <w:rPr>
      <w:lang w:val="en-US"/>
    </w:rPr>
  </w:style>
  <w:style w:type="paragraph" w:customStyle="1" w:styleId="11no">
    <w:name w:val="1.1 no"/>
    <w:basedOn w:val="Nagwek2"/>
    <w:pPr>
      <w:pBdr>
        <w:bottom w:val="single" w:sz="4" w:space="1" w:color="00000A"/>
      </w:pBdr>
      <w:ind w:left="578" w:hanging="578"/>
    </w:pPr>
    <w:rPr>
      <w:sz w:val="32"/>
    </w:rPr>
  </w:style>
  <w:style w:type="paragraph" w:customStyle="1" w:styleId="11Numbering">
    <w:name w:val="1.1 Numbering"/>
    <w:basedOn w:val="Nagwek2"/>
    <w:pPr>
      <w:keepNext/>
      <w:tabs>
        <w:tab w:val="left" w:pos="340"/>
      </w:tabs>
      <w:spacing w:after="120"/>
    </w:pPr>
    <w:rPr>
      <w:color w:val="4F81BD"/>
      <w:szCs w:val="28"/>
      <w:lang w:val="en-US"/>
    </w:rPr>
  </w:style>
  <w:style w:type="paragraph" w:customStyle="1" w:styleId="a0">
    <w:name w:val="&gt;"/>
    <w:basedOn w:val="Standard"/>
    <w:pPr>
      <w:tabs>
        <w:tab w:val="left" w:pos="1304"/>
      </w:tabs>
    </w:pPr>
    <w:rPr>
      <w:lang w:eastAsia="ar-SA"/>
    </w:rPr>
  </w:style>
  <w:style w:type="paragraph" w:customStyle="1" w:styleId="Headline1">
    <w:name w:val="Headline 1"/>
    <w:basedOn w:val="Standard"/>
    <w:pPr>
      <w:tabs>
        <w:tab w:val="left" w:pos="2220"/>
      </w:tabs>
      <w:jc w:val="left"/>
    </w:pPr>
    <w:rPr>
      <w:sz w:val="36"/>
      <w:szCs w:val="36"/>
      <w:lang w:val="en-US"/>
    </w:rPr>
  </w:style>
  <w:style w:type="paragraph" w:customStyle="1" w:styleId="Toper">
    <w:name w:val="Toper"/>
    <w:basedOn w:val="Headline1"/>
    <w:rPr>
      <w:b/>
      <w:bCs/>
      <w:color w:val="008080"/>
      <w:sz w:val="24"/>
      <w:szCs w:val="24"/>
    </w:rPr>
  </w:style>
  <w:style w:type="paragraph" w:customStyle="1" w:styleId="Title">
    <w:name w:val="Title!"/>
    <w:basedOn w:val="Standard"/>
    <w:pPr>
      <w:jc w:val="left"/>
    </w:pPr>
    <w:rPr>
      <w:b/>
      <w:bCs/>
      <w:i/>
      <w:iCs/>
      <w:color w:val="59B2AE"/>
      <w:sz w:val="60"/>
      <w:szCs w:val="60"/>
      <w:lang w:val="en-GB"/>
    </w:rPr>
  </w:style>
  <w:style w:type="paragraph" w:customStyle="1" w:styleId="Podtytu1">
    <w:name w:val="Podtytuł1"/>
    <w:basedOn w:val="Tytu"/>
    <w:rPr>
      <w:color w:val="464646"/>
      <w:spacing w:val="5"/>
      <w:sz w:val="36"/>
      <w:szCs w:val="36"/>
      <w:lang w:val="en-GB"/>
    </w:rPr>
  </w:style>
  <w:style w:type="paragraph" w:customStyle="1" w:styleId="Tekstpodstawowy1">
    <w:name w:val="Tekst podstawowy1"/>
    <w:basedOn w:val="Standard"/>
  </w:style>
  <w:style w:type="paragraph" w:customStyle="1" w:styleId="Headline2">
    <w:name w:val="Headline 2"/>
    <w:basedOn w:val="Standard"/>
    <w:pPr>
      <w:tabs>
        <w:tab w:val="left" w:pos="2220"/>
      </w:tabs>
      <w:jc w:val="left"/>
    </w:pPr>
    <w:rPr>
      <w:sz w:val="28"/>
      <w:szCs w:val="28"/>
      <w:lang w:val="en-US"/>
    </w:rPr>
  </w:style>
  <w:style w:type="paragraph" w:customStyle="1" w:styleId="Headline1green">
    <w:name w:val="Headline 1 green"/>
    <w:basedOn w:val="Headline1"/>
    <w:rPr>
      <w:color w:val="59B2AE"/>
    </w:rPr>
  </w:style>
  <w:style w:type="paragraph" w:customStyle="1" w:styleId="Headline1pink">
    <w:name w:val="Headline 1 pink"/>
    <w:basedOn w:val="Headline1"/>
    <w:rPr>
      <w:color w:val="FF99CC"/>
    </w:rPr>
  </w:style>
  <w:style w:type="paragraph" w:customStyle="1" w:styleId="Headline2green">
    <w:name w:val="Headline 2 green"/>
    <w:basedOn w:val="Headline2"/>
    <w:rPr>
      <w:color w:val="59B2AE"/>
    </w:rPr>
  </w:style>
  <w:style w:type="paragraph" w:customStyle="1" w:styleId="Headline2pink">
    <w:name w:val="Headline 2 pink"/>
    <w:basedOn w:val="Headline2"/>
    <w:rPr>
      <w:color w:val="FF99CC"/>
    </w:rPr>
  </w:style>
  <w:style w:type="paragraph" w:customStyle="1" w:styleId="11Numbering0">
    <w:name w:val="1.1  Numbering"/>
    <w:basedOn w:val="Nagwek2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Standard"/>
    <w:pPr>
      <w:tabs>
        <w:tab w:val="left" w:pos="340"/>
        <w:tab w:val="left" w:pos="720"/>
      </w:tabs>
      <w:spacing w:line="288" w:lineRule="auto"/>
    </w:pPr>
    <w:rPr>
      <w:rFonts w:ascii="Klavika Basic Light" w:hAnsi="Klavika Basic Light" w:cs="Klavika Basic Light"/>
      <w:color w:val="606060"/>
    </w:rPr>
  </w:style>
  <w:style w:type="paragraph" w:styleId="Akapitzlist">
    <w:name w:val="List Paragraph"/>
    <w:basedOn w:val="Standard"/>
    <w:pPr>
      <w:ind w:left="720"/>
    </w:pPr>
  </w:style>
  <w:style w:type="paragraph" w:styleId="Cytat">
    <w:name w:val="Quote"/>
    <w:basedOn w:val="Standard"/>
    <w:rPr>
      <w:i/>
      <w:iCs/>
      <w:lang w:val="en-US"/>
    </w:rPr>
  </w:style>
  <w:style w:type="paragraph" w:styleId="Cytatintensywny">
    <w:name w:val="Intense Quote"/>
    <w:basedOn w:val="Standard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paragraph" w:customStyle="1" w:styleId="ContentsHeading">
    <w:name w:val="Contents Heading"/>
    <w:basedOn w:val="Nagwek1"/>
    <w:pPr>
      <w:suppressLineNumbers/>
    </w:pPr>
    <w:rPr>
      <w:sz w:val="32"/>
      <w:szCs w:val="32"/>
    </w:rPr>
  </w:style>
  <w:style w:type="paragraph" w:customStyle="1" w:styleId="DEPARTAMENT">
    <w:name w:val="DEPARTAMENT"/>
    <w:basedOn w:val="spistrescinr"/>
    <w:pPr>
      <w:spacing w:before="0" w:after="0" w:line="240" w:lineRule="auto"/>
      <w:jc w:val="right"/>
    </w:pPr>
    <w:rPr>
      <w:rFonts w:ascii="Calibri" w:hAnsi="Calibri"/>
      <w:color w:val="0087CD"/>
    </w:rPr>
  </w:style>
  <w:style w:type="paragraph" w:customStyle="1" w:styleId="Wydzial">
    <w:name w:val="Wydzial"/>
    <w:basedOn w:val="Standard"/>
    <w:pPr>
      <w:spacing w:before="0" w:after="0" w:line="240" w:lineRule="auto"/>
      <w:jc w:val="right"/>
    </w:pPr>
    <w:rPr>
      <w:sz w:val="22"/>
      <w:szCs w:val="22"/>
    </w:rPr>
  </w:style>
  <w:style w:type="paragraph" w:customStyle="1" w:styleId="numerowanie">
    <w:name w:val="numerowanie"/>
    <w:basedOn w:val="Akapitzlist"/>
    <w:pPr>
      <w:outlineLvl w:val="0"/>
    </w:pPr>
  </w:style>
  <w:style w:type="paragraph" w:customStyle="1" w:styleId="punktor3poziom">
    <w:name w:val="punktor 3 poziom"/>
    <w:basedOn w:val="numerowanie"/>
    <w:rPr>
      <w:lang w:val="en-US"/>
    </w:rPr>
  </w:style>
  <w:style w:type="paragraph" w:customStyle="1" w:styleId="F2983107BCDD4D179225A82EDD04F1EC">
    <w:name w:val="F2983107BCDD4D179225A82EDD04F1EC"/>
    <w:pPr>
      <w:widowControl/>
      <w:suppressAutoHyphens/>
      <w:spacing w:after="200" w:line="276" w:lineRule="auto"/>
    </w:pPr>
    <w:rPr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Znak">
    <w:name w:val="a. Znak"/>
    <w:rPr>
      <w:rFonts w:ascii="Calibri" w:hAnsi="Calibri"/>
      <w:szCs w:val="24"/>
      <w:lang w:eastAsia="ar-SA"/>
    </w:rPr>
  </w:style>
  <w:style w:type="character" w:customStyle="1" w:styleId="Nagwek1Znak">
    <w:name w:val="Nagłówek 1 Znak"/>
    <w:rPr>
      <w:b/>
      <w:bCs/>
      <w:caps/>
      <w:color w:val="FFFFFF"/>
      <w:spacing w:val="15"/>
      <w:lang w:val="pl-PL"/>
    </w:rPr>
  </w:style>
  <w:style w:type="character" w:customStyle="1" w:styleId="Nagwek2Znak">
    <w:name w:val="Nagłówek 2 Znak"/>
    <w:rPr>
      <w:b/>
      <w:sz w:val="24"/>
      <w:szCs w:val="24"/>
      <w:lang w:val="pl-PL"/>
    </w:rPr>
  </w:style>
  <w:style w:type="character" w:customStyle="1" w:styleId="Nagwek3Znak">
    <w:name w:val="Nagłówek 3 Znak"/>
    <w:rPr>
      <w:caps/>
      <w:color w:val="243F60"/>
      <w:spacing w:val="15"/>
      <w:sz w:val="22"/>
      <w:szCs w:val="22"/>
    </w:rPr>
  </w:style>
  <w:style w:type="character" w:customStyle="1" w:styleId="Nagwek4Znak">
    <w:name w:val="Nagłówek 4 Znak"/>
    <w:rPr>
      <w:caps/>
      <w:color w:val="365F91"/>
      <w:spacing w:val="10"/>
    </w:rPr>
  </w:style>
  <w:style w:type="character" w:customStyle="1" w:styleId="Nagwek5Znak">
    <w:name w:val="Nagłówek 5 Znak"/>
    <w:rPr>
      <w:caps/>
      <w:color w:val="365F91"/>
      <w:spacing w:val="10"/>
    </w:rPr>
  </w:style>
  <w:style w:type="character" w:customStyle="1" w:styleId="Nagwek6Znak">
    <w:name w:val="Nagłówek 6 Znak"/>
    <w:rPr>
      <w:caps/>
      <w:color w:val="365F91"/>
      <w:spacing w:val="10"/>
    </w:rPr>
  </w:style>
  <w:style w:type="character" w:customStyle="1" w:styleId="Nagwek7Znak">
    <w:name w:val="Nagłówek 7 Znak"/>
    <w:rPr>
      <w:caps/>
      <w:color w:val="365F91"/>
      <w:spacing w:val="10"/>
    </w:rPr>
  </w:style>
  <w:style w:type="character" w:customStyle="1" w:styleId="Nagwek8Znak">
    <w:name w:val="Nagłówek 8 Znak"/>
    <w:rPr>
      <w:caps/>
      <w:spacing w:val="10"/>
      <w:sz w:val="18"/>
      <w:szCs w:val="18"/>
    </w:rPr>
  </w:style>
  <w:style w:type="character" w:customStyle="1" w:styleId="Nagwek9Znak">
    <w:name w:val="Nagłówek 9 Znak"/>
    <w:rPr>
      <w:i/>
      <w:caps/>
      <w:spacing w:val="10"/>
      <w:sz w:val="18"/>
      <w:szCs w:val="18"/>
    </w:rPr>
  </w:style>
  <w:style w:type="character" w:customStyle="1" w:styleId="TytuZnak">
    <w:name w:val="Tytuł Znak"/>
    <w:rPr>
      <w:b/>
      <w:sz w:val="48"/>
      <w:szCs w:val="48"/>
      <w:lang w:val="pl-PL"/>
    </w:rPr>
  </w:style>
  <w:style w:type="character" w:customStyle="1" w:styleId="BezodstpwZnak">
    <w:name w:val="Bez odstępów Znak"/>
    <w:rPr>
      <w:sz w:val="20"/>
      <w:szCs w:val="20"/>
    </w:rPr>
  </w:style>
  <w:style w:type="character" w:customStyle="1" w:styleId="11noZnak">
    <w:name w:val="1.1 no Znak"/>
    <w:rPr>
      <w:b/>
      <w:sz w:val="32"/>
      <w:szCs w:val="24"/>
      <w:lang w:val="pl-PL"/>
    </w:rPr>
  </w:style>
  <w:style w:type="character" w:customStyle="1" w:styleId="11NumberingZnak">
    <w:name w:val="1.1 Numbering Znak"/>
    <w:rPr>
      <w:rFonts w:ascii="Calibri" w:hAnsi="Calibri"/>
      <w:b w:val="0"/>
      <w:color w:val="4F81BD"/>
      <w:sz w:val="24"/>
      <w:szCs w:val="28"/>
      <w:lang w:val="en-US" w:eastAsia="en-US"/>
    </w:rPr>
  </w:style>
  <w:style w:type="character" w:customStyle="1" w:styleId="Znak">
    <w:name w:val="&gt; Znak"/>
    <w:rPr>
      <w:rFonts w:ascii="Calibri" w:hAnsi="Calibri"/>
      <w:szCs w:val="24"/>
      <w:lang w:eastAsia="ar-SA"/>
    </w:rPr>
  </w:style>
  <w:style w:type="character" w:customStyle="1" w:styleId="Headline1Znak">
    <w:name w:val="Headline 1 Znak"/>
    <w:rPr>
      <w:rFonts w:ascii="Calibri" w:hAnsi="Calibri"/>
      <w:sz w:val="36"/>
      <w:szCs w:val="36"/>
      <w:lang w:val="en-US"/>
    </w:rPr>
  </w:style>
  <w:style w:type="character" w:customStyle="1" w:styleId="ToperZnak">
    <w:name w:val="Toper Znak"/>
    <w:rPr>
      <w:rFonts w:ascii="Calibri" w:hAnsi="Calibri"/>
      <w:b/>
      <w:bCs/>
      <w:color w:val="008080"/>
      <w:sz w:val="24"/>
      <w:szCs w:val="24"/>
      <w:lang w:val="en-US"/>
    </w:rPr>
  </w:style>
  <w:style w:type="character" w:customStyle="1" w:styleId="TitleZnak">
    <w:name w:val="Title! Znak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character" w:customStyle="1" w:styleId="SubTitleZnak">
    <w:name w:val="SubTitle Znak"/>
    <w:rPr>
      <w:rFonts w:ascii="Calibri" w:eastAsia="Times New Roman" w:hAnsi="Calibri" w:cs="Times New Roman"/>
      <w:b/>
      <w:bCs/>
      <w:color w:val="464646"/>
      <w:spacing w:val="5"/>
      <w:kern w:val="3"/>
      <w:sz w:val="36"/>
      <w:szCs w:val="36"/>
      <w:lang w:val="en-GB" w:eastAsia="en-US"/>
    </w:rPr>
  </w:style>
  <w:style w:type="character" w:customStyle="1" w:styleId="BodyTextZnak">
    <w:name w:val="Body Text Znak"/>
    <w:rPr>
      <w:rFonts w:ascii="Calibri" w:hAnsi="Calibri"/>
      <w:szCs w:val="24"/>
    </w:rPr>
  </w:style>
  <w:style w:type="character" w:customStyle="1" w:styleId="Headline2Znak">
    <w:name w:val="Headline 2 Znak"/>
    <w:rPr>
      <w:rFonts w:ascii="Calibri" w:hAnsi="Calibri"/>
      <w:sz w:val="28"/>
      <w:szCs w:val="28"/>
      <w:lang w:val="en-US"/>
    </w:rPr>
  </w:style>
  <w:style w:type="character" w:customStyle="1" w:styleId="Headline1greenZnak">
    <w:name w:val="Headline 1 green Znak"/>
    <w:rPr>
      <w:rFonts w:ascii="Calibri" w:hAnsi="Calibri"/>
      <w:color w:val="59B2AE"/>
      <w:sz w:val="36"/>
      <w:szCs w:val="36"/>
      <w:lang w:val="en-US"/>
    </w:rPr>
  </w:style>
  <w:style w:type="character" w:customStyle="1" w:styleId="Headline1pinkZnak">
    <w:name w:val="Headline 1 pink Znak"/>
    <w:rPr>
      <w:rFonts w:ascii="Calibri" w:hAnsi="Calibri"/>
      <w:color w:val="FF99CC"/>
      <w:sz w:val="36"/>
      <w:szCs w:val="36"/>
      <w:lang w:val="en-US"/>
    </w:rPr>
  </w:style>
  <w:style w:type="character" w:customStyle="1" w:styleId="Headline2greenZnak">
    <w:name w:val="Headline 2 green Znak"/>
    <w:rPr>
      <w:rFonts w:ascii="Calibri" w:hAnsi="Calibri"/>
      <w:color w:val="59B2AE"/>
      <w:sz w:val="28"/>
      <w:szCs w:val="28"/>
      <w:lang w:val="en-US"/>
    </w:rPr>
  </w:style>
  <w:style w:type="character" w:customStyle="1" w:styleId="Headline2pinkZnak">
    <w:name w:val="Headline 2 pink Znak"/>
    <w:rPr>
      <w:rFonts w:ascii="Calibri" w:hAnsi="Calibri"/>
      <w:color w:val="FF99CC"/>
      <w:sz w:val="28"/>
      <w:szCs w:val="28"/>
      <w:lang w:val="en-US"/>
    </w:rPr>
  </w:style>
  <w:style w:type="character" w:customStyle="1" w:styleId="11NumberingZnak0">
    <w:name w:val="1.1  Numbering Znak"/>
    <w:rPr>
      <w:rFonts w:ascii="Calibri" w:hAnsi="Calibri"/>
      <w:b w:val="0"/>
      <w:color w:val="4F81BD"/>
      <w:sz w:val="28"/>
      <w:szCs w:val="28"/>
      <w:lang w:val="en-US" w:eastAsia="en-US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rPr>
      <w:sz w:val="20"/>
      <w:szCs w:val="20"/>
      <w:lang w:val="pl-PL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1E4B7D"/>
      <w:u w:val="single"/>
    </w:rPr>
  </w:style>
  <w:style w:type="character" w:customStyle="1" w:styleId="PodtytuZnak">
    <w:name w:val="Podtytuł Znak"/>
    <w:rPr>
      <w:rFonts w:ascii="Calibri" w:hAnsi="Calibri"/>
      <w:b/>
      <w:color w:val="0087CD"/>
      <w:sz w:val="32"/>
      <w:szCs w:val="32"/>
      <w:lang w:val="pl-PL"/>
    </w:rPr>
  </w:style>
  <w:style w:type="character" w:customStyle="1" w:styleId="StrongEmphasis">
    <w:name w:val="Strong Emphasis"/>
    <w:rPr>
      <w:b/>
      <w:bCs/>
    </w:rPr>
  </w:style>
  <w:style w:type="character" w:styleId="Uwydatnienie">
    <w:name w:val="Emphasis"/>
    <w:rPr>
      <w:i/>
      <w:iCs/>
      <w:caps/>
      <w:color w:val="0087CD"/>
      <w:spacing w:val="5"/>
    </w:rPr>
  </w:style>
  <w:style w:type="character" w:customStyle="1" w:styleId="CytatZnak">
    <w:name w:val="Cytat Znak"/>
    <w:rPr>
      <w:i/>
      <w:iCs/>
      <w:sz w:val="20"/>
      <w:szCs w:val="20"/>
    </w:rPr>
  </w:style>
  <w:style w:type="character" w:customStyle="1" w:styleId="CytatintensywnyZnak">
    <w:name w:val="Cytat intensywny Znak"/>
    <w:rPr>
      <w:i/>
      <w:iCs/>
      <w:color w:val="0087CD"/>
      <w:sz w:val="20"/>
      <w:szCs w:val="20"/>
    </w:rPr>
  </w:style>
  <w:style w:type="character" w:styleId="Wyrnieniedelikatne">
    <w:name w:val="Subtle Emphasis"/>
    <w:rPr>
      <w:i/>
      <w:iCs/>
      <w:color w:val="0087CD"/>
    </w:rPr>
  </w:style>
  <w:style w:type="character" w:styleId="Wyrnienieintensywne">
    <w:name w:val="Intense Emphasis"/>
    <w:rPr>
      <w:b/>
      <w:bCs/>
      <w:caps/>
      <w:color w:val="0087CD"/>
      <w:spacing w:val="10"/>
    </w:rPr>
  </w:style>
  <w:style w:type="character" w:styleId="Odwoaniedelikatne">
    <w:name w:val="Subtle Reference"/>
    <w:rPr>
      <w:b/>
      <w:bCs/>
      <w:color w:val="0087CD"/>
    </w:rPr>
  </w:style>
  <w:style w:type="character" w:styleId="Odwoanieintensywne">
    <w:name w:val="Intense Reference"/>
    <w:rPr>
      <w:b/>
      <w:bCs/>
      <w:i/>
      <w:iCs/>
      <w:caps/>
      <w:color w:val="4F81BD"/>
    </w:rPr>
  </w:style>
  <w:style w:type="character" w:styleId="Tytuksiki">
    <w:name w:val="Book Title"/>
    <w:rPr>
      <w:b/>
      <w:bCs/>
      <w:i/>
      <w:iCs/>
      <w:spacing w:val="9"/>
    </w:rPr>
  </w:style>
  <w:style w:type="character" w:customStyle="1" w:styleId="spistrescinrZnak">
    <w:name w:val="spis tresci nr Znak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rPr>
      <w:rFonts w:ascii="Calibri" w:hAnsi="Calibri" w:cs="Klavika Basic Light"/>
      <w:color w:val="0087CD"/>
      <w:sz w:val="24"/>
      <w:szCs w:val="20"/>
      <w:lang w:val="pl-PL"/>
    </w:rPr>
  </w:style>
  <w:style w:type="character" w:customStyle="1" w:styleId="WydzialZnak">
    <w:name w:val="Wydzial Znak"/>
    <w:rPr>
      <w:rFonts w:ascii="Calibri" w:hAnsi="Calibri"/>
      <w:lang w:val="pl-PL"/>
    </w:rPr>
  </w:style>
  <w:style w:type="character" w:customStyle="1" w:styleId="AkapitzlistZnak">
    <w:name w:val="Akapit z listą Znak"/>
    <w:rPr>
      <w:sz w:val="20"/>
      <w:szCs w:val="20"/>
      <w:lang w:val="pl-PL"/>
    </w:rPr>
  </w:style>
  <w:style w:type="character" w:customStyle="1" w:styleId="numerowanieZnak">
    <w:name w:val="numerowanie Znak"/>
    <w:rPr>
      <w:sz w:val="20"/>
      <w:szCs w:val="20"/>
      <w:lang w:val="pl-PL"/>
    </w:rPr>
  </w:style>
  <w:style w:type="character" w:customStyle="1" w:styleId="punktor3poziomZnak">
    <w:name w:val="punktor 3 poziom Znak"/>
    <w:rPr>
      <w:sz w:val="20"/>
      <w:szCs w:val="20"/>
      <w:lang w:val="pl-PL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b w:val="0"/>
      <w:i w:val="0"/>
      <w:color w:val="00000A"/>
      <w:sz w:val="20"/>
    </w:rPr>
  </w:style>
  <w:style w:type="character" w:customStyle="1" w:styleId="ListLabel3">
    <w:name w:val="ListLabel 3"/>
    <w:rPr>
      <w:color w:val="00000A"/>
      <w:sz w:val="28"/>
    </w:rPr>
  </w:style>
  <w:style w:type="character" w:customStyle="1" w:styleId="ListLabel4">
    <w:name w:val="ListLabel 4"/>
    <w:rPr>
      <w:b/>
      <w:color w:val="00000A"/>
      <w:sz w:val="28"/>
    </w:rPr>
  </w:style>
  <w:style w:type="character" w:customStyle="1" w:styleId="ListLabel5">
    <w:name w:val="ListLabel 5"/>
    <w:rPr>
      <w:sz w:val="24"/>
    </w:rPr>
  </w:style>
  <w:style w:type="character" w:customStyle="1" w:styleId="ListLabel6">
    <w:name w:val="ListLabel 6"/>
    <w:rPr>
      <w:color w:val="0087C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NormalnyWeb">
    <w:name w:val="Normal (Web)"/>
    <w:basedOn w:val="Normalny"/>
    <w:pPr>
      <w:widowControl/>
      <w:spacing w:before="280" w:after="280"/>
      <w:textAlignment w:val="auto"/>
    </w:pPr>
    <w:rPr>
      <w:rFonts w:eastAsia="Times New Roman" w:cs="Times New Roman"/>
      <w:color w:val="232323"/>
      <w:kern w:val="0"/>
      <w:lang w:eastAsia="ar-SA" w:bidi="ar-SA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TekstpodstawowyZnak1">
    <w:name w:val="Tekst podstawowy Znak1"/>
    <w:basedOn w:val="Domylnaczcionkaakapitu"/>
    <w:rPr>
      <w:rFonts w:cs="Times New Roman"/>
      <w:sz w:val="22"/>
      <w:szCs w:val="22"/>
      <w:shd w:val="clear" w:color="auto" w:fill="FFFFFF"/>
    </w:rPr>
  </w:style>
  <w:style w:type="paragraph" w:styleId="Tekstpodstawowy">
    <w:name w:val="Body Text"/>
    <w:basedOn w:val="Normalny"/>
    <w:pPr>
      <w:shd w:val="clear" w:color="auto" w:fill="FFFFFF"/>
      <w:suppressAutoHyphens w:val="0"/>
      <w:spacing w:after="240" w:line="278" w:lineRule="exact"/>
      <w:ind w:hanging="300"/>
      <w:jc w:val="center"/>
      <w:textAlignment w:val="auto"/>
    </w:pPr>
    <w:rPr>
      <w:rFonts w:cs="Times New Roman"/>
      <w:sz w:val="22"/>
      <w:szCs w:val="22"/>
    </w:rPr>
  </w:style>
  <w:style w:type="character" w:customStyle="1" w:styleId="TekstpodstawowyZnak">
    <w:name w:val="Tekst podstawowy Znak"/>
    <w:basedOn w:val="Domylnaczcionkaakapitu"/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cs="Times New Roman"/>
      <w:color w:val="000000"/>
      <w:kern w:val="0"/>
      <w:lang w:bidi="ar-SA"/>
    </w:rPr>
  </w:style>
  <w:style w:type="paragraph" w:customStyle="1" w:styleId="paragraph">
    <w:name w:val="paragraph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</w:style>
  <w:style w:type="character" w:customStyle="1" w:styleId="scxw184959320">
    <w:name w:val="scxw184959320"/>
    <w:basedOn w:val="Domylnaczcionkaakapitu"/>
  </w:style>
  <w:style w:type="character" w:customStyle="1" w:styleId="eop">
    <w:name w:val="eop"/>
    <w:basedOn w:val="Domylnaczcionkaakapitu"/>
  </w:style>
  <w:style w:type="numbering" w:customStyle="1" w:styleId="Outline">
    <w:name w:val="Outline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numbering" w:customStyle="1" w:styleId="Outline1">
    <w:name w:val="Outline1"/>
    <w:basedOn w:val="Bezlisty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janczewska-demucha@wody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wody-polskie-lubl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914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D</dc:creator>
  <cp:lastModifiedBy>Agnieszka</cp:lastModifiedBy>
  <cp:revision>16</cp:revision>
  <cp:lastPrinted>2025-03-07T13:15:00Z</cp:lastPrinted>
  <dcterms:created xsi:type="dcterms:W3CDTF">2025-02-17T13:47:00Z</dcterms:created>
  <dcterms:modified xsi:type="dcterms:W3CDTF">2025-03-12T14:04:00Z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BeSquare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