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 xml:space="preserve">(Nazwa i adres </w:t>
      </w:r>
      <w:r w:rsidR="000924E0">
        <w:rPr>
          <w:rFonts w:ascii="Arial" w:hAnsi="Arial" w:cs="Arial"/>
          <w:bCs/>
          <w:sz w:val="22"/>
          <w:szCs w:val="22"/>
        </w:rPr>
        <w:t>W</w:t>
      </w:r>
      <w:r w:rsidRPr="004C5D69">
        <w:rPr>
          <w:rFonts w:ascii="Arial" w:hAnsi="Arial" w:cs="Arial"/>
          <w:bCs/>
          <w:sz w:val="22"/>
          <w:szCs w:val="22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B61415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E2D1FBA" w14:textId="49D6851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przetargu nieograniczonego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6D39ADEB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bookmarkStart w:id="0" w:name="_Hlk79143743"/>
      <w:r w:rsidRPr="000924E0">
        <w:rPr>
          <w:rFonts w:ascii="Arial" w:hAnsi="Arial" w:cs="Arial"/>
          <w:b/>
          <w:iCs/>
          <w:sz w:val="22"/>
          <w:szCs w:val="22"/>
        </w:rPr>
        <w:t>Przebudowa drogi leśnej w leśnictwach Kalina i Boronów</w:t>
      </w:r>
      <w:bookmarkEnd w:id="0"/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089E79C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DBBF2B2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E5A70A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4C5D69" w14:paraId="1EDC25A9" w14:textId="77777777" w:rsidTr="00E1580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D68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BD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5E3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733F6C2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092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4CEA" w:rsidRPr="004C5D69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53D08B12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288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468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4BBCE8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59AEBE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5D4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2F9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2D2244E8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DD401B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7FEA7B82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19E48666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</w:p>
    <w:p w14:paraId="6F04BB3D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0924E0" w:rsidRDefault="000924E0" w:rsidP="000924E0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lub podpisem osobistym</w:t>
      </w:r>
    </w:p>
    <w:p w14:paraId="19CAB8B9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F7899" w14:textId="77777777" w:rsidR="00AE5130" w:rsidRDefault="00AE5130">
      <w:r>
        <w:separator/>
      </w:r>
    </w:p>
  </w:endnote>
  <w:endnote w:type="continuationSeparator" w:id="0">
    <w:p w14:paraId="47A70BAA" w14:textId="77777777" w:rsidR="00AE5130" w:rsidRDefault="00AE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B41A" w14:textId="77777777" w:rsidR="007E6C27" w:rsidRDefault="007E6C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AE513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AE51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C9241" w14:textId="77777777" w:rsidR="007E6C27" w:rsidRDefault="007E6C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28CE2" w14:textId="77777777" w:rsidR="00AE5130" w:rsidRDefault="00AE5130">
      <w:r>
        <w:separator/>
      </w:r>
    </w:p>
  </w:footnote>
  <w:footnote w:type="continuationSeparator" w:id="0">
    <w:p w14:paraId="62D37551" w14:textId="77777777" w:rsidR="00AE5130" w:rsidRDefault="00AE5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AF7DF" w14:textId="77777777" w:rsidR="007E6C27" w:rsidRDefault="007E6C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7373EFCC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6A72F4">
      <w:rPr>
        <w:rFonts w:ascii="Arial" w:hAnsi="Arial" w:cs="Arial"/>
      </w:rPr>
      <w:t>8</w:t>
    </w:r>
    <w:r w:rsidRPr="00C54B48">
      <w:rPr>
        <w:rFonts w:ascii="Arial" w:hAnsi="Arial" w:cs="Arial"/>
      </w:rPr>
      <w:t xml:space="preserve"> do SWZ</w:t>
    </w:r>
  </w:p>
  <w:p w14:paraId="513AA30C" w14:textId="66DCDB49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>Zn. spr.: SA.270.</w:t>
    </w:r>
    <w:r w:rsidR="007E6C27">
      <w:rPr>
        <w:rFonts w:ascii="Arial" w:hAnsi="Arial" w:cs="Arial"/>
      </w:rPr>
      <w:t>32</w:t>
    </w:r>
    <w:r w:rsidRPr="00C54B48">
      <w:rPr>
        <w:rFonts w:ascii="Arial" w:hAnsi="Arial" w:cs="Arial"/>
      </w:rPr>
      <w:t xml:space="preserve">.2021.CM </w:t>
    </w:r>
  </w:p>
  <w:p w14:paraId="518DE55D" w14:textId="77777777" w:rsidR="004C5D69" w:rsidRDefault="00AE51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0D4E" w14:textId="77777777" w:rsidR="007E6C27" w:rsidRDefault="007E6C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14993"/>
    <w:rsid w:val="000924E0"/>
    <w:rsid w:val="001D2D6F"/>
    <w:rsid w:val="00345C48"/>
    <w:rsid w:val="00451CAB"/>
    <w:rsid w:val="006A72F4"/>
    <w:rsid w:val="0073707D"/>
    <w:rsid w:val="007B4CEA"/>
    <w:rsid w:val="007E6C27"/>
    <w:rsid w:val="00940353"/>
    <w:rsid w:val="00AE5130"/>
    <w:rsid w:val="00C54B48"/>
    <w:rsid w:val="00D76EC2"/>
    <w:rsid w:val="00E65FC3"/>
    <w:rsid w:val="00F1270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298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4</cp:revision>
  <cp:lastPrinted>2021-08-10T10:37:00Z</cp:lastPrinted>
  <dcterms:created xsi:type="dcterms:W3CDTF">2021-08-08T20:17:00Z</dcterms:created>
  <dcterms:modified xsi:type="dcterms:W3CDTF">2021-12-20T10:53:00Z</dcterms:modified>
</cp:coreProperties>
</file>