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95A35B6" w14:textId="77777777" w:rsidR="0056180B" w:rsidRDefault="0056180B" w:rsidP="0056180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Część B. OCENA MERYTORYCZNA </w:t>
      </w:r>
    </w:p>
    <w:p w14:paraId="06EC445B" w14:textId="68D9974E" w:rsidR="001C345A" w:rsidRPr="004451F0" w:rsidRDefault="001C345A" w:rsidP="004451F0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4451F0">
        <w:rPr>
          <w:rFonts w:ascii="Times New Roman" w:hAnsi="Times New Roman"/>
          <w:b/>
          <w:sz w:val="20"/>
          <w:szCs w:val="20"/>
        </w:rPr>
        <w:t xml:space="preserve">Otwartego konkursu ofert na realizację </w:t>
      </w:r>
      <w:r w:rsidR="0056180B" w:rsidRPr="004451F0">
        <w:rPr>
          <w:rFonts w:ascii="Times New Roman" w:hAnsi="Times New Roman"/>
          <w:b/>
          <w:sz w:val="20"/>
          <w:szCs w:val="20"/>
        </w:rPr>
        <w:t>w roku 20</w:t>
      </w:r>
      <w:r w:rsidR="00847690" w:rsidRPr="004451F0">
        <w:rPr>
          <w:rFonts w:ascii="Times New Roman" w:hAnsi="Times New Roman"/>
          <w:b/>
          <w:sz w:val="20"/>
          <w:szCs w:val="20"/>
        </w:rPr>
        <w:t>2</w:t>
      </w:r>
      <w:r w:rsidR="0003356A">
        <w:rPr>
          <w:rFonts w:ascii="Times New Roman" w:hAnsi="Times New Roman"/>
          <w:b/>
          <w:sz w:val="20"/>
          <w:szCs w:val="20"/>
        </w:rPr>
        <w:t>2</w:t>
      </w:r>
      <w:r w:rsidR="0056180B" w:rsidRPr="004451F0">
        <w:rPr>
          <w:rFonts w:ascii="Times New Roman" w:hAnsi="Times New Roman"/>
          <w:b/>
          <w:sz w:val="20"/>
          <w:szCs w:val="20"/>
        </w:rPr>
        <w:t xml:space="preserve"> </w:t>
      </w:r>
      <w:r w:rsidRPr="004451F0">
        <w:rPr>
          <w:rFonts w:ascii="Times New Roman" w:hAnsi="Times New Roman"/>
          <w:b/>
          <w:sz w:val="20"/>
          <w:szCs w:val="20"/>
        </w:rPr>
        <w:t>zadań publicznych w obszarze</w:t>
      </w:r>
      <w:r w:rsidR="004451F0" w:rsidRPr="004451F0">
        <w:rPr>
          <w:rFonts w:ascii="Times New Roman" w:hAnsi="Times New Roman"/>
          <w:b/>
          <w:sz w:val="20"/>
          <w:szCs w:val="20"/>
        </w:rPr>
        <w:t xml:space="preserve"> </w:t>
      </w:r>
      <w:r w:rsidRPr="004451F0">
        <w:rPr>
          <w:rFonts w:ascii="Times New Roman" w:hAnsi="Times New Roman"/>
          <w:b/>
          <w:sz w:val="20"/>
          <w:szCs w:val="20"/>
        </w:rPr>
        <w:t xml:space="preserve">pomocy społecznej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425"/>
        <w:gridCol w:w="1276"/>
        <w:gridCol w:w="1275"/>
        <w:gridCol w:w="423"/>
        <w:gridCol w:w="2974"/>
      </w:tblGrid>
      <w:tr w:rsidR="00002E90" w:rsidRPr="003429D7" w14:paraId="650D00C0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310709A3" w14:textId="77777777" w:rsidR="00002E90" w:rsidRPr="00490A65" w:rsidRDefault="00002E90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>Nr Oferty</w:t>
            </w:r>
          </w:p>
        </w:tc>
        <w:tc>
          <w:tcPr>
            <w:tcW w:w="6373" w:type="dxa"/>
            <w:gridSpan w:val="5"/>
          </w:tcPr>
          <w:p w14:paraId="76097CFE" w14:textId="77777777" w:rsidR="00002E90" w:rsidRPr="003429D7" w:rsidRDefault="0000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9D7" w:rsidRPr="003429D7" w14:paraId="683698D9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3EE2B5EB" w14:textId="628D9770" w:rsidR="003429D7" w:rsidRPr="00490A65" w:rsidRDefault="003429D7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 xml:space="preserve">Nazwa oferenta </w:t>
            </w:r>
            <w:r w:rsidR="0003356A">
              <w:rPr>
                <w:rFonts w:ascii="Times New Roman" w:hAnsi="Times New Roman"/>
                <w:sz w:val="20"/>
                <w:szCs w:val="20"/>
              </w:rPr>
              <w:t>adres</w:t>
            </w:r>
          </w:p>
        </w:tc>
        <w:tc>
          <w:tcPr>
            <w:tcW w:w="6373" w:type="dxa"/>
            <w:gridSpan w:val="5"/>
          </w:tcPr>
          <w:p w14:paraId="1A69CEFE" w14:textId="77777777" w:rsidR="003429D7" w:rsidRPr="003429D7" w:rsidRDefault="003429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9D7" w:rsidRPr="003429D7" w14:paraId="51DB0A4B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7539FC04" w14:textId="77777777" w:rsidR="003429D7" w:rsidRPr="00490A65" w:rsidRDefault="003429D7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 xml:space="preserve">Tytuł zadania </w:t>
            </w:r>
          </w:p>
        </w:tc>
        <w:tc>
          <w:tcPr>
            <w:tcW w:w="6373" w:type="dxa"/>
            <w:gridSpan w:val="5"/>
          </w:tcPr>
          <w:p w14:paraId="4C8628E0" w14:textId="77777777" w:rsidR="003429D7" w:rsidRPr="003429D7" w:rsidRDefault="003429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65" w:rsidRPr="003429D7" w14:paraId="7F9C721F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5B26AED2" w14:textId="77777777" w:rsidR="00490A65" w:rsidRPr="00490A65" w:rsidRDefault="00490A65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 xml:space="preserve">Krótki opis zadania </w:t>
            </w:r>
          </w:p>
        </w:tc>
        <w:tc>
          <w:tcPr>
            <w:tcW w:w="6373" w:type="dxa"/>
            <w:gridSpan w:val="5"/>
          </w:tcPr>
          <w:p w14:paraId="760D8461" w14:textId="77777777" w:rsidR="00490A65" w:rsidRPr="003429D7" w:rsidRDefault="00490A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65" w:rsidRPr="003429D7" w14:paraId="545E880F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2FD31D41" w14:textId="77777777" w:rsidR="00490A65" w:rsidRPr="00490A65" w:rsidRDefault="00490A65" w:rsidP="00490A65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>Liczba adresatów zadania</w:t>
            </w:r>
          </w:p>
        </w:tc>
        <w:tc>
          <w:tcPr>
            <w:tcW w:w="6373" w:type="dxa"/>
            <w:gridSpan w:val="5"/>
          </w:tcPr>
          <w:p w14:paraId="5116022E" w14:textId="77777777" w:rsidR="00490A65" w:rsidRPr="003429D7" w:rsidRDefault="00490A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65" w:rsidRPr="003429D7" w14:paraId="6D1F9853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49969020" w14:textId="6CF78398" w:rsidR="00490A65" w:rsidRPr="00490A65" w:rsidRDefault="00490A65" w:rsidP="00490A65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 xml:space="preserve">Koszt zadania na jednego adresata </w:t>
            </w:r>
          </w:p>
        </w:tc>
        <w:tc>
          <w:tcPr>
            <w:tcW w:w="6373" w:type="dxa"/>
            <w:gridSpan w:val="5"/>
          </w:tcPr>
          <w:p w14:paraId="3023EBF3" w14:textId="77777777" w:rsidR="00490A65" w:rsidRPr="003429D7" w:rsidRDefault="00490A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65" w:rsidRPr="003429D7" w14:paraId="2E0D7DCE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70239A31" w14:textId="77777777" w:rsidR="00490A65" w:rsidRPr="00490A65" w:rsidRDefault="00490A65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 xml:space="preserve">Koszt zadania ogółem </w:t>
            </w:r>
          </w:p>
        </w:tc>
        <w:tc>
          <w:tcPr>
            <w:tcW w:w="6373" w:type="dxa"/>
            <w:gridSpan w:val="5"/>
          </w:tcPr>
          <w:p w14:paraId="20DF3553" w14:textId="77777777" w:rsidR="00490A65" w:rsidRPr="003429D7" w:rsidRDefault="00490A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65" w:rsidRPr="00847690" w14:paraId="03EA3EE1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56A01AB5" w14:textId="77777777" w:rsidR="00490A65" w:rsidRPr="00847690" w:rsidRDefault="00490A65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07302">
              <w:rPr>
                <w:rFonts w:ascii="Times New Roman" w:hAnsi="Times New Roman"/>
                <w:sz w:val="20"/>
                <w:szCs w:val="20"/>
              </w:rPr>
              <w:t xml:space="preserve">z tego:  a. dotacja </w:t>
            </w:r>
          </w:p>
        </w:tc>
        <w:tc>
          <w:tcPr>
            <w:tcW w:w="6373" w:type="dxa"/>
            <w:gridSpan w:val="5"/>
          </w:tcPr>
          <w:p w14:paraId="572D678C" w14:textId="77777777" w:rsidR="00490A65" w:rsidRPr="00847690" w:rsidRDefault="00490A6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90A65" w:rsidRPr="003429D7" w14:paraId="2BC5DFDE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4C7AE91F" w14:textId="59E9D746" w:rsidR="00490A65" w:rsidRPr="00490A65" w:rsidRDefault="000335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="00490A65" w:rsidRPr="00C07302">
              <w:rPr>
                <w:rFonts w:ascii="Times New Roman" w:hAnsi="Times New Roman"/>
                <w:sz w:val="20"/>
                <w:szCs w:val="20"/>
              </w:rPr>
              <w:t xml:space="preserve">b. środki własne,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490A65" w:rsidRPr="00C07302">
              <w:rPr>
                <w:rFonts w:ascii="Times New Roman" w:hAnsi="Times New Roman"/>
                <w:sz w:val="20"/>
                <w:szCs w:val="20"/>
              </w:rPr>
              <w:t>z innych źródeł, wpłat i opłat adresatów za</w:t>
            </w:r>
            <w:r w:rsidR="00576C81" w:rsidRPr="00C07302">
              <w:rPr>
                <w:rFonts w:ascii="Times New Roman" w:hAnsi="Times New Roman"/>
                <w:sz w:val="20"/>
                <w:szCs w:val="20"/>
              </w:rPr>
              <w:t>dania.</w:t>
            </w:r>
          </w:p>
        </w:tc>
        <w:tc>
          <w:tcPr>
            <w:tcW w:w="6373" w:type="dxa"/>
            <w:gridSpan w:val="5"/>
          </w:tcPr>
          <w:p w14:paraId="224E2A9F" w14:textId="77777777" w:rsidR="00490A65" w:rsidRPr="003429D7" w:rsidRDefault="00490A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56A" w:rsidRPr="003429D7" w14:paraId="5337AF2C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4C857746" w14:textId="5A6166D6" w:rsidR="0003356A" w:rsidRDefault="000335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c. wkład osobowy</w:t>
            </w:r>
          </w:p>
        </w:tc>
        <w:tc>
          <w:tcPr>
            <w:tcW w:w="6373" w:type="dxa"/>
            <w:gridSpan w:val="5"/>
          </w:tcPr>
          <w:p w14:paraId="373DA6E0" w14:textId="77777777" w:rsidR="0003356A" w:rsidRPr="003429D7" w:rsidRDefault="000335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65" w:rsidRPr="003429D7" w14:paraId="538F6F07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612A13C6" w14:textId="77777777" w:rsidR="00490A65" w:rsidRPr="00490A65" w:rsidRDefault="00490A65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 xml:space="preserve">Obszar zadania wg. Programu finansowego wspierania </w:t>
            </w:r>
          </w:p>
        </w:tc>
        <w:tc>
          <w:tcPr>
            <w:tcW w:w="6373" w:type="dxa"/>
            <w:gridSpan w:val="5"/>
          </w:tcPr>
          <w:p w14:paraId="264581C0" w14:textId="77777777" w:rsidR="00490A65" w:rsidRPr="003429D7" w:rsidRDefault="00490A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65" w:rsidRPr="003429D7" w14:paraId="00D0EDDA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40A335F0" w14:textId="77777777" w:rsidR="00490A65" w:rsidRPr="00490A65" w:rsidRDefault="00490A65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>Data wpisu podmiotu do KRS</w:t>
            </w:r>
          </w:p>
        </w:tc>
        <w:tc>
          <w:tcPr>
            <w:tcW w:w="6373" w:type="dxa"/>
            <w:gridSpan w:val="5"/>
          </w:tcPr>
          <w:p w14:paraId="5058FC39" w14:textId="77777777" w:rsidR="00490A65" w:rsidRPr="003429D7" w:rsidRDefault="00490A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65" w:rsidRPr="003429D7" w14:paraId="72D8127F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6A41812F" w14:textId="77777777" w:rsidR="00490A65" w:rsidRPr="00490A65" w:rsidRDefault="00490A65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>Termin złożenia oferty</w:t>
            </w:r>
          </w:p>
        </w:tc>
        <w:tc>
          <w:tcPr>
            <w:tcW w:w="6373" w:type="dxa"/>
            <w:gridSpan w:val="5"/>
          </w:tcPr>
          <w:p w14:paraId="6E05E2BB" w14:textId="77777777" w:rsidR="00490A65" w:rsidRPr="003429D7" w:rsidRDefault="00490A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9D7" w14:paraId="54503733" w14:textId="77777777" w:rsidTr="00AE2147">
        <w:tc>
          <w:tcPr>
            <w:tcW w:w="9062" w:type="dxa"/>
            <w:gridSpan w:val="6"/>
          </w:tcPr>
          <w:p w14:paraId="664A87FF" w14:textId="77777777" w:rsidR="003429D7" w:rsidRPr="003429D7" w:rsidRDefault="003429D7" w:rsidP="003429D7">
            <w:pPr>
              <w:jc w:val="center"/>
              <w:rPr>
                <w:rFonts w:ascii="Times New Roman" w:hAnsi="Times New Roman"/>
                <w:b/>
              </w:rPr>
            </w:pPr>
            <w:r w:rsidRPr="003429D7">
              <w:rPr>
                <w:rFonts w:ascii="Times New Roman" w:hAnsi="Times New Roman"/>
                <w:b/>
              </w:rPr>
              <w:t>KRYTERIA MERYTORYCZNE</w:t>
            </w:r>
          </w:p>
        </w:tc>
      </w:tr>
      <w:tr w:rsidR="001E3ED1" w14:paraId="0A717014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24627925" w14:textId="77777777" w:rsidR="00002E90" w:rsidRPr="001E3ED1" w:rsidRDefault="003429D7">
            <w:pPr>
              <w:rPr>
                <w:rFonts w:ascii="Times New Roman" w:hAnsi="Times New Roman"/>
                <w:sz w:val="20"/>
                <w:szCs w:val="20"/>
              </w:rPr>
            </w:pPr>
            <w:r w:rsidRPr="001E3ED1">
              <w:rPr>
                <w:rFonts w:ascii="Times New Roman" w:hAnsi="Times New Roman"/>
                <w:sz w:val="20"/>
                <w:szCs w:val="20"/>
              </w:rPr>
              <w:t xml:space="preserve">Kryterium oceny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0CE3D35" w14:textId="77777777" w:rsidR="003429D7" w:rsidRPr="001E3ED1" w:rsidRDefault="003429D7">
            <w:pPr>
              <w:rPr>
                <w:rFonts w:ascii="Times New Roman" w:hAnsi="Times New Roman"/>
                <w:sz w:val="20"/>
                <w:szCs w:val="20"/>
              </w:rPr>
            </w:pPr>
            <w:r w:rsidRPr="001E3ED1">
              <w:rPr>
                <w:rFonts w:ascii="Times New Roman" w:hAnsi="Times New Roman"/>
                <w:sz w:val="20"/>
                <w:szCs w:val="20"/>
              </w:rPr>
              <w:t xml:space="preserve">Maksymalna ocena punktowa </w:t>
            </w:r>
          </w:p>
        </w:tc>
        <w:tc>
          <w:tcPr>
            <w:tcW w:w="1275" w:type="dxa"/>
          </w:tcPr>
          <w:p w14:paraId="330F0002" w14:textId="77777777" w:rsidR="00002E90" w:rsidRPr="001E3ED1" w:rsidRDefault="003429D7">
            <w:pPr>
              <w:rPr>
                <w:rFonts w:ascii="Times New Roman" w:hAnsi="Times New Roman"/>
                <w:sz w:val="20"/>
                <w:szCs w:val="20"/>
              </w:rPr>
            </w:pPr>
            <w:r w:rsidRPr="001E3ED1">
              <w:rPr>
                <w:rFonts w:ascii="Times New Roman" w:hAnsi="Times New Roman"/>
                <w:sz w:val="20"/>
                <w:szCs w:val="20"/>
              </w:rPr>
              <w:t xml:space="preserve">Przyznana ocena punktowa </w:t>
            </w:r>
          </w:p>
        </w:tc>
        <w:tc>
          <w:tcPr>
            <w:tcW w:w="3397" w:type="dxa"/>
            <w:gridSpan w:val="2"/>
          </w:tcPr>
          <w:p w14:paraId="618019FA" w14:textId="77777777" w:rsidR="00002E90" w:rsidRPr="001E3ED1" w:rsidRDefault="003429D7">
            <w:pPr>
              <w:rPr>
                <w:rFonts w:ascii="Times New Roman" w:hAnsi="Times New Roman"/>
                <w:sz w:val="20"/>
                <w:szCs w:val="20"/>
              </w:rPr>
            </w:pPr>
            <w:r w:rsidRPr="001E3ED1">
              <w:rPr>
                <w:rFonts w:ascii="Times New Roman" w:hAnsi="Times New Roman"/>
                <w:sz w:val="20"/>
                <w:szCs w:val="20"/>
              </w:rPr>
              <w:t xml:space="preserve">Uzasadnienie przyznanej punktacji </w:t>
            </w:r>
          </w:p>
        </w:tc>
      </w:tr>
      <w:tr w:rsidR="00C42701" w14:paraId="060DE0CE" w14:textId="77777777" w:rsidTr="00452A6F">
        <w:tc>
          <w:tcPr>
            <w:tcW w:w="9062" w:type="dxa"/>
            <w:gridSpan w:val="6"/>
            <w:shd w:val="clear" w:color="auto" w:fill="BFBFBF" w:themeFill="background1" w:themeFillShade="BF"/>
          </w:tcPr>
          <w:p w14:paraId="582106C7" w14:textId="77777777" w:rsidR="00C42701" w:rsidRPr="00C42701" w:rsidRDefault="00C42701" w:rsidP="00C42701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C42701">
              <w:rPr>
                <w:rFonts w:ascii="Times New Roman" w:hAnsi="Times New Roman"/>
                <w:b/>
                <w:sz w:val="24"/>
                <w:szCs w:val="24"/>
              </w:rPr>
              <w:t>Ocena projektowa oferty</w:t>
            </w:r>
          </w:p>
        </w:tc>
      </w:tr>
      <w:tr w:rsidR="001E3ED1" w14:paraId="35092128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5D75F083" w14:textId="77777777" w:rsidR="00002E90" w:rsidRPr="00514C94" w:rsidRDefault="00514C94" w:rsidP="00514C9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514C94">
              <w:rPr>
                <w:rFonts w:ascii="Times New Roman" w:hAnsi="Times New Roman"/>
                <w:sz w:val="20"/>
                <w:szCs w:val="20"/>
              </w:rPr>
              <w:t>W jakim stopniu oferent uzasadnił potrzebę realizacji zadania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 w:rsidRPr="00514C94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098BBD7" w14:textId="77777777" w:rsidR="00002E90" w:rsidRDefault="0022620C" w:rsidP="00C42701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14:paraId="4E6AF04F" w14:textId="77777777" w:rsidR="00002E90" w:rsidRDefault="00002E90"/>
        </w:tc>
        <w:tc>
          <w:tcPr>
            <w:tcW w:w="3397" w:type="dxa"/>
            <w:gridSpan w:val="2"/>
          </w:tcPr>
          <w:p w14:paraId="7791F24B" w14:textId="5F0FA862" w:rsidR="00F04378" w:rsidRDefault="00F04378">
            <w:r>
              <w:t xml:space="preserve"> </w:t>
            </w:r>
          </w:p>
        </w:tc>
      </w:tr>
      <w:tr w:rsidR="003429D7" w14:paraId="780AD1B2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3A49C363" w14:textId="77777777" w:rsidR="003429D7" w:rsidRPr="00514C94" w:rsidRDefault="00514C94" w:rsidP="00514C9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514C94">
              <w:rPr>
                <w:rFonts w:ascii="Times New Roman" w:hAnsi="Times New Roman"/>
                <w:sz w:val="20"/>
                <w:szCs w:val="20"/>
              </w:rPr>
              <w:t>W jakim stopniu zidentyfikowana została grupa docelowa projektu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 w:rsidRPr="00514C9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AD98E39" w14:textId="5A7D02C0" w:rsidR="003429D7" w:rsidRDefault="00944594" w:rsidP="00C42701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14:paraId="4731F1B4" w14:textId="77777777" w:rsidR="003429D7" w:rsidRDefault="003429D7"/>
        </w:tc>
        <w:tc>
          <w:tcPr>
            <w:tcW w:w="3397" w:type="dxa"/>
            <w:gridSpan w:val="2"/>
          </w:tcPr>
          <w:p w14:paraId="62126DCA" w14:textId="77777777" w:rsidR="003429D7" w:rsidRDefault="003429D7"/>
        </w:tc>
      </w:tr>
      <w:tr w:rsidR="003429D7" w14:paraId="3CB9DA72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521B8868" w14:textId="77777777" w:rsidR="003429D7" w:rsidRPr="001E3ED1" w:rsidRDefault="001E3ED1" w:rsidP="00514C9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1E3ED1">
              <w:rPr>
                <w:rFonts w:ascii="Times New Roman" w:hAnsi="Times New Roman"/>
                <w:sz w:val="20"/>
                <w:szCs w:val="20"/>
              </w:rPr>
              <w:t>W jakim stopniu osiągnięcie zakładanych rezultatów przyczyni się do realizacji zadania publicznego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 w:rsidRPr="001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54CE99B" w14:textId="486ACE48" w:rsidR="003429D7" w:rsidRDefault="00944594" w:rsidP="00C42701">
            <w:pPr>
              <w:jc w:val="center"/>
            </w:pPr>
            <w:r>
              <w:t>3</w:t>
            </w:r>
          </w:p>
        </w:tc>
        <w:tc>
          <w:tcPr>
            <w:tcW w:w="1275" w:type="dxa"/>
          </w:tcPr>
          <w:p w14:paraId="72AAA165" w14:textId="77777777" w:rsidR="003429D7" w:rsidRDefault="003429D7"/>
        </w:tc>
        <w:tc>
          <w:tcPr>
            <w:tcW w:w="3397" w:type="dxa"/>
            <w:gridSpan w:val="2"/>
          </w:tcPr>
          <w:p w14:paraId="16FE817A" w14:textId="77777777" w:rsidR="003429D7" w:rsidRDefault="003429D7"/>
        </w:tc>
      </w:tr>
      <w:tr w:rsidR="003429D7" w14:paraId="7016F98B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40FE18F0" w14:textId="77777777" w:rsidR="003429D7" w:rsidRPr="001E3ED1" w:rsidRDefault="001E3ED1" w:rsidP="001E3ED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1E3ED1">
              <w:rPr>
                <w:rFonts w:ascii="Times New Roman" w:hAnsi="Times New Roman"/>
                <w:sz w:val="20"/>
                <w:szCs w:val="20"/>
              </w:rPr>
              <w:lastRenderedPageBreak/>
              <w:t>W jakim stopniu opis poszczególnych działań jest spójny z harmonogramem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F0F7AA3" w14:textId="7AD04F49" w:rsidR="003429D7" w:rsidRDefault="00944594" w:rsidP="00C42701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14:paraId="3FE0BC0C" w14:textId="77777777" w:rsidR="003429D7" w:rsidRDefault="003429D7"/>
        </w:tc>
        <w:tc>
          <w:tcPr>
            <w:tcW w:w="3397" w:type="dxa"/>
            <w:gridSpan w:val="2"/>
          </w:tcPr>
          <w:p w14:paraId="2B9AE384" w14:textId="77777777" w:rsidR="003429D7" w:rsidRDefault="003429D7"/>
        </w:tc>
      </w:tr>
      <w:tr w:rsidR="003429D7" w14:paraId="12A65129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3C704B59" w14:textId="77777777" w:rsidR="003429D7" w:rsidRPr="001E3ED1" w:rsidRDefault="001E3ED1" w:rsidP="001E3ED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1E3ED1">
              <w:rPr>
                <w:rFonts w:ascii="Times New Roman" w:hAnsi="Times New Roman"/>
                <w:sz w:val="20"/>
                <w:szCs w:val="20"/>
              </w:rPr>
              <w:t xml:space="preserve">Czy opis zawiera liczbowe określenie skali działań planowanych do realizacji </w:t>
            </w:r>
            <w:r>
              <w:rPr>
                <w:rFonts w:ascii="Times New Roman" w:hAnsi="Times New Roman"/>
                <w:sz w:val="20"/>
                <w:szCs w:val="20"/>
              </w:rPr>
              <w:t>zadania publicznego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B0766EE" w14:textId="77777777" w:rsidR="003429D7" w:rsidRDefault="0022620C" w:rsidP="00C42701">
            <w:pPr>
              <w:jc w:val="center"/>
            </w:pPr>
            <w:r>
              <w:t>3</w:t>
            </w:r>
          </w:p>
        </w:tc>
        <w:tc>
          <w:tcPr>
            <w:tcW w:w="1275" w:type="dxa"/>
          </w:tcPr>
          <w:p w14:paraId="26048AE2" w14:textId="77777777" w:rsidR="003429D7" w:rsidRDefault="003429D7"/>
        </w:tc>
        <w:tc>
          <w:tcPr>
            <w:tcW w:w="3397" w:type="dxa"/>
            <w:gridSpan w:val="2"/>
          </w:tcPr>
          <w:p w14:paraId="1750D273" w14:textId="77777777" w:rsidR="003429D7" w:rsidRDefault="003429D7"/>
        </w:tc>
      </w:tr>
      <w:tr w:rsidR="003429D7" w14:paraId="55E61156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11843B09" w14:textId="77777777" w:rsidR="003429D7" w:rsidRPr="001E3ED1" w:rsidRDefault="001E3ED1" w:rsidP="001E3ED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1E3ED1">
              <w:rPr>
                <w:rFonts w:ascii="Times New Roman" w:hAnsi="Times New Roman"/>
                <w:sz w:val="20"/>
                <w:szCs w:val="20"/>
              </w:rPr>
              <w:t>Czy harmonogram jest przejrzysty /klarowny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 w:rsidRPr="001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8D97109" w14:textId="77777777" w:rsidR="003429D7" w:rsidRDefault="0022620C" w:rsidP="00C42701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14:paraId="68D2128D" w14:textId="399C115A" w:rsidR="003429D7" w:rsidRDefault="003429D7"/>
        </w:tc>
        <w:tc>
          <w:tcPr>
            <w:tcW w:w="3397" w:type="dxa"/>
            <w:gridSpan w:val="2"/>
          </w:tcPr>
          <w:p w14:paraId="5E1E9279" w14:textId="77777777" w:rsidR="003429D7" w:rsidRDefault="003429D7"/>
        </w:tc>
      </w:tr>
      <w:tr w:rsidR="003429D7" w14:paraId="0803CC5A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7633E0DD" w14:textId="2D04AECB" w:rsidR="003429D7" w:rsidRPr="00C42701" w:rsidRDefault="004451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Pr="004451F0">
              <w:rPr>
                <w:rFonts w:ascii="Times New Roman" w:hAnsi="Times New Roman"/>
                <w:sz w:val="24"/>
                <w:szCs w:val="24"/>
              </w:rPr>
              <w:t xml:space="preserve">Razem </w:t>
            </w:r>
            <w:r w:rsidR="00C42701" w:rsidRPr="004451F0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F466935" w14:textId="7C4336D9" w:rsidR="003429D7" w:rsidRDefault="004451F0">
            <w:r w:rsidRPr="004451F0">
              <w:rPr>
                <w:sz w:val="24"/>
                <w:szCs w:val="24"/>
              </w:rPr>
              <w:t xml:space="preserve">       26</w:t>
            </w:r>
          </w:p>
        </w:tc>
        <w:tc>
          <w:tcPr>
            <w:tcW w:w="1275" w:type="dxa"/>
          </w:tcPr>
          <w:p w14:paraId="0B3EF7E4" w14:textId="77777777" w:rsidR="003429D7" w:rsidRDefault="003429D7"/>
        </w:tc>
        <w:tc>
          <w:tcPr>
            <w:tcW w:w="3397" w:type="dxa"/>
            <w:gridSpan w:val="2"/>
          </w:tcPr>
          <w:p w14:paraId="09B88CF2" w14:textId="77777777" w:rsidR="003429D7" w:rsidRDefault="003429D7"/>
        </w:tc>
      </w:tr>
      <w:tr w:rsidR="00C42701" w14:paraId="21A778AB" w14:textId="77777777" w:rsidTr="00252EF4">
        <w:tc>
          <w:tcPr>
            <w:tcW w:w="9062" w:type="dxa"/>
            <w:gridSpan w:val="6"/>
            <w:shd w:val="clear" w:color="auto" w:fill="BFBFBF" w:themeFill="background1" w:themeFillShade="BF"/>
          </w:tcPr>
          <w:p w14:paraId="14C34129" w14:textId="77777777" w:rsidR="00C42701" w:rsidRPr="00C42701" w:rsidRDefault="00C42701" w:rsidP="00C42701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C42701">
              <w:rPr>
                <w:rFonts w:ascii="Times New Roman" w:hAnsi="Times New Roman"/>
                <w:b/>
                <w:sz w:val="24"/>
                <w:szCs w:val="24"/>
              </w:rPr>
              <w:t xml:space="preserve">Kalkulacja kosztów </w:t>
            </w:r>
          </w:p>
        </w:tc>
      </w:tr>
      <w:tr w:rsidR="00C42701" w14:paraId="56BAE1D6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30CD097F" w14:textId="77777777" w:rsidR="00C42701" w:rsidRPr="00827A3A" w:rsidRDefault="00827A3A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827A3A">
              <w:rPr>
                <w:rFonts w:ascii="Times New Roman" w:hAnsi="Times New Roman"/>
                <w:sz w:val="20"/>
                <w:szCs w:val="20"/>
              </w:rPr>
              <w:t>W jakim stopniu przedstawione koszty są racjonalne i niezbędne do realizacji zadania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 w:rsidRPr="00827A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4F20AA7" w14:textId="436E6BE7" w:rsidR="00C42701" w:rsidRDefault="00715DF5" w:rsidP="0022620C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14:paraId="148F8761" w14:textId="77777777" w:rsidR="00C42701" w:rsidRDefault="00C42701"/>
        </w:tc>
        <w:tc>
          <w:tcPr>
            <w:tcW w:w="3397" w:type="dxa"/>
            <w:gridSpan w:val="2"/>
          </w:tcPr>
          <w:p w14:paraId="61495E7E" w14:textId="77777777" w:rsidR="00C42701" w:rsidRDefault="00C42701"/>
        </w:tc>
      </w:tr>
      <w:tr w:rsidR="00C42701" w14:paraId="74F6E812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5A76B551" w14:textId="1823E93F" w:rsidR="00C42701" w:rsidRPr="00827A3A" w:rsidRDefault="00674BDC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jakim stopniu</w:t>
            </w:r>
            <w:r w:rsidR="00827A3A" w:rsidRPr="00827A3A">
              <w:rPr>
                <w:rFonts w:ascii="Times New Roman" w:hAnsi="Times New Roman"/>
                <w:sz w:val="20"/>
                <w:szCs w:val="20"/>
              </w:rPr>
              <w:t xml:space="preserve"> stawki jednostkowe są realne</w:t>
            </w:r>
            <w:r w:rsidR="00715DF5">
              <w:rPr>
                <w:rFonts w:ascii="Times New Roman" w:hAnsi="Times New Roman"/>
                <w:sz w:val="20"/>
                <w:szCs w:val="20"/>
              </w:rPr>
              <w:t>?</w:t>
            </w:r>
            <w:r w:rsidR="00827A3A" w:rsidRPr="00827A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716D7D1" w14:textId="024BB785" w:rsidR="00C42701" w:rsidRDefault="00A65E7E" w:rsidP="0022620C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14:paraId="62623C46" w14:textId="77777777" w:rsidR="00C42701" w:rsidRDefault="00C42701"/>
        </w:tc>
        <w:tc>
          <w:tcPr>
            <w:tcW w:w="3397" w:type="dxa"/>
            <w:gridSpan w:val="2"/>
          </w:tcPr>
          <w:p w14:paraId="6DAF30FA" w14:textId="77777777" w:rsidR="00C42701" w:rsidRDefault="00C42701"/>
        </w:tc>
      </w:tr>
      <w:tr w:rsidR="00C42701" w14:paraId="03310DD3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3F31E11E" w14:textId="46A9CAD5" w:rsidR="00C42701" w:rsidRPr="00C07302" w:rsidRDefault="00674BDC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 jakim stopniu wydatki są efektywne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79608FF" w14:textId="0C4554BB" w:rsidR="00C42701" w:rsidRPr="00C07302" w:rsidRDefault="00A65E7E" w:rsidP="0022620C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14:paraId="51E41B51" w14:textId="77777777" w:rsidR="00C42701" w:rsidRDefault="00C42701"/>
        </w:tc>
        <w:tc>
          <w:tcPr>
            <w:tcW w:w="3397" w:type="dxa"/>
            <w:gridSpan w:val="2"/>
          </w:tcPr>
          <w:p w14:paraId="36F8D5DB" w14:textId="77777777" w:rsidR="00C42701" w:rsidRDefault="00C42701"/>
        </w:tc>
      </w:tr>
      <w:tr w:rsidR="00674BDC" w14:paraId="765A38CB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1559196F" w14:textId="0DC83784" w:rsidR="00674BDC" w:rsidRDefault="00674BDC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jaki</w:t>
            </w:r>
            <w:r w:rsidR="00715DF5">
              <w:rPr>
                <w:rFonts w:ascii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stopniu wydatki zamieszczone w kosztorysie są spójne z działaniami przewidzianymi w harmonogramie</w:t>
            </w:r>
            <w:r w:rsidR="00715DF5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6316A81" w14:textId="1773F158" w:rsidR="00674BDC" w:rsidRPr="00C07302" w:rsidRDefault="00674BDC" w:rsidP="0022620C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14:paraId="00CF8CAA" w14:textId="77777777" w:rsidR="00674BDC" w:rsidRDefault="00674BDC"/>
        </w:tc>
        <w:tc>
          <w:tcPr>
            <w:tcW w:w="3397" w:type="dxa"/>
            <w:gridSpan w:val="2"/>
          </w:tcPr>
          <w:p w14:paraId="35541945" w14:textId="77777777" w:rsidR="00674BDC" w:rsidRDefault="00674BDC"/>
        </w:tc>
      </w:tr>
      <w:tr w:rsidR="00C42701" w14:paraId="3A7729B8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0BEC1446" w14:textId="77777777" w:rsidR="00C42701" w:rsidRPr="00606471" w:rsidRDefault="00827A3A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606471">
              <w:rPr>
                <w:rFonts w:ascii="Times New Roman" w:hAnsi="Times New Roman"/>
                <w:sz w:val="20"/>
                <w:szCs w:val="20"/>
              </w:rPr>
              <w:t>Czy konstrukcja  kosztorysu jest przejrzysta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 w:rsidRPr="0060647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AD272E2" w14:textId="041DFC4F" w:rsidR="00C42701" w:rsidRDefault="00A65E7E" w:rsidP="0022620C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14:paraId="768E346F" w14:textId="77777777" w:rsidR="00C42701" w:rsidRDefault="00C42701"/>
        </w:tc>
        <w:tc>
          <w:tcPr>
            <w:tcW w:w="3397" w:type="dxa"/>
            <w:gridSpan w:val="2"/>
          </w:tcPr>
          <w:p w14:paraId="487E906B" w14:textId="77777777" w:rsidR="00C42701" w:rsidRDefault="00C42701"/>
        </w:tc>
      </w:tr>
      <w:tr w:rsidR="00A65E7E" w14:paraId="2D030763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0438D197" w14:textId="27B277C4" w:rsidR="00A65E7E" w:rsidRPr="004451F0" w:rsidRDefault="00A65E7E" w:rsidP="00A65E7E">
            <w:pPr>
              <w:pStyle w:val="Akapitzlist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1F0">
              <w:rPr>
                <w:rFonts w:asciiTheme="minorHAnsi" w:hAnsiTheme="minorHAnsi" w:cstheme="minorHAnsi"/>
                <w:sz w:val="24"/>
                <w:szCs w:val="24"/>
              </w:rPr>
              <w:t>Razem II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2CD3472" w14:textId="79DFB037" w:rsidR="00A65E7E" w:rsidRDefault="00A65E7E" w:rsidP="0022620C">
            <w:pPr>
              <w:jc w:val="center"/>
            </w:pPr>
            <w:r w:rsidRPr="004451F0">
              <w:rPr>
                <w:sz w:val="24"/>
                <w:szCs w:val="24"/>
              </w:rPr>
              <w:t>35</w:t>
            </w:r>
          </w:p>
        </w:tc>
        <w:tc>
          <w:tcPr>
            <w:tcW w:w="1275" w:type="dxa"/>
          </w:tcPr>
          <w:p w14:paraId="6561C1CB" w14:textId="77777777" w:rsidR="00A65E7E" w:rsidRDefault="00A65E7E"/>
        </w:tc>
        <w:tc>
          <w:tcPr>
            <w:tcW w:w="3397" w:type="dxa"/>
            <w:gridSpan w:val="2"/>
          </w:tcPr>
          <w:p w14:paraId="7254746A" w14:textId="77777777" w:rsidR="00A65E7E" w:rsidRDefault="00A65E7E"/>
        </w:tc>
      </w:tr>
      <w:tr w:rsidR="00827A3A" w14:paraId="70A418E4" w14:textId="77777777" w:rsidTr="0009494E">
        <w:tc>
          <w:tcPr>
            <w:tcW w:w="9062" w:type="dxa"/>
            <w:gridSpan w:val="6"/>
            <w:shd w:val="clear" w:color="auto" w:fill="BFBFBF" w:themeFill="background1" w:themeFillShade="BF"/>
          </w:tcPr>
          <w:p w14:paraId="08885150" w14:textId="7A48B334" w:rsidR="00827A3A" w:rsidRPr="00827A3A" w:rsidRDefault="00827A3A" w:rsidP="00827A3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27A3A">
              <w:rPr>
                <w:rFonts w:ascii="Times New Roman" w:hAnsi="Times New Roman"/>
                <w:b/>
                <w:sz w:val="24"/>
                <w:szCs w:val="24"/>
              </w:rPr>
              <w:t xml:space="preserve">Zasoby kadrowe i </w:t>
            </w:r>
            <w:r w:rsidR="009E2AF6">
              <w:rPr>
                <w:rFonts w:ascii="Times New Roman" w:hAnsi="Times New Roman"/>
                <w:b/>
                <w:sz w:val="24"/>
                <w:szCs w:val="24"/>
              </w:rPr>
              <w:t>rzeczowe</w:t>
            </w:r>
            <w:r w:rsidRPr="00827A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27A3A" w14:paraId="400A314E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625BD0D2" w14:textId="77777777" w:rsidR="00827A3A" w:rsidRPr="00827A3A" w:rsidRDefault="00827A3A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827A3A">
              <w:rPr>
                <w:rFonts w:ascii="Times New Roman" w:hAnsi="Times New Roman"/>
                <w:sz w:val="20"/>
                <w:szCs w:val="20"/>
              </w:rPr>
              <w:t xml:space="preserve">W jakim stopniu wymagany poziom kwalifikacji i doświadczenia </w:t>
            </w:r>
            <w:r w:rsidR="00D9765D">
              <w:rPr>
                <w:rFonts w:ascii="Times New Roman" w:hAnsi="Times New Roman"/>
                <w:sz w:val="20"/>
                <w:szCs w:val="20"/>
              </w:rPr>
              <w:t xml:space="preserve">kadry przewidzianej do realizacji zadania </w:t>
            </w:r>
            <w:r w:rsidRPr="00827A3A">
              <w:rPr>
                <w:rFonts w:ascii="Times New Roman" w:hAnsi="Times New Roman"/>
                <w:sz w:val="20"/>
                <w:szCs w:val="20"/>
              </w:rPr>
              <w:t xml:space="preserve"> jest adekwatny do skali oferty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766FB00" w14:textId="1F0125F3" w:rsidR="00827A3A" w:rsidRDefault="00715DF5" w:rsidP="0022620C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14:paraId="44B832B9" w14:textId="77777777" w:rsidR="00827A3A" w:rsidRDefault="00827A3A"/>
        </w:tc>
        <w:tc>
          <w:tcPr>
            <w:tcW w:w="3397" w:type="dxa"/>
            <w:gridSpan w:val="2"/>
          </w:tcPr>
          <w:p w14:paraId="697EC9A2" w14:textId="77777777" w:rsidR="00827A3A" w:rsidRDefault="00827A3A"/>
        </w:tc>
      </w:tr>
      <w:tr w:rsidR="00827A3A" w14:paraId="7FAA383C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621254ED" w14:textId="77777777" w:rsidR="00827A3A" w:rsidRPr="00827A3A" w:rsidRDefault="00D9765D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Czy kluczowa kadra </w:t>
            </w:r>
            <w:r w:rsidR="00827A3A" w:rsidRPr="00827A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6C81">
              <w:rPr>
                <w:rFonts w:ascii="Times New Roman" w:hAnsi="Times New Roman"/>
                <w:sz w:val="20"/>
                <w:szCs w:val="20"/>
              </w:rPr>
              <w:t>przewidziana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realizacji zadania </w:t>
            </w:r>
            <w:r w:rsidRPr="00827A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6C81">
              <w:rPr>
                <w:rFonts w:ascii="Times New Roman" w:hAnsi="Times New Roman"/>
                <w:sz w:val="20"/>
                <w:szCs w:val="20"/>
              </w:rPr>
              <w:t>posiada</w:t>
            </w:r>
            <w:r w:rsidR="00827A3A">
              <w:rPr>
                <w:rFonts w:ascii="Times New Roman" w:hAnsi="Times New Roman"/>
                <w:sz w:val="20"/>
                <w:szCs w:val="20"/>
              </w:rPr>
              <w:t xml:space="preserve"> doświadczenie w pracy z adresatami oferty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450EEE5" w14:textId="1346BF9D" w:rsidR="00827A3A" w:rsidRDefault="00715DF5" w:rsidP="0022620C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14:paraId="5FE9CF7C" w14:textId="77777777" w:rsidR="00827A3A" w:rsidRDefault="00827A3A"/>
        </w:tc>
        <w:tc>
          <w:tcPr>
            <w:tcW w:w="3397" w:type="dxa"/>
            <w:gridSpan w:val="2"/>
          </w:tcPr>
          <w:p w14:paraId="27C9B179" w14:textId="77777777" w:rsidR="00827A3A" w:rsidRDefault="00827A3A"/>
        </w:tc>
      </w:tr>
      <w:tr w:rsidR="00D9765D" w14:paraId="6523B7BE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403C485D" w14:textId="77777777" w:rsidR="00D9765D" w:rsidRDefault="00D9765D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Czy jasno i przejrzyście wyceniony został wkład osobowy zaangażowany przy realizacji zadania, wraz z podaniem cen rynkowych, na podstawie których jest szacowana jego wartość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3B0E748" w14:textId="38ADD3B3" w:rsidR="00D9765D" w:rsidRDefault="00A65E7E" w:rsidP="0022620C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14:paraId="14A5AAA6" w14:textId="77777777" w:rsidR="00D9765D" w:rsidRDefault="00D9765D"/>
        </w:tc>
        <w:tc>
          <w:tcPr>
            <w:tcW w:w="3397" w:type="dxa"/>
            <w:gridSpan w:val="2"/>
          </w:tcPr>
          <w:p w14:paraId="32904E97" w14:textId="77777777" w:rsidR="00D9765D" w:rsidRDefault="00D9765D"/>
        </w:tc>
      </w:tr>
      <w:tr w:rsidR="009E2AF6" w14:paraId="66E01A68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05C9AAC4" w14:textId="59FCD777" w:rsidR="009E2AF6" w:rsidRDefault="009E2AF6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 jakim stopniu posiadane zasoby rzeczowe ułatwiają realizacje zadania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4A8E338" w14:textId="53E2D6A8" w:rsidR="009E2AF6" w:rsidRDefault="009E2AF6" w:rsidP="0022620C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14:paraId="7E218FCA" w14:textId="77777777" w:rsidR="009E2AF6" w:rsidRDefault="009E2AF6"/>
        </w:tc>
        <w:tc>
          <w:tcPr>
            <w:tcW w:w="3397" w:type="dxa"/>
            <w:gridSpan w:val="2"/>
          </w:tcPr>
          <w:p w14:paraId="68963E47" w14:textId="77777777" w:rsidR="009E2AF6" w:rsidRDefault="009E2AF6"/>
        </w:tc>
      </w:tr>
      <w:tr w:rsidR="00827A3A" w14:paraId="6D3D150A" w14:textId="77777777" w:rsidTr="00370122">
        <w:tc>
          <w:tcPr>
            <w:tcW w:w="9062" w:type="dxa"/>
            <w:gridSpan w:val="6"/>
            <w:shd w:val="clear" w:color="auto" w:fill="BFBFBF" w:themeFill="background1" w:themeFillShade="BF"/>
          </w:tcPr>
          <w:p w14:paraId="264CD967" w14:textId="5479A66A" w:rsidR="00827A3A" w:rsidRDefault="00827A3A" w:rsidP="00827A3A">
            <w:pPr>
              <w:pStyle w:val="Akapitzlist"/>
              <w:ind w:left="1080"/>
            </w:pPr>
            <w:r w:rsidRPr="004451F0">
              <w:rPr>
                <w:sz w:val="24"/>
                <w:szCs w:val="24"/>
              </w:rPr>
              <w:t>Razem I</w:t>
            </w:r>
            <w:r w:rsidR="004451F0" w:rsidRPr="004451F0">
              <w:rPr>
                <w:sz w:val="24"/>
                <w:szCs w:val="24"/>
              </w:rPr>
              <w:t>II</w:t>
            </w:r>
            <w:r w:rsidR="00606471" w:rsidRPr="004451F0">
              <w:rPr>
                <w:sz w:val="24"/>
                <w:szCs w:val="24"/>
              </w:rPr>
              <w:t xml:space="preserve"> </w:t>
            </w:r>
            <w:r w:rsidR="00A65E7E" w:rsidRPr="004451F0">
              <w:rPr>
                <w:sz w:val="24"/>
                <w:szCs w:val="24"/>
              </w:rPr>
              <w:t xml:space="preserve">                              </w:t>
            </w:r>
            <w:r w:rsidR="009E2AF6" w:rsidRPr="004451F0">
              <w:rPr>
                <w:sz w:val="24"/>
                <w:szCs w:val="24"/>
              </w:rPr>
              <w:t>1</w:t>
            </w:r>
            <w:r w:rsidR="00A65E7E" w:rsidRPr="004451F0">
              <w:rPr>
                <w:sz w:val="24"/>
                <w:szCs w:val="24"/>
              </w:rPr>
              <w:t>6</w:t>
            </w:r>
          </w:p>
        </w:tc>
      </w:tr>
      <w:tr w:rsidR="00E16857" w14:paraId="1B912838" w14:textId="77777777" w:rsidTr="00A902CD">
        <w:tc>
          <w:tcPr>
            <w:tcW w:w="9062" w:type="dxa"/>
            <w:gridSpan w:val="6"/>
            <w:shd w:val="clear" w:color="auto" w:fill="BFBFBF" w:themeFill="background1" w:themeFillShade="BF"/>
          </w:tcPr>
          <w:p w14:paraId="5B5D0B8E" w14:textId="3E664402" w:rsidR="00E16857" w:rsidRPr="00D9765D" w:rsidRDefault="00E16857" w:rsidP="00E16857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D9765D">
              <w:rPr>
                <w:rFonts w:ascii="Times New Roman" w:hAnsi="Times New Roman"/>
                <w:b/>
                <w:sz w:val="24"/>
                <w:szCs w:val="24"/>
              </w:rPr>
              <w:t>Odpłatne wykonanie zadań</w:t>
            </w:r>
            <w:r w:rsidR="009E2AF6">
              <w:rPr>
                <w:rFonts w:ascii="Times New Roman" w:hAnsi="Times New Roman"/>
                <w:b/>
                <w:sz w:val="24"/>
                <w:szCs w:val="24"/>
              </w:rPr>
              <w:t>, zasoby finansowe</w:t>
            </w:r>
            <w:r w:rsidRPr="00D976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E2BA1">
              <w:rPr>
                <w:rFonts w:ascii="Times New Roman" w:hAnsi="Times New Roman"/>
                <w:b/>
                <w:sz w:val="24"/>
                <w:szCs w:val="24"/>
              </w:rPr>
              <w:t>i doświadczenie w realizacji zadania</w:t>
            </w:r>
          </w:p>
        </w:tc>
      </w:tr>
      <w:tr w:rsidR="00827A3A" w14:paraId="17283443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2AC0B9D2" w14:textId="2DEE9E88" w:rsidR="00827A3A" w:rsidRPr="00E16857" w:rsidRDefault="00B431DA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="00E16857" w:rsidRPr="00E16857">
              <w:rPr>
                <w:rFonts w:ascii="Times New Roman" w:hAnsi="Times New Roman"/>
                <w:sz w:val="20"/>
                <w:szCs w:val="20"/>
              </w:rPr>
              <w:t>arunki pobierania</w:t>
            </w:r>
            <w:r w:rsidR="00E16857">
              <w:rPr>
                <w:rFonts w:ascii="Times New Roman" w:hAnsi="Times New Roman"/>
                <w:sz w:val="20"/>
                <w:szCs w:val="20"/>
              </w:rPr>
              <w:t xml:space="preserve"> opłaty </w:t>
            </w:r>
            <w:r w:rsidR="00B75FA3"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  <w:r w:rsidR="00E16857">
              <w:rPr>
                <w:rFonts w:ascii="Times New Roman" w:hAnsi="Times New Roman"/>
                <w:sz w:val="20"/>
                <w:szCs w:val="20"/>
              </w:rPr>
              <w:t>od odbiorców zadania</w:t>
            </w:r>
            <w:r w:rsidR="002F1420">
              <w:rPr>
                <w:rFonts w:ascii="Times New Roman" w:hAnsi="Times New Roman"/>
                <w:sz w:val="20"/>
                <w:szCs w:val="20"/>
              </w:rPr>
              <w:t xml:space="preserve"> w przypadku wpisania kwot z tego tytułu do źródeł finansowania zadania publicznego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 w:rsidR="00E168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6857" w:rsidRPr="00E1685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EA58016" w14:textId="1A6BAB4A" w:rsidR="00827A3A" w:rsidRDefault="00A65E7E" w:rsidP="0022620C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14:paraId="6E2F9AD0" w14:textId="77777777" w:rsidR="00827A3A" w:rsidRDefault="00827A3A"/>
        </w:tc>
        <w:tc>
          <w:tcPr>
            <w:tcW w:w="3397" w:type="dxa"/>
            <w:gridSpan w:val="2"/>
          </w:tcPr>
          <w:p w14:paraId="33532110" w14:textId="77777777" w:rsidR="00827A3A" w:rsidRDefault="00827A3A"/>
        </w:tc>
      </w:tr>
      <w:tr w:rsidR="009E2AF6" w14:paraId="3CD25846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31F3E619" w14:textId="00F54CFC" w:rsidR="009E2AF6" w:rsidRPr="00E16857" w:rsidRDefault="009E2AF6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 jakim stopniu deklarowany finansowy wkład własny, wycena pracy wolontariuszy przyczynia się do realizacji zadania 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4CF24D2" w14:textId="62067C18" w:rsidR="009E2AF6" w:rsidRDefault="00A65E7E" w:rsidP="0022620C">
            <w:pPr>
              <w:jc w:val="center"/>
            </w:pPr>
            <w:r>
              <w:t>6</w:t>
            </w:r>
          </w:p>
        </w:tc>
        <w:tc>
          <w:tcPr>
            <w:tcW w:w="1275" w:type="dxa"/>
          </w:tcPr>
          <w:p w14:paraId="49C48107" w14:textId="77777777" w:rsidR="009E2AF6" w:rsidRDefault="009E2AF6"/>
        </w:tc>
        <w:tc>
          <w:tcPr>
            <w:tcW w:w="3397" w:type="dxa"/>
            <w:gridSpan w:val="2"/>
          </w:tcPr>
          <w:p w14:paraId="1296C363" w14:textId="77777777" w:rsidR="009E2AF6" w:rsidRDefault="009E2AF6"/>
        </w:tc>
      </w:tr>
      <w:tr w:rsidR="00E16857" w14:paraId="3C34C3DA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7C69B2D2" w14:textId="631BB47B" w:rsidR="00E16857" w:rsidRPr="00D9765D" w:rsidRDefault="00B431DA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 jakim stopniu oferent posiada </w:t>
            </w:r>
            <w:r w:rsidR="00D9765D" w:rsidRPr="00D9765D">
              <w:rPr>
                <w:rFonts w:ascii="Times New Roman" w:hAnsi="Times New Roman"/>
                <w:sz w:val="20"/>
                <w:szCs w:val="20"/>
              </w:rPr>
              <w:t>doświadczenie w realizacji zadań publicznych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 w:rsidR="00D9765D" w:rsidRPr="00D9765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DFE233D" w14:textId="457BF334" w:rsidR="00E16857" w:rsidRDefault="00A65E7E" w:rsidP="0022620C">
            <w:pPr>
              <w:jc w:val="center"/>
            </w:pPr>
            <w:r>
              <w:t>6</w:t>
            </w:r>
          </w:p>
        </w:tc>
        <w:tc>
          <w:tcPr>
            <w:tcW w:w="1275" w:type="dxa"/>
          </w:tcPr>
          <w:p w14:paraId="199ACC3B" w14:textId="77777777" w:rsidR="00E16857" w:rsidRDefault="00E16857"/>
        </w:tc>
        <w:tc>
          <w:tcPr>
            <w:tcW w:w="3397" w:type="dxa"/>
            <w:gridSpan w:val="2"/>
          </w:tcPr>
          <w:p w14:paraId="6299AAA7" w14:textId="77777777" w:rsidR="00E16857" w:rsidRDefault="00E16857"/>
        </w:tc>
      </w:tr>
      <w:tr w:rsidR="00D9765D" w14:paraId="70863049" w14:textId="77777777" w:rsidTr="00337CF5">
        <w:tc>
          <w:tcPr>
            <w:tcW w:w="9062" w:type="dxa"/>
            <w:gridSpan w:val="6"/>
            <w:shd w:val="clear" w:color="auto" w:fill="BFBFBF" w:themeFill="background1" w:themeFillShade="BF"/>
          </w:tcPr>
          <w:p w14:paraId="4F4A4D59" w14:textId="6F6492DD" w:rsidR="00D9765D" w:rsidRPr="00D9765D" w:rsidRDefault="004451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D9765D" w:rsidRPr="004451F0">
              <w:rPr>
                <w:rFonts w:asciiTheme="minorHAnsi" w:hAnsiTheme="minorHAnsi" w:cstheme="minorHAnsi"/>
                <w:sz w:val="24"/>
                <w:szCs w:val="24"/>
              </w:rPr>
              <w:t xml:space="preserve">Razem </w:t>
            </w:r>
            <w:r w:rsidRPr="004451F0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D9765D" w:rsidRPr="004451F0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E56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5E7E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5E7E" w:rsidRPr="004451F0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</w:tr>
      <w:tr w:rsidR="00FE2BA1" w14:paraId="3B85A81C" w14:textId="77777777" w:rsidTr="00337CF5">
        <w:tc>
          <w:tcPr>
            <w:tcW w:w="9062" w:type="dxa"/>
            <w:gridSpan w:val="6"/>
            <w:shd w:val="clear" w:color="auto" w:fill="BFBFBF" w:themeFill="background1" w:themeFillShade="BF"/>
          </w:tcPr>
          <w:p w14:paraId="66F7625E" w14:textId="60FDCC4C" w:rsidR="00FE2BA1" w:rsidRPr="002F1420" w:rsidRDefault="00FE2BA1" w:rsidP="00DB777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14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Rzetelność i terminowość oraz sposób rozliczenia dotacji przyznanej przez Wojewodę Kujawsko-Pomorskiego w </w:t>
            </w:r>
            <w:r w:rsidR="002F1420">
              <w:rPr>
                <w:rFonts w:ascii="Times New Roman" w:hAnsi="Times New Roman"/>
                <w:b/>
                <w:bCs/>
                <w:sz w:val="24"/>
                <w:szCs w:val="24"/>
              </w:rPr>
              <w:t>2021</w:t>
            </w:r>
            <w:r w:rsidR="00A65E7E" w:rsidRPr="002F14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F14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r. </w:t>
            </w:r>
            <w:r w:rsidR="00C47B0B">
              <w:rPr>
                <w:rFonts w:ascii="Times New Roman" w:hAnsi="Times New Roman"/>
                <w:b/>
                <w:bCs/>
                <w:sz w:val="24"/>
                <w:szCs w:val="24"/>
              </w:rPr>
              <w:t>oraz poprawność oferty</w:t>
            </w:r>
          </w:p>
        </w:tc>
      </w:tr>
      <w:tr w:rsidR="00FE2BA1" w14:paraId="5190F396" w14:textId="77777777" w:rsidTr="00FE2BA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118F0C99" w14:textId="77777777" w:rsidR="00FE2BA1" w:rsidRPr="00F42BFF" w:rsidRDefault="00FE2BA1" w:rsidP="00D9765D">
            <w:pPr>
              <w:rPr>
                <w:rFonts w:ascii="Times New Roman" w:hAnsi="Times New Roman"/>
                <w:sz w:val="20"/>
                <w:szCs w:val="20"/>
              </w:rPr>
            </w:pPr>
            <w:r w:rsidRPr="00F42BFF">
              <w:rPr>
                <w:rFonts w:ascii="Times New Roman" w:hAnsi="Times New Roman"/>
                <w:sz w:val="20"/>
                <w:szCs w:val="20"/>
              </w:rPr>
              <w:t xml:space="preserve">Rozliczenie dotacji bez uwag </w:t>
            </w:r>
          </w:p>
        </w:tc>
        <w:tc>
          <w:tcPr>
            <w:tcW w:w="2974" w:type="dxa"/>
            <w:gridSpan w:val="3"/>
            <w:shd w:val="clear" w:color="auto" w:fill="BFBFBF" w:themeFill="background1" w:themeFillShade="BF"/>
          </w:tcPr>
          <w:p w14:paraId="37E2F591" w14:textId="76BB4CB7" w:rsidR="00FE2BA1" w:rsidRDefault="00383105" w:rsidP="00FE2BA1">
            <w:pPr>
              <w:jc w:val="center"/>
            </w:pPr>
            <w:r w:rsidRPr="003F4D23">
              <w:rPr>
                <w:sz w:val="24"/>
                <w:szCs w:val="24"/>
              </w:rPr>
              <w:t>7</w:t>
            </w:r>
          </w:p>
        </w:tc>
        <w:tc>
          <w:tcPr>
            <w:tcW w:w="2974" w:type="dxa"/>
            <w:shd w:val="clear" w:color="auto" w:fill="FFFFFF" w:themeFill="background1"/>
          </w:tcPr>
          <w:p w14:paraId="18F3870E" w14:textId="77777777" w:rsidR="00FE2BA1" w:rsidRDefault="00FE2BA1"/>
        </w:tc>
      </w:tr>
      <w:tr w:rsidR="00FE2BA1" w14:paraId="53971D3F" w14:textId="77777777" w:rsidTr="00800A62">
        <w:tc>
          <w:tcPr>
            <w:tcW w:w="311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0DD909E" w14:textId="74FC941E" w:rsidR="00FE2BA1" w:rsidRPr="00F42BFF" w:rsidRDefault="00FE2BA1" w:rsidP="00D9765D">
            <w:pPr>
              <w:rPr>
                <w:rFonts w:ascii="Times New Roman" w:hAnsi="Times New Roman"/>
                <w:sz w:val="20"/>
                <w:szCs w:val="20"/>
              </w:rPr>
            </w:pPr>
            <w:r w:rsidRPr="00F42BFF">
              <w:rPr>
                <w:rFonts w:ascii="Times New Roman" w:hAnsi="Times New Roman"/>
                <w:sz w:val="20"/>
                <w:szCs w:val="20"/>
              </w:rPr>
              <w:t xml:space="preserve">Ogółem I </w:t>
            </w:r>
            <w:proofErr w:type="spellStart"/>
            <w:r w:rsidRPr="00F42BFF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F42BFF">
              <w:rPr>
                <w:rFonts w:ascii="Times New Roman" w:hAnsi="Times New Roman"/>
                <w:sz w:val="20"/>
                <w:szCs w:val="20"/>
              </w:rPr>
              <w:t xml:space="preserve"> II+III+IV+V</w:t>
            </w:r>
          </w:p>
        </w:tc>
        <w:tc>
          <w:tcPr>
            <w:tcW w:w="594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F01D00C" w14:textId="4C559AF4" w:rsidR="00FE2BA1" w:rsidRPr="004451F0" w:rsidRDefault="00383105">
            <w:pPr>
              <w:rPr>
                <w:sz w:val="24"/>
                <w:szCs w:val="24"/>
              </w:rPr>
            </w:pPr>
            <w:r w:rsidRPr="004451F0">
              <w:rPr>
                <w:sz w:val="24"/>
                <w:szCs w:val="24"/>
              </w:rPr>
              <w:t>100</w:t>
            </w:r>
            <w:r w:rsidR="002F1420">
              <w:rPr>
                <w:sz w:val="24"/>
                <w:szCs w:val="24"/>
              </w:rPr>
              <w:t xml:space="preserve">                                                            ………………….</w:t>
            </w:r>
          </w:p>
        </w:tc>
      </w:tr>
      <w:tr w:rsidR="007F3A95" w14:paraId="22B70C0C" w14:textId="77777777" w:rsidTr="00800A62">
        <w:tc>
          <w:tcPr>
            <w:tcW w:w="3114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5C2675D" w14:textId="0A7A510D" w:rsidR="007F3A95" w:rsidRPr="00F42BFF" w:rsidRDefault="007F3A95" w:rsidP="00D976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Postępowanie lub decyzja o zwrocie części dotacji w wysokości do 5% przyznanej dotacji </w:t>
            </w:r>
            <w:r w:rsidR="003F4D23">
              <w:rPr>
                <w:rFonts w:ascii="Times New Roman" w:hAnsi="Times New Roman"/>
                <w:sz w:val="20"/>
                <w:szCs w:val="20"/>
              </w:rPr>
              <w:br/>
            </w:r>
            <w:r w:rsidRPr="0092411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(punkty należy </w:t>
            </w:r>
            <w:r w:rsidR="0094635D" w:rsidRPr="00924111">
              <w:rPr>
                <w:rFonts w:ascii="Times New Roman" w:hAnsi="Times New Roman"/>
                <w:b/>
                <w:bCs/>
                <w:sz w:val="16"/>
                <w:szCs w:val="16"/>
              </w:rPr>
              <w:t>odjąć od pozycji ogółem)</w:t>
            </w:r>
          </w:p>
        </w:tc>
        <w:tc>
          <w:tcPr>
            <w:tcW w:w="5948" w:type="dxa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E0436CD" w14:textId="0087BE1E" w:rsidR="007F3A95" w:rsidRPr="004451F0" w:rsidRDefault="007F3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4635D" w14:paraId="2EABBF82" w14:textId="77777777" w:rsidTr="009D1C70">
        <w:tc>
          <w:tcPr>
            <w:tcW w:w="3114" w:type="dxa"/>
            <w:gridSpan w:val="2"/>
            <w:shd w:val="clear" w:color="auto" w:fill="BFBFBF" w:themeFill="background1" w:themeFillShade="BF"/>
          </w:tcPr>
          <w:p w14:paraId="622D00CA" w14:textId="7BC688C8" w:rsidR="0094635D" w:rsidRDefault="0094635D" w:rsidP="00D976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Postępowanie lub decyzja o zwrocie części dotacji w wysokości od 5% przyznanej dotacji </w:t>
            </w:r>
            <w:r w:rsidR="003F4D23">
              <w:rPr>
                <w:rFonts w:ascii="Times New Roman" w:hAnsi="Times New Roman"/>
                <w:sz w:val="20"/>
                <w:szCs w:val="20"/>
              </w:rPr>
              <w:br/>
            </w:r>
            <w:r w:rsidRPr="00924111">
              <w:rPr>
                <w:rFonts w:ascii="Times New Roman" w:hAnsi="Times New Roman"/>
                <w:b/>
                <w:bCs/>
                <w:sz w:val="16"/>
                <w:szCs w:val="16"/>
              </w:rPr>
              <w:t>(punkty należy odjąć od pozycji ogółem)</w:t>
            </w:r>
          </w:p>
        </w:tc>
        <w:tc>
          <w:tcPr>
            <w:tcW w:w="5948" w:type="dxa"/>
            <w:gridSpan w:val="4"/>
            <w:shd w:val="clear" w:color="auto" w:fill="BFBFBF" w:themeFill="background1" w:themeFillShade="BF"/>
          </w:tcPr>
          <w:p w14:paraId="73841F25" w14:textId="330359A1" w:rsidR="0094635D" w:rsidRDefault="0094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F4D23" w14:paraId="1340B7C5" w14:textId="77777777" w:rsidTr="009D1C70">
        <w:tc>
          <w:tcPr>
            <w:tcW w:w="3114" w:type="dxa"/>
            <w:gridSpan w:val="2"/>
            <w:shd w:val="clear" w:color="auto" w:fill="BFBFBF" w:themeFill="background1" w:themeFillShade="BF"/>
          </w:tcPr>
          <w:p w14:paraId="0E7CD2E1" w14:textId="337033FC" w:rsidR="00924111" w:rsidRDefault="00924111" w:rsidP="00D976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Wystąpienie jednego dopuszczalnego błędu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924111">
              <w:rPr>
                <w:rFonts w:ascii="Times New Roman" w:hAnsi="Times New Roman"/>
                <w:b/>
                <w:bCs/>
                <w:sz w:val="16"/>
                <w:szCs w:val="16"/>
              </w:rPr>
              <w:t>(punkty należy odjąć od pozycji ogółem)</w:t>
            </w:r>
          </w:p>
        </w:tc>
        <w:tc>
          <w:tcPr>
            <w:tcW w:w="5948" w:type="dxa"/>
            <w:gridSpan w:val="4"/>
            <w:shd w:val="clear" w:color="auto" w:fill="BFBFBF" w:themeFill="background1" w:themeFillShade="BF"/>
          </w:tcPr>
          <w:p w14:paraId="65B2B117" w14:textId="55A59252" w:rsidR="003F4D23" w:rsidRDefault="00924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24111" w14:paraId="05696358" w14:textId="77777777" w:rsidTr="009D1C70">
        <w:tc>
          <w:tcPr>
            <w:tcW w:w="3114" w:type="dxa"/>
            <w:gridSpan w:val="2"/>
            <w:shd w:val="clear" w:color="auto" w:fill="BFBFBF" w:themeFill="background1" w:themeFillShade="BF"/>
          </w:tcPr>
          <w:p w14:paraId="6540F513" w14:textId="6169742B" w:rsidR="00924111" w:rsidRDefault="00924111" w:rsidP="00D976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Wystąpienie dwóch dopuszczalnych błędów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924111">
              <w:rPr>
                <w:rFonts w:ascii="Times New Roman" w:hAnsi="Times New Roman"/>
                <w:b/>
                <w:bCs/>
                <w:sz w:val="16"/>
                <w:szCs w:val="16"/>
              </w:rPr>
              <w:t>(punkty należy odjąć od pozycji ogółem)</w:t>
            </w:r>
          </w:p>
        </w:tc>
        <w:tc>
          <w:tcPr>
            <w:tcW w:w="5948" w:type="dxa"/>
            <w:gridSpan w:val="4"/>
            <w:shd w:val="clear" w:color="auto" w:fill="BFBFBF" w:themeFill="background1" w:themeFillShade="BF"/>
          </w:tcPr>
          <w:p w14:paraId="0806BC10" w14:textId="6E5AE849" w:rsidR="00924111" w:rsidRDefault="00924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24111" w14:paraId="128CF076" w14:textId="77777777" w:rsidTr="009D1C70">
        <w:tc>
          <w:tcPr>
            <w:tcW w:w="3114" w:type="dxa"/>
            <w:gridSpan w:val="2"/>
            <w:shd w:val="clear" w:color="auto" w:fill="BFBFBF" w:themeFill="background1" w:themeFillShade="BF"/>
          </w:tcPr>
          <w:p w14:paraId="014F0E13" w14:textId="572E760A" w:rsidR="00924111" w:rsidRDefault="00C47B0B" w:rsidP="00D976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Ogółem minus odjęcia</w:t>
            </w:r>
          </w:p>
        </w:tc>
        <w:tc>
          <w:tcPr>
            <w:tcW w:w="5948" w:type="dxa"/>
            <w:gridSpan w:val="4"/>
            <w:shd w:val="clear" w:color="auto" w:fill="BFBFBF" w:themeFill="background1" w:themeFillShade="BF"/>
          </w:tcPr>
          <w:p w14:paraId="2C60507E" w14:textId="77777777" w:rsidR="00924111" w:rsidRDefault="00C47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</w:t>
            </w:r>
          </w:p>
          <w:p w14:paraId="50DB926B" w14:textId="4CC8D970" w:rsidR="00C47B0B" w:rsidRDefault="00C47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………………………………..</w:t>
            </w:r>
          </w:p>
        </w:tc>
      </w:tr>
      <w:tr w:rsidR="00DB6311" w14:paraId="18070454" w14:textId="77777777" w:rsidTr="002C3C9C">
        <w:tc>
          <w:tcPr>
            <w:tcW w:w="9062" w:type="dxa"/>
            <w:gridSpan w:val="6"/>
            <w:shd w:val="clear" w:color="auto" w:fill="BFBFBF" w:themeFill="background1" w:themeFillShade="BF"/>
          </w:tcPr>
          <w:p w14:paraId="6749DF43" w14:textId="77777777" w:rsidR="00DB6311" w:rsidRPr="00F42BFF" w:rsidRDefault="00DB6311">
            <w:pPr>
              <w:rPr>
                <w:rFonts w:ascii="Times New Roman" w:hAnsi="Times New Roman"/>
                <w:sz w:val="20"/>
                <w:szCs w:val="20"/>
              </w:rPr>
            </w:pPr>
            <w:r w:rsidRPr="00F42BFF">
              <w:rPr>
                <w:rFonts w:ascii="Times New Roman" w:hAnsi="Times New Roman"/>
                <w:sz w:val="20"/>
                <w:szCs w:val="20"/>
              </w:rPr>
              <w:t xml:space="preserve">Ocenę sporządził:                                                           Podpis      </w:t>
            </w:r>
          </w:p>
        </w:tc>
      </w:tr>
      <w:tr w:rsidR="00DB6311" w14:paraId="6421CFCA" w14:textId="77777777" w:rsidTr="00DB6311">
        <w:tc>
          <w:tcPr>
            <w:tcW w:w="3114" w:type="dxa"/>
            <w:gridSpan w:val="2"/>
            <w:shd w:val="clear" w:color="auto" w:fill="FFFFFF" w:themeFill="background1"/>
          </w:tcPr>
          <w:p w14:paraId="3E3DED76" w14:textId="63E98941" w:rsidR="00DB6311" w:rsidRPr="00D9765D" w:rsidRDefault="00DB6311" w:rsidP="00D976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48" w:type="dxa"/>
            <w:gridSpan w:val="4"/>
            <w:shd w:val="clear" w:color="auto" w:fill="FFFFFF" w:themeFill="background1"/>
          </w:tcPr>
          <w:p w14:paraId="68CB8E5F" w14:textId="77777777" w:rsidR="00DB6311" w:rsidRDefault="00DB6311"/>
        </w:tc>
      </w:tr>
      <w:tr w:rsidR="00DB6311" w14:paraId="53983618" w14:textId="77777777" w:rsidTr="00DB6311">
        <w:tc>
          <w:tcPr>
            <w:tcW w:w="3114" w:type="dxa"/>
            <w:gridSpan w:val="2"/>
            <w:shd w:val="clear" w:color="auto" w:fill="FFFFFF" w:themeFill="background1"/>
          </w:tcPr>
          <w:p w14:paraId="69C2F7D2" w14:textId="19DEE568" w:rsidR="00DB6311" w:rsidRPr="00D9765D" w:rsidRDefault="00DB6311" w:rsidP="00D976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48" w:type="dxa"/>
            <w:gridSpan w:val="4"/>
            <w:shd w:val="clear" w:color="auto" w:fill="FFFFFF" w:themeFill="background1"/>
          </w:tcPr>
          <w:p w14:paraId="77AA1944" w14:textId="77777777" w:rsidR="00DB6311" w:rsidRDefault="00DB6311"/>
        </w:tc>
      </w:tr>
      <w:tr w:rsidR="00DB6311" w14:paraId="1E343640" w14:textId="77777777" w:rsidTr="00DB6311">
        <w:tc>
          <w:tcPr>
            <w:tcW w:w="3114" w:type="dxa"/>
            <w:gridSpan w:val="2"/>
            <w:shd w:val="clear" w:color="auto" w:fill="FFFFFF" w:themeFill="background1"/>
          </w:tcPr>
          <w:p w14:paraId="300E711A" w14:textId="17138BDE" w:rsidR="00DB6311" w:rsidRPr="00D9765D" w:rsidRDefault="00DB6311" w:rsidP="00D976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48" w:type="dxa"/>
            <w:gridSpan w:val="4"/>
            <w:shd w:val="clear" w:color="auto" w:fill="FFFFFF" w:themeFill="background1"/>
          </w:tcPr>
          <w:p w14:paraId="3515BE59" w14:textId="77777777" w:rsidR="00DB6311" w:rsidRDefault="00DB6311"/>
        </w:tc>
      </w:tr>
      <w:tr w:rsidR="00DB6311" w14:paraId="7114FAA9" w14:textId="77777777" w:rsidTr="00DB631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5411E787" w14:textId="77777777" w:rsidR="00DB6311" w:rsidRPr="00F42BFF" w:rsidRDefault="00DB6311" w:rsidP="00D9765D">
            <w:pPr>
              <w:rPr>
                <w:rFonts w:ascii="Times New Roman" w:hAnsi="Times New Roman"/>
                <w:sz w:val="20"/>
                <w:szCs w:val="20"/>
              </w:rPr>
            </w:pPr>
            <w:r w:rsidRPr="00F42BFF">
              <w:rPr>
                <w:rFonts w:ascii="Times New Roman" w:hAnsi="Times New Roman"/>
                <w:sz w:val="20"/>
                <w:szCs w:val="20"/>
              </w:rPr>
              <w:t xml:space="preserve">Data sporządzenia oceny </w:t>
            </w:r>
          </w:p>
        </w:tc>
        <w:tc>
          <w:tcPr>
            <w:tcW w:w="5948" w:type="dxa"/>
            <w:gridSpan w:val="4"/>
            <w:shd w:val="clear" w:color="auto" w:fill="FFFFFF" w:themeFill="background1"/>
          </w:tcPr>
          <w:p w14:paraId="4DEBFB50" w14:textId="77777777" w:rsidR="00DB6311" w:rsidRDefault="00DB6311"/>
        </w:tc>
      </w:tr>
    </w:tbl>
    <w:p w14:paraId="4CE113FD" w14:textId="77777777" w:rsidR="001C345A" w:rsidRDefault="001C345A"/>
    <w:p w14:paraId="71C8AEA5" w14:textId="76BBAAD7" w:rsidR="0022620C" w:rsidRDefault="0022620C">
      <w:pPr>
        <w:rPr>
          <w:b/>
        </w:rPr>
      </w:pPr>
      <w:r w:rsidRPr="0022620C">
        <w:rPr>
          <w:b/>
        </w:rPr>
        <w:t xml:space="preserve">Maksymalna liczba punktów 100 </w:t>
      </w:r>
    </w:p>
    <w:p w14:paraId="43990A41" w14:textId="77777777" w:rsidR="004B2AD1" w:rsidRDefault="004B2AD1" w:rsidP="00F04378">
      <w:pPr>
        <w:spacing w:line="240" w:lineRule="auto"/>
      </w:pPr>
    </w:p>
    <w:sectPr w:rsidR="004B2AD1" w:rsidSect="00B27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B636B"/>
    <w:multiLevelType w:val="hybridMultilevel"/>
    <w:tmpl w:val="FA927C60"/>
    <w:lvl w:ilvl="0" w:tplc="06C88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737F1"/>
    <w:multiLevelType w:val="hybridMultilevel"/>
    <w:tmpl w:val="082E0B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8F2D48"/>
    <w:multiLevelType w:val="hybridMultilevel"/>
    <w:tmpl w:val="7BEEFE3E"/>
    <w:lvl w:ilvl="0" w:tplc="A43C34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4185220">
    <w:abstractNumId w:val="1"/>
  </w:num>
  <w:num w:numId="2" w16cid:durableId="1026296983">
    <w:abstractNumId w:val="0"/>
  </w:num>
  <w:num w:numId="3" w16cid:durableId="933054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5A"/>
    <w:rsid w:val="00002E90"/>
    <w:rsid w:val="0003356A"/>
    <w:rsid w:val="00134AF9"/>
    <w:rsid w:val="00194163"/>
    <w:rsid w:val="001C345A"/>
    <w:rsid w:val="001E3ED1"/>
    <w:rsid w:val="001E6E5E"/>
    <w:rsid w:val="0022620C"/>
    <w:rsid w:val="002C0923"/>
    <w:rsid w:val="002F1420"/>
    <w:rsid w:val="003429D7"/>
    <w:rsid w:val="00383105"/>
    <w:rsid w:val="003B419D"/>
    <w:rsid w:val="003F4D23"/>
    <w:rsid w:val="004451F0"/>
    <w:rsid w:val="00490A65"/>
    <w:rsid w:val="004B2AD1"/>
    <w:rsid w:val="00514C94"/>
    <w:rsid w:val="005178E3"/>
    <w:rsid w:val="0056180B"/>
    <w:rsid w:val="00576C81"/>
    <w:rsid w:val="00606471"/>
    <w:rsid w:val="00674BDC"/>
    <w:rsid w:val="00685D3D"/>
    <w:rsid w:val="00715DF5"/>
    <w:rsid w:val="007F3A95"/>
    <w:rsid w:val="00800A62"/>
    <w:rsid w:val="00827A3A"/>
    <w:rsid w:val="00847690"/>
    <w:rsid w:val="008B44E6"/>
    <w:rsid w:val="00924111"/>
    <w:rsid w:val="00944594"/>
    <w:rsid w:val="0094635D"/>
    <w:rsid w:val="00987CFA"/>
    <w:rsid w:val="009E2AF6"/>
    <w:rsid w:val="00A11610"/>
    <w:rsid w:val="00A17664"/>
    <w:rsid w:val="00A65E7E"/>
    <w:rsid w:val="00B27CDB"/>
    <w:rsid w:val="00B431DA"/>
    <w:rsid w:val="00B75FA3"/>
    <w:rsid w:val="00C07302"/>
    <w:rsid w:val="00C24E00"/>
    <w:rsid w:val="00C42701"/>
    <w:rsid w:val="00C45974"/>
    <w:rsid w:val="00C47B0B"/>
    <w:rsid w:val="00D33EE7"/>
    <w:rsid w:val="00D40430"/>
    <w:rsid w:val="00D9765D"/>
    <w:rsid w:val="00DB6311"/>
    <w:rsid w:val="00DB7778"/>
    <w:rsid w:val="00E16857"/>
    <w:rsid w:val="00E56987"/>
    <w:rsid w:val="00EC50F3"/>
    <w:rsid w:val="00F04378"/>
    <w:rsid w:val="00F42BFF"/>
    <w:rsid w:val="00F55212"/>
    <w:rsid w:val="00FE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E016"/>
  <w15:docId w15:val="{9ABAD70E-DDD7-491C-9F9D-32783D32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4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2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14C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6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2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Hass</dc:creator>
  <cp:lastModifiedBy>Rafał Tomaszewski</cp:lastModifiedBy>
  <cp:revision>6</cp:revision>
  <cp:lastPrinted>2021-05-11T11:19:00Z</cp:lastPrinted>
  <dcterms:created xsi:type="dcterms:W3CDTF">2021-05-10T11:53:00Z</dcterms:created>
  <dcterms:modified xsi:type="dcterms:W3CDTF">2022-04-28T11:31:00Z</dcterms:modified>
</cp:coreProperties>
</file>