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5333" w14:textId="2F604E47" w:rsidR="00461835" w:rsidRPr="006B6804" w:rsidRDefault="00461835" w:rsidP="009B04FA">
      <w:pPr>
        <w:tabs>
          <w:tab w:val="num" w:pos="993"/>
          <w:tab w:val="center" w:pos="4715"/>
        </w:tabs>
        <w:jc w:val="right"/>
        <w:rPr>
          <w:rFonts w:ascii="Times New Roman" w:hAnsi="Times New Roman"/>
          <w:bCs/>
          <w:sz w:val="16"/>
          <w:szCs w:val="16"/>
        </w:rPr>
      </w:pPr>
      <w:r w:rsidRPr="006B6804">
        <w:rPr>
          <w:rFonts w:ascii="Times New Roman" w:hAnsi="Times New Roman"/>
          <w:bCs/>
          <w:sz w:val="16"/>
          <w:szCs w:val="16"/>
        </w:rPr>
        <w:t xml:space="preserve"> Załącznik nr  </w:t>
      </w:r>
      <w:r w:rsidR="005F033C" w:rsidRPr="006B6804">
        <w:rPr>
          <w:rFonts w:ascii="Times New Roman" w:hAnsi="Times New Roman"/>
          <w:bCs/>
          <w:sz w:val="16"/>
          <w:szCs w:val="16"/>
        </w:rPr>
        <w:t>1</w:t>
      </w:r>
      <w:r w:rsidR="00961266" w:rsidRPr="006B6804">
        <w:rPr>
          <w:rFonts w:ascii="Times New Roman" w:hAnsi="Times New Roman"/>
          <w:bCs/>
          <w:sz w:val="16"/>
          <w:szCs w:val="16"/>
        </w:rPr>
        <w:t xml:space="preserve"> </w:t>
      </w:r>
    </w:p>
    <w:p w14:paraId="41D183CC" w14:textId="77777777" w:rsidR="00461835" w:rsidRPr="006B6804" w:rsidRDefault="00461835" w:rsidP="00461835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1DBA12C3" w14:textId="77777777" w:rsidR="009B04FA" w:rsidRPr="006B6804" w:rsidRDefault="009B04FA" w:rsidP="009B04FA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6B6804">
        <w:rPr>
          <w:rFonts w:ascii="Times New Roman" w:hAnsi="Times New Roman"/>
          <w:b/>
          <w:bCs/>
          <w:sz w:val="22"/>
          <w:szCs w:val="22"/>
        </w:rPr>
        <w:t>Formularz Ofertowy</w:t>
      </w:r>
    </w:p>
    <w:p w14:paraId="066E7AAA" w14:textId="77777777" w:rsidR="009B04FA" w:rsidRPr="006B6804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7648B98" w14:textId="77777777" w:rsidR="009B04FA" w:rsidRPr="006B6804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0F8723A6" w14:textId="282233D0" w:rsidR="003268A5" w:rsidRPr="006B6804" w:rsidRDefault="00961266" w:rsidP="003268A5">
      <w:pPr>
        <w:jc w:val="both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hAnsi="Times New Roman"/>
        </w:rPr>
        <w:t>Dotyczy oferty, której przedmiotem jest wykonanie</w:t>
      </w:r>
      <w:bookmarkStart w:id="0" w:name="_Hlk162343402"/>
      <w:r w:rsidRPr="006B6804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bookmarkEnd w:id="0"/>
      <w:r w:rsidR="00226A07" w:rsidRPr="006B6804">
        <w:rPr>
          <w:rFonts w:ascii="Times New Roman" w:eastAsia="Calibri" w:hAnsi="Times New Roman"/>
          <w:lang w:eastAsia="en-US"/>
        </w:rPr>
        <w:t xml:space="preserve">usługi polegającej na </w:t>
      </w:r>
      <w:r w:rsidR="00226A07" w:rsidRPr="006C7155">
        <w:rPr>
          <w:rFonts w:ascii="Times New Roman" w:eastAsia="Calibri" w:hAnsi="Times New Roman"/>
          <w:b/>
          <w:bCs/>
          <w:lang w:eastAsia="en-US"/>
        </w:rPr>
        <w:t xml:space="preserve">usunięciu nieszczelności </w:t>
      </w:r>
      <w:r w:rsidR="002C0425">
        <w:rPr>
          <w:rFonts w:ascii="Times New Roman" w:eastAsia="Calibri" w:hAnsi="Times New Roman"/>
          <w:b/>
          <w:bCs/>
          <w:lang w:eastAsia="en-US"/>
        </w:rPr>
        <w:t>rury</w:t>
      </w:r>
      <w:r w:rsidR="00C747AC" w:rsidRPr="006C7155">
        <w:rPr>
          <w:rFonts w:ascii="Times New Roman" w:eastAsia="Calibri" w:hAnsi="Times New Roman"/>
          <w:b/>
          <w:bCs/>
          <w:lang w:eastAsia="en-US"/>
        </w:rPr>
        <w:t xml:space="preserve"> </w:t>
      </w:r>
      <w:r w:rsidR="00226A07" w:rsidRPr="006C7155">
        <w:rPr>
          <w:rFonts w:ascii="Times New Roman" w:eastAsia="Calibri" w:hAnsi="Times New Roman"/>
          <w:b/>
          <w:bCs/>
          <w:lang w:eastAsia="en-US"/>
        </w:rPr>
        <w:t>kanalizacyjne</w:t>
      </w:r>
      <w:r w:rsidR="002C0425">
        <w:rPr>
          <w:rFonts w:ascii="Times New Roman" w:eastAsia="Calibri" w:hAnsi="Times New Roman"/>
          <w:b/>
          <w:bCs/>
          <w:lang w:eastAsia="en-US"/>
        </w:rPr>
        <w:t>j</w:t>
      </w:r>
      <w:r w:rsidR="00226A07" w:rsidRPr="006C7155">
        <w:rPr>
          <w:rFonts w:ascii="Times New Roman" w:eastAsia="Calibri" w:hAnsi="Times New Roman"/>
          <w:b/>
          <w:bCs/>
          <w:lang w:eastAsia="en-US"/>
        </w:rPr>
        <w:t xml:space="preserve"> w pomieszczeniu biurowym</w:t>
      </w:r>
      <w:r w:rsidR="003268A5" w:rsidRPr="006C7155">
        <w:rPr>
          <w:rFonts w:ascii="Times New Roman" w:eastAsia="Calibri" w:hAnsi="Times New Roman"/>
          <w:b/>
          <w:bCs/>
          <w:lang w:eastAsia="en-US"/>
        </w:rPr>
        <w:t xml:space="preserve"> budynku Ministerstwa Rodziny, Pracy i Polityki Społecznej przy ul. </w:t>
      </w:r>
      <w:r w:rsidR="00226A07" w:rsidRPr="006C7155">
        <w:rPr>
          <w:rFonts w:ascii="Times New Roman" w:eastAsia="Calibri" w:hAnsi="Times New Roman"/>
          <w:b/>
          <w:bCs/>
          <w:lang w:eastAsia="en-US"/>
        </w:rPr>
        <w:t>Żurawiej 4a</w:t>
      </w:r>
      <w:r w:rsidR="006C7155" w:rsidRPr="006C7155">
        <w:rPr>
          <w:rFonts w:ascii="Times New Roman" w:eastAsia="Calibri" w:hAnsi="Times New Roman"/>
          <w:b/>
          <w:bCs/>
          <w:lang w:eastAsia="en-US"/>
        </w:rPr>
        <w:t xml:space="preserve"> w Warszawie</w:t>
      </w:r>
      <w:r w:rsidR="00800484" w:rsidRPr="006B6804">
        <w:rPr>
          <w:rFonts w:ascii="Times New Roman" w:eastAsia="Calibri" w:hAnsi="Times New Roman"/>
          <w:lang w:eastAsia="en-US"/>
        </w:rPr>
        <w:t>.</w:t>
      </w:r>
      <w:r w:rsidR="003268A5" w:rsidRPr="006B6804">
        <w:rPr>
          <w:rFonts w:ascii="Times New Roman" w:eastAsia="Calibri" w:hAnsi="Times New Roman"/>
          <w:lang w:eastAsia="en-US"/>
        </w:rPr>
        <w:t xml:space="preserve"> </w:t>
      </w:r>
    </w:p>
    <w:p w14:paraId="759AFFAB" w14:textId="55C74745" w:rsidR="00961266" w:rsidRPr="006B6804" w:rsidRDefault="00961266" w:rsidP="00961266">
      <w:pPr>
        <w:spacing w:after="160" w:line="259" w:lineRule="auto"/>
        <w:jc w:val="both"/>
        <w:rPr>
          <w:rFonts w:ascii="Times New Roman" w:eastAsia="Calibri" w:hAnsi="Times New Roman"/>
          <w:lang w:eastAsia="en-US"/>
        </w:rPr>
      </w:pPr>
    </w:p>
    <w:p w14:paraId="46CDEA9B" w14:textId="77777777" w:rsidR="00066DA9" w:rsidRDefault="00961266" w:rsidP="00961266">
      <w:pPr>
        <w:spacing w:after="240" w:line="300" w:lineRule="auto"/>
        <w:jc w:val="center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>Nazwa (firma) i adres Wykonawcy:</w:t>
      </w:r>
      <w:r w:rsidR="00066DA9">
        <w:rPr>
          <w:rFonts w:ascii="Times New Roman" w:eastAsia="Calibri" w:hAnsi="Times New Roman"/>
          <w:lang w:eastAsia="en-US"/>
        </w:rPr>
        <w:t xml:space="preserve"> </w:t>
      </w:r>
    </w:p>
    <w:p w14:paraId="564F4AAA" w14:textId="2F11A284" w:rsidR="00961266" w:rsidRPr="006B6804" w:rsidRDefault="00961266" w:rsidP="00066DA9">
      <w:pPr>
        <w:spacing w:after="240" w:line="300" w:lineRule="auto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>..............................................................................................</w:t>
      </w:r>
      <w:r w:rsidR="00066DA9">
        <w:rPr>
          <w:rFonts w:ascii="Times New Roman" w:eastAsia="Calibri" w:hAnsi="Times New Roman"/>
          <w:lang w:eastAsia="en-US"/>
        </w:rPr>
        <w:t>.......................................................</w:t>
      </w:r>
    </w:p>
    <w:p w14:paraId="3AF04C3A" w14:textId="77777777" w:rsidR="00961266" w:rsidRPr="006B6804" w:rsidRDefault="00961266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 xml:space="preserve"> ....................................................................................................................................................</w:t>
      </w:r>
    </w:p>
    <w:p w14:paraId="2FA91933" w14:textId="3EDAA30B" w:rsidR="00961266" w:rsidRPr="006B6804" w:rsidRDefault="00961266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>Województwo:......................................... Powiat: ...............................................................</w:t>
      </w:r>
      <w:r w:rsidR="00066DA9">
        <w:rPr>
          <w:rFonts w:ascii="Times New Roman" w:eastAsia="Calibri" w:hAnsi="Times New Roman"/>
          <w:lang w:eastAsia="en-US"/>
        </w:rPr>
        <w:t>......</w:t>
      </w:r>
    </w:p>
    <w:p w14:paraId="053881FD" w14:textId="08DB32F7" w:rsidR="00961266" w:rsidRPr="006B6804" w:rsidRDefault="00961266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>REGON:……………………………….. NIP: ……………..………………….………..…….</w:t>
      </w:r>
    </w:p>
    <w:p w14:paraId="72E9542F" w14:textId="0410856C" w:rsidR="00066DA9" w:rsidRDefault="00961266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>TEL.....................................................</w:t>
      </w:r>
      <w:r w:rsidR="00066DA9">
        <w:rPr>
          <w:rFonts w:ascii="Times New Roman" w:eastAsia="Calibri" w:hAnsi="Times New Roman"/>
          <w:lang w:eastAsia="en-US"/>
        </w:rPr>
        <w:t>....</w:t>
      </w:r>
      <w:r w:rsidRPr="006B6804">
        <w:rPr>
          <w:rFonts w:ascii="Times New Roman" w:eastAsia="Calibri" w:hAnsi="Times New Roman"/>
          <w:lang w:eastAsia="en-US"/>
        </w:rPr>
        <w:t xml:space="preserve">  </w:t>
      </w:r>
      <w:r w:rsidR="00066DA9">
        <w:rPr>
          <w:rFonts w:ascii="Times New Roman" w:eastAsia="Calibri" w:hAnsi="Times New Roman"/>
          <w:lang w:eastAsia="en-US"/>
        </w:rPr>
        <w:t>E-MAIL……………………………………………</w:t>
      </w:r>
    </w:p>
    <w:p w14:paraId="0D5EB10C" w14:textId="1C689358" w:rsidR="00961266" w:rsidRDefault="00961266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>W ramach prowadzonego zamówienia, składam niniejszą ofertę:</w:t>
      </w:r>
    </w:p>
    <w:p w14:paraId="5070101F" w14:textId="77777777" w:rsidR="006B6804" w:rsidRPr="006B6804" w:rsidRDefault="006B6804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</w:p>
    <w:p w14:paraId="04BADD66" w14:textId="5006E968" w:rsidR="00961266" w:rsidRDefault="00961266" w:rsidP="00961266">
      <w:pPr>
        <w:numPr>
          <w:ilvl w:val="0"/>
          <w:numId w:val="6"/>
        </w:numPr>
        <w:spacing w:after="240" w:line="300" w:lineRule="auto"/>
        <w:contextualSpacing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 xml:space="preserve">Oferowana cena: </w:t>
      </w:r>
    </w:p>
    <w:p w14:paraId="34352E06" w14:textId="77777777" w:rsidR="00415F50" w:rsidRPr="006B6804" w:rsidRDefault="00415F50" w:rsidP="00415F50">
      <w:pPr>
        <w:spacing w:after="240" w:line="300" w:lineRule="auto"/>
        <w:ind w:left="720"/>
        <w:contextualSpacing/>
        <w:rPr>
          <w:rFonts w:ascii="Times New Roman" w:eastAsia="Calibri" w:hAnsi="Times New Roman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266" w:rsidRPr="006B6804" w14:paraId="131DA898" w14:textId="77777777" w:rsidTr="001202EE">
        <w:tc>
          <w:tcPr>
            <w:tcW w:w="4531" w:type="dxa"/>
          </w:tcPr>
          <w:p w14:paraId="0FCC42D6" w14:textId="77777777" w:rsidR="00961266" w:rsidRPr="006B6804" w:rsidRDefault="00961266" w:rsidP="00415F50">
            <w:pPr>
              <w:spacing w:before="24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6B6804">
              <w:rPr>
                <w:rFonts w:ascii="Times New Roman" w:eastAsia="Calibri" w:hAnsi="Times New Roman"/>
                <w:b/>
                <w:bCs/>
                <w:lang w:eastAsia="en-US"/>
              </w:rPr>
              <w:t>Cena netto:</w:t>
            </w:r>
          </w:p>
        </w:tc>
        <w:tc>
          <w:tcPr>
            <w:tcW w:w="4531" w:type="dxa"/>
          </w:tcPr>
          <w:p w14:paraId="2A2CC8BC" w14:textId="77777777" w:rsidR="00961266" w:rsidRPr="006B6804" w:rsidRDefault="00961266" w:rsidP="00415F50">
            <w:pPr>
              <w:spacing w:before="24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6B6804">
              <w:rPr>
                <w:rFonts w:ascii="Times New Roman" w:eastAsia="Calibri" w:hAnsi="Times New Roman"/>
                <w:b/>
                <w:bCs/>
                <w:lang w:eastAsia="en-US"/>
              </w:rPr>
              <w:t>Cena brutto:</w:t>
            </w:r>
          </w:p>
        </w:tc>
      </w:tr>
      <w:tr w:rsidR="00961266" w:rsidRPr="006B6804" w14:paraId="1C96CB5B" w14:textId="77777777" w:rsidTr="00415F50">
        <w:trPr>
          <w:trHeight w:val="835"/>
        </w:trPr>
        <w:tc>
          <w:tcPr>
            <w:tcW w:w="4531" w:type="dxa"/>
          </w:tcPr>
          <w:p w14:paraId="73D98FF4" w14:textId="77777777" w:rsidR="00961266" w:rsidRPr="006B6804" w:rsidRDefault="00961266" w:rsidP="00961266">
            <w:pPr>
              <w:spacing w:after="240" w:line="30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531" w:type="dxa"/>
          </w:tcPr>
          <w:p w14:paraId="7C748171" w14:textId="77777777" w:rsidR="00961266" w:rsidRPr="006B6804" w:rsidRDefault="00961266" w:rsidP="00961266">
            <w:pPr>
              <w:spacing w:after="240" w:line="30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60042CE9" w14:textId="566F6510" w:rsidR="00961266" w:rsidRDefault="00961266" w:rsidP="00961266">
      <w:pPr>
        <w:spacing w:after="240" w:line="300" w:lineRule="auto"/>
        <w:ind w:left="720"/>
        <w:contextualSpacing/>
        <w:rPr>
          <w:rFonts w:ascii="Times New Roman" w:eastAsia="Calibri" w:hAnsi="Times New Roman"/>
          <w:lang w:eastAsia="en-US"/>
        </w:rPr>
      </w:pPr>
    </w:p>
    <w:p w14:paraId="0A84E81D" w14:textId="269711AD" w:rsidR="006B6804" w:rsidRDefault="006B6804" w:rsidP="00961266">
      <w:pPr>
        <w:spacing w:after="240" w:line="300" w:lineRule="auto"/>
        <w:ind w:left="720"/>
        <w:contextualSpacing/>
        <w:rPr>
          <w:rFonts w:ascii="Times New Roman" w:eastAsia="Calibri" w:hAnsi="Times New Roman"/>
          <w:lang w:eastAsia="en-US"/>
        </w:rPr>
      </w:pPr>
    </w:p>
    <w:p w14:paraId="721EA375" w14:textId="77777777" w:rsidR="006B6804" w:rsidRPr="006B6804" w:rsidRDefault="006B6804" w:rsidP="00961266">
      <w:pPr>
        <w:spacing w:after="240" w:line="300" w:lineRule="auto"/>
        <w:ind w:left="720"/>
        <w:contextualSpacing/>
        <w:rPr>
          <w:rFonts w:ascii="Times New Roman" w:eastAsia="Calibri" w:hAnsi="Times New Roman"/>
          <w:lang w:eastAsia="en-US"/>
        </w:rPr>
      </w:pPr>
    </w:p>
    <w:p w14:paraId="1B3BD218" w14:textId="5D061670" w:rsidR="00961266" w:rsidRDefault="00961266" w:rsidP="00961266">
      <w:pPr>
        <w:numPr>
          <w:ilvl w:val="0"/>
          <w:numId w:val="6"/>
        </w:numPr>
        <w:spacing w:after="240" w:line="300" w:lineRule="auto"/>
        <w:contextualSpacing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>Termin realizacji zamówienia:</w:t>
      </w:r>
    </w:p>
    <w:p w14:paraId="4D97B4FB" w14:textId="77777777" w:rsidR="00415F50" w:rsidRPr="006B6804" w:rsidRDefault="00415F50" w:rsidP="00415F50">
      <w:pPr>
        <w:spacing w:after="240" w:line="300" w:lineRule="auto"/>
        <w:ind w:left="720"/>
        <w:contextualSpacing/>
        <w:rPr>
          <w:rFonts w:ascii="Times New Roman" w:eastAsia="Calibri" w:hAnsi="Times New Roman"/>
          <w:lang w:eastAsia="en-US"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551"/>
      </w:tblGrid>
      <w:tr w:rsidR="006B6804" w:rsidRPr="006B6804" w14:paraId="3B2FA2D1" w14:textId="497785FA" w:rsidTr="006B6804">
        <w:trPr>
          <w:trHeight w:val="353"/>
        </w:trPr>
        <w:tc>
          <w:tcPr>
            <w:tcW w:w="1838" w:type="dxa"/>
            <w:vMerge w:val="restart"/>
            <w:vAlign w:val="center"/>
          </w:tcPr>
          <w:p w14:paraId="60F7A853" w14:textId="77777777" w:rsidR="006B6804" w:rsidRPr="006B6804" w:rsidRDefault="006B6804" w:rsidP="00415F50">
            <w:pPr>
              <w:spacing w:before="12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6B6804">
              <w:rPr>
                <w:rFonts w:ascii="Times New Roman" w:eastAsia="Calibri" w:hAnsi="Times New Roman"/>
                <w:b/>
                <w:bCs/>
                <w:lang w:eastAsia="en-US"/>
              </w:rPr>
              <w:t>Czas realizacji zamówienia*</w:t>
            </w:r>
          </w:p>
        </w:tc>
        <w:tc>
          <w:tcPr>
            <w:tcW w:w="2268" w:type="dxa"/>
            <w:vAlign w:val="center"/>
          </w:tcPr>
          <w:p w14:paraId="18016E8B" w14:textId="6CE4A9DF" w:rsidR="006B6804" w:rsidRPr="006B6804" w:rsidRDefault="00E522BA" w:rsidP="00415F50">
            <w:pPr>
              <w:spacing w:before="24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eastAsia="en-US"/>
              </w:rPr>
              <w:t>20</w:t>
            </w:r>
            <w:r w:rsidR="006B6804" w:rsidRPr="006B6804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dni kalendarzowych </w:t>
            </w:r>
          </w:p>
        </w:tc>
        <w:tc>
          <w:tcPr>
            <w:tcW w:w="2410" w:type="dxa"/>
            <w:vAlign w:val="center"/>
          </w:tcPr>
          <w:p w14:paraId="09FA7DAD" w14:textId="1B55CCD8" w:rsidR="006B6804" w:rsidRPr="006B6804" w:rsidRDefault="00E522BA" w:rsidP="00415F50">
            <w:pPr>
              <w:spacing w:before="24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eastAsia="en-US"/>
              </w:rPr>
              <w:t>2</w:t>
            </w:r>
            <w:r w:rsidR="006B6804" w:rsidRPr="006B6804">
              <w:rPr>
                <w:rFonts w:ascii="Times New Roman" w:eastAsia="Calibri" w:hAnsi="Times New Roman"/>
                <w:b/>
                <w:bCs/>
                <w:lang w:eastAsia="en-US"/>
              </w:rPr>
              <w:t>5 dni kalendarzowych</w:t>
            </w:r>
          </w:p>
        </w:tc>
        <w:tc>
          <w:tcPr>
            <w:tcW w:w="2551" w:type="dxa"/>
          </w:tcPr>
          <w:p w14:paraId="095BAA5B" w14:textId="45A0459F" w:rsidR="006B6804" w:rsidRPr="006B6804" w:rsidRDefault="00E522BA" w:rsidP="00415F50">
            <w:pPr>
              <w:spacing w:before="24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eastAsia="en-US"/>
              </w:rPr>
              <w:t>30</w:t>
            </w:r>
            <w:r w:rsidR="006B6804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dni kalendarzowych</w:t>
            </w:r>
          </w:p>
        </w:tc>
      </w:tr>
      <w:tr w:rsidR="006B6804" w:rsidRPr="006B6804" w14:paraId="299DA624" w14:textId="04AFDF7A" w:rsidTr="006B6804">
        <w:trPr>
          <w:trHeight w:val="951"/>
        </w:trPr>
        <w:tc>
          <w:tcPr>
            <w:tcW w:w="1838" w:type="dxa"/>
            <w:vMerge/>
          </w:tcPr>
          <w:p w14:paraId="2D85F8A7" w14:textId="77777777" w:rsidR="006B6804" w:rsidRPr="006B6804" w:rsidRDefault="006B6804" w:rsidP="00961266">
            <w:pPr>
              <w:spacing w:after="240" w:line="30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</w:tcPr>
          <w:p w14:paraId="07A0F883" w14:textId="77777777" w:rsidR="006B6804" w:rsidRPr="006B6804" w:rsidRDefault="006B6804" w:rsidP="00961266">
            <w:pPr>
              <w:spacing w:after="240" w:line="30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</w:tcPr>
          <w:p w14:paraId="456A64E6" w14:textId="77777777" w:rsidR="006B6804" w:rsidRPr="006B6804" w:rsidRDefault="006B6804" w:rsidP="00961266">
            <w:pPr>
              <w:spacing w:after="240" w:line="30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1" w:type="dxa"/>
          </w:tcPr>
          <w:p w14:paraId="6A1D0B9B" w14:textId="77777777" w:rsidR="006B6804" w:rsidRPr="006B6804" w:rsidRDefault="006B6804" w:rsidP="00961266">
            <w:pPr>
              <w:spacing w:after="240" w:line="30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13D7630C" w14:textId="154419B7" w:rsidR="006B6804" w:rsidRDefault="006B6804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</w:p>
    <w:p w14:paraId="709B3F38" w14:textId="0ED53AF6" w:rsidR="006B6804" w:rsidRDefault="006B6804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</w:p>
    <w:p w14:paraId="2543AD56" w14:textId="77777777" w:rsidR="006B6804" w:rsidRPr="006B6804" w:rsidRDefault="006B6804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</w:p>
    <w:p w14:paraId="0603616F" w14:textId="19F90804" w:rsidR="00226A07" w:rsidRPr="00415F50" w:rsidRDefault="005F033C" w:rsidP="00226A07">
      <w:pPr>
        <w:pStyle w:val="Akapitzlist"/>
        <w:numPr>
          <w:ilvl w:val="0"/>
          <w:numId w:val="6"/>
        </w:numPr>
        <w:spacing w:after="240" w:line="300" w:lineRule="auto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val="pl-PL" w:eastAsia="en-US"/>
        </w:rPr>
        <w:t>Termin g</w:t>
      </w:r>
      <w:r w:rsidR="00226A07" w:rsidRPr="006B6804">
        <w:rPr>
          <w:rFonts w:ascii="Times New Roman" w:eastAsia="Calibri" w:hAnsi="Times New Roman"/>
          <w:lang w:val="pl-PL" w:eastAsia="en-US"/>
        </w:rPr>
        <w:t>warancj</w:t>
      </w:r>
      <w:r w:rsidRPr="006B6804">
        <w:rPr>
          <w:rFonts w:ascii="Times New Roman" w:eastAsia="Calibri" w:hAnsi="Times New Roman"/>
          <w:lang w:val="pl-PL" w:eastAsia="en-US"/>
        </w:rPr>
        <w:t>i</w:t>
      </w:r>
      <w:r w:rsidR="00226A07" w:rsidRPr="006B6804">
        <w:rPr>
          <w:rFonts w:ascii="Times New Roman" w:eastAsia="Calibri" w:hAnsi="Times New Roman"/>
          <w:lang w:val="pl-PL" w:eastAsia="en-US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551"/>
      </w:tblGrid>
      <w:tr w:rsidR="00415F50" w:rsidRPr="006B6804" w14:paraId="3F590E41" w14:textId="77777777" w:rsidTr="00415F50">
        <w:trPr>
          <w:trHeight w:val="952"/>
        </w:trPr>
        <w:tc>
          <w:tcPr>
            <w:tcW w:w="1838" w:type="dxa"/>
            <w:vMerge w:val="restart"/>
          </w:tcPr>
          <w:p w14:paraId="5BB12078" w14:textId="2E207DCE" w:rsidR="00415F50" w:rsidRPr="006B6804" w:rsidRDefault="00415F50" w:rsidP="00415F50">
            <w:pPr>
              <w:spacing w:before="48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eastAsia="en-US"/>
              </w:rPr>
              <w:t>Termin gwarancji</w:t>
            </w:r>
            <w:r w:rsidRPr="006B6804">
              <w:rPr>
                <w:rFonts w:ascii="Times New Roman" w:eastAsia="Calibri" w:hAnsi="Times New Roman"/>
                <w:b/>
                <w:bCs/>
                <w:lang w:eastAsia="en-US"/>
              </w:rPr>
              <w:t>*</w:t>
            </w:r>
          </w:p>
        </w:tc>
        <w:tc>
          <w:tcPr>
            <w:tcW w:w="2268" w:type="dxa"/>
          </w:tcPr>
          <w:p w14:paraId="353792CE" w14:textId="211B4486" w:rsidR="00415F50" w:rsidRPr="006B6804" w:rsidRDefault="00415F50" w:rsidP="00415F50">
            <w:pPr>
              <w:spacing w:before="24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eastAsia="en-US"/>
              </w:rPr>
              <w:t>60 miesięcy</w:t>
            </w:r>
          </w:p>
        </w:tc>
        <w:tc>
          <w:tcPr>
            <w:tcW w:w="2410" w:type="dxa"/>
          </w:tcPr>
          <w:p w14:paraId="3007C24D" w14:textId="41CA38F4" w:rsidR="00415F50" w:rsidRPr="006B6804" w:rsidRDefault="00415F50" w:rsidP="00415F50">
            <w:pPr>
              <w:spacing w:before="24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eastAsia="en-US"/>
              </w:rPr>
              <w:t>46 miesięcy</w:t>
            </w:r>
          </w:p>
        </w:tc>
        <w:tc>
          <w:tcPr>
            <w:tcW w:w="2551" w:type="dxa"/>
          </w:tcPr>
          <w:p w14:paraId="34B5D92B" w14:textId="0BF50CAB" w:rsidR="00415F50" w:rsidRPr="006B6804" w:rsidRDefault="00415F50" w:rsidP="00415F50">
            <w:pPr>
              <w:spacing w:before="240" w:after="240" w:line="300" w:lineRule="auto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eastAsia="en-US"/>
              </w:rPr>
              <w:t>24 miesiące</w:t>
            </w:r>
          </w:p>
        </w:tc>
      </w:tr>
      <w:tr w:rsidR="00415F50" w:rsidRPr="006B6804" w14:paraId="43D827FB" w14:textId="77777777" w:rsidTr="00415F50">
        <w:trPr>
          <w:trHeight w:val="951"/>
        </w:trPr>
        <w:tc>
          <w:tcPr>
            <w:tcW w:w="1838" w:type="dxa"/>
            <w:vMerge/>
          </w:tcPr>
          <w:p w14:paraId="56849FF7" w14:textId="77777777" w:rsidR="00415F50" w:rsidRPr="006B6804" w:rsidRDefault="00415F50" w:rsidP="00415F50">
            <w:pPr>
              <w:spacing w:after="240" w:line="30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68" w:type="dxa"/>
          </w:tcPr>
          <w:p w14:paraId="38F9A418" w14:textId="77777777" w:rsidR="00415F50" w:rsidRPr="006B6804" w:rsidRDefault="00415F50" w:rsidP="00415F50">
            <w:pPr>
              <w:spacing w:after="240" w:line="30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10" w:type="dxa"/>
          </w:tcPr>
          <w:p w14:paraId="5C18ECA2" w14:textId="77777777" w:rsidR="00415F50" w:rsidRPr="006B6804" w:rsidRDefault="00415F50" w:rsidP="00415F50">
            <w:pPr>
              <w:spacing w:after="240" w:line="30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1" w:type="dxa"/>
          </w:tcPr>
          <w:p w14:paraId="433ADA5E" w14:textId="77777777" w:rsidR="00415F50" w:rsidRPr="006B6804" w:rsidRDefault="00415F50" w:rsidP="00415F50">
            <w:pPr>
              <w:spacing w:after="240" w:line="30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5E3BC918" w14:textId="77777777" w:rsidR="00226A07" w:rsidRPr="006B6804" w:rsidRDefault="00226A07" w:rsidP="00226A07">
      <w:pPr>
        <w:spacing w:after="240" w:line="300" w:lineRule="auto"/>
        <w:rPr>
          <w:rFonts w:ascii="Times New Roman" w:eastAsia="Calibri" w:hAnsi="Times New Roman"/>
          <w:lang w:eastAsia="en-US"/>
        </w:rPr>
      </w:pPr>
    </w:p>
    <w:p w14:paraId="1FFB7ED5" w14:textId="293B7F61" w:rsidR="00961266" w:rsidRDefault="00961266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  <w:r w:rsidRPr="006B6804">
        <w:rPr>
          <w:rFonts w:ascii="Times New Roman" w:eastAsia="Calibri" w:hAnsi="Times New Roman"/>
          <w:lang w:eastAsia="en-US"/>
        </w:rPr>
        <w:t>Oświadczam, że złożona oferta jest ofertą ostateczną</w:t>
      </w:r>
      <w:r w:rsidR="006B6804">
        <w:rPr>
          <w:rFonts w:ascii="Times New Roman" w:eastAsia="Calibri" w:hAnsi="Times New Roman"/>
          <w:lang w:eastAsia="en-US"/>
        </w:rPr>
        <w:t>.</w:t>
      </w:r>
    </w:p>
    <w:p w14:paraId="46D7471D" w14:textId="4BD00DEF" w:rsidR="006B6804" w:rsidRDefault="006B6804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</w:p>
    <w:p w14:paraId="07B360F8" w14:textId="77777777" w:rsidR="006B6804" w:rsidRPr="006B6804" w:rsidRDefault="006B6804" w:rsidP="00961266">
      <w:pPr>
        <w:spacing w:after="240" w:line="300" w:lineRule="auto"/>
        <w:rPr>
          <w:rFonts w:ascii="Times New Roman" w:eastAsia="Calibri" w:hAnsi="Times New Roman"/>
          <w:lang w:eastAsia="en-US"/>
        </w:rPr>
      </w:pPr>
    </w:p>
    <w:p w14:paraId="0E3D7D5C" w14:textId="77777777" w:rsidR="00961266" w:rsidRPr="006B6804" w:rsidRDefault="00961266" w:rsidP="00961266">
      <w:pPr>
        <w:spacing w:after="240" w:line="300" w:lineRule="auto"/>
        <w:ind w:left="284"/>
        <w:contextualSpacing/>
        <w:rPr>
          <w:rFonts w:ascii="Times New Roman" w:eastAsia="Calibri" w:hAnsi="Times New Roman"/>
          <w:bCs/>
          <w:lang w:eastAsia="en-US"/>
        </w:rPr>
      </w:pPr>
    </w:p>
    <w:p w14:paraId="10528FB9" w14:textId="77777777" w:rsidR="006B6804" w:rsidRPr="00487E20" w:rsidRDefault="006B6804" w:rsidP="006B6804">
      <w:pPr>
        <w:pStyle w:val="Akapitzlist"/>
      </w:pPr>
    </w:p>
    <w:p w14:paraId="4A606DD8" w14:textId="77777777" w:rsidR="006B6804" w:rsidRPr="00961266" w:rsidRDefault="006B6804" w:rsidP="006B6804">
      <w:pPr>
        <w:contextualSpacing/>
        <w:rPr>
          <w:rFonts w:eastAsia="Calibri"/>
          <w:lang w:val="en-GB"/>
        </w:rPr>
      </w:pPr>
      <w:r w:rsidRPr="00961266">
        <w:rPr>
          <w:rFonts w:eastAsia="Calibri"/>
        </w:rPr>
        <w:t xml:space="preserve">                </w:t>
      </w:r>
      <w:r w:rsidRPr="00961266">
        <w:rPr>
          <w:rFonts w:eastAsia="Calibri"/>
          <w:lang w:val="en-GB"/>
        </w:rPr>
        <w:t xml:space="preserve">...............................,           ..............................,               ……………………………………..                             </w:t>
      </w:r>
    </w:p>
    <w:p w14:paraId="7062D5CD" w14:textId="77777777" w:rsidR="006B6804" w:rsidRPr="00961266" w:rsidRDefault="006B6804" w:rsidP="006B6804">
      <w:pPr>
        <w:contextualSpacing/>
        <w:rPr>
          <w:rFonts w:eastAsia="Calibri"/>
          <w:i/>
        </w:rPr>
      </w:pPr>
      <w:r w:rsidRPr="00961266">
        <w:rPr>
          <w:rFonts w:eastAsia="Calibri"/>
        </w:rPr>
        <w:t xml:space="preserve">                    </w:t>
      </w:r>
      <w:r w:rsidRPr="00415F50">
        <w:rPr>
          <w:rFonts w:ascii="Times New Roman" w:eastAsia="Calibri" w:hAnsi="Times New Roman"/>
        </w:rPr>
        <w:t>miejscowość</w:t>
      </w:r>
      <w:r w:rsidRPr="00961266">
        <w:rPr>
          <w:rFonts w:eastAsia="Calibri"/>
        </w:rPr>
        <w:t xml:space="preserve">                             </w:t>
      </w:r>
      <w:r w:rsidRPr="00415F50">
        <w:rPr>
          <w:rFonts w:ascii="Times New Roman" w:eastAsia="Calibri" w:hAnsi="Times New Roman"/>
        </w:rPr>
        <w:t>data</w:t>
      </w:r>
      <w:r w:rsidRPr="00961266">
        <w:rPr>
          <w:rFonts w:eastAsia="Calibri"/>
          <w:i/>
        </w:rPr>
        <w:tab/>
      </w:r>
      <w:r w:rsidRPr="00961266">
        <w:rPr>
          <w:rFonts w:eastAsia="Calibri"/>
          <w:iCs/>
        </w:rPr>
        <w:t xml:space="preserve">                                </w:t>
      </w:r>
      <w:r w:rsidRPr="00415F50">
        <w:rPr>
          <w:rFonts w:ascii="Times New Roman" w:eastAsia="Calibri" w:hAnsi="Times New Roman"/>
          <w:iCs/>
        </w:rPr>
        <w:t>podpis oferenta</w:t>
      </w:r>
      <w:r w:rsidRPr="00961266">
        <w:rPr>
          <w:rFonts w:eastAsia="Calibri"/>
          <w:i/>
        </w:rPr>
        <w:t xml:space="preserve"> </w:t>
      </w:r>
    </w:p>
    <w:p w14:paraId="67FEECF0" w14:textId="77777777" w:rsidR="00961266" w:rsidRPr="006B6804" w:rsidRDefault="00961266" w:rsidP="00961266">
      <w:pPr>
        <w:spacing w:after="240" w:line="300" w:lineRule="auto"/>
        <w:ind w:left="284"/>
        <w:contextualSpacing/>
        <w:rPr>
          <w:rFonts w:ascii="Times New Roman" w:eastAsia="Calibri" w:hAnsi="Times New Roman"/>
          <w:bCs/>
          <w:lang w:eastAsia="en-US"/>
        </w:rPr>
      </w:pPr>
    </w:p>
    <w:p w14:paraId="39D4AE12" w14:textId="77777777" w:rsidR="00961266" w:rsidRPr="006B6804" w:rsidRDefault="00961266" w:rsidP="00961266">
      <w:pPr>
        <w:spacing w:after="160" w:line="259" w:lineRule="auto"/>
        <w:ind w:left="720"/>
        <w:contextualSpacing/>
        <w:rPr>
          <w:rFonts w:ascii="Times New Roman" w:eastAsia="Calibri" w:hAnsi="Times New Roman"/>
          <w:lang w:eastAsia="en-US"/>
        </w:rPr>
      </w:pPr>
    </w:p>
    <w:p w14:paraId="2F26BE2F" w14:textId="77777777" w:rsidR="00961266" w:rsidRPr="006B6804" w:rsidRDefault="00961266" w:rsidP="00961266">
      <w:pPr>
        <w:spacing w:after="160" w:line="259" w:lineRule="auto"/>
        <w:ind w:left="720"/>
        <w:contextualSpacing/>
        <w:rPr>
          <w:rFonts w:ascii="Times New Roman" w:eastAsia="Calibri" w:hAnsi="Times New Roman"/>
          <w:lang w:eastAsia="en-US"/>
        </w:rPr>
      </w:pPr>
    </w:p>
    <w:p w14:paraId="130C4438" w14:textId="77777777" w:rsidR="00961266" w:rsidRPr="006B6804" w:rsidRDefault="00961266" w:rsidP="00961266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6B6804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* wstawić  „X” w odpowiednią rubrykę odpowiadająca oferowanemu terminowi realizacji zamówienia. </w:t>
      </w:r>
    </w:p>
    <w:p w14:paraId="6962D68A" w14:textId="7BA7F626" w:rsidR="001775BF" w:rsidRDefault="001775BF" w:rsidP="00961266">
      <w:pPr>
        <w:spacing w:line="276" w:lineRule="auto"/>
      </w:pP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1B54" w14:textId="77777777" w:rsidR="00FF168A" w:rsidRDefault="00FF168A">
      <w:r>
        <w:separator/>
      </w:r>
    </w:p>
  </w:endnote>
  <w:endnote w:type="continuationSeparator" w:id="0">
    <w:p w14:paraId="2F23CACD" w14:textId="77777777" w:rsidR="00FF168A" w:rsidRDefault="00FF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12EC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C369957" w14:textId="77777777" w:rsidR="00730CA3" w:rsidRDefault="00FF1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101" w14:textId="77777777" w:rsidR="00730CA3" w:rsidRPr="00060E1D" w:rsidRDefault="00FF168A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7482" w14:textId="77777777" w:rsidR="00FF168A" w:rsidRDefault="00FF168A">
      <w:r>
        <w:separator/>
      </w:r>
    </w:p>
  </w:footnote>
  <w:footnote w:type="continuationSeparator" w:id="0">
    <w:p w14:paraId="59632D9A" w14:textId="77777777" w:rsidR="00FF168A" w:rsidRDefault="00FF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12F46005" w14:textId="77777777" w:rsidTr="003102A6">
      <w:tc>
        <w:tcPr>
          <w:tcW w:w="2660" w:type="dxa"/>
          <w:shd w:val="clear" w:color="auto" w:fill="auto"/>
          <w:vAlign w:val="center"/>
        </w:tcPr>
        <w:p w14:paraId="2F135017" w14:textId="77777777" w:rsidR="00730CA3" w:rsidRPr="00EB41BA" w:rsidRDefault="00FF168A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4414553E" w14:textId="77777777" w:rsidR="00730CA3" w:rsidRPr="00FB61F4" w:rsidRDefault="00FF168A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B78E" w14:textId="77777777" w:rsidR="00730CA3" w:rsidRPr="009842C8" w:rsidRDefault="00FF168A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30317"/>
    <w:rsid w:val="000565B8"/>
    <w:rsid w:val="000623F6"/>
    <w:rsid w:val="00066DA9"/>
    <w:rsid w:val="000C0D72"/>
    <w:rsid w:val="000F48D3"/>
    <w:rsid w:val="00137056"/>
    <w:rsid w:val="00143EC8"/>
    <w:rsid w:val="001646FD"/>
    <w:rsid w:val="001775BF"/>
    <w:rsid w:val="00226A07"/>
    <w:rsid w:val="00281BA2"/>
    <w:rsid w:val="002B481C"/>
    <w:rsid w:val="002C0425"/>
    <w:rsid w:val="002E502C"/>
    <w:rsid w:val="003268A5"/>
    <w:rsid w:val="00393062"/>
    <w:rsid w:val="003973FC"/>
    <w:rsid w:val="003E107E"/>
    <w:rsid w:val="00415F50"/>
    <w:rsid w:val="00421DF7"/>
    <w:rsid w:val="00461835"/>
    <w:rsid w:val="004A5579"/>
    <w:rsid w:val="004D6A02"/>
    <w:rsid w:val="00552224"/>
    <w:rsid w:val="005A0B43"/>
    <w:rsid w:val="005C3CEE"/>
    <w:rsid w:val="005F033C"/>
    <w:rsid w:val="0064019A"/>
    <w:rsid w:val="00672ACF"/>
    <w:rsid w:val="006A39BE"/>
    <w:rsid w:val="006B6804"/>
    <w:rsid w:val="006C7155"/>
    <w:rsid w:val="006F3CD8"/>
    <w:rsid w:val="00800484"/>
    <w:rsid w:val="0080150A"/>
    <w:rsid w:val="008025B2"/>
    <w:rsid w:val="008473D0"/>
    <w:rsid w:val="00943188"/>
    <w:rsid w:val="00951DB0"/>
    <w:rsid w:val="00961266"/>
    <w:rsid w:val="009B04FA"/>
    <w:rsid w:val="00A22F7B"/>
    <w:rsid w:val="00A31B84"/>
    <w:rsid w:val="00AD3447"/>
    <w:rsid w:val="00B80311"/>
    <w:rsid w:val="00BC392B"/>
    <w:rsid w:val="00C747AC"/>
    <w:rsid w:val="00C9424D"/>
    <w:rsid w:val="00CA4944"/>
    <w:rsid w:val="00E12111"/>
    <w:rsid w:val="00E50F49"/>
    <w:rsid w:val="00E522BA"/>
    <w:rsid w:val="00F45872"/>
    <w:rsid w:val="00F76E69"/>
    <w:rsid w:val="00F8055C"/>
    <w:rsid w:val="00F93362"/>
    <w:rsid w:val="00FE138A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EA55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  <w:style w:type="table" w:customStyle="1" w:styleId="Tabela-Siatka1">
    <w:name w:val="Tabela - Siatka1"/>
    <w:basedOn w:val="Standardowy"/>
    <w:next w:val="Tabela-Siatka"/>
    <w:uiPriority w:val="39"/>
    <w:rsid w:val="0096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05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5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55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55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Sawicki Krzysztof</cp:lastModifiedBy>
  <cp:revision>16</cp:revision>
  <cp:lastPrinted>2021-03-18T07:47:00Z</cp:lastPrinted>
  <dcterms:created xsi:type="dcterms:W3CDTF">2024-09-17T09:19:00Z</dcterms:created>
  <dcterms:modified xsi:type="dcterms:W3CDTF">2025-03-06T12:47:00Z</dcterms:modified>
</cp:coreProperties>
</file>