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59CE" w14:textId="77777777" w:rsidR="00B15C09" w:rsidRDefault="00F30A3E" w:rsidP="002C5564">
      <w:pPr>
        <w:jc w:val="right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Załącznik</w:t>
      </w:r>
      <w:r w:rsidR="002C5564" w:rsidRPr="002C5564">
        <w:rPr>
          <w:rFonts w:ascii="Garamond" w:hAnsi="Garamond"/>
          <w:lang w:val="pl-PL"/>
        </w:rPr>
        <w:t xml:space="preserve"> </w:t>
      </w:r>
      <w:r w:rsidR="00AE4DD4">
        <w:rPr>
          <w:rFonts w:ascii="Garamond" w:hAnsi="Garamond"/>
          <w:lang w:val="pl-PL"/>
        </w:rPr>
        <w:t>nr 3</w:t>
      </w:r>
      <w:r w:rsidR="00B15C09">
        <w:rPr>
          <w:rFonts w:ascii="Garamond" w:hAnsi="Garamond"/>
          <w:lang w:val="pl-PL"/>
        </w:rPr>
        <w:t xml:space="preserve"> </w:t>
      </w:r>
      <w:r w:rsidR="002C5564" w:rsidRPr="002C5564">
        <w:rPr>
          <w:rFonts w:ascii="Garamond" w:hAnsi="Garamond"/>
          <w:lang w:val="pl-PL"/>
        </w:rPr>
        <w:t xml:space="preserve">do </w:t>
      </w:r>
      <w:r w:rsidR="00B15C09">
        <w:rPr>
          <w:rFonts w:ascii="Garamond" w:hAnsi="Garamond"/>
          <w:lang w:val="pl-PL"/>
        </w:rPr>
        <w:t xml:space="preserve">Ogłoszenia </w:t>
      </w:r>
    </w:p>
    <w:p w14:paraId="51232DF8" w14:textId="36D61F77" w:rsidR="002C5564" w:rsidRPr="002C5564" w:rsidRDefault="00FD6C5F" w:rsidP="00B15C09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ZOA.234.5.2026.DB</w:t>
      </w:r>
    </w:p>
    <w:p w14:paraId="4DA75FC8" w14:textId="77777777" w:rsidR="002C5564" w:rsidRDefault="002C5564" w:rsidP="002C5564">
      <w:pPr>
        <w:rPr>
          <w:rFonts w:ascii="Garamond" w:hAnsi="Garamond"/>
          <w:lang w:val="pl-PL"/>
        </w:rPr>
      </w:pPr>
    </w:p>
    <w:p w14:paraId="29124995" w14:textId="77777777" w:rsidR="002C5564" w:rsidRDefault="002C5564" w:rsidP="002C5564">
      <w:pPr>
        <w:rPr>
          <w:rFonts w:ascii="Garamond" w:hAnsi="Garamond"/>
          <w:lang w:val="pl-PL"/>
        </w:rPr>
      </w:pPr>
    </w:p>
    <w:p w14:paraId="3D9DAF5F" w14:textId="77777777" w:rsidR="002C5564" w:rsidRPr="002C5564" w:rsidRDefault="002C5564" w:rsidP="002C5564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……………………………………</w:t>
      </w:r>
    </w:p>
    <w:p w14:paraId="655DABF9" w14:textId="77777777" w:rsidR="002C5564" w:rsidRDefault="002C5564" w:rsidP="002C5564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(pieczęć jednostki składającej wniosek)</w:t>
      </w:r>
    </w:p>
    <w:p w14:paraId="559B4ED7" w14:textId="77777777" w:rsidR="002C5564" w:rsidRPr="002C5564" w:rsidRDefault="002C5564" w:rsidP="002C5564">
      <w:pPr>
        <w:rPr>
          <w:rFonts w:ascii="Garamond" w:hAnsi="Garamond"/>
          <w:lang w:val="pl-PL"/>
        </w:rPr>
      </w:pPr>
    </w:p>
    <w:p w14:paraId="422C70B6" w14:textId="77777777" w:rsidR="00F30A3E" w:rsidRPr="00B15C09" w:rsidRDefault="002C5564" w:rsidP="00B15C09">
      <w:pPr>
        <w:jc w:val="center"/>
        <w:rPr>
          <w:rFonts w:ascii="Garamond" w:hAnsi="Garamond"/>
          <w:b/>
          <w:sz w:val="24"/>
          <w:szCs w:val="24"/>
          <w:lang w:val="pl-PL"/>
        </w:rPr>
      </w:pPr>
      <w:r w:rsidRPr="00172566">
        <w:rPr>
          <w:rFonts w:ascii="Garamond" w:hAnsi="Garamond"/>
          <w:b/>
          <w:sz w:val="24"/>
          <w:szCs w:val="24"/>
          <w:lang w:val="pl-PL"/>
        </w:rPr>
        <w:t>Wniosek o nieodpłatne przekazanie</w:t>
      </w:r>
      <w:r>
        <w:rPr>
          <w:rFonts w:ascii="Garamond" w:hAnsi="Garamond"/>
          <w:lang w:val="pl-PL"/>
        </w:rPr>
        <w:br/>
      </w:r>
    </w:p>
    <w:p w14:paraId="3DECD175" w14:textId="4A39644D" w:rsidR="00EB0AED" w:rsidRDefault="00EB0AED" w:rsidP="00EB0AED">
      <w:pPr>
        <w:spacing w:after="240"/>
        <w:jc w:val="both"/>
        <w:rPr>
          <w:rFonts w:ascii="Garamond" w:hAnsi="Garamond" w:cs="Arial Narrow"/>
          <w:lang w:val="pl-PL"/>
        </w:rPr>
      </w:pPr>
      <w:r w:rsidRPr="00EB0AED">
        <w:rPr>
          <w:rFonts w:ascii="Garamond" w:hAnsi="Garamond"/>
          <w:lang w:val="pl-PL"/>
        </w:rPr>
        <w:t>W nawiązaniu do Ogłoszenia o zbędnych/zużytych składnikach majątku ruchomego Regionalnej Dyrekcji Ochrony Środowiska w</w:t>
      </w:r>
      <w:r w:rsidR="00CC70E2">
        <w:rPr>
          <w:rFonts w:ascii="Garamond" w:hAnsi="Garamond"/>
          <w:lang w:val="pl-PL"/>
        </w:rPr>
        <w:t xml:space="preserve"> Kielcach z dnia </w:t>
      </w:r>
      <w:r w:rsidR="002A74D7">
        <w:rPr>
          <w:rFonts w:ascii="Garamond" w:hAnsi="Garamond"/>
          <w:lang w:val="pl-PL"/>
        </w:rPr>
        <w:t xml:space="preserve">   </w:t>
      </w:r>
      <w:r w:rsidR="00343208">
        <w:rPr>
          <w:rFonts w:ascii="Garamond" w:hAnsi="Garamond"/>
          <w:lang w:val="pl-PL"/>
        </w:rPr>
        <w:t xml:space="preserve">          </w:t>
      </w:r>
      <w:r w:rsidR="00444441" w:rsidRPr="00F25635">
        <w:rPr>
          <w:rFonts w:ascii="Garamond" w:hAnsi="Garamond"/>
          <w:lang w:val="pl-PL"/>
        </w:rPr>
        <w:t>.</w:t>
      </w:r>
      <w:r w:rsidR="00992C29">
        <w:rPr>
          <w:rFonts w:ascii="Garamond" w:hAnsi="Garamond"/>
          <w:lang w:val="pl-PL"/>
        </w:rPr>
        <w:t>202</w:t>
      </w:r>
      <w:r w:rsidR="00343208">
        <w:rPr>
          <w:rFonts w:ascii="Garamond" w:hAnsi="Garamond"/>
          <w:lang w:val="pl-PL"/>
        </w:rPr>
        <w:t>6</w:t>
      </w:r>
      <w:r w:rsidRPr="00F25635">
        <w:rPr>
          <w:rFonts w:ascii="Garamond" w:hAnsi="Garamond"/>
          <w:lang w:val="pl-PL"/>
        </w:rPr>
        <w:t xml:space="preserve"> r.  </w:t>
      </w:r>
      <w:r w:rsidRPr="00EB0AED">
        <w:rPr>
          <w:rFonts w:ascii="Garamond" w:hAnsi="Garamond"/>
          <w:lang w:val="pl-PL"/>
        </w:rPr>
        <w:t>oraz stosownie do zapisów §</w:t>
      </w:r>
      <w:r w:rsidR="0049281D">
        <w:rPr>
          <w:rFonts w:ascii="Garamond" w:hAnsi="Garamond"/>
          <w:lang w:val="pl-PL"/>
        </w:rPr>
        <w:t xml:space="preserve"> </w:t>
      </w:r>
      <w:r w:rsidRPr="00EB0AED">
        <w:rPr>
          <w:rFonts w:ascii="Garamond" w:hAnsi="Garamond"/>
          <w:lang w:val="pl-PL"/>
        </w:rPr>
        <w:t>38 </w:t>
      </w:r>
      <w:r w:rsidRPr="00EB0AED">
        <w:rPr>
          <w:rFonts w:ascii="Garamond" w:hAnsi="Garamond" w:cs="Arial Narrow"/>
          <w:lang w:val="pl-PL"/>
        </w:rPr>
        <w:t>R</w:t>
      </w:r>
      <w:r w:rsidRPr="00EB0AED">
        <w:rPr>
          <w:rFonts w:ascii="Garamond" w:hAnsi="Garamond" w:cs="Arial Narrow"/>
          <w:i/>
          <w:lang w:val="pl-PL"/>
        </w:rPr>
        <w:t xml:space="preserve">ozporządzenia Rady Ministrów z dnia 21 października 2019 r. w sprawie szczegółowego sposobu gospodarowania składnikami rzeczowymi majątku ruchomego Skarbu Państwa </w:t>
      </w:r>
      <w:r w:rsidR="0049281D" w:rsidRPr="0049281D">
        <w:rPr>
          <w:rFonts w:ascii="Garamond" w:hAnsi="Garamond" w:cs="Arial Narrow"/>
          <w:i/>
          <w:lang w:val="pl-PL"/>
        </w:rPr>
        <w:t>(</w:t>
      </w:r>
      <w:r w:rsidR="00343208" w:rsidRPr="00343208">
        <w:rPr>
          <w:rFonts w:ascii="Garamond" w:hAnsi="Garamond" w:cs="Arial Narrow"/>
          <w:i/>
          <w:lang w:val="pl-PL"/>
        </w:rPr>
        <w:t>Dz.U.2025.228 t.j.</w:t>
      </w:r>
      <w:r w:rsidR="0049281D" w:rsidRPr="0049281D">
        <w:rPr>
          <w:rFonts w:ascii="Garamond" w:hAnsi="Garamond" w:cs="Arial Narrow"/>
          <w:i/>
          <w:lang w:val="pl-PL"/>
        </w:rPr>
        <w:t>)</w:t>
      </w:r>
      <w:r w:rsidR="0049281D">
        <w:rPr>
          <w:rFonts w:ascii="Garamond" w:hAnsi="Garamond" w:cs="Arial Narrow"/>
          <w:i/>
          <w:lang w:val="pl-PL"/>
        </w:rPr>
        <w:t xml:space="preserve"> </w:t>
      </w:r>
      <w:r>
        <w:rPr>
          <w:rFonts w:ascii="Garamond" w:hAnsi="Garamond" w:cs="Arial Narrow"/>
          <w:lang w:val="pl-PL"/>
        </w:rPr>
        <w:t xml:space="preserve">wnioskuję o </w:t>
      </w:r>
      <w:r w:rsidR="0096329C" w:rsidRPr="0096329C">
        <w:rPr>
          <w:rFonts w:ascii="Garamond" w:hAnsi="Garamond" w:cs="Arial Narrow"/>
          <w:lang w:val="pl-PL"/>
        </w:rPr>
        <w:t xml:space="preserve">nieodpłatne </w:t>
      </w:r>
      <w:r>
        <w:rPr>
          <w:rFonts w:ascii="Garamond" w:hAnsi="Garamond" w:cs="Arial Narrow"/>
          <w:lang w:val="pl-PL"/>
        </w:rPr>
        <w:t>przekazanie</w:t>
      </w:r>
      <w:r w:rsidR="0096329C">
        <w:rPr>
          <w:rFonts w:ascii="Garamond" w:hAnsi="Garamond" w:cs="Arial Narrow"/>
          <w:lang w:val="pl-PL"/>
        </w:rPr>
        <w:t xml:space="preserve"> na czas nieoznaczony: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96329C" w:rsidRPr="00B15C09" w14:paraId="6C067C18" w14:textId="77777777" w:rsidTr="00493E92">
        <w:trPr>
          <w:trHeight w:val="239"/>
          <w:jc w:val="center"/>
        </w:trPr>
        <w:tc>
          <w:tcPr>
            <w:tcW w:w="522" w:type="dxa"/>
            <w:vAlign w:val="center"/>
          </w:tcPr>
          <w:p w14:paraId="412C3917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Lp.</w:t>
            </w:r>
          </w:p>
        </w:tc>
        <w:tc>
          <w:tcPr>
            <w:tcW w:w="2694" w:type="dxa"/>
            <w:vAlign w:val="center"/>
          </w:tcPr>
          <w:p w14:paraId="5896FB0D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3329F771" w14:textId="77777777" w:rsidR="0096329C" w:rsidRPr="00B15C09" w:rsidRDefault="0096329C" w:rsidP="00AE412A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 xml:space="preserve">Nazwa </w:t>
            </w:r>
            <w:r w:rsidR="00AE412A">
              <w:rPr>
                <w:rFonts w:ascii="Garamond" w:hAnsi="Garamond"/>
                <w:lang w:val="pl-PL"/>
              </w:rPr>
              <w:t>składnika</w:t>
            </w:r>
          </w:p>
        </w:tc>
      </w:tr>
      <w:tr w:rsidR="0096329C" w:rsidRPr="00B15C09" w14:paraId="6A6C0D3E" w14:textId="77777777" w:rsidTr="00493E92">
        <w:trPr>
          <w:jc w:val="center"/>
        </w:trPr>
        <w:tc>
          <w:tcPr>
            <w:tcW w:w="522" w:type="dxa"/>
            <w:vAlign w:val="center"/>
          </w:tcPr>
          <w:p w14:paraId="4FD3A0F3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A6A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19B6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</w:tr>
      <w:tr w:rsidR="0096329C" w:rsidRPr="00B15C09" w14:paraId="641C3C26" w14:textId="77777777" w:rsidTr="00493E92">
        <w:trPr>
          <w:jc w:val="center"/>
        </w:trPr>
        <w:tc>
          <w:tcPr>
            <w:tcW w:w="522" w:type="dxa"/>
            <w:vAlign w:val="center"/>
          </w:tcPr>
          <w:p w14:paraId="4E44F138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C830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A0EB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</w:tr>
      <w:tr w:rsidR="0096329C" w:rsidRPr="00B15C09" w14:paraId="4CA009A8" w14:textId="77777777" w:rsidTr="00493E92">
        <w:trPr>
          <w:jc w:val="center"/>
        </w:trPr>
        <w:tc>
          <w:tcPr>
            <w:tcW w:w="522" w:type="dxa"/>
            <w:vAlign w:val="center"/>
          </w:tcPr>
          <w:p w14:paraId="2A3C6369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24F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F42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</w:tr>
    </w:tbl>
    <w:p w14:paraId="329F5457" w14:textId="77777777" w:rsidR="00B15C09" w:rsidRPr="002C5564" w:rsidRDefault="00B15C09" w:rsidP="00EB0AED">
      <w:pPr>
        <w:rPr>
          <w:rFonts w:ascii="Garamond" w:hAnsi="Garamond"/>
          <w:lang w:val="pl-PL"/>
        </w:rPr>
      </w:pPr>
    </w:p>
    <w:p w14:paraId="25734D12" w14:textId="77777777" w:rsidR="002C5564" w:rsidRPr="002C5564" w:rsidRDefault="002C5564" w:rsidP="002C5564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1. Nazwa, s</w:t>
      </w:r>
      <w:r w:rsidR="00F30A3E">
        <w:rPr>
          <w:rFonts w:ascii="Garamond" w:hAnsi="Garamond"/>
          <w:lang w:val="pl-PL"/>
        </w:rPr>
        <w:t>iedziba, adres,</w:t>
      </w:r>
      <w:r w:rsidR="00F30A3E" w:rsidRPr="00F30A3E">
        <w:rPr>
          <w:lang w:val="pl-PL"/>
        </w:rPr>
        <w:t xml:space="preserve"> </w:t>
      </w:r>
      <w:r w:rsidR="00F30A3E" w:rsidRPr="00F30A3E">
        <w:rPr>
          <w:rFonts w:ascii="Garamond" w:hAnsi="Garamond"/>
          <w:lang w:val="pl-PL"/>
        </w:rPr>
        <w:t>e-mil oraz telefon kontaktowy</w:t>
      </w:r>
      <w:r w:rsidR="00F30A3E">
        <w:rPr>
          <w:rFonts w:ascii="Garamond" w:hAnsi="Garamond"/>
          <w:lang w:val="pl-PL"/>
        </w:rPr>
        <w:t xml:space="preserve"> zainteresowanej</w:t>
      </w:r>
      <w:r w:rsidR="00F30A3E" w:rsidRPr="00F30A3E">
        <w:rPr>
          <w:lang w:val="pl-PL"/>
        </w:rPr>
        <w:t xml:space="preserve"> </w:t>
      </w:r>
      <w:r w:rsidR="00F30A3E" w:rsidRPr="00F30A3E">
        <w:rPr>
          <w:rFonts w:ascii="Garamond" w:hAnsi="Garamond"/>
          <w:lang w:val="pl-PL"/>
        </w:rPr>
        <w:t xml:space="preserve">jednostki sektora finansów publicznych </w:t>
      </w:r>
      <w:r w:rsidR="008000B9">
        <w:rPr>
          <w:rFonts w:ascii="Garamond" w:hAnsi="Garamond"/>
          <w:lang w:val="pl-PL"/>
        </w:rPr>
        <w:t>lub państwowej osoby prawnej, która nie jest jednostka sektora finansów publicznych</w:t>
      </w:r>
      <w:r w:rsidR="008000B9">
        <w:rPr>
          <w:rFonts w:ascii="Garamond" w:hAnsi="Garamond"/>
          <w:lang w:val="pl-PL"/>
        </w:rPr>
        <w:br/>
      </w:r>
      <w:r w:rsidR="0096329C">
        <w:rPr>
          <w:rFonts w:ascii="Garamond" w:hAnsi="Garamond"/>
          <w:lang w:val="pl-PL"/>
        </w:rPr>
        <w:t>o nieodpłatne przekazanie:</w:t>
      </w:r>
      <w:r w:rsidRPr="002C5564">
        <w:rPr>
          <w:rFonts w:ascii="Garamond" w:hAnsi="Garamond"/>
          <w:lang w:val="pl-PL"/>
        </w:rPr>
        <w:t xml:space="preserve"> </w:t>
      </w:r>
    </w:p>
    <w:p w14:paraId="53607F9C" w14:textId="77777777" w:rsidR="00172566" w:rsidRPr="002C5564" w:rsidRDefault="002C5564" w:rsidP="002C5564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C55DE" w14:textId="77777777" w:rsidR="002C5564" w:rsidRPr="002C5564" w:rsidRDefault="0096329C" w:rsidP="002C5564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2</w:t>
      </w:r>
      <w:r w:rsidR="002C5564" w:rsidRPr="002C5564">
        <w:rPr>
          <w:rFonts w:ascii="Garamond" w:hAnsi="Garamond"/>
          <w:lang w:val="pl-PL"/>
        </w:rPr>
        <w:t xml:space="preserve">. Uzasadnienie potrzeb </w:t>
      </w:r>
      <w:r>
        <w:rPr>
          <w:rFonts w:ascii="Garamond" w:hAnsi="Garamond"/>
          <w:lang w:val="pl-PL"/>
        </w:rPr>
        <w:t>(interes publiczny):</w:t>
      </w:r>
    </w:p>
    <w:p w14:paraId="4C470974" w14:textId="77777777" w:rsidR="002C5564" w:rsidRPr="00B15C09" w:rsidRDefault="002C5564" w:rsidP="00B15C09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27EE1" w14:textId="77777777" w:rsidR="002C5564" w:rsidRPr="002C5564" w:rsidRDefault="002C5564" w:rsidP="002C5564">
      <w:pPr>
        <w:jc w:val="center"/>
        <w:rPr>
          <w:rFonts w:ascii="Garamond" w:hAnsi="Garamond"/>
          <w:lang w:val="pl-PL"/>
        </w:rPr>
      </w:pPr>
      <w:r w:rsidRPr="002C5564">
        <w:rPr>
          <w:rFonts w:ascii="Garamond" w:hAnsi="Garamond"/>
          <w:b/>
          <w:lang w:val="pl-PL"/>
        </w:rPr>
        <w:t>Oświadczenie</w:t>
      </w:r>
    </w:p>
    <w:p w14:paraId="7E0A7279" w14:textId="77777777" w:rsidR="002C5564" w:rsidRDefault="002C5564" w:rsidP="00A760D8">
      <w:pPr>
        <w:jc w:val="center"/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Oświadczam, że składnik</w:t>
      </w:r>
      <w:r w:rsidR="00E778E8">
        <w:rPr>
          <w:rFonts w:ascii="Garamond" w:hAnsi="Garamond"/>
          <w:lang w:val="pl-PL"/>
        </w:rPr>
        <w:t>i rzeczowe majątku ruchomego zostaną odebrane</w:t>
      </w:r>
      <w:r w:rsidRPr="002C5564">
        <w:rPr>
          <w:rFonts w:ascii="Garamond" w:hAnsi="Garamond"/>
          <w:lang w:val="pl-PL"/>
        </w:rPr>
        <w:t xml:space="preserve"> w terminie i miejscu wskazanym w protokole zdawczo-odbiorczym. Zobowiązuję się do pokrycia kosztów o</w:t>
      </w:r>
      <w:r w:rsidR="00F30A3E">
        <w:rPr>
          <w:rFonts w:ascii="Garamond" w:hAnsi="Garamond"/>
          <w:lang w:val="pl-PL"/>
        </w:rPr>
        <w:t>dbioru składników</w:t>
      </w:r>
      <w:r>
        <w:rPr>
          <w:rFonts w:ascii="Garamond" w:hAnsi="Garamond"/>
          <w:lang w:val="pl-PL"/>
        </w:rPr>
        <w:t>.</w:t>
      </w:r>
    </w:p>
    <w:p w14:paraId="71D68C02" w14:textId="77777777" w:rsidR="002C5564" w:rsidRDefault="002C5564" w:rsidP="002C5564">
      <w:pPr>
        <w:rPr>
          <w:rFonts w:ascii="Garamond" w:hAnsi="Garamond"/>
          <w:lang w:val="pl-PL"/>
        </w:rPr>
      </w:pPr>
    </w:p>
    <w:p w14:paraId="4EC612E6" w14:textId="77777777" w:rsidR="002C5564" w:rsidRDefault="002C5564" w:rsidP="002C5564">
      <w:pPr>
        <w:rPr>
          <w:rFonts w:ascii="Garamond" w:hAnsi="Garamond"/>
          <w:lang w:val="pl-PL"/>
        </w:rPr>
      </w:pPr>
    </w:p>
    <w:p w14:paraId="1FCFEA3B" w14:textId="77777777" w:rsidR="00172566" w:rsidRPr="002C5564" w:rsidRDefault="00172566" w:rsidP="002C5564">
      <w:pPr>
        <w:rPr>
          <w:rFonts w:ascii="Garamond" w:hAnsi="Garamond"/>
          <w:lang w:val="pl-PL"/>
        </w:rPr>
      </w:pPr>
    </w:p>
    <w:p w14:paraId="0659A9C3" w14:textId="77777777" w:rsidR="002C5564" w:rsidRDefault="002C5564" w:rsidP="002C5564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          </w:t>
      </w:r>
      <w:r w:rsidRPr="002C5564">
        <w:rPr>
          <w:rFonts w:ascii="Garamond" w:hAnsi="Garamond"/>
          <w:lang w:val="pl-PL"/>
        </w:rPr>
        <w:t xml:space="preserve">……………………………… </w:t>
      </w:r>
      <w:r w:rsidRPr="002C5564">
        <w:rPr>
          <w:rFonts w:ascii="Garamond" w:hAnsi="Garamond"/>
          <w:lang w:val="pl-PL"/>
        </w:rPr>
        <w:tab/>
      </w:r>
      <w:r>
        <w:rPr>
          <w:rFonts w:ascii="Garamond" w:hAnsi="Garamond"/>
          <w:lang w:val="pl-PL"/>
        </w:rPr>
        <w:tab/>
        <w:t xml:space="preserve">                 </w:t>
      </w:r>
      <w:r>
        <w:rPr>
          <w:rFonts w:ascii="Garamond" w:hAnsi="Garamond"/>
          <w:lang w:val="pl-PL"/>
        </w:rPr>
        <w:tab/>
      </w:r>
      <w:r w:rsidRPr="002C5564">
        <w:rPr>
          <w:rFonts w:ascii="Garamond" w:hAnsi="Garamond"/>
          <w:lang w:val="pl-PL"/>
        </w:rPr>
        <w:t xml:space="preserve">……………………………… </w:t>
      </w:r>
    </w:p>
    <w:p w14:paraId="38D24687" w14:textId="77777777" w:rsidR="001F0DDF" w:rsidRPr="002C5564" w:rsidRDefault="002C5564" w:rsidP="002C5564">
      <w:pPr>
        <w:ind w:firstLine="708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      </w:t>
      </w:r>
      <w:r w:rsidRPr="002C5564">
        <w:rPr>
          <w:rFonts w:ascii="Garamond" w:hAnsi="Garamond"/>
          <w:lang w:val="pl-PL"/>
        </w:rPr>
        <w:t xml:space="preserve">(miejscowość i data) </w:t>
      </w:r>
      <w:r>
        <w:rPr>
          <w:rFonts w:ascii="Garamond" w:hAnsi="Garamond"/>
          <w:lang w:val="pl-PL"/>
        </w:rPr>
        <w:t xml:space="preserve">                                                 </w:t>
      </w:r>
      <w:r w:rsidRPr="002C5564">
        <w:rPr>
          <w:rFonts w:ascii="Garamond" w:hAnsi="Garamond"/>
          <w:lang w:val="pl-PL"/>
        </w:rPr>
        <w:t>(pieczęć i podpis kierownika jednostki)</w:t>
      </w:r>
    </w:p>
    <w:sectPr w:rsidR="001F0DDF" w:rsidRPr="002C5564" w:rsidSect="00B15C0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53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64"/>
    <w:rsid w:val="000D73CE"/>
    <w:rsid w:val="00172566"/>
    <w:rsid w:val="001F0DDF"/>
    <w:rsid w:val="002058BF"/>
    <w:rsid w:val="002648D4"/>
    <w:rsid w:val="002A74D7"/>
    <w:rsid w:val="002C5564"/>
    <w:rsid w:val="00343208"/>
    <w:rsid w:val="00422D7A"/>
    <w:rsid w:val="00444441"/>
    <w:rsid w:val="0049281D"/>
    <w:rsid w:val="00717B53"/>
    <w:rsid w:val="008000B9"/>
    <w:rsid w:val="0096329C"/>
    <w:rsid w:val="00992C29"/>
    <w:rsid w:val="00A760D8"/>
    <w:rsid w:val="00AE412A"/>
    <w:rsid w:val="00AE4DD4"/>
    <w:rsid w:val="00B15C09"/>
    <w:rsid w:val="00CC70E2"/>
    <w:rsid w:val="00DF3B7F"/>
    <w:rsid w:val="00E778E8"/>
    <w:rsid w:val="00E8341A"/>
    <w:rsid w:val="00EB0AED"/>
    <w:rsid w:val="00F25635"/>
    <w:rsid w:val="00F30A3E"/>
    <w:rsid w:val="00FD6C5F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FD0F"/>
  <w15:chartTrackingRefBased/>
  <w15:docId w15:val="{4D04372B-CF8D-44EF-8F13-5C11087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Dariusz</dc:creator>
  <cp:keywords/>
  <dc:description/>
  <cp:lastModifiedBy>Driusz Bartkiewicz</cp:lastModifiedBy>
  <cp:revision>11</cp:revision>
  <dcterms:created xsi:type="dcterms:W3CDTF">2022-12-16T12:11:00Z</dcterms:created>
  <dcterms:modified xsi:type="dcterms:W3CDTF">2026-05-04T08:20:00Z</dcterms:modified>
</cp:coreProperties>
</file>