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Pr="0063064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sz w:val="28"/>
          <w:szCs w:val="28"/>
          <w:lang w:eastAsia="en-GB"/>
        </w:rPr>
      </w:pPr>
      <w:r w:rsidRPr="0063064C">
        <w:rPr>
          <w:rFonts w:ascii="Arial" w:hAnsi="Arial" w:cs="Arial"/>
          <w:b/>
          <w:caps/>
          <w:sz w:val="28"/>
          <w:szCs w:val="28"/>
          <w:lang w:eastAsia="en-GB"/>
        </w:rPr>
        <w:t>Standardowy formularz jednolitego europejskiego dokumentu zamówienia</w:t>
      </w:r>
    </w:p>
    <w:p w14:paraId="56678EB9" w14:textId="77777777" w:rsidR="00D111BC" w:rsidRPr="0063064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63064C">
        <w:rPr>
          <w:rFonts w:ascii="Arial" w:hAnsi="Arial" w:cs="Arial"/>
          <w:b/>
          <w:sz w:val="28"/>
          <w:szCs w:val="28"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3A376333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</w:t>
      </w:r>
      <w:r w:rsidRPr="00096041">
        <w:rPr>
          <w:rFonts w:ascii="Arial" w:hAnsi="Arial" w:cs="Arial"/>
          <w:b/>
          <w:lang w:eastAsia="en-GB"/>
        </w:rPr>
        <w:t>S:</w:t>
      </w:r>
      <w:r w:rsidR="00096041" w:rsidRPr="00096041">
        <w:t xml:space="preserve"> </w:t>
      </w:r>
      <w:r w:rsidR="0044178E" w:rsidRPr="0044178E">
        <w:rPr>
          <w:rFonts w:ascii="Arial" w:hAnsi="Arial" w:cs="Arial"/>
          <w:b/>
          <w:sz w:val="28"/>
          <w:szCs w:val="28"/>
          <w:lang w:eastAsia="en-GB"/>
        </w:rPr>
        <w:t>2022/S 015-034458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0"/>
        <w:gridCol w:w="441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0FD6D8BC" w:rsidR="00D111BC" w:rsidRPr="00DD3936" w:rsidRDefault="00DD3936" w:rsidP="00DD393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DD3936">
              <w:rPr>
                <w:rFonts w:ascii="Arial" w:hAnsi="Arial" w:cs="Arial"/>
                <w:lang w:eastAsia="en-GB"/>
              </w:rPr>
              <w:t>Skarb Państwa - Państwowe Gospodarstwo Leśne Lasy Państwowe Nadleśnictwo Tomaszów</w:t>
            </w:r>
            <w:r>
              <w:rPr>
                <w:rFonts w:ascii="Arial" w:hAnsi="Arial" w:cs="Arial"/>
                <w:lang w:eastAsia="en-GB"/>
              </w:rPr>
              <w:t xml:space="preserve">, </w:t>
            </w:r>
            <w:r w:rsidRPr="00DD3936">
              <w:rPr>
                <w:rFonts w:ascii="Arial" w:hAnsi="Arial" w:cs="Arial"/>
                <w:lang w:eastAsia="en-GB"/>
              </w:rPr>
              <w:t>Pasieki, ul. Mickiewicza 1</w:t>
            </w:r>
            <w:r>
              <w:rPr>
                <w:rFonts w:ascii="Arial" w:hAnsi="Arial" w:cs="Arial"/>
                <w:lang w:eastAsia="en-GB"/>
              </w:rPr>
              <w:t xml:space="preserve">, </w:t>
            </w:r>
            <w:r w:rsidR="00654DEA">
              <w:rPr>
                <w:rFonts w:ascii="Arial" w:hAnsi="Arial" w:cs="Arial"/>
                <w:lang w:eastAsia="en-GB"/>
              </w:rPr>
              <w:t xml:space="preserve">                              </w:t>
            </w:r>
            <w:r w:rsidRPr="00DD3936">
              <w:rPr>
                <w:rFonts w:ascii="Arial" w:hAnsi="Arial" w:cs="Arial"/>
                <w:lang w:eastAsia="en-GB"/>
              </w:rPr>
              <w:t>22-600 Tomaszów Lubelski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26CED79" w:rsidR="00D111BC" w:rsidRPr="00B63834" w:rsidRDefault="00654DEA" w:rsidP="00B63834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 xml:space="preserve">Usługi - </w:t>
            </w:r>
            <w:r w:rsidR="00B63834" w:rsidRPr="00B63834">
              <w:rPr>
                <w:rFonts w:ascii="Arial" w:hAnsi="Arial" w:cs="Arial"/>
                <w:b/>
                <w:bCs/>
                <w:lang w:eastAsia="en-GB"/>
              </w:rPr>
              <w:t>„Wykonywanie usług z zakresu gospodarki leśnej na terenie Nadleśnictwa Tomaszów w roku 2022</w:t>
            </w:r>
            <w:r w:rsidR="00F72FA7">
              <w:rPr>
                <w:rFonts w:ascii="Arial" w:hAnsi="Arial" w:cs="Arial"/>
                <w:b/>
                <w:bCs/>
                <w:lang w:eastAsia="en-GB"/>
              </w:rPr>
              <w:t xml:space="preserve"> – I</w:t>
            </w:r>
            <w:r w:rsidR="0044178E">
              <w:rPr>
                <w:rFonts w:ascii="Arial" w:hAnsi="Arial" w:cs="Arial"/>
                <w:b/>
                <w:bCs/>
                <w:lang w:eastAsia="en-GB"/>
              </w:rPr>
              <w:t>I</w:t>
            </w:r>
            <w:r w:rsidR="00F72FA7">
              <w:rPr>
                <w:rFonts w:ascii="Arial" w:hAnsi="Arial" w:cs="Arial"/>
                <w:b/>
                <w:bCs/>
                <w:lang w:eastAsia="en-GB"/>
              </w:rPr>
              <w:t>I postępowanie</w:t>
            </w:r>
            <w:r w:rsidR="00B63834" w:rsidRPr="00B63834">
              <w:rPr>
                <w:rFonts w:ascii="Arial" w:hAnsi="Arial" w:cs="Arial"/>
                <w:b/>
                <w:bCs/>
                <w:lang w:eastAsia="en-GB"/>
              </w:rPr>
              <w:t>”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0DE2C974" w:rsidR="00D111BC" w:rsidRDefault="00DD393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Cambria" w:hAnsi="Cambria"/>
                <w:sz w:val="22"/>
                <w:szCs w:val="22"/>
              </w:rPr>
              <w:t>SA.270.1.202</w:t>
            </w:r>
            <w:r w:rsidR="00E23F73">
              <w:rPr>
                <w:rFonts w:ascii="Cambria" w:hAnsi="Cambria"/>
                <w:sz w:val="22"/>
                <w:szCs w:val="22"/>
              </w:rPr>
              <w:t>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sz w:val="28"/>
          <w:szCs w:val="28"/>
          <w:lang w:eastAsia="en-GB"/>
        </w:rPr>
        <w:t>Część II: Informacje dotyczące wykonawcy</w:t>
      </w:r>
    </w:p>
    <w:p w14:paraId="381779A7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pracy chronionej, „przedsiębiorstwem </w:t>
            </w:r>
            <w:r>
              <w:rPr>
                <w:rFonts w:ascii="Arial" w:hAnsi="Arial" w:cs="Arial"/>
                <w:lang w:eastAsia="en-GB"/>
              </w:rPr>
              <w:lastRenderedPageBreak/>
              <w:t>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</w:t>
            </w:r>
            <w:r>
              <w:rPr>
                <w:rFonts w:ascii="Arial" w:hAnsi="Arial" w:cs="Arial"/>
                <w:lang w:eastAsia="en-GB"/>
              </w:rPr>
              <w:lastRenderedPageBreak/>
              <w:t>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u w:val="single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sz w:val="28"/>
          <w:szCs w:val="28"/>
          <w:lang w:eastAsia="en-GB"/>
        </w:rPr>
        <w:lastRenderedPageBreak/>
        <w:t>Część III: Podstawy wykluczenia</w:t>
      </w:r>
    </w:p>
    <w:p w14:paraId="6A626C53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smallCaps/>
          <w:sz w:val="28"/>
          <w:szCs w:val="28"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w w:val="0"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w w:val="0"/>
          <w:sz w:val="28"/>
          <w:szCs w:val="28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 xml:space="preserve">o ile została w nim bezpośrednio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C: Podstawy związane z niewypłacalnością, konfliktem interesów lub wykroczeniami zawodowymi</w:t>
      </w:r>
      <w:r w:rsidRPr="00B63834">
        <w:rPr>
          <w:rFonts w:ascii="Arial" w:hAnsi="Arial" w:cs="Arial"/>
          <w:b/>
          <w:bCs/>
          <w:smallCaps/>
          <w:sz w:val="28"/>
          <w:szCs w:val="28"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e) jego aktywami zarządza likwidator lub sąd; </w:t>
            </w:r>
            <w:r>
              <w:rPr>
                <w:rFonts w:ascii="Arial" w:hAnsi="Arial" w:cs="Arial"/>
                <w:lang w:eastAsia="en-GB"/>
              </w:rPr>
              <w:lastRenderedPageBreak/>
              <w:t>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lastRenderedPageBreak/>
        <w:br w:type="page"/>
      </w:r>
    </w:p>
    <w:p w14:paraId="3F78DD02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sz w:val="28"/>
          <w:szCs w:val="28"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sym w:font="Symbol" w:char="F061"/>
      </w: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 xml:space="preserve">, które mogły zostać określone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 xml:space="preserve">urządzeń technicznych oraz środków w celu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Wykonawca dostarczy wymagane próbki, opisy lub fotografie produktów, które mają być </w:t>
            </w:r>
            <w:r>
              <w:rPr>
                <w:rFonts w:ascii="Arial" w:hAnsi="Arial" w:cs="Arial"/>
                <w:lang w:eastAsia="en-GB"/>
              </w:rPr>
              <w:lastRenderedPageBreak/>
              <w:t>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bCs/>
          <w:smallCaps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bCs/>
          <w:smallCaps/>
          <w:sz w:val="28"/>
          <w:szCs w:val="28"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 xml:space="preserve">systemów lub norm zarządzania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lastRenderedPageBreak/>
              <w:t>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lastRenderedPageBreak/>
        <w:br w:type="page"/>
      </w:r>
    </w:p>
    <w:p w14:paraId="0ADF089C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sz w:val="28"/>
          <w:szCs w:val="28"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Pr="00B63834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sz w:val="28"/>
          <w:szCs w:val="28"/>
          <w:lang w:eastAsia="en-GB"/>
        </w:rPr>
      </w:pPr>
      <w:r w:rsidRPr="00B63834">
        <w:rPr>
          <w:rFonts w:ascii="Arial" w:hAnsi="Arial" w:cs="Arial"/>
          <w:b/>
          <w:sz w:val="28"/>
          <w:szCs w:val="28"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055F53C5" w14:textId="3577B1F6" w:rsidR="00B63834" w:rsidRDefault="00D111BC">
      <w:pPr>
        <w:suppressAutoHyphens w:val="0"/>
        <w:spacing w:before="240"/>
        <w:jc w:val="both"/>
        <w:rPr>
          <w:rFonts w:ascii="Arial" w:hAnsi="Arial" w:cs="Arial"/>
          <w:b/>
          <w:bCs/>
          <w:lang w:eastAsia="en-GB"/>
        </w:rPr>
      </w:pPr>
      <w:r w:rsidRPr="00B63834">
        <w:rPr>
          <w:rFonts w:ascii="Arial" w:hAnsi="Arial" w:cs="Arial"/>
          <w:b/>
          <w:bCs/>
          <w:lang w:eastAsia="en-GB"/>
        </w:rPr>
        <w:t>Data</w:t>
      </w:r>
      <w:r w:rsidR="00B63834" w:rsidRPr="00B63834">
        <w:rPr>
          <w:rFonts w:ascii="Arial" w:hAnsi="Arial" w:cs="Arial"/>
          <w:b/>
          <w:bCs/>
          <w:lang w:eastAsia="en-GB"/>
        </w:rPr>
        <w:t xml:space="preserve"> [………………………………]</w:t>
      </w:r>
    </w:p>
    <w:p w14:paraId="4BF2F73E" w14:textId="77777777" w:rsidR="00883A95" w:rsidRPr="00B63834" w:rsidRDefault="00883A95">
      <w:pPr>
        <w:suppressAutoHyphens w:val="0"/>
        <w:spacing w:before="240"/>
        <w:jc w:val="both"/>
        <w:rPr>
          <w:rFonts w:ascii="Arial" w:hAnsi="Arial" w:cs="Arial"/>
          <w:b/>
          <w:bCs/>
          <w:lang w:eastAsia="en-GB"/>
        </w:rPr>
      </w:pPr>
    </w:p>
    <w:p w14:paraId="04B7F391" w14:textId="4303ED4D" w:rsidR="00B63834" w:rsidRDefault="00B63834">
      <w:pPr>
        <w:suppressAutoHyphens w:val="0"/>
        <w:spacing w:before="240"/>
        <w:jc w:val="both"/>
        <w:rPr>
          <w:rFonts w:ascii="Arial" w:hAnsi="Arial" w:cs="Arial"/>
          <w:b/>
          <w:bCs/>
          <w:lang w:eastAsia="en-GB"/>
        </w:rPr>
      </w:pPr>
      <w:r w:rsidRPr="00B63834">
        <w:rPr>
          <w:rFonts w:ascii="Arial" w:hAnsi="Arial" w:cs="Arial"/>
          <w:b/>
          <w:bCs/>
          <w:lang w:eastAsia="en-GB"/>
        </w:rPr>
        <w:t>M</w:t>
      </w:r>
      <w:r w:rsidR="00D111BC" w:rsidRPr="00B63834">
        <w:rPr>
          <w:rFonts w:ascii="Arial" w:hAnsi="Arial" w:cs="Arial"/>
          <w:b/>
          <w:bCs/>
          <w:lang w:eastAsia="en-GB"/>
        </w:rPr>
        <w:t>iejscowość</w:t>
      </w:r>
      <w:r w:rsidRPr="00B63834"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b/>
          <w:bCs/>
          <w:lang w:eastAsia="en-GB"/>
        </w:rPr>
        <w:t>[</w:t>
      </w:r>
      <w:r w:rsidRPr="00B63834">
        <w:rPr>
          <w:rFonts w:ascii="Arial" w:hAnsi="Arial" w:cs="Arial"/>
          <w:b/>
          <w:bCs/>
          <w:lang w:eastAsia="en-GB"/>
        </w:rPr>
        <w:t>……………………………….</w:t>
      </w:r>
      <w:r>
        <w:rPr>
          <w:rFonts w:ascii="Arial" w:hAnsi="Arial" w:cs="Arial"/>
          <w:b/>
          <w:bCs/>
          <w:lang w:eastAsia="en-GB"/>
        </w:rPr>
        <w:t>]</w:t>
      </w:r>
      <w:r w:rsidRPr="00B63834">
        <w:rPr>
          <w:rFonts w:ascii="Arial" w:hAnsi="Arial" w:cs="Arial"/>
          <w:b/>
          <w:bCs/>
          <w:lang w:eastAsia="en-GB"/>
        </w:rPr>
        <w:t xml:space="preserve"> </w:t>
      </w:r>
      <w:r w:rsidR="00D111BC" w:rsidRPr="00B63834">
        <w:rPr>
          <w:rFonts w:ascii="Arial" w:hAnsi="Arial" w:cs="Arial"/>
          <w:b/>
          <w:bCs/>
          <w:lang w:eastAsia="en-GB"/>
        </w:rPr>
        <w:t xml:space="preserve"> </w:t>
      </w:r>
    </w:p>
    <w:p w14:paraId="08B36C68" w14:textId="77777777" w:rsidR="00883A95" w:rsidRPr="00B63834" w:rsidRDefault="00883A95">
      <w:pPr>
        <w:suppressAutoHyphens w:val="0"/>
        <w:spacing w:before="240"/>
        <w:jc w:val="both"/>
        <w:rPr>
          <w:rFonts w:ascii="Arial" w:hAnsi="Arial" w:cs="Arial"/>
          <w:b/>
          <w:bCs/>
          <w:lang w:eastAsia="en-GB"/>
        </w:rPr>
      </w:pPr>
    </w:p>
    <w:p w14:paraId="620B32DB" w14:textId="08588F43" w:rsidR="00B63834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oraz – jeżeli jest to wymagane lub konieczne – </w:t>
      </w:r>
    </w:p>
    <w:p w14:paraId="487CA6B3" w14:textId="77777777" w:rsidR="00883A95" w:rsidRDefault="00883A95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</w:p>
    <w:p w14:paraId="35455D8E" w14:textId="6652858E" w:rsidR="00D111BC" w:rsidRDefault="00D111BC">
      <w:pPr>
        <w:suppressAutoHyphens w:val="0"/>
        <w:spacing w:before="240"/>
        <w:jc w:val="both"/>
        <w:rPr>
          <w:rFonts w:ascii="Arial" w:hAnsi="Arial" w:cs="Arial"/>
          <w:b/>
          <w:bCs/>
          <w:lang w:eastAsia="en-GB"/>
        </w:rPr>
      </w:pPr>
      <w:r w:rsidRPr="00B63834">
        <w:rPr>
          <w:rFonts w:ascii="Arial" w:hAnsi="Arial" w:cs="Arial"/>
          <w:b/>
          <w:bCs/>
          <w:lang w:eastAsia="en-GB"/>
        </w:rPr>
        <w:t>podpis(-y): [</w:t>
      </w:r>
      <w:r w:rsidR="00B63834" w:rsidRPr="00B63834">
        <w:rPr>
          <w:rFonts w:ascii="Arial" w:hAnsi="Arial" w:cs="Arial"/>
          <w:b/>
          <w:bCs/>
          <w:lang w:eastAsia="en-GB"/>
        </w:rPr>
        <w:t>……………………………….</w:t>
      </w:r>
      <w:r w:rsidRPr="00B63834">
        <w:rPr>
          <w:rFonts w:ascii="Arial" w:hAnsi="Arial" w:cs="Arial"/>
          <w:b/>
          <w:bCs/>
          <w:lang w:eastAsia="en-GB"/>
        </w:rPr>
        <w:t>]</w:t>
      </w:r>
    </w:p>
    <w:p w14:paraId="06DA8623" w14:textId="77777777" w:rsidR="00883A95" w:rsidRPr="00B63834" w:rsidRDefault="00883A95">
      <w:pPr>
        <w:suppressAutoHyphens w:val="0"/>
        <w:spacing w:before="240"/>
        <w:jc w:val="both"/>
        <w:rPr>
          <w:rFonts w:ascii="Arial" w:hAnsi="Arial" w:cs="Arial"/>
          <w:b/>
          <w:bCs/>
          <w:lang w:eastAsia="en-GB"/>
        </w:rPr>
      </w:pP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B9DD5" w14:textId="77777777" w:rsidR="00106F32" w:rsidRDefault="00106F32">
      <w:r>
        <w:separator/>
      </w:r>
    </w:p>
  </w:endnote>
  <w:endnote w:type="continuationSeparator" w:id="0">
    <w:p w14:paraId="7143BB33" w14:textId="77777777" w:rsidR="00106F32" w:rsidRDefault="0010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E5709" w14:textId="77777777" w:rsidR="00106F32" w:rsidRDefault="00106F32">
      <w:r>
        <w:separator/>
      </w:r>
    </w:p>
  </w:footnote>
  <w:footnote w:type="continuationSeparator" w:id="0">
    <w:p w14:paraId="048F5C6F" w14:textId="77777777" w:rsidR="00106F32" w:rsidRDefault="00106F32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04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06F32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37D5C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5AEB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78E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4A7C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64C"/>
    <w:rsid w:val="0063078D"/>
    <w:rsid w:val="00633D2F"/>
    <w:rsid w:val="0063483B"/>
    <w:rsid w:val="00643EBA"/>
    <w:rsid w:val="00644329"/>
    <w:rsid w:val="006544C9"/>
    <w:rsid w:val="00654DEA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3A95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665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6080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3834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759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4E08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9E0"/>
    <w:rsid w:val="00DC7B7D"/>
    <w:rsid w:val="00DD0092"/>
    <w:rsid w:val="00DD255C"/>
    <w:rsid w:val="00DD2583"/>
    <w:rsid w:val="00DD29F5"/>
    <w:rsid w:val="00DD3936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1788"/>
    <w:rsid w:val="00E137EF"/>
    <w:rsid w:val="00E13D34"/>
    <w:rsid w:val="00E13EAE"/>
    <w:rsid w:val="00E155CE"/>
    <w:rsid w:val="00E21968"/>
    <w:rsid w:val="00E23F73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2FA7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4531</Words>
  <Characters>27191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14</cp:revision>
  <cp:lastPrinted>2017-05-23T10:32:00Z</cp:lastPrinted>
  <dcterms:created xsi:type="dcterms:W3CDTF">2021-10-20T12:59:00Z</dcterms:created>
  <dcterms:modified xsi:type="dcterms:W3CDTF">2022-01-21T09:14:00Z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