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A046" w14:textId="4762C82D" w:rsidR="00CE4CEF" w:rsidRPr="00CE4CEF" w:rsidRDefault="00782F72" w:rsidP="00E7390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135C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CE4CEF">
        <w:rPr>
          <w:rFonts w:ascii="Arial" w:eastAsia="Times New Roman" w:hAnsi="Arial" w:cs="Arial"/>
          <w:sz w:val="21"/>
          <w:szCs w:val="21"/>
          <w:lang w:eastAsia="pl-PL"/>
        </w:rPr>
        <w:t xml:space="preserve">24.2025.AK.16                                                       </w:t>
      </w:r>
      <w:r w:rsidR="00CE4CEF" w:rsidRPr="00CE4CEF">
        <w:rPr>
          <w:rFonts w:ascii="Arial" w:eastAsia="Times New Roman" w:hAnsi="Arial" w:cs="Arial"/>
          <w:sz w:val="21"/>
          <w:szCs w:val="21"/>
          <w:lang w:eastAsia="pl-PL"/>
        </w:rPr>
        <w:t>Gdańsk, dnia</w:t>
      </w:r>
      <w:r w:rsidR="00CE4CE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5877EA">
        <w:rPr>
          <w:rFonts w:ascii="Arial" w:eastAsia="Times New Roman" w:hAnsi="Arial" w:cs="Arial"/>
          <w:sz w:val="21"/>
          <w:szCs w:val="21"/>
          <w:lang w:eastAsia="pl-PL"/>
        </w:rPr>
        <w:t>04</w:t>
      </w:r>
      <w:r w:rsidR="00CE4CEF">
        <w:rPr>
          <w:rFonts w:ascii="Arial" w:eastAsia="Times New Roman" w:hAnsi="Arial" w:cs="Arial"/>
          <w:sz w:val="21"/>
          <w:szCs w:val="21"/>
          <w:lang w:eastAsia="pl-PL"/>
        </w:rPr>
        <w:t xml:space="preserve"> lipca</w:t>
      </w:r>
      <w:r w:rsidR="00CE4CEF" w:rsidRPr="00CE4CEF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 w:rsidR="00CE4CEF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CE4CEF" w:rsidRPr="00CE4CEF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6A12E159" w14:textId="2F065D7F" w:rsidR="00782F72" w:rsidRPr="0049135C" w:rsidRDefault="00782F72" w:rsidP="00E7390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15C0F30" w14:textId="77777777" w:rsidR="00782F72" w:rsidRPr="0049135C" w:rsidRDefault="00782F72" w:rsidP="00E73906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73BF87F0" w14:textId="77777777" w:rsidR="00782F72" w:rsidRPr="0049135C" w:rsidRDefault="00782F72" w:rsidP="00E73906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49135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14:paraId="15CF0AC9" w14:textId="77777777" w:rsidR="00782F72" w:rsidRPr="0049135C" w:rsidRDefault="00782F72" w:rsidP="00E73906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42DD7997" w14:textId="2E8073D7" w:rsidR="00782F72" w:rsidRPr="0049135C" w:rsidRDefault="00782F72" w:rsidP="00E73906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oraz art. 113 § </w:t>
      </w:r>
      <w:r w:rsidR="00DD7BB5" w:rsidRPr="0049135C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 w związku z art. 104 ustawy z dnia 14 czerwca 1960 r. Kodeks postępowania administracyjnego 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>(</w:t>
      </w:r>
      <w:r w:rsidR="00CE4CEF" w:rsidRPr="00CE4CEF">
        <w:rPr>
          <w:rFonts w:ascii="Arial" w:eastAsia="Times New Roman" w:hAnsi="Arial" w:cs="Arial"/>
          <w:sz w:val="21"/>
          <w:szCs w:val="21"/>
          <w:lang w:eastAsia="pl-PL"/>
        </w:rPr>
        <w:t>Dz. U. z 2024 r., poz. 572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>),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 zwanej dalej K</w:t>
      </w:r>
      <w:r w:rsidR="00DD7BB5" w:rsidRPr="0049135C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>p</w:t>
      </w:r>
      <w:r w:rsidR="00DD7BB5" w:rsidRPr="0049135C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="00DD7BB5" w:rsidRPr="0049135C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, w związku z art. </w:t>
      </w:r>
      <w:r w:rsidR="00CE4CEF">
        <w:rPr>
          <w:rFonts w:ascii="Arial" w:eastAsia="Times New Roman" w:hAnsi="Arial" w:cs="Arial"/>
          <w:sz w:val="21"/>
          <w:szCs w:val="21"/>
          <w:lang w:eastAsia="pl-PL"/>
        </w:rPr>
        <w:t xml:space="preserve">74 ust. 3 oraz 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75 ust. </w:t>
      </w:r>
      <w:r w:rsidR="00CE4CEF">
        <w:rPr>
          <w:rFonts w:ascii="Arial" w:eastAsia="Times New Roman" w:hAnsi="Arial" w:cs="Arial"/>
          <w:sz w:val="21"/>
          <w:szCs w:val="21"/>
          <w:lang w:eastAsia="pl-PL"/>
        </w:rPr>
        <w:t>1 pkt. 1 lit. f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>ustawy z dnia 3 października 2008 r. o udostępnianiu informacji o</w:t>
      </w:r>
      <w:r w:rsidR="00DD7BB5" w:rsidRPr="00CE4CEF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>środowisku i jego ochronie, udziale społeczeństwa w ochronie środowiska oraz o ocenach oddziaływania na środowisko</w:t>
      </w:r>
      <w:r w:rsidRP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>(Dz. U. z</w:t>
      </w:r>
      <w:r w:rsidR="0049135C" w:rsidRPr="00CE4CEF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CE4CEF" w:rsidRPr="00CE4CEF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 xml:space="preserve"> r., poz. </w:t>
      </w:r>
      <w:r w:rsidR="00DD7BB5" w:rsidRPr="00CE4CEF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CE4CEF" w:rsidRPr="00CE4CEF">
        <w:rPr>
          <w:rFonts w:ascii="Arial" w:eastAsia="Times New Roman" w:hAnsi="Arial" w:cs="Arial"/>
          <w:sz w:val="21"/>
          <w:szCs w:val="21"/>
          <w:lang w:eastAsia="pl-PL"/>
        </w:rPr>
        <w:t>112</w:t>
      </w:r>
      <w:r w:rsidR="00DD7BB5" w:rsidRPr="00CE4CEF">
        <w:rPr>
          <w:rFonts w:ascii="Arial" w:eastAsia="Times New Roman" w:hAnsi="Arial" w:cs="Arial"/>
          <w:sz w:val="21"/>
          <w:szCs w:val="21"/>
          <w:lang w:eastAsia="pl-PL"/>
        </w:rPr>
        <w:t xml:space="preserve"> ze zm.)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49135C">
        <w:rPr>
          <w:rFonts w:ascii="Arial" w:hAnsi="Arial" w:cs="Arial"/>
          <w:sz w:val="21"/>
          <w:szCs w:val="21"/>
        </w:rPr>
        <w:t>niniejszym</w:t>
      </w:r>
      <w:r w:rsidRPr="0049135C">
        <w:rPr>
          <w:rFonts w:ascii="Arial" w:hAnsi="Arial" w:cs="Arial"/>
          <w:bCs/>
          <w:sz w:val="21"/>
          <w:szCs w:val="21"/>
        </w:rPr>
        <w:t xml:space="preserve"> zawiadamia, iż w postępowaniu prowadzonym </w:t>
      </w:r>
      <w:r w:rsidRPr="0049135C">
        <w:rPr>
          <w:rFonts w:ascii="Arial" w:hAnsi="Arial" w:cs="Arial"/>
          <w:sz w:val="21"/>
          <w:szCs w:val="21"/>
        </w:rPr>
        <w:t xml:space="preserve">na wniosek </w:t>
      </w:r>
      <w:r w:rsidR="00DD7BB5" w:rsidRPr="0049135C">
        <w:rPr>
          <w:rFonts w:ascii="Arial" w:eastAsia="Times New Roman" w:hAnsi="Arial" w:cs="Arial"/>
          <w:bCs/>
          <w:sz w:val="21"/>
          <w:szCs w:val="21"/>
          <w:lang w:eastAsia="ar-SA"/>
        </w:rPr>
        <w:t>Inwestor</w:t>
      </w:r>
      <w:r w:rsidR="00CE4CEF">
        <w:rPr>
          <w:rFonts w:ascii="Arial" w:eastAsia="Times New Roman" w:hAnsi="Arial" w:cs="Arial"/>
          <w:bCs/>
          <w:sz w:val="21"/>
          <w:szCs w:val="21"/>
          <w:lang w:eastAsia="ar-SA"/>
        </w:rPr>
        <w:t>a</w:t>
      </w:r>
      <w:r w:rsidR="00DD7BB5" w:rsidRPr="0049135C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: </w:t>
      </w:r>
      <w:r w:rsidR="00CE4CEF" w:rsidRPr="00CE4CEF">
        <w:rPr>
          <w:rFonts w:ascii="Arial" w:hAnsi="Arial" w:cs="Arial"/>
          <w:sz w:val="21"/>
          <w:szCs w:val="21"/>
        </w:rPr>
        <w:t xml:space="preserve">Operator Gazociągów Przesyłowych  GAZ SYSTEM S.A. z siedzibą w Warszawie, działającej przez pełnomocnika Panią Marię </w:t>
      </w:r>
      <w:proofErr w:type="spellStart"/>
      <w:r w:rsidR="00CE4CEF" w:rsidRPr="00CE4CEF">
        <w:rPr>
          <w:rFonts w:ascii="Arial" w:hAnsi="Arial" w:cs="Arial"/>
          <w:sz w:val="21"/>
          <w:szCs w:val="21"/>
        </w:rPr>
        <w:t>Mostowik</w:t>
      </w:r>
      <w:proofErr w:type="spellEnd"/>
      <w:r w:rsidR="00CE4CEF">
        <w:rPr>
          <w:rFonts w:ascii="Arial" w:hAnsi="Arial" w:cs="Arial"/>
          <w:sz w:val="21"/>
          <w:szCs w:val="21"/>
        </w:rPr>
        <w:t>,</w:t>
      </w:r>
      <w:r w:rsidR="00DD7BB5" w:rsidRPr="0049135C">
        <w:rPr>
          <w:rFonts w:ascii="Arial" w:hAnsi="Arial" w:cs="Arial"/>
          <w:sz w:val="21"/>
          <w:szCs w:val="21"/>
        </w:rPr>
        <w:t xml:space="preserve"> o</w:t>
      </w:r>
      <w:r w:rsidR="0049135C">
        <w:rPr>
          <w:rFonts w:ascii="Arial" w:hAnsi="Arial" w:cs="Arial"/>
          <w:sz w:val="21"/>
          <w:szCs w:val="21"/>
        </w:rPr>
        <w:t> </w:t>
      </w:r>
      <w:r w:rsidRPr="0049135C">
        <w:rPr>
          <w:rFonts w:ascii="Arial" w:hAnsi="Arial" w:cs="Arial"/>
          <w:sz w:val="21"/>
          <w:szCs w:val="21"/>
        </w:rPr>
        <w:t>wydani</w:t>
      </w:r>
      <w:r w:rsidR="00DD7BB5" w:rsidRPr="0049135C">
        <w:rPr>
          <w:rFonts w:ascii="Arial" w:hAnsi="Arial" w:cs="Arial"/>
          <w:sz w:val="21"/>
          <w:szCs w:val="21"/>
        </w:rPr>
        <w:t>e</w:t>
      </w:r>
      <w:r w:rsidRPr="0049135C">
        <w:rPr>
          <w:rFonts w:ascii="Arial" w:hAnsi="Arial" w:cs="Arial"/>
          <w:sz w:val="21"/>
          <w:szCs w:val="21"/>
        </w:rPr>
        <w:t xml:space="preserve"> decyzji o</w:t>
      </w:r>
      <w:r w:rsidR="0049135C" w:rsidRPr="0049135C">
        <w:rPr>
          <w:rFonts w:ascii="Arial" w:hAnsi="Arial" w:cs="Arial"/>
          <w:sz w:val="21"/>
          <w:szCs w:val="21"/>
        </w:rPr>
        <w:t xml:space="preserve"> </w:t>
      </w:r>
      <w:r w:rsidRPr="0049135C">
        <w:rPr>
          <w:rFonts w:ascii="Arial" w:hAnsi="Arial" w:cs="Arial"/>
          <w:sz w:val="21"/>
          <w:szCs w:val="21"/>
        </w:rPr>
        <w:t>środowiskowych uwarunkowaniach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 dla przedsięwzięcia pod nazwą:</w:t>
      </w:r>
    </w:p>
    <w:p w14:paraId="458E7504" w14:textId="77777777" w:rsidR="00782F72" w:rsidRPr="0049135C" w:rsidRDefault="00782F72" w:rsidP="00E7390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F99490B" w14:textId="2754C77A" w:rsidR="00DD7BB5" w:rsidRPr="00CE4CEF" w:rsidRDefault="00CE4CEF" w:rsidP="00E73906">
      <w:pPr>
        <w:spacing w:after="0"/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</w:pPr>
      <w:r w:rsidRPr="00CE4CE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„Likwidacja </w:t>
      </w:r>
      <w:proofErr w:type="spellStart"/>
      <w:r w:rsidRPr="00CE4CE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wypłycenia</w:t>
      </w:r>
      <w:proofErr w:type="spellEnd"/>
      <w:r w:rsidRPr="00CE4CE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odc. gazociągu DN250 Sopieszyno-Lębork na przekroczeniu rz. Gościcina w m. Dąbrówka”,</w:t>
      </w:r>
    </w:p>
    <w:p w14:paraId="0D98AE9E" w14:textId="5A4BBD24" w:rsidR="00782F72" w:rsidRPr="0049135C" w:rsidRDefault="00782F72" w:rsidP="00E73906">
      <w:pPr>
        <w:spacing w:after="0"/>
        <w:rPr>
          <w:rFonts w:ascii="Arial" w:hAnsi="Arial" w:cs="Arial"/>
          <w:sz w:val="21"/>
          <w:szCs w:val="21"/>
        </w:rPr>
      </w:pPr>
      <w:r w:rsidRPr="0049135C">
        <w:rPr>
          <w:rFonts w:ascii="Arial" w:hAnsi="Arial" w:cs="Arial"/>
          <w:sz w:val="21"/>
          <w:szCs w:val="21"/>
          <w:u w:val="single"/>
        </w:rPr>
        <w:t>został</w:t>
      </w:r>
      <w:r w:rsidR="0049135C">
        <w:rPr>
          <w:rFonts w:ascii="Arial" w:hAnsi="Arial" w:cs="Arial"/>
          <w:sz w:val="21"/>
          <w:szCs w:val="21"/>
          <w:u w:val="single"/>
        </w:rPr>
        <w:t>o</w:t>
      </w:r>
      <w:r w:rsidRPr="0049135C">
        <w:rPr>
          <w:rFonts w:ascii="Arial" w:hAnsi="Arial" w:cs="Arial"/>
          <w:sz w:val="21"/>
          <w:szCs w:val="21"/>
          <w:u w:val="single"/>
        </w:rPr>
        <w:t xml:space="preserve"> wydane postanowienie znak RDOŚ-Gd-WOO.420.</w:t>
      </w:r>
      <w:r w:rsidR="00CE4CEF">
        <w:rPr>
          <w:rFonts w:ascii="Arial" w:hAnsi="Arial" w:cs="Arial"/>
          <w:sz w:val="21"/>
          <w:szCs w:val="21"/>
          <w:u w:val="single"/>
        </w:rPr>
        <w:t>24.2025.AK.16</w:t>
      </w:r>
      <w:r w:rsidR="00DD7BB5" w:rsidRPr="0049135C">
        <w:rPr>
          <w:rFonts w:ascii="Arial" w:hAnsi="Arial" w:cs="Arial"/>
          <w:sz w:val="21"/>
          <w:szCs w:val="21"/>
          <w:u w:val="single"/>
        </w:rPr>
        <w:t>,</w:t>
      </w:r>
      <w:r w:rsidRPr="0049135C">
        <w:rPr>
          <w:rFonts w:ascii="Arial" w:hAnsi="Arial" w:cs="Arial"/>
          <w:sz w:val="21"/>
          <w:szCs w:val="21"/>
        </w:rPr>
        <w:t xml:space="preserve"> w którym Regionalny Dyrektor Ochrony środowiska</w:t>
      </w:r>
      <w:r w:rsidR="00DD7BB5" w:rsidRPr="0049135C">
        <w:rPr>
          <w:rFonts w:ascii="Arial" w:hAnsi="Arial" w:cs="Arial"/>
          <w:sz w:val="21"/>
          <w:szCs w:val="21"/>
        </w:rPr>
        <w:t xml:space="preserve"> w Gdańsku</w:t>
      </w:r>
      <w:r w:rsidR="0049135C">
        <w:rPr>
          <w:rFonts w:ascii="Arial" w:hAnsi="Arial" w:cs="Arial"/>
          <w:sz w:val="21"/>
          <w:szCs w:val="21"/>
        </w:rPr>
        <w:t xml:space="preserve"> </w:t>
      </w:r>
      <w:r w:rsidR="00DD7BB5" w:rsidRPr="0049135C">
        <w:rPr>
          <w:rFonts w:ascii="Arial" w:hAnsi="Arial" w:cs="Arial"/>
          <w:sz w:val="21"/>
          <w:szCs w:val="21"/>
          <w:lang w:val="pl"/>
        </w:rPr>
        <w:t xml:space="preserve">wyjaśnił wątpliwości </w:t>
      </w:r>
      <w:r w:rsidR="00CE4CEF">
        <w:rPr>
          <w:rFonts w:ascii="Arial" w:hAnsi="Arial" w:cs="Arial"/>
          <w:sz w:val="21"/>
          <w:szCs w:val="21"/>
          <w:lang w:val="pl"/>
        </w:rPr>
        <w:t>co do warunku pkt. 12,</w:t>
      </w:r>
      <w:r w:rsidR="00DD7BB5" w:rsidRPr="0049135C">
        <w:rPr>
          <w:rFonts w:ascii="Arial" w:hAnsi="Arial" w:cs="Arial"/>
          <w:sz w:val="21"/>
          <w:szCs w:val="21"/>
          <w:lang w:val="pl"/>
        </w:rPr>
        <w:t xml:space="preserve"> decyzji o środowiskowych uwarunkowaniach</w:t>
      </w:r>
      <w:r w:rsidRPr="0049135C">
        <w:rPr>
          <w:rFonts w:ascii="Arial" w:hAnsi="Arial" w:cs="Arial"/>
          <w:sz w:val="21"/>
          <w:szCs w:val="21"/>
          <w:lang w:val="de-DE"/>
        </w:rPr>
        <w:t>.</w:t>
      </w:r>
    </w:p>
    <w:p w14:paraId="356FA7CF" w14:textId="77777777" w:rsidR="00782F72" w:rsidRPr="00CE4CEF" w:rsidRDefault="00782F72" w:rsidP="00E73906">
      <w:pPr>
        <w:spacing w:after="0"/>
        <w:rPr>
          <w:rFonts w:ascii="Arial" w:hAnsi="Arial" w:cs="Arial"/>
          <w:sz w:val="16"/>
          <w:szCs w:val="16"/>
        </w:rPr>
      </w:pPr>
    </w:p>
    <w:p w14:paraId="09B1F05A" w14:textId="00306C9F" w:rsidR="0049135C" w:rsidRPr="0049135C" w:rsidRDefault="0049135C" w:rsidP="00E73906">
      <w:pPr>
        <w:spacing w:after="0"/>
        <w:rPr>
          <w:rFonts w:ascii="Arial" w:hAnsi="Arial" w:cs="Arial"/>
          <w:sz w:val="21"/>
          <w:szCs w:val="21"/>
        </w:rPr>
      </w:pPr>
      <w:r w:rsidRPr="0049135C">
        <w:rPr>
          <w:rFonts w:ascii="Arial" w:hAnsi="Arial" w:cs="Arial"/>
          <w:sz w:val="21"/>
          <w:szCs w:val="21"/>
        </w:rPr>
        <w:t>Jednocześnie zawiadamiam wszystkich zainteresowanych o możliwości zapoznania się z jego treścią w Wydziale Ocen Oddziaływania na Środowisko Regionalnej Dyrekcji Ochrony Środowiska w</w:t>
      </w:r>
      <w:r>
        <w:rPr>
          <w:rFonts w:ascii="Arial" w:hAnsi="Arial" w:cs="Arial"/>
          <w:sz w:val="21"/>
          <w:szCs w:val="21"/>
        </w:rPr>
        <w:t> </w:t>
      </w:r>
      <w:r w:rsidRPr="0049135C">
        <w:rPr>
          <w:rFonts w:ascii="Arial" w:hAnsi="Arial" w:cs="Arial"/>
          <w:sz w:val="21"/>
          <w:szCs w:val="21"/>
        </w:rPr>
        <w:t>Gdańsku, ul. Chmielna 54/57, pok. nr 10</w:t>
      </w:r>
      <w:r w:rsidR="00CE4CEF">
        <w:rPr>
          <w:rFonts w:ascii="Arial" w:hAnsi="Arial" w:cs="Arial"/>
          <w:sz w:val="21"/>
          <w:szCs w:val="21"/>
        </w:rPr>
        <w:t>4</w:t>
      </w:r>
      <w:r w:rsidRPr="0049135C">
        <w:rPr>
          <w:rFonts w:ascii="Arial" w:hAnsi="Arial" w:cs="Arial"/>
          <w:sz w:val="21"/>
          <w:szCs w:val="21"/>
        </w:rPr>
        <w:t>, w godzinach pracy urzędu (po wcześniejszym umówieniu).</w:t>
      </w:r>
    </w:p>
    <w:p w14:paraId="0A5E5DED" w14:textId="77777777" w:rsidR="0049135C" w:rsidRPr="00CE4CEF" w:rsidRDefault="0049135C" w:rsidP="00E73906">
      <w:pPr>
        <w:spacing w:after="0"/>
        <w:rPr>
          <w:rFonts w:ascii="Arial" w:hAnsi="Arial" w:cs="Arial"/>
          <w:sz w:val="12"/>
          <w:szCs w:val="12"/>
        </w:rPr>
      </w:pPr>
    </w:p>
    <w:p w14:paraId="61460D89" w14:textId="77777777" w:rsidR="0049135C" w:rsidRPr="0049135C" w:rsidRDefault="0049135C" w:rsidP="00E73906">
      <w:pPr>
        <w:spacing w:after="0"/>
        <w:rPr>
          <w:rFonts w:ascii="Arial" w:hAnsi="Arial" w:cs="Arial"/>
          <w:sz w:val="21"/>
          <w:szCs w:val="21"/>
        </w:rPr>
      </w:pPr>
      <w:r w:rsidRPr="0049135C">
        <w:rPr>
          <w:rFonts w:ascii="Arial" w:hAnsi="Arial" w:cs="Arial"/>
          <w:sz w:val="21"/>
          <w:szCs w:val="21"/>
        </w:rPr>
        <w:t>Doręczenie stronom postępowania uważa się za dokonane po upływie czternastu dni od dnia publicznego ogłoszenia niniejszego obwieszczenia.</w:t>
      </w:r>
    </w:p>
    <w:p w14:paraId="4C20BD1E" w14:textId="77777777" w:rsidR="00782F72" w:rsidRPr="00CE4CEF" w:rsidRDefault="00782F72" w:rsidP="00E7390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2"/>
          <w:szCs w:val="12"/>
          <w:lang w:eastAsia="pl-PL"/>
        </w:rPr>
      </w:pPr>
    </w:p>
    <w:p w14:paraId="1F03F2FB" w14:textId="0BEC1530" w:rsidR="00782F72" w:rsidRPr="0049135C" w:rsidRDefault="00782F72" w:rsidP="00E73906">
      <w:pPr>
        <w:spacing w:after="0"/>
        <w:rPr>
          <w:rFonts w:ascii="Arial" w:hAnsi="Arial" w:cs="Arial"/>
          <w:color w:val="000000" w:themeColor="text1"/>
          <w:spacing w:val="-1"/>
          <w:sz w:val="21"/>
          <w:szCs w:val="21"/>
        </w:rPr>
      </w:pP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Od 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postanowienia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 przysługuje stronie odwołanie do Generalnego Dyrektora Ochrony Środowiska, za pośrednictwem Regionalnego Dyrektora Ochrony Środowiska w Gdańsku, w terminie 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7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 dni od daty je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go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 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doręczenia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, zgodnie z art. 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141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 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K.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p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.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a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.</w:t>
      </w:r>
    </w:p>
    <w:p w14:paraId="758D3ACE" w14:textId="77777777" w:rsidR="00782F72" w:rsidRPr="00CE4CEF" w:rsidRDefault="00782F72" w:rsidP="00E7390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2"/>
          <w:szCs w:val="12"/>
          <w:lang w:eastAsia="pl-PL"/>
        </w:rPr>
      </w:pPr>
    </w:p>
    <w:p w14:paraId="4615F6CF" w14:textId="4AD53A47" w:rsidR="00782F72" w:rsidRPr="0049135C" w:rsidRDefault="00782F72" w:rsidP="00E7390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135C">
        <w:rPr>
          <w:rFonts w:ascii="Arial" w:eastAsia="Times New Roman" w:hAnsi="Arial" w:cs="Arial"/>
          <w:sz w:val="21"/>
          <w:szCs w:val="21"/>
          <w:lang w:eastAsia="pl-PL"/>
        </w:rPr>
        <w:t>Upubliczniono w dniach: od</w:t>
      </w:r>
      <w:r w:rsidR="005877EA">
        <w:rPr>
          <w:rFonts w:ascii="Arial" w:eastAsia="Times New Roman" w:hAnsi="Arial" w:cs="Arial"/>
          <w:sz w:val="21"/>
          <w:szCs w:val="21"/>
          <w:lang w:eastAsia="pl-PL"/>
        </w:rPr>
        <w:t xml:space="preserve"> 05.07.2025 r. 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>do……………….</w:t>
      </w:r>
    </w:p>
    <w:p w14:paraId="43A7094E" w14:textId="77777777" w:rsidR="00782F72" w:rsidRPr="0049135C" w:rsidRDefault="00782F72" w:rsidP="00E7390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135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912954C" w14:textId="77777777" w:rsidR="005877EA" w:rsidRPr="005877EA" w:rsidRDefault="005877EA" w:rsidP="00E7390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5877EA">
        <w:rPr>
          <w:rFonts w:ascii="Arial" w:eastAsia="Times New Roman" w:hAnsi="Arial" w:cs="Arial"/>
          <w:sz w:val="21"/>
          <w:szCs w:val="21"/>
        </w:rPr>
        <w:t>Regionalny Dyrektor Ochrony Środowiska w Gdańsku</w:t>
      </w:r>
    </w:p>
    <w:p w14:paraId="68F6548E" w14:textId="47C18C7E" w:rsidR="005877EA" w:rsidRPr="005877EA" w:rsidRDefault="005877EA" w:rsidP="00E7390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                                                                     </w:t>
      </w:r>
      <w:r w:rsidRPr="005877EA">
        <w:rPr>
          <w:rFonts w:ascii="Arial" w:eastAsia="Times New Roman" w:hAnsi="Arial" w:cs="Arial"/>
          <w:sz w:val="21"/>
          <w:szCs w:val="21"/>
        </w:rPr>
        <w:t>Anna Tchórzewska</w:t>
      </w:r>
    </w:p>
    <w:p w14:paraId="4D16C485" w14:textId="3C59AB8D" w:rsidR="005877EA" w:rsidRPr="005877EA" w:rsidRDefault="005877EA" w:rsidP="00E7390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                                                                     </w:t>
      </w:r>
      <w:r w:rsidRPr="005877EA">
        <w:rPr>
          <w:rFonts w:ascii="Arial" w:eastAsia="Times New Roman" w:hAnsi="Arial" w:cs="Arial"/>
          <w:sz w:val="21"/>
          <w:szCs w:val="21"/>
        </w:rPr>
        <w:t>/podpisano elektronicznie/</w:t>
      </w:r>
    </w:p>
    <w:p w14:paraId="7A1CE068" w14:textId="176C549F" w:rsidR="00782F72" w:rsidRDefault="00782F72" w:rsidP="00E7390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670E0B7C" w14:textId="77777777" w:rsidR="00DD7BB5" w:rsidRPr="00DD7BB5" w:rsidRDefault="00DD7BB5" w:rsidP="00E73906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DD7BB5">
        <w:rPr>
          <w:rFonts w:ascii="Arial" w:eastAsia="Times New Roman" w:hAnsi="Arial" w:cs="Arial"/>
          <w:sz w:val="15"/>
          <w:szCs w:val="15"/>
          <w:u w:val="single"/>
          <w:lang w:eastAsia="pl-PL"/>
        </w:rPr>
        <w:t xml:space="preserve">Art. 49 </w:t>
      </w:r>
      <w:r w:rsidRPr="00DD7BB5">
        <w:rPr>
          <w:rFonts w:ascii="Arial" w:eastAsia="Times New Roman" w:hAnsi="Arial" w:cs="Arial"/>
          <w:i/>
          <w:sz w:val="15"/>
          <w:szCs w:val="15"/>
          <w:u w:val="single"/>
          <w:lang w:eastAsia="pl-PL"/>
        </w:rPr>
        <w:t>kpa</w:t>
      </w:r>
      <w:r w:rsidRPr="00DD7BB5">
        <w:rPr>
          <w:rFonts w:ascii="Arial" w:eastAsia="Times New Roman" w:hAnsi="Arial" w:cs="Arial"/>
          <w:sz w:val="15"/>
          <w:szCs w:val="15"/>
          <w:lang w:eastAsia="pl-PL"/>
        </w:rPr>
        <w:t xml:space="preserve"> [Zawiadomienie poprzez publiczne obwieszczenie]</w:t>
      </w:r>
    </w:p>
    <w:p w14:paraId="20DB7EF6" w14:textId="77777777" w:rsidR="00DD7BB5" w:rsidRPr="00DD7BB5" w:rsidRDefault="00DD7BB5" w:rsidP="00E73906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DD7BB5">
        <w:rPr>
          <w:rFonts w:ascii="Arial" w:eastAsia="Times New Roman" w:hAnsi="Arial" w:cs="Arial"/>
          <w:sz w:val="15"/>
          <w:szCs w:val="15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FA275A4" w14:textId="77777777" w:rsidR="00DD7BB5" w:rsidRDefault="00DD7BB5" w:rsidP="00E73906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DD7BB5">
        <w:rPr>
          <w:rFonts w:ascii="Arial" w:eastAsia="Times New Roman" w:hAnsi="Arial" w:cs="Arial"/>
          <w:sz w:val="15"/>
          <w:szCs w:val="15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B240E15" w14:textId="3F1A2258" w:rsidR="00CE4CEF" w:rsidRPr="00CE4CEF" w:rsidRDefault="00CE4CEF" w:rsidP="00E73906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CE4CEF">
        <w:rPr>
          <w:rFonts w:ascii="Arial" w:eastAsia="Times New Roman" w:hAnsi="Arial" w:cs="Arial"/>
          <w:sz w:val="15"/>
          <w:szCs w:val="15"/>
          <w:u w:val="single"/>
          <w:lang w:eastAsia="pl-PL"/>
        </w:rPr>
        <w:t xml:space="preserve">Art. 74 ust. 3 ustawy </w:t>
      </w:r>
      <w:proofErr w:type="spellStart"/>
      <w:r w:rsidRPr="00CE4CEF">
        <w:rPr>
          <w:rFonts w:ascii="Arial" w:eastAsia="Times New Roman" w:hAnsi="Arial" w:cs="Arial"/>
          <w:sz w:val="15"/>
          <w:szCs w:val="15"/>
          <w:u w:val="single"/>
          <w:lang w:eastAsia="pl-PL"/>
        </w:rPr>
        <w:t>ooś</w:t>
      </w:r>
      <w:proofErr w:type="spellEnd"/>
      <w:r w:rsidRPr="00CE4CEF">
        <w:rPr>
          <w:rFonts w:ascii="Arial" w:eastAsia="Times New Roman" w:hAnsi="Arial" w:cs="Arial"/>
          <w:sz w:val="15"/>
          <w:szCs w:val="15"/>
          <w:lang w:eastAsia="pl-PL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CE4CEF">
          <w:rPr>
            <w:rStyle w:val="Hipercze"/>
            <w:rFonts w:ascii="Arial" w:eastAsia="Times New Roman" w:hAnsi="Arial" w:cs="Arial"/>
            <w:color w:val="auto"/>
            <w:sz w:val="15"/>
            <w:szCs w:val="15"/>
            <w:u w:val="none"/>
            <w:lang w:eastAsia="pl-PL"/>
          </w:rPr>
          <w:t>art. 49</w:t>
        </w:r>
      </w:hyperlink>
      <w:r w:rsidRPr="00CE4CEF">
        <w:rPr>
          <w:rFonts w:ascii="Arial" w:eastAsia="Times New Roman" w:hAnsi="Arial" w:cs="Arial"/>
          <w:sz w:val="15"/>
          <w:szCs w:val="15"/>
          <w:lang w:eastAsia="pl-PL"/>
        </w:rPr>
        <w:t xml:space="preserve"> Kodeksu postępowania administracyjnego.</w:t>
      </w:r>
    </w:p>
    <w:p w14:paraId="7ACF2811" w14:textId="77777777" w:rsidR="00CE4CEF" w:rsidRPr="00CE4CEF" w:rsidRDefault="00CE4CEF" w:rsidP="00E73906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color w:val="000000" w:themeColor="text1"/>
          <w:sz w:val="15"/>
          <w:szCs w:val="15"/>
          <w:u w:val="single"/>
          <w:lang w:eastAsia="pl-PL"/>
        </w:rPr>
      </w:pPr>
      <w:r w:rsidRPr="00CE4CEF">
        <w:rPr>
          <w:rFonts w:ascii="Arial" w:eastAsia="Times New Roman" w:hAnsi="Arial" w:cs="Arial"/>
          <w:color w:val="000000" w:themeColor="text1"/>
          <w:sz w:val="15"/>
          <w:szCs w:val="15"/>
          <w:u w:val="single"/>
          <w:lang w:eastAsia="pl-PL"/>
        </w:rPr>
        <w:t xml:space="preserve">Art. 75 ust. 1 lit f  ustawy </w:t>
      </w:r>
      <w:proofErr w:type="spellStart"/>
      <w:r w:rsidRPr="00CE4CEF">
        <w:rPr>
          <w:rFonts w:ascii="Arial" w:eastAsia="Times New Roman" w:hAnsi="Arial" w:cs="Arial"/>
          <w:color w:val="000000" w:themeColor="text1"/>
          <w:sz w:val="15"/>
          <w:szCs w:val="15"/>
          <w:u w:val="single"/>
          <w:lang w:eastAsia="pl-PL"/>
        </w:rPr>
        <w:t>ooś</w:t>
      </w:r>
      <w:proofErr w:type="spellEnd"/>
      <w:r w:rsidRPr="00CE4CEF">
        <w:rPr>
          <w:rFonts w:ascii="Arial" w:eastAsia="Times New Roman" w:hAnsi="Arial" w:cs="Arial"/>
          <w:color w:val="000000" w:themeColor="text1"/>
          <w:sz w:val="15"/>
          <w:szCs w:val="15"/>
          <w:u w:val="single"/>
          <w:lang w:eastAsia="pl-PL"/>
        </w:rPr>
        <w:t>: Organem właściwym do wydania decyzji o środowiskowych uwarunkowaniach jest regionalny dyrektor ochrony środowiska - w przypadku: inwestycji w zakresie terminalu.</w:t>
      </w:r>
    </w:p>
    <w:p w14:paraId="176FEF77" w14:textId="77777777" w:rsidR="00782F72" w:rsidRDefault="00782F72" w:rsidP="00E73906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2"/>
          <w:szCs w:val="12"/>
          <w:u w:val="single"/>
          <w:lang w:eastAsia="pl-PL"/>
        </w:rPr>
      </w:pPr>
    </w:p>
    <w:p w14:paraId="5AD0E09D" w14:textId="77777777" w:rsidR="00CE4CEF" w:rsidRPr="0049135C" w:rsidRDefault="00CE4CEF" w:rsidP="00E73906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2"/>
          <w:szCs w:val="12"/>
          <w:u w:val="single"/>
          <w:lang w:eastAsia="pl-PL"/>
        </w:rPr>
      </w:pPr>
    </w:p>
    <w:p w14:paraId="7DEB5F08" w14:textId="77777777" w:rsidR="00CE4CEF" w:rsidRPr="00CE4CEF" w:rsidRDefault="00CE4CEF" w:rsidP="00E73906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u w:val="single"/>
          <w:lang w:eastAsia="pl-PL"/>
        </w:rPr>
      </w:pPr>
      <w:r w:rsidRPr="00CE4CEF">
        <w:rPr>
          <w:rFonts w:ascii="Arial" w:hAnsi="Arial" w:cs="Arial"/>
          <w:sz w:val="19"/>
          <w:szCs w:val="19"/>
          <w:u w:val="single"/>
          <w:lang w:eastAsia="pl-PL"/>
        </w:rPr>
        <w:t>Przekazuje się do upublicznienia:</w:t>
      </w:r>
    </w:p>
    <w:p w14:paraId="49A9B12A" w14:textId="77777777" w:rsidR="00CE4CEF" w:rsidRPr="00CE4CEF" w:rsidRDefault="00CE4CEF" w:rsidP="00E73906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lang w:eastAsia="pl-PL"/>
        </w:rPr>
      </w:pPr>
      <w:r w:rsidRPr="00CE4CEF">
        <w:rPr>
          <w:rFonts w:ascii="Arial" w:hAnsi="Arial" w:cs="Arial"/>
          <w:sz w:val="19"/>
          <w:szCs w:val="19"/>
          <w:lang w:eastAsia="pl-PL"/>
        </w:rPr>
        <w:t>strona internetowa RDOŚ w Gdańsku, https://www.gov.pl/web/rdos-gdansk</w:t>
      </w:r>
    </w:p>
    <w:p w14:paraId="0DFE6A75" w14:textId="77777777" w:rsidR="00CE4CEF" w:rsidRPr="00CE4CEF" w:rsidRDefault="00CE4CEF" w:rsidP="00E73906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lang w:eastAsia="pl-PL"/>
        </w:rPr>
      </w:pPr>
      <w:r w:rsidRPr="00CE4CEF">
        <w:rPr>
          <w:rFonts w:ascii="Arial" w:hAnsi="Arial" w:cs="Arial"/>
          <w:sz w:val="19"/>
          <w:szCs w:val="19"/>
          <w:lang w:eastAsia="pl-PL"/>
        </w:rPr>
        <w:t xml:space="preserve">tablica ogłoszeń RDOŚ w Gdańsku </w:t>
      </w:r>
    </w:p>
    <w:p w14:paraId="0FFEC7AC" w14:textId="55E7F654" w:rsidR="000D6403" w:rsidRPr="00CE4CEF" w:rsidRDefault="00CE4CEF" w:rsidP="00E73906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lang w:eastAsia="pl-PL"/>
        </w:rPr>
      </w:pPr>
      <w:bookmarkStart w:id="0" w:name="_Hlk146278566"/>
      <w:r w:rsidRPr="00CE4CEF">
        <w:rPr>
          <w:rFonts w:ascii="Arial" w:hAnsi="Arial" w:cs="Arial"/>
          <w:sz w:val="19"/>
          <w:szCs w:val="19"/>
          <w:lang w:eastAsia="pl-PL"/>
        </w:rPr>
        <w:t>aa, sprawę prowadzi: Aleksandra Kawecka, tel.: 58 68-36-80</w:t>
      </w:r>
      <w:bookmarkEnd w:id="0"/>
      <w:r w:rsidRPr="00CE4CEF">
        <w:rPr>
          <w:rFonts w:ascii="Arial" w:hAnsi="Arial" w:cs="Arial"/>
          <w:sz w:val="19"/>
          <w:szCs w:val="19"/>
          <w:lang w:eastAsia="pl-PL"/>
        </w:rPr>
        <w:t>5</w:t>
      </w:r>
    </w:p>
    <w:sectPr w:rsidR="000D6403" w:rsidRPr="00CE4CEF" w:rsidSect="0049135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5" w:right="1274" w:bottom="993" w:left="1276" w:header="340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5FC6C" w14:textId="77777777" w:rsidR="004C18FE" w:rsidRDefault="004C18FE" w:rsidP="000F38F9">
      <w:pPr>
        <w:spacing w:after="0" w:line="240" w:lineRule="auto"/>
      </w:pPr>
      <w:r>
        <w:separator/>
      </w:r>
    </w:p>
  </w:endnote>
  <w:endnote w:type="continuationSeparator" w:id="0">
    <w:p w14:paraId="67293986" w14:textId="77777777" w:rsidR="004C18FE" w:rsidRDefault="004C18F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9003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6B53" w14:textId="6F7C1BF2"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D00AC12" wp14:editId="04D70F3B">
          <wp:extent cx="4958080" cy="862517"/>
          <wp:effectExtent l="0" t="0" r="0" b="0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8D2E" w14:textId="77777777" w:rsidR="004C18FE" w:rsidRDefault="004C18FE" w:rsidP="000F38F9">
      <w:pPr>
        <w:spacing w:after="0" w:line="240" w:lineRule="auto"/>
      </w:pPr>
      <w:r>
        <w:separator/>
      </w:r>
    </w:p>
  </w:footnote>
  <w:footnote w:type="continuationSeparator" w:id="0">
    <w:p w14:paraId="30504980" w14:textId="77777777" w:rsidR="004C18FE" w:rsidRDefault="004C18F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DE8F" w14:textId="22967503" w:rsidR="00FF1ACA" w:rsidRDefault="007A583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113C89D" wp14:editId="6F03DE50">
          <wp:extent cx="4909820" cy="937260"/>
          <wp:effectExtent l="0" t="0" r="0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41BC4"/>
    <w:multiLevelType w:val="hybridMultilevel"/>
    <w:tmpl w:val="DDB86AF0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7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5563">
    <w:abstractNumId w:val="5"/>
  </w:num>
  <w:num w:numId="2" w16cid:durableId="1262295457">
    <w:abstractNumId w:val="1"/>
  </w:num>
  <w:num w:numId="3" w16cid:durableId="1626156720">
    <w:abstractNumId w:val="3"/>
  </w:num>
  <w:num w:numId="4" w16cid:durableId="1577128343">
    <w:abstractNumId w:val="0"/>
  </w:num>
  <w:num w:numId="5" w16cid:durableId="529145459">
    <w:abstractNumId w:val="4"/>
  </w:num>
  <w:num w:numId="6" w16cid:durableId="1341354445">
    <w:abstractNumId w:val="7"/>
  </w:num>
  <w:num w:numId="7" w16cid:durableId="791166825">
    <w:abstractNumId w:val="6"/>
  </w:num>
  <w:num w:numId="8" w16cid:durableId="245310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37C21"/>
    <w:rsid w:val="00043663"/>
    <w:rsid w:val="00050E5D"/>
    <w:rsid w:val="00057442"/>
    <w:rsid w:val="000D6403"/>
    <w:rsid w:val="000D6CFC"/>
    <w:rsid w:val="000F3813"/>
    <w:rsid w:val="000F38F9"/>
    <w:rsid w:val="000F6CE1"/>
    <w:rsid w:val="00134848"/>
    <w:rsid w:val="00152CA5"/>
    <w:rsid w:val="00162420"/>
    <w:rsid w:val="00175D69"/>
    <w:rsid w:val="001766D0"/>
    <w:rsid w:val="00181220"/>
    <w:rsid w:val="001A12FD"/>
    <w:rsid w:val="001C3D76"/>
    <w:rsid w:val="001E0106"/>
    <w:rsid w:val="001E5D3D"/>
    <w:rsid w:val="001F489F"/>
    <w:rsid w:val="00201B84"/>
    <w:rsid w:val="002043D6"/>
    <w:rsid w:val="00206E8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C127D"/>
    <w:rsid w:val="003F14C8"/>
    <w:rsid w:val="004200CE"/>
    <w:rsid w:val="00425F85"/>
    <w:rsid w:val="00437FEE"/>
    <w:rsid w:val="00476E20"/>
    <w:rsid w:val="00482AC8"/>
    <w:rsid w:val="0049135C"/>
    <w:rsid w:val="004959AC"/>
    <w:rsid w:val="004A2F36"/>
    <w:rsid w:val="004C18FE"/>
    <w:rsid w:val="004D0FA6"/>
    <w:rsid w:val="004E165F"/>
    <w:rsid w:val="004F1C32"/>
    <w:rsid w:val="00522C1A"/>
    <w:rsid w:val="0054781B"/>
    <w:rsid w:val="00557FD4"/>
    <w:rsid w:val="005835AA"/>
    <w:rsid w:val="005877EA"/>
    <w:rsid w:val="00594732"/>
    <w:rsid w:val="005A3951"/>
    <w:rsid w:val="005C7609"/>
    <w:rsid w:val="005E1CC4"/>
    <w:rsid w:val="005F4F3B"/>
    <w:rsid w:val="0062060B"/>
    <w:rsid w:val="0062316B"/>
    <w:rsid w:val="00626F39"/>
    <w:rsid w:val="00633F2F"/>
    <w:rsid w:val="00641B19"/>
    <w:rsid w:val="006657C0"/>
    <w:rsid w:val="00700C6B"/>
    <w:rsid w:val="007028D9"/>
    <w:rsid w:val="00705E77"/>
    <w:rsid w:val="00721AE7"/>
    <w:rsid w:val="00730DE9"/>
    <w:rsid w:val="00733A2B"/>
    <w:rsid w:val="00734EF6"/>
    <w:rsid w:val="0075095D"/>
    <w:rsid w:val="00762D7D"/>
    <w:rsid w:val="00766503"/>
    <w:rsid w:val="00782F72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8053E2"/>
    <w:rsid w:val="00812CEA"/>
    <w:rsid w:val="0085274A"/>
    <w:rsid w:val="008A4B02"/>
    <w:rsid w:val="008B11F9"/>
    <w:rsid w:val="008B6E97"/>
    <w:rsid w:val="008D77DE"/>
    <w:rsid w:val="009301BF"/>
    <w:rsid w:val="00951C0C"/>
    <w:rsid w:val="00961420"/>
    <w:rsid w:val="0096370D"/>
    <w:rsid w:val="009949ED"/>
    <w:rsid w:val="009C173B"/>
    <w:rsid w:val="009E5CA9"/>
    <w:rsid w:val="009F7301"/>
    <w:rsid w:val="00A02C4F"/>
    <w:rsid w:val="00A20FE6"/>
    <w:rsid w:val="00A31B45"/>
    <w:rsid w:val="00A61476"/>
    <w:rsid w:val="00A64030"/>
    <w:rsid w:val="00A66F4C"/>
    <w:rsid w:val="00A76181"/>
    <w:rsid w:val="00A9313E"/>
    <w:rsid w:val="00AE1E84"/>
    <w:rsid w:val="00AF0B90"/>
    <w:rsid w:val="00B16E98"/>
    <w:rsid w:val="00B35C46"/>
    <w:rsid w:val="00B502B2"/>
    <w:rsid w:val="00B60D65"/>
    <w:rsid w:val="00B86EF5"/>
    <w:rsid w:val="00B977DC"/>
    <w:rsid w:val="00BC407A"/>
    <w:rsid w:val="00C106CC"/>
    <w:rsid w:val="00C15C8B"/>
    <w:rsid w:val="00C16FA2"/>
    <w:rsid w:val="00C40245"/>
    <w:rsid w:val="00C467A7"/>
    <w:rsid w:val="00C55BE0"/>
    <w:rsid w:val="00C5600D"/>
    <w:rsid w:val="00C649AE"/>
    <w:rsid w:val="00C853F3"/>
    <w:rsid w:val="00CE4CEF"/>
    <w:rsid w:val="00CF136F"/>
    <w:rsid w:val="00D014CC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A1DD6"/>
    <w:rsid w:val="00DD7BB5"/>
    <w:rsid w:val="00DE3A1E"/>
    <w:rsid w:val="00E1523D"/>
    <w:rsid w:val="00E1684D"/>
    <w:rsid w:val="00E37929"/>
    <w:rsid w:val="00E40E5E"/>
    <w:rsid w:val="00E5354F"/>
    <w:rsid w:val="00E635AE"/>
    <w:rsid w:val="00E732DF"/>
    <w:rsid w:val="00E73906"/>
    <w:rsid w:val="00E75375"/>
    <w:rsid w:val="00E76F44"/>
    <w:rsid w:val="00E91778"/>
    <w:rsid w:val="00EB38F2"/>
    <w:rsid w:val="00EC07A0"/>
    <w:rsid w:val="00EE1D1A"/>
    <w:rsid w:val="00EE7887"/>
    <w:rsid w:val="00EE7BA2"/>
    <w:rsid w:val="00F27D06"/>
    <w:rsid w:val="00F318C7"/>
    <w:rsid w:val="00F31C60"/>
    <w:rsid w:val="00F4016B"/>
    <w:rsid w:val="00FA6E56"/>
    <w:rsid w:val="00FB6D4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40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E4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Marta Radwańska</cp:lastModifiedBy>
  <cp:revision>5</cp:revision>
  <cp:lastPrinted>2022-10-07T12:25:00Z</cp:lastPrinted>
  <dcterms:created xsi:type="dcterms:W3CDTF">2025-07-03T12:01:00Z</dcterms:created>
  <dcterms:modified xsi:type="dcterms:W3CDTF">2025-07-04T08:03:00Z</dcterms:modified>
</cp:coreProperties>
</file>