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4F31A" w14:textId="45556B0E" w:rsidR="003C688D" w:rsidRDefault="00DE0569" w:rsidP="00CF09BD">
      <w:pPr>
        <w:pStyle w:val="Akapitzlist3"/>
      </w:pPr>
      <w:r w:rsidRPr="00DE0569">
        <w:t>Załącznik nr 2</w:t>
      </w:r>
      <w:r w:rsidR="00595240">
        <w:br/>
      </w:r>
      <w:r w:rsidRPr="00DE0569">
        <w:t xml:space="preserve">do </w:t>
      </w:r>
      <w:r w:rsidR="00940296">
        <w:t>w</w:t>
      </w:r>
      <w:r w:rsidRPr="00DE0569">
        <w:t>ytycznych w zakresie</w:t>
      </w:r>
      <w:r w:rsidR="00CF09BD">
        <w:br/>
      </w:r>
      <w:r w:rsidRPr="00DE0569">
        <w:t>przeprowadzania wizyt</w:t>
      </w:r>
      <w:r w:rsidR="00CF09BD">
        <w:br/>
      </w:r>
      <w:r w:rsidRPr="00DE0569">
        <w:t>monitoringowych</w:t>
      </w:r>
      <w:r w:rsidR="00CF09BD">
        <w:t xml:space="preserve"> </w:t>
      </w:r>
      <w:r w:rsidRPr="00DE0569">
        <w:t>w ramach realizacji</w:t>
      </w:r>
      <w:r w:rsidR="00CF09BD">
        <w:br/>
      </w:r>
      <w:r w:rsidRPr="00DE0569">
        <w:t>pilotażowego programu</w:t>
      </w:r>
      <w:r w:rsidR="00CF09BD">
        <w:br/>
      </w:r>
      <w:r w:rsidRPr="00DE0569">
        <w:t>„Rehabilitacja 25 plus”</w:t>
      </w:r>
    </w:p>
    <w:p w14:paraId="6ACA6F2A" w14:textId="1DBDCE4E" w:rsidR="00AB18AD" w:rsidRDefault="003C688D" w:rsidP="00E431E0">
      <w:pPr>
        <w:pStyle w:val="Nagwek1"/>
      </w:pPr>
      <w:r>
        <w:t>Lista sprawdzająca do wizyty monitoringowej przeprowadzonej</w:t>
      </w:r>
      <w:r w:rsidR="009A1AA9">
        <w:br/>
      </w:r>
      <w:r w:rsidR="002637A3" w:rsidRPr="002637A3">
        <w:t>w</w:t>
      </w:r>
      <w:r w:rsidR="00C34295">
        <w:t> </w:t>
      </w:r>
      <w:r w:rsidR="002637A3" w:rsidRPr="002637A3">
        <w:t>ramach realizacji pilotażowego programu</w:t>
      </w:r>
      <w:r w:rsidR="009A1AA9">
        <w:br/>
      </w:r>
      <w:r w:rsidR="002637A3" w:rsidRPr="002637A3">
        <w:t>„Rehabilitacja 25 plus”</w:t>
      </w:r>
    </w:p>
    <w:p w14:paraId="56B96961" w14:textId="55D0C71F" w:rsidR="00E431E0" w:rsidRDefault="003C688D" w:rsidP="00E431E0">
      <w:pPr>
        <w:pStyle w:val="Nagwek2"/>
        <w:ind w:left="0"/>
      </w:pPr>
      <w:r w:rsidRPr="003C688D">
        <w:t>Ramowy wzór Listy sprawdzającej do wizyty monitoringowej</w:t>
      </w:r>
    </w:p>
    <w:p w14:paraId="1DE989A8" w14:textId="0DBECA38" w:rsidR="003C688D" w:rsidRDefault="003C688D" w:rsidP="00E431E0">
      <w:pPr>
        <w:spacing w:after="120"/>
      </w:pPr>
      <w:r w:rsidRPr="003C688D">
        <w:t>(</w:t>
      </w:r>
      <w:r w:rsidRPr="007519C0">
        <w:rPr>
          <w:b/>
        </w:rPr>
        <w:t>Uwaga!</w:t>
      </w:r>
      <w:r w:rsidR="00E431E0">
        <w:t xml:space="preserve"> </w:t>
      </w:r>
      <w:r w:rsidRPr="003C688D">
        <w:t>wzór może być modyfikowany i dostosowywany do zakresu wizyty monitoringowej</w:t>
      </w:r>
      <w:r w:rsidR="00AA2DDF">
        <w:t>; wypełniając tabelę należy w odpowiednich kolumnach wpisać „Tak”, „Nie” lub „Nie dotyczy” oraz w przypadku uwag wpisać je lub wpisać „brak uwag”</w:t>
      </w:r>
      <w:r w:rsidRPr="003C688D">
        <w:t>)</w:t>
      </w:r>
    </w:p>
    <w:p w14:paraId="091DAC76" w14:textId="77777777" w:rsidR="00B377F9" w:rsidRPr="00B377F9" w:rsidRDefault="00B377F9" w:rsidP="00E431E0">
      <w:pPr>
        <w:spacing w:after="120"/>
        <w:rPr>
          <w:rFonts w:eastAsia="Calibri" w:cs="Times New Roman"/>
        </w:rPr>
      </w:pPr>
      <w:r w:rsidRPr="00B377F9">
        <w:rPr>
          <w:rFonts w:eastAsia="Calibri" w:cs="Times New Roman"/>
        </w:rPr>
        <w:t>Nazwa i adres adresata programu:</w:t>
      </w:r>
    </w:p>
    <w:p w14:paraId="526DF1AC" w14:textId="77777777" w:rsidR="00B377F9" w:rsidRPr="00B377F9" w:rsidRDefault="00B377F9" w:rsidP="00294367">
      <w:pPr>
        <w:tabs>
          <w:tab w:val="left" w:leader="dot" w:pos="9356"/>
        </w:tabs>
        <w:spacing w:after="120"/>
        <w:rPr>
          <w:rFonts w:eastAsia="Calibri" w:cs="Times New Roman"/>
          <w:lang w:eastAsia="pl-PL"/>
        </w:rPr>
      </w:pPr>
      <w:r w:rsidRPr="00B377F9">
        <w:rPr>
          <w:rFonts w:eastAsia="Calibri" w:cs="Times New Roman"/>
          <w:lang w:eastAsia="pl-PL"/>
        </w:rPr>
        <w:tab/>
      </w:r>
    </w:p>
    <w:p w14:paraId="059549BF" w14:textId="77777777" w:rsidR="00B377F9" w:rsidRPr="00B377F9" w:rsidRDefault="00B377F9" w:rsidP="00E431E0">
      <w:pPr>
        <w:tabs>
          <w:tab w:val="left" w:leader="dot" w:pos="5103"/>
        </w:tabs>
        <w:spacing w:after="120"/>
        <w:rPr>
          <w:rFonts w:eastAsia="Calibri" w:cs="Times New Roman"/>
        </w:rPr>
      </w:pPr>
      <w:r w:rsidRPr="00B377F9">
        <w:rPr>
          <w:rFonts w:eastAsia="Calibri" w:cs="Times New Roman"/>
        </w:rPr>
        <w:t>Nr i data umowy zawartej z PFRON:</w:t>
      </w:r>
    </w:p>
    <w:p w14:paraId="4B3ADA69" w14:textId="77777777" w:rsidR="00B377F9" w:rsidRPr="00B377F9" w:rsidRDefault="00B377F9" w:rsidP="00294367">
      <w:pPr>
        <w:tabs>
          <w:tab w:val="left" w:leader="dot" w:pos="9356"/>
        </w:tabs>
        <w:spacing w:after="120"/>
        <w:rPr>
          <w:rFonts w:eastAsia="Calibri" w:cs="Times New Roman"/>
          <w:lang w:eastAsia="pl-PL"/>
        </w:rPr>
      </w:pPr>
      <w:r w:rsidRPr="00B377F9">
        <w:rPr>
          <w:rFonts w:eastAsia="Calibri" w:cs="Times New Roman"/>
          <w:lang w:eastAsia="pl-PL"/>
        </w:rPr>
        <w:tab/>
      </w:r>
    </w:p>
    <w:p w14:paraId="2BD9C690" w14:textId="77777777" w:rsidR="00B377F9" w:rsidRPr="00B377F9" w:rsidRDefault="00B377F9" w:rsidP="00E431E0">
      <w:pPr>
        <w:tabs>
          <w:tab w:val="left" w:leader="dot" w:pos="5103"/>
        </w:tabs>
        <w:spacing w:after="120"/>
        <w:rPr>
          <w:rFonts w:eastAsia="Calibri" w:cs="Times New Roman"/>
        </w:rPr>
      </w:pPr>
      <w:r w:rsidRPr="00B377F9">
        <w:rPr>
          <w:rFonts w:eastAsia="Calibri" w:cs="Times New Roman"/>
        </w:rPr>
        <w:t>Termin realizacji programu (zgodnie z umową):</w:t>
      </w:r>
    </w:p>
    <w:p w14:paraId="64E790A3" w14:textId="77777777" w:rsidR="00B377F9" w:rsidRPr="00B377F9" w:rsidRDefault="00B377F9" w:rsidP="00294367">
      <w:pPr>
        <w:tabs>
          <w:tab w:val="left" w:leader="dot" w:pos="9356"/>
        </w:tabs>
        <w:spacing w:after="120"/>
        <w:rPr>
          <w:rFonts w:eastAsia="Calibri" w:cs="Times New Roman"/>
          <w:lang w:eastAsia="pl-PL"/>
        </w:rPr>
      </w:pPr>
      <w:r w:rsidRPr="00B377F9">
        <w:rPr>
          <w:rFonts w:eastAsia="Calibri" w:cs="Times New Roman"/>
          <w:lang w:eastAsia="pl-PL"/>
        </w:rPr>
        <w:tab/>
      </w:r>
    </w:p>
    <w:p w14:paraId="7B5BD32D" w14:textId="28F24AAA" w:rsidR="00B377F9" w:rsidRPr="00B377F9" w:rsidRDefault="00B377F9" w:rsidP="00E431E0">
      <w:pPr>
        <w:tabs>
          <w:tab w:val="left" w:leader="dot" w:pos="5103"/>
        </w:tabs>
        <w:spacing w:after="120"/>
        <w:rPr>
          <w:rFonts w:eastAsia="Calibri" w:cs="Times New Roman"/>
        </w:rPr>
      </w:pPr>
      <w:r>
        <w:rPr>
          <w:rFonts w:eastAsia="Calibri" w:cs="Times New Roman"/>
        </w:rPr>
        <w:t>Data przeprowadzenia wizyty monitoringowej</w:t>
      </w:r>
      <w:r w:rsidRPr="00B377F9">
        <w:rPr>
          <w:rFonts w:eastAsia="Calibri" w:cs="Times New Roman"/>
        </w:rPr>
        <w:t>:</w:t>
      </w:r>
    </w:p>
    <w:p w14:paraId="0CC16913" w14:textId="77777777" w:rsidR="00B377F9" w:rsidRPr="00B377F9" w:rsidRDefault="00B377F9" w:rsidP="00294367">
      <w:pPr>
        <w:tabs>
          <w:tab w:val="left" w:leader="dot" w:pos="9356"/>
        </w:tabs>
        <w:spacing w:after="120"/>
        <w:rPr>
          <w:rFonts w:eastAsia="Calibri" w:cs="Times New Roman"/>
          <w:lang w:eastAsia="pl-PL"/>
        </w:rPr>
      </w:pPr>
      <w:r w:rsidRPr="00B377F9">
        <w:rPr>
          <w:rFonts w:eastAsia="Calibri" w:cs="Times New Roman"/>
          <w:lang w:eastAsia="pl-PL"/>
        </w:rPr>
        <w:tab/>
      </w:r>
    </w:p>
    <w:p w14:paraId="72E8BDF7" w14:textId="37903ABA" w:rsidR="00B377F9" w:rsidRPr="00B377F9" w:rsidRDefault="00B377F9" w:rsidP="00E431E0">
      <w:pPr>
        <w:tabs>
          <w:tab w:val="left" w:leader="dot" w:pos="5103"/>
        </w:tabs>
        <w:spacing w:after="120"/>
        <w:rPr>
          <w:rFonts w:eastAsia="Calibri" w:cs="Times New Roman"/>
        </w:rPr>
      </w:pPr>
      <w:r w:rsidRPr="00B377F9">
        <w:rPr>
          <w:rFonts w:eastAsia="Calibri" w:cs="Times New Roman"/>
        </w:rPr>
        <w:t>Skład zespołu przeprowadzającego wizytę monitoringową (imię, nazwisko, stanowisko):</w:t>
      </w:r>
    </w:p>
    <w:p w14:paraId="65CC922E" w14:textId="77777777" w:rsidR="00B377F9" w:rsidRPr="00B377F9" w:rsidRDefault="00B377F9" w:rsidP="00294367">
      <w:pPr>
        <w:tabs>
          <w:tab w:val="left" w:leader="dot" w:pos="9356"/>
        </w:tabs>
        <w:spacing w:after="120"/>
        <w:rPr>
          <w:rFonts w:eastAsia="Calibri" w:cs="Times New Roman"/>
          <w:lang w:eastAsia="pl-PL"/>
        </w:rPr>
      </w:pPr>
      <w:r w:rsidRPr="00B377F9">
        <w:rPr>
          <w:rFonts w:eastAsia="Calibri" w:cs="Times New Roman"/>
          <w:lang w:eastAsia="pl-PL"/>
        </w:rPr>
        <w:tab/>
      </w:r>
    </w:p>
    <w:p w14:paraId="7410ECD0" w14:textId="1624E2BB" w:rsidR="00B377F9" w:rsidRPr="00B377F9" w:rsidRDefault="00B377F9" w:rsidP="00E431E0">
      <w:pPr>
        <w:tabs>
          <w:tab w:val="left" w:leader="dot" w:pos="5103"/>
        </w:tabs>
        <w:spacing w:after="120"/>
        <w:rPr>
          <w:rFonts w:eastAsia="Calibri" w:cs="Times New Roman"/>
        </w:rPr>
      </w:pPr>
      <w:r>
        <w:rPr>
          <w:rFonts w:eastAsia="Calibri" w:cs="Times New Roman"/>
        </w:rPr>
        <w:t>Nazwa wsparcia</w:t>
      </w:r>
      <w:r w:rsidRPr="00B377F9">
        <w:rPr>
          <w:rFonts w:eastAsia="Calibri" w:cs="Times New Roman"/>
        </w:rPr>
        <w:t xml:space="preserve"> (</w:t>
      </w:r>
      <w:r>
        <w:rPr>
          <w:rFonts w:eastAsia="Calibri" w:cs="Times New Roman"/>
        </w:rPr>
        <w:t>o ile dotyczy</w:t>
      </w:r>
      <w:r w:rsidRPr="00B377F9">
        <w:rPr>
          <w:rFonts w:eastAsia="Calibri" w:cs="Times New Roman"/>
        </w:rPr>
        <w:t>):</w:t>
      </w:r>
    </w:p>
    <w:p w14:paraId="4859DC4D" w14:textId="77777777" w:rsidR="00B377F9" w:rsidRDefault="00B377F9" w:rsidP="00455B43">
      <w:pPr>
        <w:tabs>
          <w:tab w:val="left" w:leader="dot" w:pos="9356"/>
        </w:tabs>
        <w:spacing w:after="240"/>
        <w:rPr>
          <w:rFonts w:eastAsia="Calibri" w:cs="Times New Roman"/>
          <w:lang w:eastAsia="pl-PL"/>
        </w:rPr>
      </w:pPr>
      <w:r w:rsidRPr="00B377F9">
        <w:rPr>
          <w:rFonts w:eastAsia="Calibri" w:cs="Times New Roman"/>
          <w:lang w:eastAsia="pl-PL"/>
        </w:rPr>
        <w:tab/>
      </w:r>
    </w:p>
    <w:tbl>
      <w:tblPr>
        <w:tblStyle w:val="Tabela-Siatka"/>
        <w:tblW w:w="94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082"/>
        <w:gridCol w:w="992"/>
        <w:gridCol w:w="993"/>
        <w:gridCol w:w="992"/>
        <w:gridCol w:w="2846"/>
      </w:tblGrid>
      <w:tr w:rsidR="00294367" w:rsidRPr="00D1221A" w14:paraId="774D14A0" w14:textId="77777777" w:rsidTr="00C82EC1">
        <w:trPr>
          <w:tblHeader/>
        </w:trPr>
        <w:tc>
          <w:tcPr>
            <w:tcW w:w="570" w:type="dxa"/>
            <w:vAlign w:val="center"/>
          </w:tcPr>
          <w:p w14:paraId="7384F09C" w14:textId="77777777" w:rsidR="00294367" w:rsidRPr="00D1221A" w:rsidRDefault="00294367" w:rsidP="00455B43">
            <w:pPr>
              <w:spacing w:after="120"/>
              <w:rPr>
                <w:rFonts w:cs="Calibri"/>
                <w:b/>
              </w:rPr>
            </w:pPr>
            <w:r w:rsidRPr="00D1221A">
              <w:rPr>
                <w:rFonts w:cs="Calibri"/>
                <w:b/>
              </w:rPr>
              <w:t>Lp.</w:t>
            </w:r>
          </w:p>
        </w:tc>
        <w:tc>
          <w:tcPr>
            <w:tcW w:w="3082" w:type="dxa"/>
            <w:vAlign w:val="center"/>
          </w:tcPr>
          <w:p w14:paraId="4E0F8629" w14:textId="77777777" w:rsidR="00294367" w:rsidRPr="00D1221A" w:rsidRDefault="00294367" w:rsidP="00455B43">
            <w:pPr>
              <w:spacing w:after="120"/>
              <w:rPr>
                <w:rFonts w:cs="Calibri"/>
                <w:b/>
              </w:rPr>
            </w:pPr>
            <w:r w:rsidRPr="00D1221A">
              <w:rPr>
                <w:rFonts w:cs="Calibri"/>
                <w:b/>
              </w:rPr>
              <w:t>Pytania</w:t>
            </w:r>
          </w:p>
        </w:tc>
        <w:tc>
          <w:tcPr>
            <w:tcW w:w="992" w:type="dxa"/>
            <w:vAlign w:val="center"/>
          </w:tcPr>
          <w:p w14:paraId="449AA58A" w14:textId="77777777" w:rsidR="00294367" w:rsidRPr="00D1221A" w:rsidRDefault="00294367" w:rsidP="00455B43">
            <w:pPr>
              <w:spacing w:after="120"/>
              <w:rPr>
                <w:rFonts w:cs="Calibri"/>
                <w:b/>
              </w:rPr>
            </w:pPr>
            <w:r w:rsidRPr="00D1221A">
              <w:rPr>
                <w:rFonts w:cs="Calibri"/>
                <w:b/>
              </w:rPr>
              <w:t>Tak</w:t>
            </w:r>
          </w:p>
        </w:tc>
        <w:tc>
          <w:tcPr>
            <w:tcW w:w="993" w:type="dxa"/>
            <w:vAlign w:val="center"/>
          </w:tcPr>
          <w:p w14:paraId="7BCD8661" w14:textId="77777777" w:rsidR="00294367" w:rsidRPr="00D1221A" w:rsidRDefault="00294367" w:rsidP="00455B43">
            <w:pPr>
              <w:spacing w:after="120"/>
              <w:rPr>
                <w:rFonts w:cs="Calibri"/>
                <w:b/>
              </w:rPr>
            </w:pPr>
            <w:r w:rsidRPr="00D1221A">
              <w:rPr>
                <w:rFonts w:cs="Calibri"/>
                <w:b/>
              </w:rPr>
              <w:t>Nie</w:t>
            </w:r>
          </w:p>
        </w:tc>
        <w:tc>
          <w:tcPr>
            <w:tcW w:w="992" w:type="dxa"/>
            <w:vAlign w:val="center"/>
          </w:tcPr>
          <w:p w14:paraId="16A942FB" w14:textId="77777777" w:rsidR="00294367" w:rsidRPr="00D1221A" w:rsidRDefault="00294367" w:rsidP="00455B43">
            <w:pPr>
              <w:spacing w:after="120"/>
              <w:rPr>
                <w:rFonts w:cs="Calibri"/>
                <w:b/>
              </w:rPr>
            </w:pPr>
            <w:r w:rsidRPr="00D1221A">
              <w:rPr>
                <w:rFonts w:cs="Calibri"/>
                <w:b/>
              </w:rPr>
              <w:t>Nie dotyczy</w:t>
            </w:r>
          </w:p>
        </w:tc>
        <w:tc>
          <w:tcPr>
            <w:tcW w:w="2846" w:type="dxa"/>
            <w:vAlign w:val="center"/>
          </w:tcPr>
          <w:p w14:paraId="767B67E1" w14:textId="77777777" w:rsidR="00294367" w:rsidRPr="00D1221A" w:rsidRDefault="00294367" w:rsidP="00455B43">
            <w:pPr>
              <w:spacing w:after="120"/>
              <w:rPr>
                <w:rFonts w:cs="Calibri"/>
                <w:b/>
              </w:rPr>
            </w:pPr>
            <w:r w:rsidRPr="00D1221A">
              <w:rPr>
                <w:rFonts w:cs="Calibri"/>
                <w:b/>
              </w:rPr>
              <w:t>Uwagi</w:t>
            </w:r>
          </w:p>
        </w:tc>
      </w:tr>
      <w:tr w:rsidR="00294367" w:rsidRPr="00D1221A" w14:paraId="50DF08EA" w14:textId="77777777" w:rsidTr="00C82EC1">
        <w:trPr>
          <w:trHeight w:val="1511"/>
        </w:trPr>
        <w:tc>
          <w:tcPr>
            <w:tcW w:w="570" w:type="dxa"/>
          </w:tcPr>
          <w:p w14:paraId="631D41EC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1.</w:t>
            </w:r>
          </w:p>
        </w:tc>
        <w:tc>
          <w:tcPr>
            <w:tcW w:w="3082" w:type="dxa"/>
          </w:tcPr>
          <w:p w14:paraId="7476E80D" w14:textId="6B223F26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liczba beneficjentów programu</w:t>
            </w:r>
            <w:r>
              <w:rPr>
                <w:rFonts w:cs="Calibri"/>
              </w:rPr>
              <w:t>, którym udzielane jest wsparcie,</w:t>
            </w:r>
            <w:r w:rsidRPr="00D1221A">
              <w:rPr>
                <w:rFonts w:cs="Calibri"/>
              </w:rPr>
              <w:t xml:space="preserve"> obejmuje co najmniej planowaną liczbę beneficjentów programów </w:t>
            </w:r>
            <w:r w:rsidRPr="00D1221A">
              <w:rPr>
                <w:rFonts w:cs="Calibri"/>
              </w:rPr>
              <w:lastRenderedPageBreak/>
              <w:t>zgodnie z wnioskiem o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przyznanie środków finansowych na realizację programu stanowiącym załącznik do umowy?</w:t>
            </w:r>
          </w:p>
        </w:tc>
        <w:tc>
          <w:tcPr>
            <w:tcW w:w="992" w:type="dxa"/>
            <w:vAlign w:val="center"/>
          </w:tcPr>
          <w:p w14:paraId="10B13B74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7A428703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65426EEE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40A68F94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6CC5754D" w14:textId="77777777" w:rsidTr="00C82EC1">
        <w:trPr>
          <w:trHeight w:val="1262"/>
        </w:trPr>
        <w:tc>
          <w:tcPr>
            <w:tcW w:w="570" w:type="dxa"/>
          </w:tcPr>
          <w:p w14:paraId="1765E548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2.</w:t>
            </w:r>
          </w:p>
        </w:tc>
        <w:tc>
          <w:tcPr>
            <w:tcW w:w="3082" w:type="dxa"/>
          </w:tcPr>
          <w:p w14:paraId="3B19C0B1" w14:textId="6FEE975E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udzielane wsparcie (zakres świadczonych usług i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ich wymiar godzinowy) jest zgodne z wnioskiem o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przyznanie środków finansowych na realizację programu stanowiącym załącznik do umowy:</w:t>
            </w:r>
          </w:p>
        </w:tc>
        <w:tc>
          <w:tcPr>
            <w:tcW w:w="992" w:type="dxa"/>
            <w:vAlign w:val="center"/>
          </w:tcPr>
          <w:p w14:paraId="66020F5B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7813F3B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3079B5A2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4839CEF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1AB6BD90" w14:textId="77777777" w:rsidTr="00C82EC1">
        <w:trPr>
          <w:trHeight w:val="1395"/>
        </w:trPr>
        <w:tc>
          <w:tcPr>
            <w:tcW w:w="570" w:type="dxa"/>
          </w:tcPr>
          <w:p w14:paraId="6E32052E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a)</w:t>
            </w:r>
          </w:p>
        </w:tc>
        <w:tc>
          <w:tcPr>
            <w:tcW w:w="3082" w:type="dxa"/>
          </w:tcPr>
          <w:p w14:paraId="0FFD9972" w14:textId="20D2D2AC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pokrywa się ze wsparciem zaplanowanym przez adresata programu w</w:t>
            </w:r>
            <w:r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stanowiącym zał</w:t>
            </w:r>
            <w:r>
              <w:rPr>
                <w:rFonts w:cs="Calibri"/>
              </w:rPr>
              <w:t>ącznik do wniosku dokumencie pod nazwą</w:t>
            </w:r>
            <w:r w:rsidRPr="00D1221A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„P</w:t>
            </w:r>
            <w:r w:rsidRPr="00D1221A">
              <w:rPr>
                <w:rFonts w:cs="Calibri"/>
              </w:rPr>
              <w:t>rojekt planu wsparcia</w:t>
            </w:r>
            <w:r>
              <w:rPr>
                <w:rFonts w:cs="Calibri"/>
              </w:rPr>
              <w:t>”</w:t>
            </w:r>
            <w:r w:rsidR="00E431E0">
              <w:rPr>
                <w:rFonts w:cs="Calibri"/>
              </w:rPr>
              <w:t xml:space="preserve"> </w:t>
            </w:r>
            <w:r w:rsidRPr="00D1221A">
              <w:rPr>
                <w:rFonts w:cs="Calibri"/>
              </w:rPr>
              <w:t>(w skrócie PPW)?</w:t>
            </w:r>
          </w:p>
        </w:tc>
        <w:tc>
          <w:tcPr>
            <w:tcW w:w="992" w:type="dxa"/>
            <w:vAlign w:val="center"/>
          </w:tcPr>
          <w:p w14:paraId="0EF454E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4E69D50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4D1DF602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117398B9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287F1ACE" w14:textId="77777777" w:rsidTr="00C82EC1">
        <w:trPr>
          <w:trHeight w:val="859"/>
        </w:trPr>
        <w:tc>
          <w:tcPr>
            <w:tcW w:w="570" w:type="dxa"/>
          </w:tcPr>
          <w:p w14:paraId="6F92F44F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b)</w:t>
            </w:r>
          </w:p>
        </w:tc>
        <w:tc>
          <w:tcPr>
            <w:tcW w:w="3082" w:type="dxa"/>
          </w:tcPr>
          <w:p w14:paraId="73B360F9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zakres tematyczny danego wsparcia odpowiada opisowi zawartemu w PPW?</w:t>
            </w:r>
          </w:p>
        </w:tc>
        <w:tc>
          <w:tcPr>
            <w:tcW w:w="992" w:type="dxa"/>
            <w:vAlign w:val="center"/>
          </w:tcPr>
          <w:p w14:paraId="439C2E69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59AD590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6A3CFDB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40DE3AB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0DAA7879" w14:textId="77777777" w:rsidTr="00C82EC1">
        <w:trPr>
          <w:trHeight w:val="1891"/>
        </w:trPr>
        <w:tc>
          <w:tcPr>
            <w:tcW w:w="570" w:type="dxa"/>
          </w:tcPr>
          <w:p w14:paraId="2F341DA4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c)</w:t>
            </w:r>
          </w:p>
        </w:tc>
        <w:tc>
          <w:tcPr>
            <w:tcW w:w="3082" w:type="dxa"/>
          </w:tcPr>
          <w:p w14:paraId="7D61D705" w14:textId="3109A9E1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dane wsparcie prowadzone jest w sposób zaplanowany w PPW (liczba miesięcy świadczenia wsparcia, liczba godzin wsparcia przypadająca na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jednego beneficjenta programu w miesiącu, liczba beneficjentów programu korzystających z wsparcia w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miesiącu)?</w:t>
            </w:r>
          </w:p>
        </w:tc>
        <w:tc>
          <w:tcPr>
            <w:tcW w:w="992" w:type="dxa"/>
            <w:vAlign w:val="center"/>
          </w:tcPr>
          <w:p w14:paraId="2D82CEBB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0E41B5C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09E73E9B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0759735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0CB1CB0E" w14:textId="77777777" w:rsidTr="00C82EC1">
        <w:trPr>
          <w:trHeight w:val="1057"/>
        </w:trPr>
        <w:tc>
          <w:tcPr>
            <w:tcW w:w="570" w:type="dxa"/>
          </w:tcPr>
          <w:p w14:paraId="5FDC5F58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d)</w:t>
            </w:r>
          </w:p>
        </w:tc>
        <w:tc>
          <w:tcPr>
            <w:tcW w:w="3082" w:type="dxa"/>
          </w:tcPr>
          <w:p w14:paraId="2442A550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 xml:space="preserve">czy zajęcia prowadzone są przez odpowiedni (zaplanowany przez adresata </w:t>
            </w:r>
            <w:r w:rsidRPr="00D1221A">
              <w:rPr>
                <w:rFonts w:cs="Calibri"/>
              </w:rPr>
              <w:lastRenderedPageBreak/>
              <w:t>programu w PPW) personel merytoryczny (np. terapeuci, rehabilitanci)?</w:t>
            </w:r>
          </w:p>
        </w:tc>
        <w:tc>
          <w:tcPr>
            <w:tcW w:w="992" w:type="dxa"/>
            <w:vAlign w:val="center"/>
          </w:tcPr>
          <w:p w14:paraId="2BCCA89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656C30A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029325F4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6223A65B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3B24958A" w14:textId="77777777" w:rsidTr="00C82EC1">
        <w:tc>
          <w:tcPr>
            <w:tcW w:w="570" w:type="dxa"/>
          </w:tcPr>
          <w:p w14:paraId="1BC781F9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3.</w:t>
            </w:r>
          </w:p>
        </w:tc>
        <w:tc>
          <w:tcPr>
            <w:tcW w:w="3082" w:type="dxa"/>
            <w:vAlign w:val="center"/>
          </w:tcPr>
          <w:p w14:paraId="4FD1F58A" w14:textId="168B140D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liczba beneficjentów programu obecnych na danych zajęciach (poza beneficjentami programu dopuszczalne jest uczestnictwo w danym wsparciu także uczestników nie będących beneficjentami programu) zgadza się z liczbą osób wykazywanych w</w:t>
            </w:r>
            <w:r w:rsidR="003F0D08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dokumentacji poświadczającej korzystanie ze wsparcia przez danego beneficjenta programu?</w:t>
            </w:r>
          </w:p>
        </w:tc>
        <w:tc>
          <w:tcPr>
            <w:tcW w:w="992" w:type="dxa"/>
            <w:vAlign w:val="center"/>
          </w:tcPr>
          <w:p w14:paraId="44C57EEE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67A35B7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00F88008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5854754B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03BE253E" w14:textId="77777777" w:rsidTr="00C82EC1">
        <w:trPr>
          <w:trHeight w:val="446"/>
        </w:trPr>
        <w:tc>
          <w:tcPr>
            <w:tcW w:w="570" w:type="dxa"/>
          </w:tcPr>
          <w:p w14:paraId="0589A58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4.</w:t>
            </w:r>
          </w:p>
        </w:tc>
        <w:tc>
          <w:tcPr>
            <w:tcW w:w="3082" w:type="dxa"/>
            <w:vAlign w:val="center"/>
          </w:tcPr>
          <w:p w14:paraId="0C9FF01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prowadzona jest dokumentacja związana z realizacją programu, w tym:</w:t>
            </w:r>
          </w:p>
        </w:tc>
        <w:tc>
          <w:tcPr>
            <w:tcW w:w="992" w:type="dxa"/>
            <w:vAlign w:val="center"/>
          </w:tcPr>
          <w:p w14:paraId="6ECA0668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5764A723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4B6CBE29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25C7F992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301E9EC9" w14:textId="77777777" w:rsidTr="00C82EC1">
        <w:tc>
          <w:tcPr>
            <w:tcW w:w="570" w:type="dxa"/>
          </w:tcPr>
          <w:p w14:paraId="30A76EC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a)</w:t>
            </w:r>
          </w:p>
        </w:tc>
        <w:tc>
          <w:tcPr>
            <w:tcW w:w="3082" w:type="dxa"/>
            <w:vAlign w:val="center"/>
          </w:tcPr>
          <w:p w14:paraId="22518510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poświadczająca spełnianie warunków uczestnictwa przewidzianych w programie przez beneficjenta programu, któremu adresat programu udziela wsparcia?</w:t>
            </w:r>
          </w:p>
        </w:tc>
        <w:tc>
          <w:tcPr>
            <w:tcW w:w="992" w:type="dxa"/>
            <w:vAlign w:val="center"/>
          </w:tcPr>
          <w:p w14:paraId="2C6A7634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0B4575FF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02CC6798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76AEEF48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50237F10" w14:textId="77777777" w:rsidTr="00C82EC1">
        <w:tc>
          <w:tcPr>
            <w:tcW w:w="570" w:type="dxa"/>
          </w:tcPr>
          <w:p w14:paraId="21BE58B7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b)</w:t>
            </w:r>
          </w:p>
        </w:tc>
        <w:tc>
          <w:tcPr>
            <w:tcW w:w="3082" w:type="dxa"/>
            <w:vAlign w:val="center"/>
          </w:tcPr>
          <w:p w14:paraId="1E5E3A33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poświadczająca korzystanie ze wsparcia przez danego beneficjenta programu?</w:t>
            </w:r>
          </w:p>
        </w:tc>
        <w:tc>
          <w:tcPr>
            <w:tcW w:w="992" w:type="dxa"/>
            <w:vAlign w:val="center"/>
          </w:tcPr>
          <w:p w14:paraId="1FEB8893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29E34546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0EE5480E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0D09E85A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0134792F" w14:textId="77777777" w:rsidTr="00C82EC1">
        <w:tc>
          <w:tcPr>
            <w:tcW w:w="570" w:type="dxa"/>
          </w:tcPr>
          <w:p w14:paraId="7CCE75C1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c)</w:t>
            </w:r>
          </w:p>
        </w:tc>
        <w:tc>
          <w:tcPr>
            <w:tcW w:w="3082" w:type="dxa"/>
            <w:vAlign w:val="center"/>
          </w:tcPr>
          <w:p w14:paraId="1788715D" w14:textId="2DF864F0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adresat programu posiada oświadczenia beneficjentów programu lub ich przedstawicieli ustawowych oraz personelu zaangażowanego w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realizację programu o</w:t>
            </w:r>
            <w:r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 xml:space="preserve">wyrażeniu zgody </w:t>
            </w:r>
            <w:r w:rsidRPr="00D1221A">
              <w:rPr>
                <w:rFonts w:cs="Calibri"/>
              </w:rPr>
              <w:lastRenderedPageBreak/>
              <w:t>na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przetwarzanie danych osobowych?</w:t>
            </w:r>
          </w:p>
        </w:tc>
        <w:tc>
          <w:tcPr>
            <w:tcW w:w="992" w:type="dxa"/>
            <w:vAlign w:val="center"/>
          </w:tcPr>
          <w:p w14:paraId="6871C730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6FF3646F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6760FB05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0E8AE309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</w:p>
        </w:tc>
      </w:tr>
      <w:tr w:rsidR="00294367" w:rsidRPr="00D1221A" w14:paraId="3CE56660" w14:textId="77777777" w:rsidTr="00C82EC1">
        <w:tc>
          <w:tcPr>
            <w:tcW w:w="570" w:type="dxa"/>
          </w:tcPr>
          <w:p w14:paraId="5519BA4B" w14:textId="77777777" w:rsidR="00294367" w:rsidRPr="00D1221A" w:rsidRDefault="00294367" w:rsidP="00455B43">
            <w:pPr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d)</w:t>
            </w:r>
          </w:p>
        </w:tc>
        <w:tc>
          <w:tcPr>
            <w:tcW w:w="3082" w:type="dxa"/>
            <w:vAlign w:val="center"/>
          </w:tcPr>
          <w:p w14:paraId="570CAE41" w14:textId="7E431918" w:rsidR="00294367" w:rsidRPr="00D1221A" w:rsidRDefault="00294367" w:rsidP="00455B43">
            <w:pPr>
              <w:spacing w:after="120"/>
              <w:rPr>
                <w:rFonts w:cs="Calibri"/>
                <w:strike/>
              </w:rPr>
            </w:pPr>
            <w:r w:rsidRPr="00D1221A">
              <w:rPr>
                <w:rFonts w:cs="Calibri"/>
              </w:rPr>
              <w:t>czy spełniony został przez adresata programu obowiązek informacyjnych wynikający z art. 13 rozporządzenia Parlamentu Europejskiego i Rady (UE) 2016/679 z dnia 27 kwietnia 2016 r. w sprawie ochrony osób fizycznych w związku z</w:t>
            </w:r>
            <w:r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przetwarzaniem danych osobowych i w sprawie swobodnego przepływu takich danych oraz uchylenia dyrektywy 95/46/WE (ogólne rozporządzenie o</w:t>
            </w:r>
            <w:r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ochronie danych), tzw. RODO – w tym czy adresat programu poinformował beneficjentów programu lub ich przedstawicieli ustawowych oraz personel zaangażowany w realizację programu, że ich dane osobowe zostaną przekazane do PFRON?</w:t>
            </w:r>
          </w:p>
        </w:tc>
        <w:tc>
          <w:tcPr>
            <w:tcW w:w="992" w:type="dxa"/>
            <w:vAlign w:val="center"/>
          </w:tcPr>
          <w:p w14:paraId="1C85E535" w14:textId="77777777" w:rsidR="00294367" w:rsidRPr="00D1221A" w:rsidRDefault="00294367" w:rsidP="00455B43">
            <w:pPr>
              <w:spacing w:after="120"/>
              <w:rPr>
                <w:rFonts w:cs="Calibri"/>
                <w:strike/>
              </w:rPr>
            </w:pPr>
          </w:p>
        </w:tc>
        <w:tc>
          <w:tcPr>
            <w:tcW w:w="993" w:type="dxa"/>
            <w:vAlign w:val="center"/>
          </w:tcPr>
          <w:p w14:paraId="57B6E3D1" w14:textId="77777777" w:rsidR="00294367" w:rsidRPr="00D1221A" w:rsidRDefault="00294367" w:rsidP="00455B43">
            <w:pPr>
              <w:spacing w:after="120"/>
              <w:rPr>
                <w:rFonts w:cs="Calibri"/>
                <w:strike/>
              </w:rPr>
            </w:pPr>
          </w:p>
        </w:tc>
        <w:tc>
          <w:tcPr>
            <w:tcW w:w="992" w:type="dxa"/>
            <w:vAlign w:val="center"/>
          </w:tcPr>
          <w:p w14:paraId="1E4EA04B" w14:textId="77777777" w:rsidR="00294367" w:rsidRPr="00D1221A" w:rsidRDefault="00294367" w:rsidP="00455B43">
            <w:pPr>
              <w:spacing w:after="120"/>
              <w:rPr>
                <w:rFonts w:cs="Calibri"/>
                <w:strike/>
              </w:rPr>
            </w:pPr>
          </w:p>
        </w:tc>
        <w:tc>
          <w:tcPr>
            <w:tcW w:w="2846" w:type="dxa"/>
            <w:vAlign w:val="center"/>
          </w:tcPr>
          <w:p w14:paraId="49682F24" w14:textId="77777777" w:rsidR="00294367" w:rsidRPr="00D1221A" w:rsidRDefault="00294367" w:rsidP="00455B43">
            <w:pPr>
              <w:spacing w:after="120"/>
              <w:rPr>
                <w:rFonts w:cs="Calibri"/>
                <w:strike/>
              </w:rPr>
            </w:pPr>
          </w:p>
        </w:tc>
      </w:tr>
      <w:tr w:rsidR="00294367" w:rsidRPr="00D1221A" w14:paraId="413ED2B1" w14:textId="77777777" w:rsidTr="00C82EC1">
        <w:tc>
          <w:tcPr>
            <w:tcW w:w="570" w:type="dxa"/>
          </w:tcPr>
          <w:p w14:paraId="479532BD" w14:textId="77777777" w:rsidR="00294367" w:rsidRPr="00D1221A" w:rsidRDefault="00294367" w:rsidP="00455B43">
            <w:pPr>
              <w:keepLines/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lastRenderedPageBreak/>
              <w:t>5.</w:t>
            </w:r>
          </w:p>
        </w:tc>
        <w:tc>
          <w:tcPr>
            <w:tcW w:w="3082" w:type="dxa"/>
            <w:vAlign w:val="center"/>
          </w:tcPr>
          <w:p w14:paraId="41C84989" w14:textId="32369A81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adresat programu spełnia obowiązki informacyjne wynikające z</w:t>
            </w:r>
            <w:r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umowy? Czy informuje, że program jest finansowany ze środków PFRON (zgodnie z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postanowieniami umowy informacja na ten temat powinna zostać zamieszczona w materiałach promocyjnych, publikacjach, informacjach dla mediów, ogłoszeniach oraz wystąpieniach publicznych dotyczących realizowanego programu; obowiązek, o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którym mowa powyżej polega co najmniej na umieszczaniu logo PFRON na materiałach określonych w</w:t>
            </w:r>
            <w:r w:rsidR="00E431E0"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tym ustępie; Adresat programu ma prawo do wykorzystania logo PFRON wyłącznie do celów niekomercyjnych oraz nie może go dalej przekazywać innym podmiotom; Adresat programu zobowiązany jest do przestrzegania zasad określonych w „Księdze identyfikacji wizualnej”,</w:t>
            </w:r>
            <w:r w:rsidR="00E431E0">
              <w:rPr>
                <w:rFonts w:cs="Calibri"/>
              </w:rPr>
              <w:t xml:space="preserve"> </w:t>
            </w:r>
            <w:r w:rsidRPr="00D1221A">
              <w:rPr>
                <w:rFonts w:cs="Calibri"/>
              </w:rPr>
              <w:t xml:space="preserve">zamieszczonej na stronie internetowej PFRON: </w:t>
            </w:r>
            <w:hyperlink r:id="rId8" w:history="1">
              <w:r w:rsidR="00E431E0" w:rsidRPr="00FA0EA5">
                <w:rPr>
                  <w:rStyle w:val="Hipercze"/>
                  <w:rFonts w:cs="Calibri"/>
                </w:rPr>
                <w:t>www.pfron.org.pl/o-funduszu/logo-funduszu/</w:t>
              </w:r>
            </w:hyperlink>
            <w:r w:rsidRPr="00D1221A">
              <w:rPr>
                <w:rFonts w:cs="Calibri"/>
              </w:rPr>
              <w:t>)?</w:t>
            </w:r>
          </w:p>
        </w:tc>
        <w:tc>
          <w:tcPr>
            <w:tcW w:w="992" w:type="dxa"/>
            <w:vAlign w:val="center"/>
          </w:tcPr>
          <w:p w14:paraId="3BB9F48C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67E76849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3398B906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04FEE25E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</w:tr>
      <w:tr w:rsidR="00294367" w:rsidRPr="00D1221A" w14:paraId="36C6FACD" w14:textId="77777777" w:rsidTr="00C82EC1">
        <w:tc>
          <w:tcPr>
            <w:tcW w:w="570" w:type="dxa"/>
          </w:tcPr>
          <w:p w14:paraId="2225A007" w14:textId="77777777" w:rsidR="00294367" w:rsidRPr="00D1221A" w:rsidRDefault="00294367" w:rsidP="00455B43">
            <w:pPr>
              <w:keepLines/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lastRenderedPageBreak/>
              <w:t>6.</w:t>
            </w:r>
          </w:p>
        </w:tc>
        <w:tc>
          <w:tcPr>
            <w:tcW w:w="3082" w:type="dxa"/>
            <w:vAlign w:val="center"/>
          </w:tcPr>
          <w:p w14:paraId="1878EA36" w14:textId="1B591222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  <w:r w:rsidRPr="00D1221A">
              <w:rPr>
                <w:rFonts w:cs="Calibri"/>
              </w:rPr>
              <w:t>Czy sprzęt zakupiony w</w:t>
            </w:r>
            <w:r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ramach programu jest wykorzystywany zgodnie z</w:t>
            </w:r>
            <w:r>
              <w:rPr>
                <w:rFonts w:cs="Calibri"/>
              </w:rPr>
              <w:t> </w:t>
            </w:r>
            <w:r w:rsidRPr="00D1221A">
              <w:rPr>
                <w:rFonts w:cs="Calibri"/>
              </w:rPr>
              <w:t>przeznaczeniem?</w:t>
            </w:r>
          </w:p>
        </w:tc>
        <w:tc>
          <w:tcPr>
            <w:tcW w:w="992" w:type="dxa"/>
            <w:vAlign w:val="center"/>
          </w:tcPr>
          <w:p w14:paraId="71BDDFE6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  <w:tc>
          <w:tcPr>
            <w:tcW w:w="993" w:type="dxa"/>
            <w:vAlign w:val="center"/>
          </w:tcPr>
          <w:p w14:paraId="1C4362EF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  <w:tc>
          <w:tcPr>
            <w:tcW w:w="992" w:type="dxa"/>
            <w:vAlign w:val="center"/>
          </w:tcPr>
          <w:p w14:paraId="60371F59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  <w:tc>
          <w:tcPr>
            <w:tcW w:w="2846" w:type="dxa"/>
            <w:vAlign w:val="center"/>
          </w:tcPr>
          <w:p w14:paraId="3DBA7FD6" w14:textId="77777777" w:rsidR="00294367" w:rsidRPr="00D1221A" w:rsidRDefault="00294367" w:rsidP="00455B43">
            <w:pPr>
              <w:keepNext/>
              <w:keepLines/>
              <w:spacing w:after="120"/>
              <w:rPr>
                <w:rFonts w:cs="Calibri"/>
              </w:rPr>
            </w:pPr>
          </w:p>
        </w:tc>
      </w:tr>
    </w:tbl>
    <w:p w14:paraId="0E4BB49B" w14:textId="18925A30" w:rsidR="00294367" w:rsidRDefault="00294367" w:rsidP="00A37E4A">
      <w:pPr>
        <w:tabs>
          <w:tab w:val="left" w:leader="dot" w:pos="6521"/>
        </w:tabs>
        <w:spacing w:before="240"/>
        <w:rPr>
          <w:rFonts w:eastAsia="Calibri" w:cs="Calibri"/>
          <w:szCs w:val="24"/>
        </w:rPr>
      </w:pPr>
      <w:r w:rsidRPr="00294367">
        <w:rPr>
          <w:rFonts w:eastAsia="Calibri" w:cs="Calibri"/>
          <w:szCs w:val="24"/>
        </w:rPr>
        <w:t>Data sporządzenia niniejszego dokumentu:</w:t>
      </w:r>
      <w:r>
        <w:rPr>
          <w:rFonts w:eastAsia="Calibri" w:cs="Calibri"/>
          <w:szCs w:val="24"/>
        </w:rPr>
        <w:t xml:space="preserve"> </w:t>
      </w:r>
      <w:r>
        <w:rPr>
          <w:rFonts w:eastAsia="Calibri" w:cs="Calibri"/>
          <w:szCs w:val="24"/>
        </w:rPr>
        <w:tab/>
      </w:r>
    </w:p>
    <w:p w14:paraId="166E2DD0" w14:textId="1D5C4244" w:rsidR="00A37E4A" w:rsidRPr="00294367" w:rsidRDefault="00A37E4A" w:rsidP="00A37E4A">
      <w:pPr>
        <w:tabs>
          <w:tab w:val="left" w:pos="4933"/>
        </w:tabs>
        <w:spacing w:after="240"/>
        <w:rPr>
          <w:rFonts w:eastAsia="Calibri" w:cs="Calibri"/>
          <w:szCs w:val="24"/>
        </w:rPr>
      </w:pPr>
      <w:r w:rsidRPr="00294367">
        <w:rPr>
          <w:rFonts w:eastAsia="Calibri" w:cs="Calibri"/>
          <w:szCs w:val="24"/>
        </w:rPr>
        <w:t>Data i podpisy członków zespołu przeprowadzającego wizytę monitoringową</w:t>
      </w:r>
      <w:r>
        <w:rPr>
          <w:rFonts w:eastAsia="Calibri" w:cs="Calibri"/>
          <w:szCs w:val="24"/>
        </w:rPr>
        <w:t xml:space="preserve"> </w:t>
      </w:r>
      <w:r w:rsidR="0085247A">
        <w:rPr>
          <w:rFonts w:eastAsia="Calibri" w:cs="Calibri"/>
          <w:szCs w:val="24"/>
        </w:rPr>
        <w:br/>
      </w:r>
      <w:r w:rsidRPr="00294367">
        <w:rPr>
          <w:rFonts w:eastAsia="Calibri" w:cs="Calibri"/>
          <w:szCs w:val="24"/>
        </w:rPr>
        <w:t>(Listę podpisują wszyscy członkowie zespołu)</w:t>
      </w:r>
      <w:r>
        <w:rPr>
          <w:rFonts w:eastAsia="Calibri" w:cs="Calibri"/>
          <w:szCs w:val="24"/>
        </w:rPr>
        <w:t>:</w:t>
      </w:r>
    </w:p>
    <w:p w14:paraId="6BD282D5" w14:textId="77777777" w:rsidR="00294367" w:rsidRPr="00294367" w:rsidRDefault="00294367" w:rsidP="00A37E4A">
      <w:pPr>
        <w:tabs>
          <w:tab w:val="left" w:leader="dot" w:pos="9356"/>
        </w:tabs>
        <w:spacing w:before="240"/>
        <w:rPr>
          <w:rFonts w:eastAsia="Calibri" w:cs="Times New Roman"/>
        </w:rPr>
      </w:pPr>
      <w:r w:rsidRPr="00294367">
        <w:rPr>
          <w:rFonts w:eastAsia="Calibri" w:cs="Times New Roman"/>
        </w:rPr>
        <w:tab/>
      </w:r>
    </w:p>
    <w:p w14:paraId="2040BC10" w14:textId="6E7B7D0A" w:rsidR="00A37E4A" w:rsidRPr="00455B43" w:rsidRDefault="00A37E4A" w:rsidP="00A37E4A">
      <w:pPr>
        <w:spacing w:after="120"/>
        <w:rPr>
          <w:rFonts w:eastAsia="Calibri" w:cs="Times New Roman"/>
          <w:szCs w:val="24"/>
        </w:rPr>
      </w:pPr>
      <w:r w:rsidRPr="00294367">
        <w:rPr>
          <w:rFonts w:eastAsia="Calibri" w:cs="Calibri"/>
          <w:szCs w:val="24"/>
        </w:rPr>
        <w:t>Data i podpisy osób upoważnionych do reprezentacji adresata programu</w:t>
      </w:r>
      <w:r>
        <w:rPr>
          <w:rFonts w:eastAsia="Calibri" w:cs="Calibri"/>
          <w:szCs w:val="24"/>
        </w:rPr>
        <w:t xml:space="preserve"> i zaciągania zobowiązań finansowych:</w:t>
      </w:r>
    </w:p>
    <w:p w14:paraId="338D6E6A" w14:textId="77777777" w:rsidR="00294367" w:rsidRPr="00294367" w:rsidRDefault="00294367" w:rsidP="00A37E4A">
      <w:pPr>
        <w:tabs>
          <w:tab w:val="left" w:leader="dot" w:pos="9356"/>
        </w:tabs>
        <w:spacing w:before="240"/>
        <w:rPr>
          <w:rFonts w:eastAsia="Calibri" w:cs="Times New Roman"/>
        </w:rPr>
      </w:pPr>
      <w:r w:rsidRPr="00294367">
        <w:rPr>
          <w:rFonts w:eastAsia="Calibri" w:cs="Times New Roman"/>
        </w:rPr>
        <w:tab/>
      </w:r>
    </w:p>
    <w:sectPr w:rsidR="00294367" w:rsidRPr="00294367" w:rsidSect="00A66DFF">
      <w:headerReference w:type="default" r:id="rId9"/>
      <w:pgSz w:w="11906" w:h="16838"/>
      <w:pgMar w:top="170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B28D4" w14:textId="77777777" w:rsidR="00772ECC" w:rsidRDefault="00772ECC" w:rsidP="00A66DFF">
      <w:pPr>
        <w:spacing w:line="240" w:lineRule="auto"/>
      </w:pPr>
      <w:r>
        <w:separator/>
      </w:r>
    </w:p>
  </w:endnote>
  <w:endnote w:type="continuationSeparator" w:id="0">
    <w:p w14:paraId="7C0829BA" w14:textId="77777777" w:rsidR="00772ECC" w:rsidRDefault="00772ECC" w:rsidP="00A66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09D0B" w14:textId="77777777" w:rsidR="00772ECC" w:rsidRDefault="00772ECC" w:rsidP="00A66DFF">
      <w:pPr>
        <w:spacing w:line="240" w:lineRule="auto"/>
      </w:pPr>
      <w:r>
        <w:separator/>
      </w:r>
    </w:p>
  </w:footnote>
  <w:footnote w:type="continuationSeparator" w:id="0">
    <w:p w14:paraId="65605AE0" w14:textId="77777777" w:rsidR="00772ECC" w:rsidRDefault="00772ECC" w:rsidP="00A66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70AD" w14:textId="32742C65" w:rsidR="003C688D" w:rsidRDefault="003C688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DD7F54F" wp14:editId="5E6CC29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2848" cy="1045770"/>
          <wp:effectExtent l="0" t="0" r="635" b="2540"/>
          <wp:wrapNone/>
          <wp:docPr id="12" name="Obraz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60E"/>
    <w:multiLevelType w:val="hybridMultilevel"/>
    <w:tmpl w:val="7CDA2E5E"/>
    <w:lvl w:ilvl="0" w:tplc="0415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 w15:restartNumberingAfterBreak="0">
    <w:nsid w:val="1A433EF7"/>
    <w:multiLevelType w:val="hybridMultilevel"/>
    <w:tmpl w:val="EBAA7B64"/>
    <w:lvl w:ilvl="0" w:tplc="4DCAD634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AAF6F1C"/>
    <w:multiLevelType w:val="hybridMultilevel"/>
    <w:tmpl w:val="8316413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C3E38A5"/>
    <w:multiLevelType w:val="hybridMultilevel"/>
    <w:tmpl w:val="8F927A50"/>
    <w:lvl w:ilvl="0" w:tplc="F5DCB444">
      <w:start w:val="1"/>
      <w:numFmt w:val="decimal"/>
      <w:pStyle w:val="Nagwek3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28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7180D"/>
    <w:multiLevelType w:val="hybridMultilevel"/>
    <w:tmpl w:val="D3CAA898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28840DE5"/>
    <w:multiLevelType w:val="hybridMultilevel"/>
    <w:tmpl w:val="8804673A"/>
    <w:lvl w:ilvl="0" w:tplc="77E63E40">
      <w:start w:val="1"/>
      <w:numFmt w:val="bullet"/>
      <w:pStyle w:val="Akapitzlist"/>
      <w:lvlText w:val=""/>
      <w:lvlJc w:val="left"/>
      <w:pPr>
        <w:ind w:left="2781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F36F39"/>
    <w:multiLevelType w:val="hybridMultilevel"/>
    <w:tmpl w:val="537AC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92AD6"/>
    <w:multiLevelType w:val="hybridMultilevel"/>
    <w:tmpl w:val="BBCE7E8E"/>
    <w:lvl w:ilvl="0" w:tplc="4D8EA198">
      <w:start w:val="8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0F5F3F"/>
    <w:multiLevelType w:val="hybridMultilevel"/>
    <w:tmpl w:val="089A628A"/>
    <w:lvl w:ilvl="0" w:tplc="E0360FFA">
      <w:start w:val="1"/>
      <w:numFmt w:val="decimal"/>
      <w:pStyle w:val="Akapitzlistrozwijaln2"/>
      <w:lvlText w:val="%1)"/>
      <w:lvlJc w:val="left"/>
      <w:pPr>
        <w:ind w:left="1069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9" w15:restartNumberingAfterBreak="0">
    <w:nsid w:val="48A40741"/>
    <w:multiLevelType w:val="hybridMultilevel"/>
    <w:tmpl w:val="004C9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E244E"/>
    <w:multiLevelType w:val="hybridMultilevel"/>
    <w:tmpl w:val="DC321C7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BF9282B"/>
    <w:multiLevelType w:val="hybridMultilevel"/>
    <w:tmpl w:val="5D108E5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0A73D51"/>
    <w:multiLevelType w:val="hybridMultilevel"/>
    <w:tmpl w:val="FA66CDC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23420A4"/>
    <w:multiLevelType w:val="hybridMultilevel"/>
    <w:tmpl w:val="64EE9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795036"/>
    <w:multiLevelType w:val="hybridMultilevel"/>
    <w:tmpl w:val="4C12A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892A2F"/>
    <w:multiLevelType w:val="hybridMultilevel"/>
    <w:tmpl w:val="FF24B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4C6D1A"/>
    <w:multiLevelType w:val="hybridMultilevel"/>
    <w:tmpl w:val="3C166C1E"/>
    <w:lvl w:ilvl="0" w:tplc="DA22C9B6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151044">
    <w:abstractNumId w:val="16"/>
  </w:num>
  <w:num w:numId="2" w16cid:durableId="833032370">
    <w:abstractNumId w:val="3"/>
  </w:num>
  <w:num w:numId="3" w16cid:durableId="1904683842">
    <w:abstractNumId w:val="1"/>
  </w:num>
  <w:num w:numId="4" w16cid:durableId="1543325903">
    <w:abstractNumId w:val="8"/>
  </w:num>
  <w:num w:numId="5" w16cid:durableId="878123177">
    <w:abstractNumId w:val="5"/>
  </w:num>
  <w:num w:numId="6" w16cid:durableId="2044939396">
    <w:abstractNumId w:val="12"/>
  </w:num>
  <w:num w:numId="7" w16cid:durableId="1658727320">
    <w:abstractNumId w:val="4"/>
  </w:num>
  <w:num w:numId="8" w16cid:durableId="1382435238">
    <w:abstractNumId w:val="11"/>
  </w:num>
  <w:num w:numId="9" w16cid:durableId="165173857">
    <w:abstractNumId w:val="10"/>
  </w:num>
  <w:num w:numId="10" w16cid:durableId="1288506573">
    <w:abstractNumId w:val="2"/>
  </w:num>
  <w:num w:numId="11" w16cid:durableId="1403409260">
    <w:abstractNumId w:val="7"/>
  </w:num>
  <w:num w:numId="12" w16cid:durableId="1310329425">
    <w:abstractNumId w:val="0"/>
  </w:num>
  <w:num w:numId="13" w16cid:durableId="1646855222">
    <w:abstractNumId w:val="9"/>
  </w:num>
  <w:num w:numId="14" w16cid:durableId="1716586070">
    <w:abstractNumId w:val="6"/>
  </w:num>
  <w:num w:numId="15" w16cid:durableId="1722509911">
    <w:abstractNumId w:val="15"/>
  </w:num>
  <w:num w:numId="16" w16cid:durableId="2133287028">
    <w:abstractNumId w:val="13"/>
  </w:num>
  <w:num w:numId="17" w16cid:durableId="1575820478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D"/>
    <w:rsid w:val="00057A4B"/>
    <w:rsid w:val="00064F3F"/>
    <w:rsid w:val="00067974"/>
    <w:rsid w:val="000B27B8"/>
    <w:rsid w:val="000C6D75"/>
    <w:rsid w:val="000E7173"/>
    <w:rsid w:val="000F296F"/>
    <w:rsid w:val="000F2AB2"/>
    <w:rsid w:val="000F4C8B"/>
    <w:rsid w:val="0010265A"/>
    <w:rsid w:val="00104E5E"/>
    <w:rsid w:val="001443DF"/>
    <w:rsid w:val="00170862"/>
    <w:rsid w:val="001A3DC6"/>
    <w:rsid w:val="001D78D4"/>
    <w:rsid w:val="001F05E1"/>
    <w:rsid w:val="001F6E55"/>
    <w:rsid w:val="00202B5F"/>
    <w:rsid w:val="0022521B"/>
    <w:rsid w:val="00225227"/>
    <w:rsid w:val="00232E37"/>
    <w:rsid w:val="00237173"/>
    <w:rsid w:val="0024083C"/>
    <w:rsid w:val="002543FD"/>
    <w:rsid w:val="002637A3"/>
    <w:rsid w:val="002639EC"/>
    <w:rsid w:val="00264077"/>
    <w:rsid w:val="00277F52"/>
    <w:rsid w:val="00294367"/>
    <w:rsid w:val="002C39F8"/>
    <w:rsid w:val="002C3D15"/>
    <w:rsid w:val="002D20CD"/>
    <w:rsid w:val="002D53BF"/>
    <w:rsid w:val="002E53AB"/>
    <w:rsid w:val="00310DFB"/>
    <w:rsid w:val="0032265A"/>
    <w:rsid w:val="00326960"/>
    <w:rsid w:val="00333AC1"/>
    <w:rsid w:val="003456F3"/>
    <w:rsid w:val="00355E6D"/>
    <w:rsid w:val="00360EDE"/>
    <w:rsid w:val="0036142F"/>
    <w:rsid w:val="00374A72"/>
    <w:rsid w:val="003906C8"/>
    <w:rsid w:val="003C688D"/>
    <w:rsid w:val="003F0D08"/>
    <w:rsid w:val="00424B05"/>
    <w:rsid w:val="00440A9D"/>
    <w:rsid w:val="0044715D"/>
    <w:rsid w:val="00455B43"/>
    <w:rsid w:val="0047113D"/>
    <w:rsid w:val="00483EA1"/>
    <w:rsid w:val="004A182B"/>
    <w:rsid w:val="004D5AD0"/>
    <w:rsid w:val="00521DFD"/>
    <w:rsid w:val="00523439"/>
    <w:rsid w:val="00560BEF"/>
    <w:rsid w:val="00564C22"/>
    <w:rsid w:val="00565549"/>
    <w:rsid w:val="00577EE5"/>
    <w:rsid w:val="00587EC7"/>
    <w:rsid w:val="00595240"/>
    <w:rsid w:val="005B090D"/>
    <w:rsid w:val="005D1C3B"/>
    <w:rsid w:val="005E0D68"/>
    <w:rsid w:val="005E22E2"/>
    <w:rsid w:val="005E742D"/>
    <w:rsid w:val="006006E4"/>
    <w:rsid w:val="00625D3D"/>
    <w:rsid w:val="00636130"/>
    <w:rsid w:val="006408A2"/>
    <w:rsid w:val="00654496"/>
    <w:rsid w:val="006852BC"/>
    <w:rsid w:val="00686BC9"/>
    <w:rsid w:val="006A630F"/>
    <w:rsid w:val="006B47FC"/>
    <w:rsid w:val="006C644F"/>
    <w:rsid w:val="006D528A"/>
    <w:rsid w:val="006E44D2"/>
    <w:rsid w:val="007068BB"/>
    <w:rsid w:val="00712933"/>
    <w:rsid w:val="007209A3"/>
    <w:rsid w:val="00732FC4"/>
    <w:rsid w:val="00733E20"/>
    <w:rsid w:val="007519C0"/>
    <w:rsid w:val="007558E2"/>
    <w:rsid w:val="00771F7D"/>
    <w:rsid w:val="00772ECC"/>
    <w:rsid w:val="007A4D2B"/>
    <w:rsid w:val="007B24E3"/>
    <w:rsid w:val="007C0F1A"/>
    <w:rsid w:val="007D62C2"/>
    <w:rsid w:val="007E36F1"/>
    <w:rsid w:val="00816136"/>
    <w:rsid w:val="00844962"/>
    <w:rsid w:val="0085247A"/>
    <w:rsid w:val="00860C33"/>
    <w:rsid w:val="00872832"/>
    <w:rsid w:val="00893A61"/>
    <w:rsid w:val="008D65A2"/>
    <w:rsid w:val="008D7A82"/>
    <w:rsid w:val="009045A7"/>
    <w:rsid w:val="009229F0"/>
    <w:rsid w:val="00924160"/>
    <w:rsid w:val="009400B1"/>
    <w:rsid w:val="00940296"/>
    <w:rsid w:val="00943B90"/>
    <w:rsid w:val="009A1AA9"/>
    <w:rsid w:val="009A2E80"/>
    <w:rsid w:val="009B23B3"/>
    <w:rsid w:val="009B50A9"/>
    <w:rsid w:val="009E1C97"/>
    <w:rsid w:val="009E617D"/>
    <w:rsid w:val="009F088D"/>
    <w:rsid w:val="00A033A8"/>
    <w:rsid w:val="00A071C1"/>
    <w:rsid w:val="00A12993"/>
    <w:rsid w:val="00A12C7C"/>
    <w:rsid w:val="00A15635"/>
    <w:rsid w:val="00A37E4A"/>
    <w:rsid w:val="00A52DBF"/>
    <w:rsid w:val="00A66DFF"/>
    <w:rsid w:val="00A6774D"/>
    <w:rsid w:val="00A763C1"/>
    <w:rsid w:val="00AA2DDF"/>
    <w:rsid w:val="00AA63A9"/>
    <w:rsid w:val="00AB18AD"/>
    <w:rsid w:val="00AC4180"/>
    <w:rsid w:val="00AE3A47"/>
    <w:rsid w:val="00AE6B32"/>
    <w:rsid w:val="00B2265D"/>
    <w:rsid w:val="00B30B4C"/>
    <w:rsid w:val="00B377F9"/>
    <w:rsid w:val="00B66CC4"/>
    <w:rsid w:val="00B868E3"/>
    <w:rsid w:val="00BB0CC8"/>
    <w:rsid w:val="00C30035"/>
    <w:rsid w:val="00C34295"/>
    <w:rsid w:val="00C73E7D"/>
    <w:rsid w:val="00C80B4E"/>
    <w:rsid w:val="00C82EC1"/>
    <w:rsid w:val="00C940A8"/>
    <w:rsid w:val="00CD27E0"/>
    <w:rsid w:val="00CF02EF"/>
    <w:rsid w:val="00CF0980"/>
    <w:rsid w:val="00CF09BD"/>
    <w:rsid w:val="00D36504"/>
    <w:rsid w:val="00D502D3"/>
    <w:rsid w:val="00D649C7"/>
    <w:rsid w:val="00D75847"/>
    <w:rsid w:val="00D75FC5"/>
    <w:rsid w:val="00D87EDA"/>
    <w:rsid w:val="00D93ECD"/>
    <w:rsid w:val="00D96ECD"/>
    <w:rsid w:val="00DB0405"/>
    <w:rsid w:val="00DB4DA9"/>
    <w:rsid w:val="00DC3613"/>
    <w:rsid w:val="00DE0569"/>
    <w:rsid w:val="00E079D8"/>
    <w:rsid w:val="00E112ED"/>
    <w:rsid w:val="00E11BDF"/>
    <w:rsid w:val="00E178B9"/>
    <w:rsid w:val="00E34526"/>
    <w:rsid w:val="00E431E0"/>
    <w:rsid w:val="00E44A87"/>
    <w:rsid w:val="00E46FE9"/>
    <w:rsid w:val="00E54ABE"/>
    <w:rsid w:val="00E5674A"/>
    <w:rsid w:val="00E60808"/>
    <w:rsid w:val="00E64E8B"/>
    <w:rsid w:val="00E82D8D"/>
    <w:rsid w:val="00E83C27"/>
    <w:rsid w:val="00EB29F7"/>
    <w:rsid w:val="00ED20E6"/>
    <w:rsid w:val="00ED2CED"/>
    <w:rsid w:val="00EE4C40"/>
    <w:rsid w:val="00EF0FAA"/>
    <w:rsid w:val="00F122DB"/>
    <w:rsid w:val="00F23B42"/>
    <w:rsid w:val="00F47C4A"/>
    <w:rsid w:val="00F81E3C"/>
    <w:rsid w:val="00FA594C"/>
    <w:rsid w:val="00FB4E05"/>
    <w:rsid w:val="00FD42C4"/>
    <w:rsid w:val="00FD6F79"/>
    <w:rsid w:val="00FF00AA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3332"/>
  <w15:docId w15:val="{3FDDC4B5-6222-4250-A8CC-996A72A3B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Akapit podpis"/>
    <w:rsid w:val="00A033A8"/>
    <w:pPr>
      <w:spacing w:after="0"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431E0"/>
    <w:pPr>
      <w:keepNext/>
      <w:keepLines/>
      <w:spacing w:before="360" w:after="120"/>
      <w:jc w:val="center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431E0"/>
    <w:pPr>
      <w:keepNext/>
      <w:keepLines/>
      <w:spacing w:before="240" w:after="120"/>
      <w:ind w:left="357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033A8"/>
    <w:pPr>
      <w:keepNext/>
      <w:keepLines/>
      <w:numPr>
        <w:numId w:val="2"/>
      </w:numPr>
      <w:spacing w:before="120" w:after="120"/>
      <w:ind w:left="1134" w:hanging="567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6">
    <w:name w:val="Calibri 16"/>
    <w:basedOn w:val="Normalny"/>
    <w:link w:val="Calibri16Znak"/>
    <w:autoRedefine/>
    <w:qFormat/>
    <w:rsid w:val="003C688D"/>
    <w:pPr>
      <w:tabs>
        <w:tab w:val="left" w:leader="underscore" w:pos="9637"/>
      </w:tabs>
      <w:spacing w:before="240" w:after="360"/>
    </w:pPr>
    <w:rPr>
      <w:b/>
      <w:sz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E431E0"/>
    <w:rPr>
      <w:rFonts w:ascii="Calibri" w:eastAsiaTheme="majorEastAsia" w:hAnsi="Calibri" w:cstheme="majorBidi"/>
      <w:b/>
      <w:sz w:val="36"/>
      <w:szCs w:val="32"/>
    </w:rPr>
  </w:style>
  <w:style w:type="character" w:customStyle="1" w:styleId="Calibri16Znak">
    <w:name w:val="Calibri 16 Znak"/>
    <w:basedOn w:val="Domylnaczcionkaakapitu"/>
    <w:link w:val="Calibri16"/>
    <w:rsid w:val="003C688D"/>
    <w:rPr>
      <w:rFonts w:ascii="Calibri" w:hAnsi="Calibri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431E0"/>
    <w:rPr>
      <w:rFonts w:ascii="Calibri" w:eastAsiaTheme="majorEastAsia" w:hAnsi="Calibri" w:cstheme="majorBidi"/>
      <w:b/>
      <w:sz w:val="3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033A8"/>
    <w:rPr>
      <w:rFonts w:ascii="Calibri" w:eastAsiaTheme="majorEastAsia" w:hAnsi="Calibri" w:cstheme="majorBidi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6DF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DFF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A66DF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DFF"/>
    <w:rPr>
      <w:rFonts w:ascii="Calibri" w:hAnsi="Calibri"/>
      <w:sz w:val="24"/>
    </w:rPr>
  </w:style>
  <w:style w:type="paragraph" w:customStyle="1" w:styleId="CalibriA1">
    <w:name w:val="Calibri A1"/>
    <w:basedOn w:val="Normalny"/>
    <w:link w:val="CalibriA1Znak"/>
    <w:qFormat/>
    <w:rsid w:val="00A66DFF"/>
    <w:pPr>
      <w:ind w:left="567"/>
    </w:pPr>
  </w:style>
  <w:style w:type="paragraph" w:customStyle="1" w:styleId="CalibriA9">
    <w:name w:val="Calibri A9"/>
    <w:basedOn w:val="Normalny"/>
    <w:link w:val="CalibriA9Znak"/>
    <w:autoRedefine/>
    <w:qFormat/>
    <w:rsid w:val="00636130"/>
    <w:pPr>
      <w:tabs>
        <w:tab w:val="left" w:leader="underscore" w:pos="9637"/>
      </w:tabs>
      <w:ind w:left="5103"/>
      <w:jc w:val="center"/>
    </w:pPr>
  </w:style>
  <w:style w:type="character" w:customStyle="1" w:styleId="CalibriA1Znak">
    <w:name w:val="Calibri A1 Znak"/>
    <w:basedOn w:val="Domylnaczcionkaakapitu"/>
    <w:link w:val="CalibriA1"/>
    <w:rsid w:val="00A66DFF"/>
    <w:rPr>
      <w:rFonts w:ascii="Calibri" w:hAnsi="Calibri"/>
      <w:sz w:val="24"/>
    </w:rPr>
  </w:style>
  <w:style w:type="paragraph" w:customStyle="1" w:styleId="CalibriA2">
    <w:name w:val="Calibri A2"/>
    <w:basedOn w:val="CalibriA1"/>
    <w:link w:val="CalibriA2Znak"/>
    <w:autoRedefine/>
    <w:qFormat/>
    <w:rsid w:val="00733E20"/>
    <w:pPr>
      <w:ind w:left="1134"/>
    </w:pPr>
  </w:style>
  <w:style w:type="character" w:customStyle="1" w:styleId="CalibriA9Znak">
    <w:name w:val="Calibri A9 Znak"/>
    <w:basedOn w:val="Domylnaczcionkaakapitu"/>
    <w:link w:val="CalibriA9"/>
    <w:rsid w:val="00636130"/>
    <w:rPr>
      <w:rFonts w:ascii="Calibri" w:hAnsi="Calibri"/>
      <w:sz w:val="24"/>
    </w:rPr>
  </w:style>
  <w:style w:type="paragraph" w:styleId="Akapitzlist">
    <w:name w:val="List Paragraph"/>
    <w:aliases w:val="Akapit 1 z listą,Akapit z listą 1"/>
    <w:basedOn w:val="Normalny"/>
    <w:link w:val="AkapitzlistZnak"/>
    <w:autoRedefine/>
    <w:uiPriority w:val="34"/>
    <w:qFormat/>
    <w:rsid w:val="00A12993"/>
    <w:pPr>
      <w:numPr>
        <w:numId w:val="5"/>
      </w:numPr>
      <w:contextualSpacing/>
    </w:pPr>
  </w:style>
  <w:style w:type="character" w:customStyle="1" w:styleId="CalibriA2Znak">
    <w:name w:val="Calibri A2 Znak"/>
    <w:basedOn w:val="CalibriA1Znak"/>
    <w:link w:val="CalibriA2"/>
    <w:rsid w:val="00733E20"/>
    <w:rPr>
      <w:rFonts w:ascii="Calibri" w:hAnsi="Calibri"/>
      <w:sz w:val="24"/>
    </w:rPr>
  </w:style>
  <w:style w:type="paragraph" w:customStyle="1" w:styleId="Akapit2">
    <w:name w:val="Akapit 2"/>
    <w:basedOn w:val="Akapitzlist"/>
    <w:link w:val="Akapit2Znak"/>
    <w:autoRedefine/>
    <w:qFormat/>
    <w:rsid w:val="003C688D"/>
    <w:pPr>
      <w:numPr>
        <w:numId w:val="0"/>
      </w:numPr>
      <w:spacing w:before="120"/>
      <w:contextualSpacing w:val="0"/>
    </w:pPr>
  </w:style>
  <w:style w:type="paragraph" w:customStyle="1" w:styleId="Calibri12A2">
    <w:name w:val="Calibri 12 A2"/>
    <w:basedOn w:val="Normalny"/>
    <w:link w:val="Calibri12A2Znak"/>
    <w:autoRedefine/>
    <w:rsid w:val="00AE3A47"/>
    <w:pPr>
      <w:spacing w:before="120"/>
      <w:ind w:left="1134"/>
    </w:pPr>
  </w:style>
  <w:style w:type="character" w:customStyle="1" w:styleId="AkapitzlistZnak">
    <w:name w:val="Akapit z listą Znak"/>
    <w:aliases w:val="Akapit 1 z listą Znak,Akapit z listą 1 Znak"/>
    <w:basedOn w:val="Domylnaczcionkaakapitu"/>
    <w:link w:val="Akapitzlist"/>
    <w:uiPriority w:val="34"/>
    <w:rsid w:val="00A12993"/>
    <w:rPr>
      <w:rFonts w:ascii="Calibri" w:hAnsi="Calibri"/>
      <w:sz w:val="24"/>
    </w:rPr>
  </w:style>
  <w:style w:type="character" w:customStyle="1" w:styleId="Akapit2Znak">
    <w:name w:val="Akapit 2 Znak"/>
    <w:basedOn w:val="AkapitzlistZnak"/>
    <w:link w:val="Akapit2"/>
    <w:rsid w:val="003C688D"/>
    <w:rPr>
      <w:rFonts w:ascii="Calibri" w:hAnsi="Calibri"/>
      <w:sz w:val="24"/>
    </w:rPr>
  </w:style>
  <w:style w:type="character" w:customStyle="1" w:styleId="Calibri12A2Znak">
    <w:name w:val="Calibri 12 A2 Znak"/>
    <w:basedOn w:val="Domylnaczcionkaakapitu"/>
    <w:link w:val="Calibri12A2"/>
    <w:rsid w:val="00AE3A47"/>
    <w:rPr>
      <w:rFonts w:ascii="Calibri" w:hAnsi="Calibri"/>
      <w:sz w:val="24"/>
    </w:rPr>
  </w:style>
  <w:style w:type="paragraph" w:customStyle="1" w:styleId="Akapitzlistrozwijaln2">
    <w:name w:val="Akapit z listą rozwijalną 2"/>
    <w:basedOn w:val="Normalny"/>
    <w:autoRedefine/>
    <w:qFormat/>
    <w:rsid w:val="00860C33"/>
    <w:pPr>
      <w:numPr>
        <w:numId w:val="4"/>
      </w:numPr>
    </w:pPr>
  </w:style>
  <w:style w:type="paragraph" w:customStyle="1" w:styleId="Calibri12A1">
    <w:name w:val="Calibri 12 A1"/>
    <w:basedOn w:val="Normalny"/>
    <w:link w:val="Calibri12A1Znak"/>
    <w:autoRedefine/>
    <w:rsid w:val="00EF0FAA"/>
    <w:pPr>
      <w:ind w:left="567"/>
    </w:pPr>
  </w:style>
  <w:style w:type="character" w:customStyle="1" w:styleId="Calibri12A1Znak">
    <w:name w:val="Calibri 12 A1 Znak"/>
    <w:basedOn w:val="Domylnaczcionkaakapitu"/>
    <w:link w:val="Calibri12A1"/>
    <w:rsid w:val="00EF0FAA"/>
    <w:rPr>
      <w:rFonts w:ascii="Calibri" w:hAnsi="Calibri"/>
      <w:sz w:val="24"/>
    </w:rPr>
  </w:style>
  <w:style w:type="paragraph" w:customStyle="1" w:styleId="Akapitzlist3">
    <w:name w:val="Akapit z listą 3"/>
    <w:basedOn w:val="Akapitzlistrozwijaln2"/>
    <w:autoRedefine/>
    <w:qFormat/>
    <w:rsid w:val="00CF09BD"/>
    <w:pPr>
      <w:numPr>
        <w:numId w:val="0"/>
      </w:numPr>
      <w:tabs>
        <w:tab w:val="left" w:pos="5954"/>
      </w:tabs>
      <w:spacing w:after="120"/>
      <w:ind w:left="5954"/>
    </w:pPr>
    <w:rPr>
      <w:szCs w:val="24"/>
    </w:rPr>
  </w:style>
  <w:style w:type="paragraph" w:styleId="Poprawka">
    <w:name w:val="Revision"/>
    <w:hidden/>
    <w:uiPriority w:val="99"/>
    <w:semiHidden/>
    <w:rsid w:val="005D1C3B"/>
    <w:pPr>
      <w:spacing w:after="0" w:line="240" w:lineRule="auto"/>
    </w:pPr>
    <w:rPr>
      <w:rFonts w:ascii="Calibri" w:hAnsi="Calibri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37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7A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semiHidden/>
    <w:rsid w:val="002637A3"/>
    <w:pPr>
      <w:spacing w:before="120" w:line="240" w:lineRule="auto"/>
      <w:jc w:val="both"/>
    </w:pPr>
    <w:rPr>
      <w:rFonts w:ascii="Arial" w:eastAsia="Times New Roman" w:hAnsi="Arial" w:cs="Arial"/>
      <w:szCs w:val="24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semiHidden/>
    <w:rsid w:val="002637A3"/>
    <w:rPr>
      <w:rFonts w:ascii="Arial" w:eastAsia="Times New Roman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94367"/>
    <w:pPr>
      <w:spacing w:after="0" w:line="240" w:lineRule="auto"/>
    </w:pPr>
    <w:rPr>
      <w:rFonts w:ascii="Times New Roman" w:eastAsia="Calibri" w:hAnsi="Times New Roman" w:cs="Times New Roman"/>
      <w:sz w:val="26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431E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31E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52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952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95240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52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5240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/o-funduszu/logo-fundusz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39084-9E03-4A75-87D4-18DD012FDF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672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sprawdzająca "Rehabilitacja 25 plus"</vt:lpstr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egraczyk@pfron.org.pl;Magdalena.Gacparska@pfron.org.pl</dc:creator>
  <cp:lastModifiedBy>Lorecka Katarzyna</cp:lastModifiedBy>
  <cp:revision>2</cp:revision>
  <dcterms:created xsi:type="dcterms:W3CDTF">2026-04-09T09:21:00Z</dcterms:created>
  <dcterms:modified xsi:type="dcterms:W3CDTF">2026-04-09T09:21:00Z</dcterms:modified>
</cp:coreProperties>
</file>