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AAA62" w14:textId="47A7BC58" w:rsidR="00C93563" w:rsidRPr="00372525" w:rsidRDefault="00C93563" w:rsidP="00C93563">
      <w:pPr>
        <w:jc w:val="both"/>
        <w:rPr>
          <w:rFonts w:eastAsiaTheme="majorEastAsia" w:cstheme="majorBidi"/>
          <w:sz w:val="24"/>
          <w:szCs w:val="24"/>
        </w:rPr>
      </w:pPr>
      <w:r w:rsidRPr="00372525">
        <w:rPr>
          <w:rFonts w:eastAsiaTheme="majorEastAsia" w:cstheme="majorBidi"/>
          <w:sz w:val="24"/>
          <w:szCs w:val="24"/>
        </w:rPr>
        <w:t xml:space="preserve">Łobez, dnia </w:t>
      </w:r>
      <w:r w:rsidR="00372525" w:rsidRPr="00372525">
        <w:rPr>
          <w:rFonts w:eastAsiaTheme="majorEastAsia" w:cstheme="majorBidi"/>
          <w:sz w:val="24"/>
          <w:szCs w:val="24"/>
        </w:rPr>
        <w:t>0</w:t>
      </w:r>
      <w:r w:rsidR="009A1AF5">
        <w:rPr>
          <w:rFonts w:eastAsiaTheme="majorEastAsia" w:cstheme="majorBidi"/>
          <w:sz w:val="24"/>
          <w:szCs w:val="24"/>
        </w:rPr>
        <w:t>9</w:t>
      </w:r>
      <w:r w:rsidRPr="00372525">
        <w:rPr>
          <w:rFonts w:eastAsiaTheme="majorEastAsia" w:cstheme="majorBidi"/>
          <w:sz w:val="24"/>
          <w:szCs w:val="24"/>
        </w:rPr>
        <w:t>.0</w:t>
      </w:r>
      <w:r w:rsidR="00372525" w:rsidRPr="00372525">
        <w:rPr>
          <w:rFonts w:eastAsiaTheme="majorEastAsia" w:cstheme="majorBidi"/>
          <w:sz w:val="24"/>
          <w:szCs w:val="24"/>
        </w:rPr>
        <w:t>7</w:t>
      </w:r>
      <w:r w:rsidRPr="00372525">
        <w:rPr>
          <w:rFonts w:eastAsiaTheme="majorEastAsia" w:cstheme="majorBidi"/>
          <w:sz w:val="24"/>
          <w:szCs w:val="24"/>
        </w:rPr>
        <w:t>.2026 r.</w:t>
      </w:r>
    </w:p>
    <w:p w14:paraId="01A50B4C" w14:textId="40FD1DDB" w:rsidR="00C93563" w:rsidRPr="00372525" w:rsidRDefault="00C93563" w:rsidP="00D316F9">
      <w:pPr>
        <w:jc w:val="both"/>
        <w:rPr>
          <w:rFonts w:eastAsiaTheme="majorEastAsia" w:cstheme="majorBidi"/>
          <w:b/>
          <w:bCs/>
          <w:sz w:val="24"/>
          <w:szCs w:val="24"/>
        </w:rPr>
      </w:pPr>
      <w:r w:rsidRPr="00372525">
        <w:rPr>
          <w:rFonts w:eastAsiaTheme="majorEastAsia" w:cstheme="majorBidi"/>
          <w:b/>
          <w:bCs/>
          <w:sz w:val="24"/>
          <w:szCs w:val="24"/>
        </w:rPr>
        <w:t xml:space="preserve">Komunikat nr </w:t>
      </w:r>
      <w:r w:rsidR="009A1AF5">
        <w:rPr>
          <w:rFonts w:eastAsiaTheme="majorEastAsia" w:cstheme="majorBidi"/>
          <w:b/>
          <w:bCs/>
          <w:sz w:val="24"/>
          <w:szCs w:val="24"/>
        </w:rPr>
        <w:t>20</w:t>
      </w:r>
      <w:r w:rsidRPr="00372525">
        <w:rPr>
          <w:rFonts w:eastAsiaTheme="majorEastAsia" w:cstheme="majorBidi"/>
          <w:b/>
          <w:bCs/>
          <w:sz w:val="24"/>
          <w:szCs w:val="24"/>
        </w:rPr>
        <w:t>/2026</w:t>
      </w:r>
    </w:p>
    <w:p w14:paraId="762010D1" w14:textId="46C7275B" w:rsidR="009A1AF5" w:rsidRDefault="009A1AF5" w:rsidP="009A1AF5">
      <w:pPr>
        <w:spacing w:before="0" w:after="0" w:line="240" w:lineRule="auto"/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9A1AF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Państwowego Powiatowego Inspektora Sanitarnego w Łobzie z dnia </w:t>
      </w:r>
      <w:r w:rsidR="00825699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09.07.2026</w:t>
      </w:r>
      <w:r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Pr="009A1AF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r. w sprawie braku przydatności do spożycia </w:t>
      </w:r>
      <w:r w:rsidR="00825699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wody </w:t>
      </w:r>
      <w:r w:rsidRPr="009A1AF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z wodociągu </w:t>
      </w:r>
      <w:r w:rsidR="00825699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Błądkowo</w:t>
      </w:r>
      <w:r w:rsidRPr="009A1AF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gm. Dobra, pow. </w:t>
      </w:r>
      <w:r w:rsidR="00825699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Ł</w:t>
      </w:r>
      <w:r w:rsidRPr="009A1AF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obeski</w:t>
      </w:r>
      <w:r w:rsidR="00825699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,</w:t>
      </w:r>
      <w:r w:rsidRPr="009A1AF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zaopatrujące</w:t>
      </w:r>
      <w:r w:rsidR="00825699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go </w:t>
      </w:r>
      <w:r w:rsidR="00C517EA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162</w:t>
      </w:r>
      <w:r w:rsidRPr="009A1AF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mieszkańców miejscowości </w:t>
      </w:r>
      <w:r w:rsidR="00825699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Błądkowo</w:t>
      </w:r>
      <w:r w:rsidRPr="009A1AF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, gm. Dobra.</w:t>
      </w:r>
    </w:p>
    <w:p w14:paraId="47B60F2B" w14:textId="77777777" w:rsidR="00825699" w:rsidRPr="009A1AF5" w:rsidRDefault="00825699" w:rsidP="009A1AF5">
      <w:pPr>
        <w:spacing w:before="0" w:after="0" w:line="240" w:lineRule="auto"/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</w:p>
    <w:p w14:paraId="6F00A642" w14:textId="77777777" w:rsidR="00C517EA" w:rsidRPr="00C517EA" w:rsidRDefault="009A1AF5" w:rsidP="00C517EA">
      <w:pPr>
        <w:spacing w:before="0" w:after="0" w:line="240" w:lineRule="auto"/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9A1AF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Państwowy Powiatowy Inspektor Sanitarny w Łobzie </w:t>
      </w:r>
      <w:r w:rsidR="00C517EA" w:rsidRPr="00C517EA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po zapoznaniu się</w:t>
      </w:r>
    </w:p>
    <w:p w14:paraId="59A16EC4" w14:textId="04CAB68A" w:rsidR="00C517EA" w:rsidRPr="00C517EA" w:rsidRDefault="00C517EA" w:rsidP="00C517EA">
      <w:pPr>
        <w:spacing w:before="0" w:after="0" w:line="240" w:lineRule="auto"/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C517EA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z wynikiem badania próbki wody pobranej w dniu </w:t>
      </w:r>
      <w:r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07.07.</w:t>
      </w:r>
      <w:r w:rsidRPr="00C517EA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2026</w:t>
      </w:r>
      <w:r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Pr="00C517EA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r. stwierdził, że woda nie</w:t>
      </w:r>
      <w:r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Pr="00C517EA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spełnia wymagań rozporządzenia Ministra Zdrowia z dnia 22 maja 2026</w:t>
      </w:r>
      <w:r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Pr="00C517EA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r. w sprawie</w:t>
      </w:r>
      <w:r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Pr="00C517EA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jakości wody przeznaczonej do spożycia przez ludzi (Dz. U. z 2026</w:t>
      </w:r>
      <w:r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Pr="00C517EA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r. poz. 748), z uwagi na</w:t>
      </w:r>
      <w:r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Pr="00C517EA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przekroczenie parametru</w:t>
      </w:r>
      <w:r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Pr="00C517EA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mikrobiologicznego – liczba bakterii grupy coli w ilości</w:t>
      </w:r>
      <w:r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12</w:t>
      </w:r>
      <w:r w:rsidRPr="00C517EA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C517EA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jtk</w:t>
      </w:r>
      <w:proofErr w:type="spellEnd"/>
      <w:r w:rsidRPr="00C517EA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/100ml.</w:t>
      </w:r>
    </w:p>
    <w:p w14:paraId="21232EBF" w14:textId="77777777" w:rsidR="00C517EA" w:rsidRPr="00C517EA" w:rsidRDefault="00C517EA" w:rsidP="00C517EA">
      <w:pPr>
        <w:spacing w:before="0" w:after="0" w:line="240" w:lineRule="auto"/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C517EA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W związku z powyższym konieczne jest przestrzeganie następujących wskazówek:</w:t>
      </w:r>
    </w:p>
    <w:p w14:paraId="5DC50B2F" w14:textId="77777777" w:rsidR="00C517EA" w:rsidRPr="00C517EA" w:rsidRDefault="00C517EA" w:rsidP="00C517EA">
      <w:pPr>
        <w:spacing w:before="0" w:after="0" w:line="240" w:lineRule="auto"/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  <w:r w:rsidRPr="00C517EA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1. Woda z kranu </w:t>
      </w:r>
      <w:r w:rsidRPr="00C517EA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nie może być spożywana, ani używana do przygotowania posiłków.</w:t>
      </w:r>
    </w:p>
    <w:p w14:paraId="6B4AF3F2" w14:textId="77777777" w:rsidR="00C517EA" w:rsidRPr="00C517EA" w:rsidRDefault="00C517EA" w:rsidP="00C517EA">
      <w:pPr>
        <w:spacing w:before="0" w:after="0" w:line="240" w:lineRule="auto"/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C517EA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2. Woda </w:t>
      </w:r>
      <w:r w:rsidRPr="00C517EA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nie może być używana do mycia owoców, warzyw, naczyń kuchennych i prania.</w:t>
      </w:r>
    </w:p>
    <w:p w14:paraId="357D7E01" w14:textId="77777777" w:rsidR="00C517EA" w:rsidRPr="00C517EA" w:rsidRDefault="00C517EA" w:rsidP="00C517EA">
      <w:pPr>
        <w:spacing w:before="0" w:after="0" w:line="240" w:lineRule="auto"/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  <w:r w:rsidRPr="00C517EA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3. Woda </w:t>
      </w:r>
      <w:r w:rsidRPr="00C517EA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nie nadaje się do kąpieli, mycia zębów, przemywania otwartych zranień.</w:t>
      </w:r>
    </w:p>
    <w:p w14:paraId="74579344" w14:textId="2A57C634" w:rsidR="009A1AF5" w:rsidRDefault="00C517EA" w:rsidP="00C517EA">
      <w:pPr>
        <w:spacing w:before="0" w:after="0" w:line="240" w:lineRule="auto"/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C517EA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4. Woda może być wykorzystywana do celów sanitarnych, tj. WC.</w:t>
      </w:r>
    </w:p>
    <w:p w14:paraId="07F4850A" w14:textId="77777777" w:rsidR="00C517EA" w:rsidRPr="009A1AF5" w:rsidRDefault="00C517EA" w:rsidP="00C517EA">
      <w:pPr>
        <w:spacing w:before="0" w:after="0" w:line="240" w:lineRule="auto"/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</w:p>
    <w:p w14:paraId="5EB99C66" w14:textId="5FC42DF9" w:rsidR="009A1AF5" w:rsidRDefault="009A1AF5" w:rsidP="009A1AF5">
      <w:pPr>
        <w:spacing w:before="0" w:after="0" w:line="240" w:lineRule="auto"/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9A1AF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Pr="00657936">
        <w:rPr>
          <w:rFonts w:ascii="Calibri" w:hAnsi="Calibri" w:cs="Calibri"/>
          <w:noProof/>
          <w:sz w:val="24"/>
          <w:szCs w:val="24"/>
          <w:lang w:eastAsia="pl-PL"/>
        </w:rPr>
        <w:drawing>
          <wp:inline distT="0" distB="0" distL="0" distR="0" wp14:anchorId="4F1C3892" wp14:editId="08B325EA">
            <wp:extent cx="1247775" cy="1247775"/>
            <wp:effectExtent l="0" t="0" r="9525" b="9525"/>
            <wp:docPr id="1" name="Obraz 1" descr="kran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ranni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7936">
        <w:rPr>
          <w:rFonts w:ascii="Calibri" w:hAnsi="Calibri" w:cs="Calibri"/>
          <w:noProof/>
          <w:sz w:val="24"/>
          <w:szCs w:val="24"/>
          <w:lang w:eastAsia="pl-PL"/>
        </w:rPr>
        <w:drawing>
          <wp:inline distT="0" distB="0" distL="0" distR="0" wp14:anchorId="6802A075" wp14:editId="47D2A3C3">
            <wp:extent cx="1247775" cy="1247775"/>
            <wp:effectExtent l="0" t="0" r="9525" b="9525"/>
            <wp:docPr id="3" name="Obraz 3" descr="garnek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arnekni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7936">
        <w:rPr>
          <w:rFonts w:ascii="Calibri" w:hAnsi="Calibri" w:cs="Calibri"/>
          <w:noProof/>
          <w:sz w:val="24"/>
          <w:szCs w:val="24"/>
          <w:lang w:eastAsia="pl-PL"/>
        </w:rPr>
        <w:drawing>
          <wp:inline distT="0" distB="0" distL="0" distR="0" wp14:anchorId="151E41F3" wp14:editId="44D4D162">
            <wp:extent cx="1238250" cy="1238250"/>
            <wp:effectExtent l="0" t="0" r="0" b="0"/>
            <wp:docPr id="4" name="Obraz 4" descr="prysznic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rysznicni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7936">
        <w:rPr>
          <w:rFonts w:ascii="Calibri" w:hAnsi="Calibri" w:cs="Calibri"/>
          <w:noProof/>
          <w:sz w:val="24"/>
          <w:szCs w:val="24"/>
          <w:lang w:eastAsia="pl-PL"/>
        </w:rPr>
        <w:drawing>
          <wp:inline distT="0" distB="0" distL="0" distR="0" wp14:anchorId="04249189" wp14:editId="09EFF3B7">
            <wp:extent cx="1238250" cy="1238250"/>
            <wp:effectExtent l="0" t="0" r="0" b="0"/>
            <wp:docPr id="5" name="Obraz 5" descr="w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wc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1AF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  </w:t>
      </w:r>
    </w:p>
    <w:p w14:paraId="257D8F6A" w14:textId="77777777" w:rsidR="00C517EA" w:rsidRPr="009A1AF5" w:rsidRDefault="00C517EA" w:rsidP="009A1AF5">
      <w:pPr>
        <w:spacing w:before="0" w:after="0" w:line="240" w:lineRule="auto"/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</w:p>
    <w:p w14:paraId="11B1E946" w14:textId="4B217AB6" w:rsidR="009A1AF5" w:rsidRPr="009A1AF5" w:rsidRDefault="009A1AF5" w:rsidP="009A1AF5">
      <w:pPr>
        <w:spacing w:before="0" w:after="0" w:line="240" w:lineRule="auto"/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9A1AF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Zakład gospodarki Komunalnej Sp. z o.o., ul. Wojska Polskiego 23, 72-210 Dobra</w:t>
      </w:r>
      <w:r w:rsidR="00C517EA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–</w:t>
      </w:r>
      <w:r w:rsidRPr="009A1AF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zarządzający wodociągiem </w:t>
      </w:r>
      <w:r w:rsidR="00C517EA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Błądkowo</w:t>
      </w:r>
      <w:r w:rsidRPr="009A1AF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, gm. Dobra został zobowiązany do zapewnienia zastępczego źródła zaopatrzenia w wodę do spożycia oraz podjęcia działań naprawczych celem doprowadzenia jakości wody do obowiązujących wymagań.</w:t>
      </w:r>
    </w:p>
    <w:p w14:paraId="714ECB56" w14:textId="77777777" w:rsidR="009A1AF5" w:rsidRPr="009A1AF5" w:rsidRDefault="009A1AF5" w:rsidP="009A1AF5">
      <w:pPr>
        <w:spacing w:before="0" w:after="0" w:line="240" w:lineRule="auto"/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9A1AF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Powyższa informacja obowiązuje do czasu odwołania.</w:t>
      </w:r>
    </w:p>
    <w:p w14:paraId="73391B4C" w14:textId="77777777" w:rsidR="00F61A28" w:rsidRDefault="00F61A28" w:rsidP="00B354DD">
      <w:pPr>
        <w:spacing w:before="0" w:after="0" w:line="240" w:lineRule="auto"/>
        <w:rPr>
          <w:rFonts w:eastAsiaTheme="majorEastAsia" w:cstheme="majorBidi"/>
        </w:rPr>
      </w:pPr>
    </w:p>
    <w:p w14:paraId="063B2378" w14:textId="5094B037" w:rsidR="003B47E4" w:rsidRDefault="00F61A28" w:rsidP="00B354DD">
      <w:pPr>
        <w:spacing w:before="0" w:after="0" w:line="240" w:lineRule="auto"/>
        <w:rPr>
          <w:rFonts w:eastAsiaTheme="majorEastAsia" w:cstheme="majorBidi"/>
        </w:rPr>
      </w:pPr>
      <w:r w:rsidRPr="009D5772">
        <w:rPr>
          <w:rFonts w:eastAsiaTheme="majorEastAsia" w:cstheme="majorBidi"/>
        </w:rPr>
        <w:t>Państwowy Powiatowy Inspektor Sanitarny w Łobzie</w:t>
      </w:r>
    </w:p>
    <w:p w14:paraId="4B7B8A82" w14:textId="66592DB3" w:rsidR="0001182F" w:rsidRPr="009D5772" w:rsidRDefault="0001182F" w:rsidP="00B354DD">
      <w:pPr>
        <w:spacing w:before="0" w:after="0" w:line="240" w:lineRule="auto"/>
        <w:rPr>
          <w:rFonts w:eastAsiaTheme="majorEastAsia" w:cstheme="majorBidi"/>
        </w:rPr>
      </w:pPr>
      <w:r w:rsidRPr="009D5772">
        <w:rPr>
          <w:rFonts w:eastAsiaTheme="majorEastAsia" w:cstheme="majorBidi"/>
        </w:rPr>
        <w:t>Aneta Jakubowska</w:t>
      </w:r>
    </w:p>
    <w:p w14:paraId="5F36FCD4" w14:textId="1BA75F9D" w:rsidR="00B80728" w:rsidRPr="00825699" w:rsidRDefault="0001182F" w:rsidP="00B354DD">
      <w:pPr>
        <w:spacing w:before="0" w:after="0" w:line="240" w:lineRule="auto"/>
        <w:rPr>
          <w:rFonts w:eastAsiaTheme="majorEastAsia" w:cstheme="majorBidi"/>
        </w:rPr>
      </w:pPr>
      <w:r w:rsidRPr="009D5772">
        <w:rPr>
          <w:rFonts w:eastAsiaTheme="majorEastAsia" w:cstheme="majorBidi"/>
        </w:rPr>
        <w:t>/pismo zostało wydane w postaci elektronicznej i podpisane</w:t>
      </w:r>
      <w:r w:rsidR="008732BD" w:rsidRPr="009D5772">
        <w:rPr>
          <w:rFonts w:eastAsiaTheme="majorEastAsia" w:cstheme="majorBidi"/>
        </w:rPr>
        <w:t xml:space="preserve"> </w:t>
      </w:r>
      <w:r w:rsidRPr="009D5772">
        <w:rPr>
          <w:rFonts w:eastAsiaTheme="majorEastAsia" w:cstheme="majorBidi"/>
        </w:rPr>
        <w:t>kwalifikowanym podpisem elektronicznym</w:t>
      </w:r>
      <w:r w:rsidR="002A6D0C" w:rsidRPr="009D5772">
        <w:rPr>
          <w:rFonts w:eastAsiaTheme="majorEastAsia" w:cstheme="majorBidi"/>
        </w:rPr>
        <w:t>/</w:t>
      </w:r>
    </w:p>
    <w:sectPr w:rsidR="00B80728" w:rsidRPr="00825699" w:rsidSect="00D50D18">
      <w:footerReference w:type="default" r:id="rId15"/>
      <w:headerReference w:type="first" r:id="rId16"/>
      <w:footerReference w:type="first" r:id="rId17"/>
      <w:pgSz w:w="11906" w:h="16838"/>
      <w:pgMar w:top="2268" w:right="1985" w:bottom="226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8BED1" w14:textId="77777777" w:rsidR="00EA07D0" w:rsidRDefault="00EA07D0">
      <w:pPr>
        <w:spacing w:before="0" w:after="0" w:line="240" w:lineRule="auto"/>
      </w:pPr>
      <w:r>
        <w:separator/>
      </w:r>
    </w:p>
  </w:endnote>
  <w:endnote w:type="continuationSeparator" w:id="0">
    <w:p w14:paraId="410419DE" w14:textId="77777777" w:rsidR="00EA07D0" w:rsidRDefault="00EA07D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79F71" w14:textId="77777777" w:rsidR="002E3F6D" w:rsidRPr="00F66716" w:rsidRDefault="002A6D0C" w:rsidP="00530FE4">
    <w:pPr>
      <w:pStyle w:val="Stopka"/>
      <w:jc w:val="center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D0682" w14:textId="77777777" w:rsidR="00D50D18" w:rsidRPr="00BA3BEA" w:rsidRDefault="002A6D0C" w:rsidP="007D0359">
    <w:pPr>
      <w:pStyle w:val="Stopka"/>
    </w:pP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58752" behindDoc="0" locked="0" layoutInCell="1" allowOverlap="1" wp14:anchorId="3D5480F4" wp14:editId="6DE3DBB7">
              <wp:simplePos x="0" y="0"/>
              <wp:positionH relativeFrom="column">
                <wp:posOffset>2414270</wp:posOffset>
              </wp:positionH>
              <wp:positionV relativeFrom="paragraph">
                <wp:posOffset>-112395</wp:posOffset>
              </wp:positionV>
              <wp:extent cx="3308985" cy="1556004"/>
              <wp:effectExtent l="0" t="0" r="0" b="6350"/>
              <wp:wrapSquare wrapText="bothSides"/>
              <wp:docPr id="97151616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55600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87B0FEF" w14:textId="77777777" w:rsidR="00D50D18" w:rsidRDefault="002A6D0C" w:rsidP="007D0359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bookmarkStart w:id="0" w:name="_Hlk205297549"/>
                          <w:bookmarkStart w:id="1" w:name="_Hlk205297550"/>
                          <w:r>
                            <w:rPr>
                              <w:sz w:val="16"/>
                              <w:szCs w:val="16"/>
                            </w:rPr>
                            <w:t>Powiatowa</w:t>
                          </w:r>
                          <w:r w:rsidR="00AD4511">
                            <w:rPr>
                              <w:sz w:val="16"/>
                              <w:szCs w:val="16"/>
                            </w:rPr>
                            <w:t xml:space="preserve"> Stacja Sanitarno-Epidemiologiczna w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Łobzie</w:t>
                          </w:r>
                        </w:p>
                        <w:bookmarkEnd w:id="0"/>
                        <w:bookmarkEnd w:id="1"/>
                        <w:p w14:paraId="741EE850" w14:textId="77777777" w:rsidR="00F033BF" w:rsidRDefault="002A6D0C" w:rsidP="00F033BF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 w:rsidRPr="00F033BF">
                            <w:rPr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Niepodległości 66/2</w:t>
                          </w:r>
                          <w:r w:rsidR="00837319">
                            <w:rPr>
                              <w:sz w:val="16"/>
                              <w:szCs w:val="16"/>
                            </w:rPr>
                            <w:t xml:space="preserve">  |  </w:t>
                          </w:r>
                          <w:r>
                            <w:rPr>
                              <w:sz w:val="16"/>
                              <w:szCs w:val="16"/>
                            </w:rPr>
                            <w:t>73-150 Łobez</w:t>
                          </w:r>
                        </w:p>
                        <w:p w14:paraId="60C33082" w14:textId="77777777" w:rsidR="00F033BF" w:rsidRDefault="002A6D0C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 xml:space="preserve">+48 </w:t>
                          </w:r>
                          <w:r w:rsidR="003C3B21">
                            <w:rPr>
                              <w:sz w:val="16"/>
                              <w:szCs w:val="16"/>
                            </w:rPr>
                            <w:t>91 397 45 42</w:t>
                          </w:r>
                        </w:p>
                        <w:p w14:paraId="3B28D759" w14:textId="77777777" w:rsidR="00AD4511" w:rsidRPr="00227FB5" w:rsidRDefault="002A6D0C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adres e-mail</w:t>
                          </w:r>
                          <w:r w:rsidR="003C3B21">
                            <w:rPr>
                              <w:sz w:val="16"/>
                              <w:szCs w:val="16"/>
                            </w:rPr>
                            <w:t>: psse.lobez@sanepid.gov.pl</w:t>
                          </w:r>
                        </w:p>
                        <w:p w14:paraId="28DA4F4B" w14:textId="77777777" w:rsidR="00837319" w:rsidRPr="007D0359" w:rsidRDefault="002A6D0C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adres e-</w:t>
                          </w:r>
                          <w:r w:rsidR="00CD6EED">
                            <w:rPr>
                              <w:sz w:val="16"/>
                              <w:szCs w:val="16"/>
                            </w:rPr>
                            <w:t>D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oręczeń: </w:t>
                          </w:r>
                          <w:r w:rsidR="003C3B21" w:rsidRPr="003C3B21">
                            <w:rPr>
                              <w:sz w:val="16"/>
                              <w:szCs w:val="16"/>
                            </w:rPr>
                            <w:t>AE:PL-13214-34784-ADVSW-26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D5480F4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90.1pt;margin-top:-8.85pt;width:260.55pt;height:122.5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" filled="f" stroked="f">
              <v:textbox style="mso-fit-shape-to-text:t">
                <w:txbxContent>
                  <w:p w14:paraId="087B0FEF" w14:textId="77777777" w:rsidR="00D50D18" w:rsidRDefault="002A6D0C" w:rsidP="007D0359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bookmarkStart w:id="2" w:name="_Hlk205297549"/>
                    <w:bookmarkStart w:id="3" w:name="_Hlk205297550"/>
                    <w:r>
                      <w:rPr>
                        <w:sz w:val="16"/>
                        <w:szCs w:val="16"/>
                      </w:rPr>
                      <w:t>Powiatowa</w:t>
                    </w:r>
                    <w:r w:rsidR="00AD4511">
                      <w:rPr>
                        <w:sz w:val="16"/>
                        <w:szCs w:val="16"/>
                      </w:rPr>
                      <w:t xml:space="preserve"> Stacja Sanitarno-Epidemiologiczna w</w:t>
                    </w:r>
                    <w:r>
                      <w:rPr>
                        <w:sz w:val="16"/>
                        <w:szCs w:val="16"/>
                      </w:rPr>
                      <w:t xml:space="preserve"> Łobzie</w:t>
                    </w:r>
                  </w:p>
                  <w:bookmarkEnd w:id="2"/>
                  <w:bookmarkEnd w:id="3"/>
                  <w:p w14:paraId="741EE850" w14:textId="77777777" w:rsidR="00F033BF" w:rsidRDefault="002A6D0C" w:rsidP="00F033BF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 w:rsidRPr="00F033BF">
                      <w:rPr>
                        <w:sz w:val="16"/>
                        <w:szCs w:val="16"/>
                      </w:rPr>
                      <w:t>ul.</w:t>
                    </w:r>
                    <w:r>
                      <w:rPr>
                        <w:sz w:val="16"/>
                        <w:szCs w:val="16"/>
                      </w:rPr>
                      <w:t xml:space="preserve"> Niepodległości 66/2</w:t>
                    </w:r>
                    <w:r w:rsidR="00837319">
                      <w:rPr>
                        <w:sz w:val="16"/>
                        <w:szCs w:val="16"/>
                      </w:rPr>
                      <w:t xml:space="preserve">  |  </w:t>
                    </w:r>
                    <w:r>
                      <w:rPr>
                        <w:sz w:val="16"/>
                        <w:szCs w:val="16"/>
                      </w:rPr>
                      <w:t>73-150 Łobez</w:t>
                    </w:r>
                  </w:p>
                  <w:p w14:paraId="60C33082" w14:textId="77777777" w:rsidR="00F033BF" w:rsidRDefault="002A6D0C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 xml:space="preserve">+48 </w:t>
                    </w:r>
                    <w:r w:rsidR="003C3B21">
                      <w:rPr>
                        <w:sz w:val="16"/>
                        <w:szCs w:val="16"/>
                      </w:rPr>
                      <w:t>91 397 45 42</w:t>
                    </w:r>
                  </w:p>
                  <w:p w14:paraId="3B28D759" w14:textId="77777777" w:rsidR="00AD4511" w:rsidRPr="00227FB5" w:rsidRDefault="002A6D0C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adres e-mail</w:t>
                    </w:r>
                    <w:r w:rsidR="003C3B21">
                      <w:rPr>
                        <w:sz w:val="16"/>
                        <w:szCs w:val="16"/>
                      </w:rPr>
                      <w:t>: psse.lobez@sanepid.gov.pl</w:t>
                    </w:r>
                  </w:p>
                  <w:p w14:paraId="28DA4F4B" w14:textId="77777777" w:rsidR="00837319" w:rsidRPr="007D0359" w:rsidRDefault="002A6D0C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adres e-</w:t>
                    </w:r>
                    <w:r w:rsidR="00CD6EED">
                      <w:rPr>
                        <w:sz w:val="16"/>
                        <w:szCs w:val="16"/>
                      </w:rPr>
                      <w:t>D</w:t>
                    </w:r>
                    <w:r>
                      <w:rPr>
                        <w:sz w:val="16"/>
                        <w:szCs w:val="16"/>
                      </w:rPr>
                      <w:t xml:space="preserve">oręczeń: </w:t>
                    </w:r>
                    <w:r w:rsidR="003C3B21" w:rsidRPr="003C3B21">
                      <w:rPr>
                        <w:sz w:val="16"/>
                        <w:szCs w:val="16"/>
                      </w:rPr>
                      <w:t>AE:PL-13214-34784-ADVSW-26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BA3BEA">
      <w:rPr>
        <w:noProof/>
      </w:rPr>
      <w:drawing>
        <wp:anchor distT="0" distB="0" distL="114300" distR="114300" simplePos="0" relativeHeight="251657728" behindDoc="1" locked="0" layoutInCell="1" allowOverlap="1" wp14:anchorId="5970FBD5" wp14:editId="5E79FA10">
          <wp:simplePos x="0" y="0"/>
          <wp:positionH relativeFrom="page">
            <wp:posOffset>0</wp:posOffset>
          </wp:positionH>
          <wp:positionV relativeFrom="paragraph">
            <wp:posOffset>-308239</wp:posOffset>
          </wp:positionV>
          <wp:extent cx="7544435" cy="1435735"/>
          <wp:effectExtent l="0" t="0" r="0" b="0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4435" cy="1435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50D18">
      <w:tab/>
    </w:r>
  </w:p>
  <w:p w14:paraId="764FA18F" w14:textId="77777777" w:rsidR="00D50D18" w:rsidRPr="00BA3BEA" w:rsidRDefault="00D50D18" w:rsidP="007D0359">
    <w:pPr>
      <w:pStyle w:val="Stopka"/>
    </w:pPr>
  </w:p>
  <w:p w14:paraId="67F5E05C" w14:textId="77777777" w:rsidR="00D50D18" w:rsidRPr="00D50D18" w:rsidRDefault="00D50D18" w:rsidP="007D03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3A59FE" w14:textId="77777777" w:rsidR="00EA07D0" w:rsidRDefault="00EA07D0">
      <w:pPr>
        <w:spacing w:before="0" w:after="0" w:line="240" w:lineRule="auto"/>
      </w:pPr>
      <w:r>
        <w:separator/>
      </w:r>
    </w:p>
  </w:footnote>
  <w:footnote w:type="continuationSeparator" w:id="0">
    <w:p w14:paraId="2A748ED1" w14:textId="77777777" w:rsidR="00EA07D0" w:rsidRDefault="00EA07D0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D89FC" w14:textId="77777777" w:rsidR="00D50D18" w:rsidRDefault="002A6D0C" w:rsidP="007D0359">
    <w:pPr>
      <w:pStyle w:val="Nagwek"/>
    </w:pPr>
    <w:r>
      <w:rPr>
        <w:noProof/>
      </w:rPr>
      <w:drawing>
        <wp:anchor distT="0" distB="0" distL="114300" distR="114300" simplePos="0" relativeHeight="251656704" behindDoc="1" locked="0" layoutInCell="1" allowOverlap="1" wp14:anchorId="362F980E" wp14:editId="5AE9259B">
          <wp:simplePos x="0" y="0"/>
          <wp:positionH relativeFrom="page">
            <wp:posOffset>9525</wp:posOffset>
          </wp:positionH>
          <wp:positionV relativeFrom="paragraph">
            <wp:posOffset>-440690</wp:posOffset>
          </wp:positionV>
          <wp:extent cx="7543687" cy="1435733"/>
          <wp:effectExtent l="0" t="0" r="635" b="0"/>
          <wp:wrapNone/>
          <wp:docPr id="4292046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9204613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687" cy="14357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236324" w14:textId="77777777" w:rsidR="00D50D18" w:rsidRPr="00D50D18" w:rsidRDefault="00D50D18" w:rsidP="007D035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463921"/>
    <w:multiLevelType w:val="hybridMultilevel"/>
    <w:tmpl w:val="5FCC6C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DDA46BF"/>
    <w:multiLevelType w:val="multilevel"/>
    <w:tmpl w:val="AC1C2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BF0B22"/>
    <w:multiLevelType w:val="multilevel"/>
    <w:tmpl w:val="9CA4AC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A076B84"/>
    <w:multiLevelType w:val="multilevel"/>
    <w:tmpl w:val="10BEC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84929544">
    <w:abstractNumId w:val="1"/>
  </w:num>
  <w:num w:numId="2" w16cid:durableId="274559148">
    <w:abstractNumId w:val="0"/>
  </w:num>
  <w:num w:numId="3" w16cid:durableId="2099787114">
    <w:abstractNumId w:val="2"/>
  </w:num>
  <w:num w:numId="4" w16cid:durableId="9441188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BEA"/>
    <w:rsid w:val="000001BC"/>
    <w:rsid w:val="000011B1"/>
    <w:rsid w:val="0000154E"/>
    <w:rsid w:val="00002D1C"/>
    <w:rsid w:val="0001182F"/>
    <w:rsid w:val="0002194F"/>
    <w:rsid w:val="00045FAB"/>
    <w:rsid w:val="00076C20"/>
    <w:rsid w:val="00077CC1"/>
    <w:rsid w:val="00083CDC"/>
    <w:rsid w:val="0008403A"/>
    <w:rsid w:val="000A2104"/>
    <w:rsid w:val="000B3D61"/>
    <w:rsid w:val="000B7498"/>
    <w:rsid w:val="000C040F"/>
    <w:rsid w:val="000D222B"/>
    <w:rsid w:val="000D7F92"/>
    <w:rsid w:val="000F7ECD"/>
    <w:rsid w:val="00100906"/>
    <w:rsid w:val="00106036"/>
    <w:rsid w:val="0011582D"/>
    <w:rsid w:val="00115C3E"/>
    <w:rsid w:val="00121026"/>
    <w:rsid w:val="0012147B"/>
    <w:rsid w:val="00121A5D"/>
    <w:rsid w:val="00131409"/>
    <w:rsid w:val="0013336A"/>
    <w:rsid w:val="00134538"/>
    <w:rsid w:val="001370B1"/>
    <w:rsid w:val="0016595C"/>
    <w:rsid w:val="00196B0F"/>
    <w:rsid w:val="001A215F"/>
    <w:rsid w:val="001A5CB5"/>
    <w:rsid w:val="001B0BCD"/>
    <w:rsid w:val="001B4BFE"/>
    <w:rsid w:val="001C73FA"/>
    <w:rsid w:val="001D42F4"/>
    <w:rsid w:val="001D4C8E"/>
    <w:rsid w:val="001D5236"/>
    <w:rsid w:val="001E6E85"/>
    <w:rsid w:val="002160D4"/>
    <w:rsid w:val="00227FB5"/>
    <w:rsid w:val="00255795"/>
    <w:rsid w:val="00272462"/>
    <w:rsid w:val="00282C3F"/>
    <w:rsid w:val="002A101C"/>
    <w:rsid w:val="002A6D0C"/>
    <w:rsid w:val="002B2C29"/>
    <w:rsid w:val="002B361A"/>
    <w:rsid w:val="002D208B"/>
    <w:rsid w:val="002E3F6D"/>
    <w:rsid w:val="00304A1C"/>
    <w:rsid w:val="00312260"/>
    <w:rsid w:val="00315249"/>
    <w:rsid w:val="003161C3"/>
    <w:rsid w:val="00336035"/>
    <w:rsid w:val="00337AB8"/>
    <w:rsid w:val="00350A39"/>
    <w:rsid w:val="00372525"/>
    <w:rsid w:val="0039459E"/>
    <w:rsid w:val="003A2863"/>
    <w:rsid w:val="003A3EB6"/>
    <w:rsid w:val="003B2CE7"/>
    <w:rsid w:val="003B450C"/>
    <w:rsid w:val="003B47E4"/>
    <w:rsid w:val="003C3086"/>
    <w:rsid w:val="003C3B21"/>
    <w:rsid w:val="003D4DE0"/>
    <w:rsid w:val="003E091F"/>
    <w:rsid w:val="003F33BB"/>
    <w:rsid w:val="004035C3"/>
    <w:rsid w:val="00407FCB"/>
    <w:rsid w:val="0042134F"/>
    <w:rsid w:val="004371D7"/>
    <w:rsid w:val="004424D5"/>
    <w:rsid w:val="00450013"/>
    <w:rsid w:val="004723E6"/>
    <w:rsid w:val="0048606B"/>
    <w:rsid w:val="0048632F"/>
    <w:rsid w:val="004B0FCC"/>
    <w:rsid w:val="004F4309"/>
    <w:rsid w:val="00503715"/>
    <w:rsid w:val="0052018F"/>
    <w:rsid w:val="005259D6"/>
    <w:rsid w:val="00530FE4"/>
    <w:rsid w:val="00533517"/>
    <w:rsid w:val="00544B68"/>
    <w:rsid w:val="0055015D"/>
    <w:rsid w:val="0057310E"/>
    <w:rsid w:val="005871CB"/>
    <w:rsid w:val="0059635D"/>
    <w:rsid w:val="005B5260"/>
    <w:rsid w:val="005E0A38"/>
    <w:rsid w:val="005F0079"/>
    <w:rsid w:val="005F060B"/>
    <w:rsid w:val="00603962"/>
    <w:rsid w:val="00605479"/>
    <w:rsid w:val="00616314"/>
    <w:rsid w:val="00620C12"/>
    <w:rsid w:val="0063435C"/>
    <w:rsid w:val="006569A3"/>
    <w:rsid w:val="00680BD2"/>
    <w:rsid w:val="006849E5"/>
    <w:rsid w:val="006A53AE"/>
    <w:rsid w:val="006E38E3"/>
    <w:rsid w:val="006E6FE8"/>
    <w:rsid w:val="006F6A5F"/>
    <w:rsid w:val="00741BE7"/>
    <w:rsid w:val="00741E87"/>
    <w:rsid w:val="007522E6"/>
    <w:rsid w:val="00785E86"/>
    <w:rsid w:val="00795D3E"/>
    <w:rsid w:val="0079608E"/>
    <w:rsid w:val="007A3C78"/>
    <w:rsid w:val="007A7DF0"/>
    <w:rsid w:val="007C4BFD"/>
    <w:rsid w:val="007D0359"/>
    <w:rsid w:val="007E1DBF"/>
    <w:rsid w:val="007E398B"/>
    <w:rsid w:val="007E7405"/>
    <w:rsid w:val="00803CB1"/>
    <w:rsid w:val="00821ADF"/>
    <w:rsid w:val="00823859"/>
    <w:rsid w:val="00825699"/>
    <w:rsid w:val="00837319"/>
    <w:rsid w:val="00846EBF"/>
    <w:rsid w:val="0085627B"/>
    <w:rsid w:val="00860D1F"/>
    <w:rsid w:val="008732BD"/>
    <w:rsid w:val="00882556"/>
    <w:rsid w:val="00884EC1"/>
    <w:rsid w:val="00896E1D"/>
    <w:rsid w:val="008B28BD"/>
    <w:rsid w:val="008B4D3F"/>
    <w:rsid w:val="008C1A9D"/>
    <w:rsid w:val="008C5DEF"/>
    <w:rsid w:val="00904225"/>
    <w:rsid w:val="00904F4A"/>
    <w:rsid w:val="009312A8"/>
    <w:rsid w:val="00932BD1"/>
    <w:rsid w:val="00933959"/>
    <w:rsid w:val="00934FAC"/>
    <w:rsid w:val="009408A5"/>
    <w:rsid w:val="009440A7"/>
    <w:rsid w:val="0094786B"/>
    <w:rsid w:val="00951CB1"/>
    <w:rsid w:val="0095731C"/>
    <w:rsid w:val="00970092"/>
    <w:rsid w:val="009825A9"/>
    <w:rsid w:val="00984522"/>
    <w:rsid w:val="009A1AF5"/>
    <w:rsid w:val="009C354C"/>
    <w:rsid w:val="009D3719"/>
    <w:rsid w:val="009D4ADA"/>
    <w:rsid w:val="009D5772"/>
    <w:rsid w:val="009D5994"/>
    <w:rsid w:val="009F5C96"/>
    <w:rsid w:val="00A11ED7"/>
    <w:rsid w:val="00A24F5F"/>
    <w:rsid w:val="00A27930"/>
    <w:rsid w:val="00A46E8F"/>
    <w:rsid w:val="00A47B3B"/>
    <w:rsid w:val="00A5608C"/>
    <w:rsid w:val="00A6725B"/>
    <w:rsid w:val="00A764DA"/>
    <w:rsid w:val="00A805BF"/>
    <w:rsid w:val="00AA518C"/>
    <w:rsid w:val="00AC3C55"/>
    <w:rsid w:val="00AC624F"/>
    <w:rsid w:val="00AC731F"/>
    <w:rsid w:val="00AD4511"/>
    <w:rsid w:val="00AE020D"/>
    <w:rsid w:val="00B03A1F"/>
    <w:rsid w:val="00B21227"/>
    <w:rsid w:val="00B260B2"/>
    <w:rsid w:val="00B354DD"/>
    <w:rsid w:val="00B67090"/>
    <w:rsid w:val="00B72E4B"/>
    <w:rsid w:val="00B743BD"/>
    <w:rsid w:val="00B80728"/>
    <w:rsid w:val="00B81ADC"/>
    <w:rsid w:val="00B83F19"/>
    <w:rsid w:val="00B9397D"/>
    <w:rsid w:val="00BA3BEA"/>
    <w:rsid w:val="00BA6E9C"/>
    <w:rsid w:val="00BD03D2"/>
    <w:rsid w:val="00BD303D"/>
    <w:rsid w:val="00BE37AE"/>
    <w:rsid w:val="00BF2197"/>
    <w:rsid w:val="00C04C90"/>
    <w:rsid w:val="00C21CAF"/>
    <w:rsid w:val="00C256D2"/>
    <w:rsid w:val="00C517EA"/>
    <w:rsid w:val="00C676B7"/>
    <w:rsid w:val="00C67F0A"/>
    <w:rsid w:val="00C90EBE"/>
    <w:rsid w:val="00C9288E"/>
    <w:rsid w:val="00C93563"/>
    <w:rsid w:val="00C95AE1"/>
    <w:rsid w:val="00CA2313"/>
    <w:rsid w:val="00CC199F"/>
    <w:rsid w:val="00CC2A3B"/>
    <w:rsid w:val="00CC5314"/>
    <w:rsid w:val="00CC61D0"/>
    <w:rsid w:val="00CD6EED"/>
    <w:rsid w:val="00CE56EE"/>
    <w:rsid w:val="00CE7114"/>
    <w:rsid w:val="00CF50EB"/>
    <w:rsid w:val="00D16154"/>
    <w:rsid w:val="00D24D95"/>
    <w:rsid w:val="00D24DB8"/>
    <w:rsid w:val="00D316F9"/>
    <w:rsid w:val="00D50D18"/>
    <w:rsid w:val="00D832C5"/>
    <w:rsid w:val="00DA603F"/>
    <w:rsid w:val="00DB5F9A"/>
    <w:rsid w:val="00DC4DB3"/>
    <w:rsid w:val="00DD009E"/>
    <w:rsid w:val="00DD573E"/>
    <w:rsid w:val="00DD759A"/>
    <w:rsid w:val="00DE6E2A"/>
    <w:rsid w:val="00E11867"/>
    <w:rsid w:val="00E22CF3"/>
    <w:rsid w:val="00E252AC"/>
    <w:rsid w:val="00E54B3F"/>
    <w:rsid w:val="00E56A8E"/>
    <w:rsid w:val="00E66AD4"/>
    <w:rsid w:val="00E819F2"/>
    <w:rsid w:val="00E92EDC"/>
    <w:rsid w:val="00E95ADE"/>
    <w:rsid w:val="00E95E70"/>
    <w:rsid w:val="00EA07D0"/>
    <w:rsid w:val="00EA6004"/>
    <w:rsid w:val="00EE4CE4"/>
    <w:rsid w:val="00F033BF"/>
    <w:rsid w:val="00F202CD"/>
    <w:rsid w:val="00F40866"/>
    <w:rsid w:val="00F41DC7"/>
    <w:rsid w:val="00F53604"/>
    <w:rsid w:val="00F53F58"/>
    <w:rsid w:val="00F55BE7"/>
    <w:rsid w:val="00F61A28"/>
    <w:rsid w:val="00F66716"/>
    <w:rsid w:val="00F701D7"/>
    <w:rsid w:val="00F71C46"/>
    <w:rsid w:val="00F8321E"/>
    <w:rsid w:val="00F8757E"/>
    <w:rsid w:val="00F937AE"/>
    <w:rsid w:val="00F94B89"/>
    <w:rsid w:val="00FF3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D8A6EA"/>
  <w15:chartTrackingRefBased/>
  <w15:docId w15:val="{09CB5832-CD00-4B86-94E3-418E2AF1F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3BEA"/>
  </w:style>
  <w:style w:type="paragraph" w:styleId="Stopka">
    <w:name w:val="footer"/>
    <w:basedOn w:val="Normalny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3BEA"/>
  </w:style>
  <w:style w:type="paragraph" w:customStyle="1" w:styleId="Podstawowyakapit">
    <w:name w:val="[Podstawowy akapit]"/>
    <w:basedOn w:val="Normalny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E3F6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AC3C55"/>
    <w:rPr>
      <w:rFonts w:ascii="Lato" w:eastAsiaTheme="majorEastAsia" w:hAnsi="Lato" w:cstheme="majorBidi"/>
      <w:sz w:val="20"/>
      <w:szCs w:val="24"/>
    </w:rPr>
  </w:style>
  <w:style w:type="paragraph" w:styleId="Bezodstpw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154E"/>
    <w:rPr>
      <w:rFonts w:ascii="Lato" w:hAnsi="Lato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uiPriority w:val="9"/>
    <w:rsid w:val="00077CC1"/>
    <w:rPr>
      <w:rFonts w:ascii="Lato" w:eastAsiaTheme="majorEastAsia" w:hAnsi="Lato" w:cstheme="majorBidi"/>
      <w:sz w:val="20"/>
      <w:szCs w:val="20"/>
    </w:rPr>
  </w:style>
  <w:style w:type="paragraph" w:styleId="Tekstpodstawowy">
    <w:name w:val="Body Text"/>
    <w:basedOn w:val="Normalny"/>
    <w:link w:val="TekstpodstawowyZnak"/>
    <w:rsid w:val="008B28BD"/>
    <w:pPr>
      <w:widowControl w:val="0"/>
      <w:suppressAutoHyphens/>
      <w:spacing w:before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ar-SA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8B28BD"/>
    <w:rPr>
      <w:rFonts w:ascii="Times New Roman" w:eastAsia="Lucida Sans Unicode" w:hAnsi="Times New Roman" w:cs="Times New Roman"/>
      <w:kern w:val="1"/>
      <w:sz w:val="24"/>
      <w:szCs w:val="24"/>
      <w:lang w:eastAsia="ar-SA"/>
      <w14:ligatures w14:val="none"/>
    </w:rPr>
  </w:style>
  <w:style w:type="paragraph" w:styleId="Akapitzlist">
    <w:name w:val="List Paragraph"/>
    <w:basedOn w:val="Normalny"/>
    <w:uiPriority w:val="34"/>
    <w:qFormat/>
    <w:rsid w:val="00CC2A3B"/>
    <w:pPr>
      <w:spacing w:before="0" w:after="200" w:line="276" w:lineRule="auto"/>
      <w:ind w:left="720"/>
      <w:contextualSpacing/>
    </w:pPr>
    <w:rPr>
      <w:rFonts w:asciiTheme="minorHAnsi" w:hAnsiTheme="minorHAnsi"/>
      <w:kern w:val="0"/>
      <w:sz w:val="22"/>
      <w:szCs w:val="22"/>
      <w14:ligatures w14:val="none"/>
    </w:rPr>
  </w:style>
  <w:style w:type="paragraph" w:styleId="NormalnyWeb">
    <w:name w:val="Normal (Web)"/>
    <w:basedOn w:val="Normalny"/>
    <w:uiPriority w:val="99"/>
    <w:unhideWhenUsed/>
    <w:rsid w:val="00CC2A3B"/>
    <w:pPr>
      <w:spacing w:before="0" w:after="200" w:line="276" w:lineRule="auto"/>
    </w:pPr>
    <w:rPr>
      <w:rFonts w:ascii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d2e0639-45d5-4c5d-841f-14b3087f7af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B76BFA779BA34C822D1660C3213840" ma:contentTypeVersion="14" ma:contentTypeDescription="Create a new document." ma:contentTypeScope="" ma:versionID="0b7932399598f5030bbd01aa6af7568a">
  <xsd:schema xmlns:xsd="http://www.w3.org/2001/XMLSchema" xmlns:xs="http://www.w3.org/2001/XMLSchema" xmlns:p="http://schemas.microsoft.com/office/2006/metadata/properties" xmlns:ns3="2d2e0639-45d5-4c5d-841f-14b3087f7afe" xmlns:ns4="a5c03fdf-13c4-41a7-8a41-b76707a11814" targetNamespace="http://schemas.microsoft.com/office/2006/metadata/properties" ma:root="true" ma:fieldsID="f585bab64833a338eb8197686748dad6" ns3:_="" ns4:_="">
    <xsd:import namespace="2d2e0639-45d5-4c5d-841f-14b3087f7afe"/>
    <xsd:import namespace="a5c03fdf-13c4-41a7-8a41-b76707a1181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e0639-45d5-4c5d-841f-14b3087f7a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c03fdf-13c4-41a7-8a41-b76707a1181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d2e0639-45d5-4c5d-841f-14b3087f7afe"/>
  </ds:schemaRefs>
</ds:datastoreItem>
</file>

<file path=customXml/itemProps2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EB22123-F3E9-41C2-8DC7-F4C9361AAF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2e0639-45d5-4c5d-841f-14b3087f7afe"/>
    <ds:schemaRef ds:uri="a5c03fdf-13c4-41a7-8a41-b76707a118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230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GIS - Marcin Szczupak</dc:creator>
  <cp:lastModifiedBy>PSSE Łobez - Martyna Skrobińska</cp:lastModifiedBy>
  <cp:revision>3</cp:revision>
  <cp:lastPrinted>2025-12-03T09:05:00Z</cp:lastPrinted>
  <dcterms:created xsi:type="dcterms:W3CDTF">2026-07-09T09:17:00Z</dcterms:created>
  <dcterms:modified xsi:type="dcterms:W3CDTF">2026-07-09T09:33:00Z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0x01010094B76BFA779BA34C822D1660C3213840</vt:lpwstr>
  </property>
  <property fmtid="{D5CDD505-2E9C-101B-9397-08002B2CF9AE}" pid="3" name="GrammarlyDocumentId">
    <vt:lpwstr>d5798d531364704339133dfe1a23f48dc731c80ad07095cc8d3e25f79832ebaa</vt:lpwstr>
  </property>
</Properties>
</file>