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F18" w:rsidRPr="00E83F18" w:rsidRDefault="00E83F18" w:rsidP="00DE49EE">
      <w:pPr>
        <w:pStyle w:val="Nagwek1"/>
        <w:spacing w:before="120" w:line="271" w:lineRule="auto"/>
        <w:rPr>
          <w:rFonts w:ascii="Arial" w:hAnsi="Arial" w:cs="Arial"/>
          <w:b w:val="0"/>
          <w:color w:val="auto"/>
          <w:sz w:val="22"/>
          <w:szCs w:val="22"/>
        </w:rPr>
      </w:pPr>
      <w:r w:rsidRPr="00E83F18">
        <w:rPr>
          <w:rFonts w:ascii="Arial" w:hAnsi="Arial" w:cs="Arial"/>
          <w:b w:val="0"/>
          <w:color w:val="auto"/>
          <w:sz w:val="22"/>
          <w:szCs w:val="22"/>
        </w:rPr>
        <w:t>OBWIESZCZENIE REGIONALNEGO DYREKTORA OCHRONY ŚRODOWISKA W KATOWICACH</w:t>
      </w:r>
    </w:p>
    <w:p w:rsidR="00615920" w:rsidRDefault="00FC49A3" w:rsidP="00615920">
      <w:pPr>
        <w:spacing w:before="120" w:after="0" w:line="271" w:lineRule="auto"/>
        <w:rPr>
          <w:rFonts w:ascii="Arial" w:hAnsi="Arial" w:cs="Arial"/>
        </w:rPr>
      </w:pPr>
      <w:r>
        <w:rPr>
          <w:rFonts w:ascii="Arial" w:hAnsi="Arial" w:cs="Arial"/>
        </w:rPr>
        <w:t>WOOŚ.42711.2.2015</w:t>
      </w:r>
      <w:r w:rsidR="00E70C12">
        <w:rPr>
          <w:rFonts w:ascii="Arial" w:hAnsi="Arial" w:cs="Arial"/>
        </w:rPr>
        <w:t>.MK1.</w:t>
      </w:r>
      <w:r w:rsidR="00505B48">
        <w:rPr>
          <w:rFonts w:ascii="Arial" w:hAnsi="Arial" w:cs="Arial"/>
        </w:rPr>
        <w:t>20</w:t>
      </w:r>
      <w:r w:rsidR="00615920">
        <w:rPr>
          <w:rFonts w:ascii="Arial" w:hAnsi="Arial" w:cs="Arial"/>
        </w:rPr>
        <w:t xml:space="preserve"> </w:t>
      </w:r>
    </w:p>
    <w:p w:rsidR="00E83F18" w:rsidRDefault="00E83F18" w:rsidP="00615920">
      <w:pPr>
        <w:spacing w:before="120" w:after="0" w:line="271" w:lineRule="auto"/>
        <w:rPr>
          <w:rFonts w:ascii="Arial" w:hAnsi="Arial" w:cs="Arial"/>
        </w:rPr>
      </w:pPr>
      <w:r w:rsidRPr="00DA1938">
        <w:rPr>
          <w:rFonts w:ascii="Arial" w:hAnsi="Arial" w:cs="Arial"/>
        </w:rPr>
        <w:t xml:space="preserve">z </w:t>
      </w:r>
      <w:r w:rsidR="00D10F2A">
        <w:rPr>
          <w:rFonts w:ascii="Arial" w:hAnsi="Arial" w:cs="Arial"/>
        </w:rPr>
        <w:t>20</w:t>
      </w:r>
      <w:r w:rsidR="00505B48">
        <w:rPr>
          <w:rFonts w:ascii="Arial" w:hAnsi="Arial" w:cs="Arial"/>
        </w:rPr>
        <w:t xml:space="preserve"> lipca</w:t>
      </w:r>
      <w:r w:rsidRPr="00DA1938">
        <w:rPr>
          <w:rFonts w:ascii="Arial" w:hAnsi="Arial" w:cs="Arial"/>
        </w:rPr>
        <w:t xml:space="preserve"> 2021 r.</w:t>
      </w:r>
    </w:p>
    <w:p w:rsidR="00505B48" w:rsidRPr="00505B48" w:rsidRDefault="00505B48" w:rsidP="00505B48">
      <w:pPr>
        <w:spacing w:before="600" w:after="360"/>
        <w:rPr>
          <w:rFonts w:ascii="Arial" w:eastAsia="Calibri" w:hAnsi="Arial" w:cs="Arial"/>
          <w:color w:val="FF0000"/>
        </w:rPr>
      </w:pPr>
      <w:r w:rsidRPr="00505B48">
        <w:rPr>
          <w:rFonts w:ascii="Arial" w:eastAsia="Calibri" w:hAnsi="Arial" w:cs="Arial"/>
        </w:rPr>
        <w:t>Na podstawie art. 49 ustawy z dnia 14 czerwca 1960 r. Kodeks postępowania administracyjnego (</w:t>
      </w:r>
      <w:proofErr w:type="spellStart"/>
      <w:r w:rsidRPr="00505B48">
        <w:rPr>
          <w:rFonts w:ascii="Arial" w:eastAsia="Calibri" w:hAnsi="Arial" w:cs="Arial"/>
        </w:rPr>
        <w:t>t.j</w:t>
      </w:r>
      <w:proofErr w:type="spellEnd"/>
      <w:r w:rsidRPr="00505B48">
        <w:rPr>
          <w:rFonts w:ascii="Arial" w:eastAsia="Calibri" w:hAnsi="Arial" w:cs="Arial"/>
        </w:rPr>
        <w:t xml:space="preserve">. Dz. U. z 2021 r. poz. 735) – dalej zwanej Kpa, w związku z art. 362 ust. 2a ustawy z 27 kwietnia 2001 r. Prawo Ochrony Środowiska (Dz. U. z 2020 r., poz. 1219), Regionalny Dyrektor Ochrony Środowiska w Katowicach informuje, </w:t>
      </w:r>
      <w:r w:rsidRPr="00505B48">
        <w:rPr>
          <w:rFonts w:ascii="Arial" w:eastAsia="Arial" w:hAnsi="Arial" w:cs="Arial"/>
        </w:rPr>
        <w:t xml:space="preserve">że do tutejszego organu wpłynęło odwołanie od </w:t>
      </w:r>
      <w:r w:rsidRPr="00505B48">
        <w:rPr>
          <w:rFonts w:ascii="Arial" w:eastAsia="Calibri" w:hAnsi="Arial" w:cs="Arial"/>
        </w:rPr>
        <w:t>decyzji z 24 czerwca 2021 r., o znaku: WOOŚ.4711.2.2015.MK1.17, nakładającej na PKP Polskie Linie Kolejowe S.A. z siedzibą w Warszawie przy ul. Targowej 74, obowiązek ograniczenia oddziaływania na środowisko poprzez obniżenie poziomu hałasu przenikającego z odcinka linii kolejowych nr 140 i 149 w rejonie zabudowy mieszkaniowej ul. Hanaka i ul. Leszczyńskiej, dzielnicy Kamień miasta Rybnika, do poziomu dopuszczalnego</w:t>
      </w:r>
      <w:r w:rsidRPr="00505B48">
        <w:rPr>
          <w:rFonts w:ascii="Arial" w:eastAsia="Calibri" w:hAnsi="Arial" w:cs="Arial"/>
          <w:color w:val="FF0000"/>
        </w:rPr>
        <w:t>.</w:t>
      </w:r>
    </w:p>
    <w:p w:rsidR="00227839" w:rsidRDefault="00227839" w:rsidP="0022783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Tutejszy organ nie zmienił ani nie uchylił przedmiotowej decyzji, zatem zgodnie z </w:t>
      </w:r>
      <w:r w:rsidRPr="00F5296E">
        <w:rPr>
          <w:rFonts w:ascii="Arial" w:hAnsi="Arial" w:cs="Arial"/>
        </w:rPr>
        <w:t xml:space="preserve">art. 133 </w:t>
      </w:r>
      <w:r>
        <w:rPr>
          <w:rFonts w:ascii="Arial" w:hAnsi="Arial" w:cs="Arial"/>
        </w:rPr>
        <w:t>Kpa</w:t>
      </w:r>
      <w:r w:rsidRPr="00F5296E">
        <w:rPr>
          <w:rFonts w:ascii="Arial" w:hAnsi="Arial" w:cs="Arial"/>
        </w:rPr>
        <w:t xml:space="preserve"> akta sprawy, przy piśmie z 19.07.2021 r. znak WOOŚ. 4711.2.2015.MK1.19 przekaz</w:t>
      </w:r>
      <w:r>
        <w:rPr>
          <w:rFonts w:ascii="Arial" w:hAnsi="Arial" w:cs="Arial"/>
        </w:rPr>
        <w:t>ał</w:t>
      </w:r>
      <w:r w:rsidRPr="00F5296E">
        <w:rPr>
          <w:rFonts w:ascii="Arial" w:hAnsi="Arial" w:cs="Arial"/>
        </w:rPr>
        <w:t xml:space="preserve"> organowi odwoławczemu, tj. Generalnemu</w:t>
      </w:r>
      <w:r>
        <w:rPr>
          <w:rFonts w:ascii="Arial" w:hAnsi="Arial" w:cs="Arial"/>
        </w:rPr>
        <w:t xml:space="preserve"> Dyrektorowi Ochrony Środowiska.</w:t>
      </w:r>
    </w:p>
    <w:p w:rsidR="00615920" w:rsidRPr="000316FC" w:rsidRDefault="00615920" w:rsidP="00505B48">
      <w:pPr>
        <w:pStyle w:val="Bezodstpw"/>
        <w:spacing w:before="720" w:line="276" w:lineRule="auto"/>
        <w:rPr>
          <w:rFonts w:ascii="Arial" w:hAnsi="Arial" w:cs="Arial"/>
        </w:rPr>
      </w:pPr>
      <w:r w:rsidRPr="000316FC">
        <w:rPr>
          <w:rFonts w:ascii="Arial" w:hAnsi="Arial" w:cs="Arial"/>
        </w:rPr>
        <w:t xml:space="preserve">Mirosława </w:t>
      </w:r>
      <w:proofErr w:type="spellStart"/>
      <w:r w:rsidRPr="000316FC">
        <w:rPr>
          <w:rFonts w:ascii="Arial" w:hAnsi="Arial" w:cs="Arial"/>
        </w:rPr>
        <w:t>Mierczyk-Sawicka</w:t>
      </w:r>
      <w:proofErr w:type="spellEnd"/>
    </w:p>
    <w:p w:rsidR="00615920" w:rsidRPr="000316FC" w:rsidRDefault="00615920" w:rsidP="00615920">
      <w:pPr>
        <w:pStyle w:val="Bezodstpw"/>
        <w:spacing w:line="276" w:lineRule="auto"/>
        <w:rPr>
          <w:rFonts w:ascii="Arial" w:hAnsi="Arial" w:cs="Arial"/>
        </w:rPr>
      </w:pPr>
      <w:r w:rsidRPr="000316FC">
        <w:rPr>
          <w:rFonts w:ascii="Arial" w:hAnsi="Arial" w:cs="Arial"/>
        </w:rPr>
        <w:t>Regionalny Dyrektor</w:t>
      </w:r>
    </w:p>
    <w:p w:rsidR="00E83F18" w:rsidRPr="00615920" w:rsidRDefault="00615920" w:rsidP="00615920">
      <w:pPr>
        <w:pStyle w:val="Bezodstpw"/>
        <w:spacing w:line="276" w:lineRule="auto"/>
        <w:rPr>
          <w:rFonts w:ascii="Arial" w:hAnsi="Arial" w:cs="Arial"/>
        </w:rPr>
      </w:pPr>
      <w:r w:rsidRPr="000316FC">
        <w:rPr>
          <w:rFonts w:ascii="Arial" w:hAnsi="Arial" w:cs="Arial"/>
        </w:rPr>
        <w:t>Ochrony Środowiska w Katowicach</w:t>
      </w:r>
    </w:p>
    <w:p w:rsidR="00E83F18" w:rsidRPr="00CA4993" w:rsidRDefault="00E83F18" w:rsidP="00B76F0D">
      <w:pPr>
        <w:pStyle w:val="Bezodstpw11"/>
        <w:spacing w:before="120" w:line="276" w:lineRule="auto"/>
      </w:pPr>
      <w:r>
        <w:t>podpisano elektronicznie</w:t>
      </w:r>
    </w:p>
    <w:p w:rsidR="00E83F18" w:rsidRPr="00B84E13" w:rsidRDefault="00E83F18" w:rsidP="00505B48">
      <w:pPr>
        <w:pStyle w:val="Tekstpodstawowy3"/>
        <w:overflowPunct w:val="0"/>
        <w:autoSpaceDE w:val="0"/>
        <w:autoSpaceDN w:val="0"/>
        <w:adjustRightInd w:val="0"/>
        <w:spacing w:before="720" w:after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B84E13">
        <w:rPr>
          <w:rFonts w:ascii="Arial" w:hAnsi="Arial" w:cs="Arial"/>
          <w:sz w:val="22"/>
          <w:szCs w:val="22"/>
        </w:rPr>
        <w:t xml:space="preserve">Upubliczniono od dnia publicznego ogłoszenia / publikacji w BIP: od </w:t>
      </w:r>
      <w:r w:rsidR="00D10F2A">
        <w:rPr>
          <w:rFonts w:ascii="Arial" w:hAnsi="Arial" w:cs="Arial"/>
          <w:sz w:val="22"/>
          <w:szCs w:val="22"/>
        </w:rPr>
        <w:t>21</w:t>
      </w:r>
      <w:r w:rsidR="00505B48">
        <w:rPr>
          <w:rFonts w:ascii="Arial" w:hAnsi="Arial" w:cs="Arial"/>
          <w:sz w:val="22"/>
          <w:szCs w:val="22"/>
        </w:rPr>
        <w:t>.07</w:t>
      </w:r>
      <w:r w:rsidR="00C12596">
        <w:rPr>
          <w:rFonts w:ascii="Arial" w:hAnsi="Arial" w:cs="Arial"/>
          <w:sz w:val="22"/>
          <w:szCs w:val="22"/>
        </w:rPr>
        <w:t>.</w:t>
      </w:r>
      <w:r w:rsidRPr="00DA1938">
        <w:rPr>
          <w:rFonts w:ascii="Arial" w:hAnsi="Arial" w:cs="Arial"/>
          <w:sz w:val="22"/>
          <w:szCs w:val="22"/>
        </w:rPr>
        <w:t xml:space="preserve"> </w:t>
      </w:r>
      <w:r w:rsidR="00DE49EE" w:rsidRPr="00DA1938">
        <w:rPr>
          <w:rFonts w:ascii="Arial" w:hAnsi="Arial" w:cs="Arial"/>
          <w:sz w:val="22"/>
          <w:szCs w:val="22"/>
        </w:rPr>
        <w:t>do</w:t>
      </w:r>
      <w:r w:rsidR="00FC49A3">
        <w:rPr>
          <w:rFonts w:ascii="Arial" w:hAnsi="Arial" w:cs="Arial"/>
          <w:sz w:val="22"/>
          <w:szCs w:val="22"/>
        </w:rPr>
        <w:t xml:space="preserve"> </w:t>
      </w:r>
      <w:r w:rsidR="00D10F2A">
        <w:rPr>
          <w:rFonts w:ascii="Arial" w:hAnsi="Arial" w:cs="Arial"/>
          <w:sz w:val="22"/>
          <w:szCs w:val="22"/>
        </w:rPr>
        <w:t>4</w:t>
      </w:r>
      <w:r w:rsidR="00505B48">
        <w:rPr>
          <w:rFonts w:ascii="Arial" w:hAnsi="Arial" w:cs="Arial"/>
          <w:sz w:val="22"/>
          <w:szCs w:val="22"/>
        </w:rPr>
        <w:t>.08</w:t>
      </w:r>
      <w:r w:rsidR="00C12596">
        <w:rPr>
          <w:rFonts w:ascii="Arial" w:hAnsi="Arial" w:cs="Arial"/>
          <w:sz w:val="22"/>
          <w:szCs w:val="22"/>
        </w:rPr>
        <w:t>.2021 r.</w:t>
      </w:r>
    </w:p>
    <w:p w:rsidR="00214EDB" w:rsidRPr="00615920" w:rsidRDefault="00214EDB" w:rsidP="00615920">
      <w:pPr>
        <w:tabs>
          <w:tab w:val="left" w:pos="426"/>
        </w:tabs>
        <w:spacing w:after="0"/>
        <w:ind w:left="420" w:hanging="420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214EDB" w:rsidRPr="00615920" w:rsidSect="00E83F18">
      <w:pgSz w:w="11906" w:h="16838"/>
      <w:pgMar w:top="42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C7A23"/>
    <w:multiLevelType w:val="hybridMultilevel"/>
    <w:tmpl w:val="DE40D006"/>
    <w:lvl w:ilvl="0" w:tplc="33BAD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3AD62A" w:tentative="1">
      <w:start w:val="1"/>
      <w:numFmt w:val="lowerLetter"/>
      <w:lvlText w:val="%2."/>
      <w:lvlJc w:val="left"/>
      <w:pPr>
        <w:ind w:left="1440" w:hanging="360"/>
      </w:pPr>
    </w:lvl>
    <w:lvl w:ilvl="2" w:tplc="873A4E20" w:tentative="1">
      <w:start w:val="1"/>
      <w:numFmt w:val="lowerRoman"/>
      <w:lvlText w:val="%3."/>
      <w:lvlJc w:val="right"/>
      <w:pPr>
        <w:ind w:left="2160" w:hanging="180"/>
      </w:pPr>
    </w:lvl>
    <w:lvl w:ilvl="3" w:tplc="B6C42724" w:tentative="1">
      <w:start w:val="1"/>
      <w:numFmt w:val="decimal"/>
      <w:lvlText w:val="%4."/>
      <w:lvlJc w:val="left"/>
      <w:pPr>
        <w:ind w:left="2880" w:hanging="360"/>
      </w:pPr>
    </w:lvl>
    <w:lvl w:ilvl="4" w:tplc="0B260BA4" w:tentative="1">
      <w:start w:val="1"/>
      <w:numFmt w:val="lowerLetter"/>
      <w:lvlText w:val="%5."/>
      <w:lvlJc w:val="left"/>
      <w:pPr>
        <w:ind w:left="3600" w:hanging="360"/>
      </w:pPr>
    </w:lvl>
    <w:lvl w:ilvl="5" w:tplc="CE6A5678" w:tentative="1">
      <w:start w:val="1"/>
      <w:numFmt w:val="lowerRoman"/>
      <w:lvlText w:val="%6."/>
      <w:lvlJc w:val="right"/>
      <w:pPr>
        <w:ind w:left="4320" w:hanging="180"/>
      </w:pPr>
    </w:lvl>
    <w:lvl w:ilvl="6" w:tplc="97A66ACA" w:tentative="1">
      <w:start w:val="1"/>
      <w:numFmt w:val="decimal"/>
      <w:lvlText w:val="%7."/>
      <w:lvlJc w:val="left"/>
      <w:pPr>
        <w:ind w:left="5040" w:hanging="360"/>
      </w:pPr>
    </w:lvl>
    <w:lvl w:ilvl="7" w:tplc="4B848F00" w:tentative="1">
      <w:start w:val="1"/>
      <w:numFmt w:val="lowerLetter"/>
      <w:lvlText w:val="%8."/>
      <w:lvlJc w:val="left"/>
      <w:pPr>
        <w:ind w:left="5760" w:hanging="360"/>
      </w:pPr>
    </w:lvl>
    <w:lvl w:ilvl="8" w:tplc="819013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05D03"/>
    <w:multiLevelType w:val="hybridMultilevel"/>
    <w:tmpl w:val="17601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E83F18"/>
    <w:rsid w:val="00214EDB"/>
    <w:rsid w:val="00227839"/>
    <w:rsid w:val="002E2A80"/>
    <w:rsid w:val="00316DC3"/>
    <w:rsid w:val="00400894"/>
    <w:rsid w:val="00505B48"/>
    <w:rsid w:val="00615920"/>
    <w:rsid w:val="006674D5"/>
    <w:rsid w:val="008A7704"/>
    <w:rsid w:val="008E27EA"/>
    <w:rsid w:val="00B76F0D"/>
    <w:rsid w:val="00BC1E84"/>
    <w:rsid w:val="00C12596"/>
    <w:rsid w:val="00D10F2A"/>
    <w:rsid w:val="00DA1938"/>
    <w:rsid w:val="00DE49EE"/>
    <w:rsid w:val="00DE62A6"/>
    <w:rsid w:val="00E70C12"/>
    <w:rsid w:val="00E83F18"/>
    <w:rsid w:val="00F660B8"/>
    <w:rsid w:val="00FC4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EDB"/>
  </w:style>
  <w:style w:type="paragraph" w:styleId="Nagwek1">
    <w:name w:val="heading 1"/>
    <w:basedOn w:val="Normalny"/>
    <w:next w:val="Normalny"/>
    <w:link w:val="Nagwek1Znak"/>
    <w:uiPriority w:val="9"/>
    <w:qFormat/>
    <w:rsid w:val="00E83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link w:val="BezodstpwZnak"/>
    <w:uiPriority w:val="1"/>
    <w:qFormat/>
    <w:rsid w:val="00E83F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E83F18"/>
    <w:pPr>
      <w:suppressAutoHyphens/>
      <w:spacing w:after="120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Bezodstpw11">
    <w:name w:val="Bez odstępów11"/>
    <w:qFormat/>
    <w:rsid w:val="00E83F18"/>
    <w:pPr>
      <w:spacing w:after="0" w:line="240" w:lineRule="auto"/>
    </w:pPr>
    <w:rPr>
      <w:rFonts w:ascii="Arial" w:eastAsia="Times New Roman" w:hAnsi="Arial" w:cs="Aria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83F1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83F1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BezodstpwZnak">
    <w:name w:val="Bez odstępów Znak"/>
    <w:link w:val="Bezodstpw"/>
    <w:uiPriority w:val="1"/>
    <w:rsid w:val="0061592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</cp:revision>
  <dcterms:created xsi:type="dcterms:W3CDTF">2021-03-31T10:44:00Z</dcterms:created>
  <dcterms:modified xsi:type="dcterms:W3CDTF">2021-07-21T05:27:00Z</dcterms:modified>
</cp:coreProperties>
</file>