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1271"/>
        <w:gridCol w:w="9072"/>
      </w:tblGrid>
      <w:tr w:rsidR="003B4708" w:rsidRPr="005D7F36" w14:paraId="663E6747" w14:textId="77777777" w:rsidTr="002F6DF4">
        <w:trPr>
          <w:trHeight w:val="564"/>
        </w:trPr>
        <w:tc>
          <w:tcPr>
            <w:tcW w:w="1271" w:type="dxa"/>
            <w:vMerge w:val="restart"/>
            <w:vAlign w:val="center"/>
          </w:tcPr>
          <w:p w14:paraId="439B910C" w14:textId="5B1FA1F8" w:rsidR="003B4708" w:rsidRPr="005D7F36" w:rsidRDefault="003B4708" w:rsidP="003B4708">
            <w:pPr>
              <w:jc w:val="center"/>
              <w:rPr>
                <w:rFonts w:ascii="Arial" w:hAnsi="Arial" w:cs="Arial"/>
              </w:rPr>
            </w:pPr>
            <w:r w:rsidRPr="005D7F36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12029A40" wp14:editId="1B8F3294">
                  <wp:extent cx="366414" cy="7334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079" cy="734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shd w:val="clear" w:color="auto" w:fill="D9D9D9" w:themeFill="background1" w:themeFillShade="D9"/>
          </w:tcPr>
          <w:p w14:paraId="009057FC" w14:textId="01C30FCF" w:rsidR="003B4708" w:rsidRPr="005D7F36" w:rsidRDefault="003B4708">
            <w:pPr>
              <w:rPr>
                <w:rFonts w:ascii="Arial" w:hAnsi="Arial" w:cs="Arial"/>
              </w:rPr>
            </w:pPr>
            <w:r w:rsidRPr="005D7F36">
              <w:rPr>
                <w:rFonts w:ascii="Arial" w:hAnsi="Arial" w:cs="Arial"/>
              </w:rPr>
              <w:t>Data wpływu zlecenia:</w:t>
            </w:r>
          </w:p>
          <w:p w14:paraId="14E9BE83" w14:textId="3C8C0FC6" w:rsidR="003B4708" w:rsidRPr="005D7F36" w:rsidRDefault="003B4708">
            <w:pPr>
              <w:rPr>
                <w:rFonts w:ascii="Arial" w:hAnsi="Arial" w:cs="Arial"/>
              </w:rPr>
            </w:pPr>
          </w:p>
        </w:tc>
      </w:tr>
      <w:tr w:rsidR="003B4708" w:rsidRPr="005D7F36" w14:paraId="01245BFD" w14:textId="77777777" w:rsidTr="002F6DF4">
        <w:trPr>
          <w:trHeight w:val="559"/>
        </w:trPr>
        <w:tc>
          <w:tcPr>
            <w:tcW w:w="1271" w:type="dxa"/>
            <w:vMerge/>
          </w:tcPr>
          <w:p w14:paraId="3A0BBF66" w14:textId="77777777" w:rsidR="003B4708" w:rsidRPr="005D7F36" w:rsidRDefault="003B4708">
            <w:pPr>
              <w:rPr>
                <w:rFonts w:ascii="Arial" w:hAnsi="Arial" w:cs="Arial"/>
              </w:rPr>
            </w:pPr>
          </w:p>
        </w:tc>
        <w:tc>
          <w:tcPr>
            <w:tcW w:w="9072" w:type="dxa"/>
            <w:shd w:val="clear" w:color="auto" w:fill="D9D9D9" w:themeFill="background1" w:themeFillShade="D9"/>
          </w:tcPr>
          <w:p w14:paraId="238A0667" w14:textId="60F06484" w:rsidR="003B4708" w:rsidRPr="005D7F36" w:rsidRDefault="003B4708">
            <w:pPr>
              <w:rPr>
                <w:rFonts w:ascii="Arial" w:hAnsi="Arial" w:cs="Arial"/>
              </w:rPr>
            </w:pPr>
            <w:r w:rsidRPr="005D7F36">
              <w:rPr>
                <w:rFonts w:ascii="Arial" w:hAnsi="Arial" w:cs="Arial"/>
              </w:rPr>
              <w:t>Znak sprawy:</w:t>
            </w:r>
          </w:p>
        </w:tc>
      </w:tr>
    </w:tbl>
    <w:p w14:paraId="33DBB5CB" w14:textId="05B5DCA0" w:rsidR="006B425C" w:rsidRPr="005D7F36" w:rsidRDefault="006B425C" w:rsidP="002F6DF4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72"/>
        <w:gridCol w:w="6271"/>
      </w:tblGrid>
      <w:tr w:rsidR="004159FE" w:rsidRPr="00380F4F" w14:paraId="03FAE427" w14:textId="77777777" w:rsidTr="002F6DF4">
        <w:tc>
          <w:tcPr>
            <w:tcW w:w="10343" w:type="dxa"/>
            <w:gridSpan w:val="2"/>
          </w:tcPr>
          <w:p w14:paraId="3A204B70" w14:textId="1690859D" w:rsidR="004159FE" w:rsidRPr="00380F4F" w:rsidRDefault="004159FE" w:rsidP="004159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80F4F">
              <w:rPr>
                <w:rFonts w:ascii="Arial" w:hAnsi="Arial" w:cs="Arial"/>
                <w:b/>
                <w:bCs/>
                <w:sz w:val="28"/>
                <w:szCs w:val="28"/>
              </w:rPr>
              <w:t>ZLECENIE</w:t>
            </w:r>
          </w:p>
        </w:tc>
      </w:tr>
      <w:tr w:rsidR="004159FE" w:rsidRPr="005D7F36" w14:paraId="13F91256" w14:textId="77777777" w:rsidTr="002F6DF4">
        <w:tc>
          <w:tcPr>
            <w:tcW w:w="10343" w:type="dxa"/>
            <w:gridSpan w:val="2"/>
          </w:tcPr>
          <w:p w14:paraId="0D157472" w14:textId="0040A7B8" w:rsidR="004159FE" w:rsidRPr="00380F4F" w:rsidRDefault="004159FE" w:rsidP="004159FE">
            <w:pPr>
              <w:rPr>
                <w:rFonts w:ascii="Arial" w:hAnsi="Arial" w:cs="Arial"/>
                <w:u w:val="single"/>
              </w:rPr>
            </w:pPr>
            <w:r w:rsidRPr="00380F4F">
              <w:rPr>
                <w:rFonts w:ascii="Arial" w:hAnsi="Arial" w:cs="Arial"/>
                <w:u w:val="single"/>
              </w:rPr>
              <w:t>ZLECENIOBIORCA:</w:t>
            </w:r>
          </w:p>
          <w:p w14:paraId="28A9C50B" w14:textId="58EBEAC4" w:rsidR="004159FE" w:rsidRPr="005D7F36" w:rsidRDefault="004159FE" w:rsidP="004159FE">
            <w:pPr>
              <w:rPr>
                <w:rFonts w:ascii="Arial" w:hAnsi="Arial" w:cs="Arial"/>
              </w:rPr>
            </w:pPr>
          </w:p>
        </w:tc>
      </w:tr>
      <w:tr w:rsidR="00380F4F" w:rsidRPr="005D7F36" w14:paraId="12CF71AD" w14:textId="77777777" w:rsidTr="002F6DF4">
        <w:tc>
          <w:tcPr>
            <w:tcW w:w="10343" w:type="dxa"/>
            <w:gridSpan w:val="2"/>
          </w:tcPr>
          <w:p w14:paraId="6179A583" w14:textId="6D9A53B1" w:rsidR="00380F4F" w:rsidRPr="00380F4F" w:rsidRDefault="00380F4F" w:rsidP="004159FE">
            <w:pPr>
              <w:rPr>
                <w:rFonts w:ascii="Arial" w:hAnsi="Arial" w:cs="Arial"/>
                <w:u w:val="single"/>
              </w:rPr>
            </w:pPr>
            <w:r w:rsidRPr="005D7F36">
              <w:rPr>
                <w:rFonts w:ascii="Arial" w:hAnsi="Arial" w:cs="Arial"/>
              </w:rPr>
              <w:t>Świętokrzyski Wojewódzki Inspektor Ochrony Roślin i Nasiennictwa</w:t>
            </w:r>
          </w:p>
        </w:tc>
      </w:tr>
      <w:tr w:rsidR="004159FE" w:rsidRPr="005D7F36" w14:paraId="798A03D5" w14:textId="77777777" w:rsidTr="002F6DF4">
        <w:tc>
          <w:tcPr>
            <w:tcW w:w="10343" w:type="dxa"/>
            <w:gridSpan w:val="2"/>
          </w:tcPr>
          <w:p w14:paraId="3E371D9D" w14:textId="77777777" w:rsidR="004159FE" w:rsidRDefault="004159FE">
            <w:pPr>
              <w:rPr>
                <w:rFonts w:ascii="Arial" w:hAnsi="Arial" w:cs="Arial"/>
                <w:u w:val="single"/>
              </w:rPr>
            </w:pPr>
            <w:r w:rsidRPr="00380F4F">
              <w:rPr>
                <w:rFonts w:ascii="Arial" w:hAnsi="Arial" w:cs="Arial"/>
                <w:u w:val="single"/>
              </w:rPr>
              <w:t>ZLECENIODAWCA:</w:t>
            </w:r>
          </w:p>
          <w:p w14:paraId="40FB08B6" w14:textId="54899C1E" w:rsidR="00380F4F" w:rsidRPr="00380F4F" w:rsidRDefault="00380F4F">
            <w:pPr>
              <w:rPr>
                <w:rFonts w:ascii="Arial" w:hAnsi="Arial" w:cs="Arial"/>
                <w:u w:val="single"/>
              </w:rPr>
            </w:pPr>
          </w:p>
        </w:tc>
      </w:tr>
      <w:tr w:rsidR="004159FE" w:rsidRPr="005D7F36" w14:paraId="61A3701A" w14:textId="77777777" w:rsidTr="002F6DF4">
        <w:tc>
          <w:tcPr>
            <w:tcW w:w="4072" w:type="dxa"/>
          </w:tcPr>
          <w:p w14:paraId="615675DC" w14:textId="309B1833" w:rsidR="004159FE" w:rsidRPr="005D7F36" w:rsidRDefault="004159FE">
            <w:pPr>
              <w:rPr>
                <w:rFonts w:ascii="Arial" w:hAnsi="Arial" w:cs="Arial"/>
              </w:rPr>
            </w:pPr>
            <w:r w:rsidRPr="005D7F36">
              <w:rPr>
                <w:rFonts w:ascii="Arial" w:hAnsi="Arial" w:cs="Arial"/>
              </w:rPr>
              <w:t>Imię i nazwisko/nazwa podmiotu</w:t>
            </w:r>
          </w:p>
        </w:tc>
        <w:tc>
          <w:tcPr>
            <w:tcW w:w="6271" w:type="dxa"/>
          </w:tcPr>
          <w:p w14:paraId="0ADB21F9" w14:textId="77777777" w:rsidR="004159FE" w:rsidRDefault="004159FE">
            <w:pPr>
              <w:rPr>
                <w:rFonts w:ascii="Arial" w:hAnsi="Arial" w:cs="Arial"/>
              </w:rPr>
            </w:pPr>
          </w:p>
          <w:p w14:paraId="32BEED54" w14:textId="6377ED65" w:rsidR="00380F4F" w:rsidRPr="005D7F36" w:rsidRDefault="00380F4F">
            <w:pPr>
              <w:rPr>
                <w:rFonts w:ascii="Arial" w:hAnsi="Arial" w:cs="Arial"/>
              </w:rPr>
            </w:pPr>
          </w:p>
        </w:tc>
      </w:tr>
      <w:tr w:rsidR="004159FE" w:rsidRPr="005D7F36" w14:paraId="24396E0C" w14:textId="77777777" w:rsidTr="002F6DF4">
        <w:tc>
          <w:tcPr>
            <w:tcW w:w="4072" w:type="dxa"/>
          </w:tcPr>
          <w:p w14:paraId="584AE425" w14:textId="603530F1" w:rsidR="004159FE" w:rsidRPr="005D7F36" w:rsidRDefault="004159FE">
            <w:pPr>
              <w:rPr>
                <w:rFonts w:ascii="Arial" w:hAnsi="Arial" w:cs="Arial"/>
              </w:rPr>
            </w:pPr>
            <w:r w:rsidRPr="005D7F36">
              <w:rPr>
                <w:rFonts w:ascii="Arial" w:hAnsi="Arial" w:cs="Arial"/>
              </w:rPr>
              <w:t>Adres</w:t>
            </w:r>
          </w:p>
        </w:tc>
        <w:tc>
          <w:tcPr>
            <w:tcW w:w="6271" w:type="dxa"/>
          </w:tcPr>
          <w:p w14:paraId="54DE8681" w14:textId="77777777" w:rsidR="004159FE" w:rsidRDefault="004159FE">
            <w:pPr>
              <w:rPr>
                <w:rFonts w:ascii="Arial" w:hAnsi="Arial" w:cs="Arial"/>
              </w:rPr>
            </w:pPr>
          </w:p>
          <w:p w14:paraId="242641FC" w14:textId="77777777" w:rsidR="00380F4F" w:rsidRDefault="00380F4F">
            <w:pPr>
              <w:rPr>
                <w:rFonts w:ascii="Arial" w:hAnsi="Arial" w:cs="Arial"/>
              </w:rPr>
            </w:pPr>
          </w:p>
          <w:p w14:paraId="52D72F2B" w14:textId="77DAE8EA" w:rsidR="00380F4F" w:rsidRPr="005D7F36" w:rsidRDefault="00380F4F">
            <w:pPr>
              <w:rPr>
                <w:rFonts w:ascii="Arial" w:hAnsi="Arial" w:cs="Arial"/>
              </w:rPr>
            </w:pPr>
          </w:p>
        </w:tc>
      </w:tr>
      <w:tr w:rsidR="004159FE" w:rsidRPr="005D7F36" w14:paraId="2E283271" w14:textId="77777777" w:rsidTr="002F6DF4">
        <w:tc>
          <w:tcPr>
            <w:tcW w:w="4072" w:type="dxa"/>
          </w:tcPr>
          <w:p w14:paraId="7ECA0C1D" w14:textId="55E2D124" w:rsidR="004159FE" w:rsidRPr="005D7F36" w:rsidRDefault="004159FE">
            <w:pPr>
              <w:rPr>
                <w:rFonts w:ascii="Arial" w:hAnsi="Arial" w:cs="Arial"/>
              </w:rPr>
            </w:pPr>
            <w:r w:rsidRPr="005D7F36">
              <w:rPr>
                <w:rFonts w:ascii="Arial" w:hAnsi="Arial" w:cs="Arial"/>
              </w:rPr>
              <w:t>NIP:</w:t>
            </w:r>
          </w:p>
        </w:tc>
        <w:tc>
          <w:tcPr>
            <w:tcW w:w="6271" w:type="dxa"/>
          </w:tcPr>
          <w:p w14:paraId="1BD61C0A" w14:textId="77777777" w:rsidR="004159FE" w:rsidRDefault="004159FE">
            <w:pPr>
              <w:rPr>
                <w:rFonts w:ascii="Arial" w:hAnsi="Arial" w:cs="Arial"/>
              </w:rPr>
            </w:pPr>
            <w:r w:rsidRPr="005D7F36">
              <w:rPr>
                <w:rFonts w:ascii="Arial" w:hAnsi="Arial" w:cs="Arial"/>
              </w:rPr>
              <w:t>Nr rejestracyjny:</w:t>
            </w:r>
          </w:p>
          <w:p w14:paraId="283FAEF8" w14:textId="6ABE2674" w:rsidR="00380F4F" w:rsidRPr="005D7F36" w:rsidRDefault="00380F4F">
            <w:pPr>
              <w:rPr>
                <w:rFonts w:ascii="Arial" w:hAnsi="Arial" w:cs="Arial"/>
              </w:rPr>
            </w:pPr>
          </w:p>
        </w:tc>
      </w:tr>
    </w:tbl>
    <w:p w14:paraId="2CDDAC69" w14:textId="20B11C85" w:rsidR="004A37E8" w:rsidRPr="005D7F36" w:rsidRDefault="004A37E8" w:rsidP="009E221B">
      <w:pPr>
        <w:spacing w:after="0"/>
        <w:rPr>
          <w:rFonts w:ascii="Arial" w:hAnsi="Arial" w:cs="Arial"/>
        </w:rPr>
      </w:pPr>
    </w:p>
    <w:p w14:paraId="459FDFA0" w14:textId="48A34B4D" w:rsidR="004159FE" w:rsidRPr="00380F4F" w:rsidRDefault="004159FE">
      <w:pPr>
        <w:rPr>
          <w:rFonts w:ascii="Arial" w:hAnsi="Arial" w:cs="Arial"/>
          <w:u w:val="single"/>
        </w:rPr>
      </w:pPr>
      <w:r w:rsidRPr="00380F4F">
        <w:rPr>
          <w:rFonts w:ascii="Arial" w:hAnsi="Arial" w:cs="Arial"/>
          <w:u w:val="single"/>
        </w:rPr>
        <w:t>ZLECAM:</w:t>
      </w:r>
    </w:p>
    <w:p w14:paraId="352F53F0" w14:textId="77777777" w:rsidR="009E221B" w:rsidRDefault="004159FE" w:rsidP="004159FE">
      <w:pPr>
        <w:rPr>
          <w:rFonts w:ascii="Arial" w:hAnsi="Arial" w:cs="Arial"/>
        </w:rPr>
      </w:pPr>
      <w:r w:rsidRPr="005D7F36">
        <w:rPr>
          <w:rFonts w:ascii="Arial" w:hAnsi="Arial" w:cs="Arial"/>
        </w:rPr>
        <w:t>Kontrolę urzędową lub inne czynności urzędowe</w:t>
      </w:r>
      <w:r w:rsidR="009E221B">
        <w:rPr>
          <w:rFonts w:ascii="Arial" w:hAnsi="Arial" w:cs="Arial"/>
        </w:rPr>
        <w:t>,</w:t>
      </w:r>
      <w:r w:rsidRPr="005D7F36">
        <w:rPr>
          <w:rFonts w:ascii="Arial" w:hAnsi="Arial" w:cs="Arial"/>
        </w:rPr>
        <w:t xml:space="preserve"> w tym</w:t>
      </w:r>
      <w:r w:rsidR="009E221B">
        <w:rPr>
          <w:rFonts w:ascii="Arial" w:hAnsi="Arial" w:cs="Arial"/>
        </w:rPr>
        <w:t>:</w:t>
      </w:r>
    </w:p>
    <w:p w14:paraId="44B74BF6" w14:textId="77777777" w:rsidR="009E221B" w:rsidRDefault="004159FE" w:rsidP="009E221B">
      <w:pPr>
        <w:pStyle w:val="Akapitzlist"/>
        <w:numPr>
          <w:ilvl w:val="0"/>
          <w:numId w:val="1"/>
        </w:numPr>
        <w:spacing w:line="276" w:lineRule="auto"/>
        <w:ind w:left="425" w:hanging="357"/>
        <w:rPr>
          <w:rFonts w:ascii="Arial" w:hAnsi="Arial" w:cs="Arial"/>
        </w:rPr>
      </w:pPr>
      <w:r w:rsidRPr="009E221B">
        <w:rPr>
          <w:rFonts w:ascii="Arial" w:hAnsi="Arial" w:cs="Arial"/>
        </w:rPr>
        <w:t xml:space="preserve">wykonanie oceny organoleptycznej (wizualnej) roślin, </w:t>
      </w:r>
    </w:p>
    <w:p w14:paraId="0A0D2BB4" w14:textId="77777777" w:rsidR="008F26A3" w:rsidRDefault="009E221B" w:rsidP="009E221B">
      <w:pPr>
        <w:pStyle w:val="Akapitzlist"/>
        <w:numPr>
          <w:ilvl w:val="0"/>
          <w:numId w:val="1"/>
        </w:numPr>
        <w:spacing w:line="276" w:lineRule="auto"/>
        <w:ind w:left="425" w:hanging="357"/>
        <w:rPr>
          <w:rFonts w:ascii="Arial" w:hAnsi="Arial" w:cs="Arial"/>
        </w:rPr>
      </w:pPr>
      <w:r w:rsidRPr="009E221B">
        <w:rPr>
          <w:rFonts w:ascii="Arial" w:hAnsi="Arial" w:cs="Arial"/>
        </w:rPr>
        <w:t xml:space="preserve">pobranie próbek do badań makroskopowych lub laboratoryjnych </w:t>
      </w:r>
      <w:r w:rsidR="004159FE" w:rsidRPr="009E221B">
        <w:rPr>
          <w:rFonts w:ascii="Arial" w:hAnsi="Arial" w:cs="Arial"/>
        </w:rPr>
        <w:t xml:space="preserve">produktów lub przedmiotów </w:t>
      </w:r>
    </w:p>
    <w:p w14:paraId="0CD3C53B" w14:textId="77777777" w:rsidR="008F26A3" w:rsidRPr="008F26A3" w:rsidRDefault="008F26A3" w:rsidP="008F26A3">
      <w:pPr>
        <w:pStyle w:val="Akapitzlist"/>
        <w:spacing w:line="276" w:lineRule="auto"/>
        <w:ind w:left="425"/>
        <w:rPr>
          <w:rFonts w:ascii="Arial" w:hAnsi="Arial" w:cs="Arial"/>
          <w:sz w:val="8"/>
          <w:szCs w:val="8"/>
        </w:rPr>
      </w:pPr>
    </w:p>
    <w:p w14:paraId="13F5F937" w14:textId="365242A7" w:rsidR="004159FE" w:rsidRPr="008F26A3" w:rsidRDefault="004159FE" w:rsidP="008F26A3">
      <w:pPr>
        <w:pStyle w:val="Akapitzlist"/>
        <w:spacing w:line="276" w:lineRule="auto"/>
        <w:ind w:left="425"/>
        <w:rPr>
          <w:rFonts w:ascii="Arial" w:hAnsi="Arial" w:cs="Arial"/>
          <w:u w:val="single"/>
        </w:rPr>
      </w:pPr>
      <w:r w:rsidRPr="008F26A3">
        <w:rPr>
          <w:rFonts w:ascii="Arial" w:hAnsi="Arial" w:cs="Arial"/>
          <w:u w:val="single"/>
        </w:rPr>
        <w:t xml:space="preserve">według </w:t>
      </w:r>
      <w:r w:rsidR="009E221B" w:rsidRPr="008F26A3">
        <w:rPr>
          <w:rFonts w:ascii="Arial" w:hAnsi="Arial" w:cs="Arial"/>
          <w:u w:val="single"/>
        </w:rPr>
        <w:t>Załącznika nr 1</w:t>
      </w:r>
      <w:r w:rsidRPr="008F26A3">
        <w:rPr>
          <w:rFonts w:ascii="Arial" w:hAnsi="Arial" w:cs="Arial"/>
          <w:u w:val="single"/>
        </w:rPr>
        <w:t xml:space="preserve">. </w:t>
      </w:r>
    </w:p>
    <w:p w14:paraId="5E66663B" w14:textId="77777777" w:rsidR="004159FE" w:rsidRPr="005D7F36" w:rsidRDefault="004159FE" w:rsidP="004159FE">
      <w:pPr>
        <w:rPr>
          <w:rFonts w:ascii="Arial" w:hAnsi="Arial" w:cs="Arial"/>
        </w:rPr>
      </w:pPr>
      <w:r w:rsidRPr="005D7F36">
        <w:rPr>
          <w:rFonts w:ascii="Arial" w:hAnsi="Arial" w:cs="Arial"/>
        </w:rPr>
        <w:t>W celu wydania:</w:t>
      </w:r>
    </w:p>
    <w:p w14:paraId="5FD84F3F" w14:textId="77777777" w:rsidR="009E221B" w:rsidRDefault="004159FE" w:rsidP="009E221B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9E221B">
        <w:rPr>
          <w:rFonts w:ascii="Arial" w:hAnsi="Arial" w:cs="Arial"/>
        </w:rPr>
        <w:t>świadectwa fitosanitarnego eksportu/reeksportu/</w:t>
      </w:r>
      <w:proofErr w:type="spellStart"/>
      <w:r w:rsidRPr="009E221B">
        <w:rPr>
          <w:rFonts w:ascii="Arial" w:hAnsi="Arial" w:cs="Arial"/>
        </w:rPr>
        <w:t>przedeksportowego</w:t>
      </w:r>
      <w:proofErr w:type="spellEnd"/>
      <w:r w:rsidRPr="009E221B">
        <w:rPr>
          <w:rFonts w:ascii="Arial" w:hAnsi="Arial" w:cs="Arial"/>
        </w:rPr>
        <w:t>;</w:t>
      </w:r>
    </w:p>
    <w:p w14:paraId="36653866" w14:textId="77777777" w:rsidR="009E221B" w:rsidRDefault="004159FE" w:rsidP="009E221B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9E221B">
        <w:rPr>
          <w:rFonts w:ascii="Arial" w:hAnsi="Arial" w:cs="Arial"/>
        </w:rPr>
        <w:t>zaświadczenia;</w:t>
      </w:r>
    </w:p>
    <w:p w14:paraId="217FAD4E" w14:textId="77777777" w:rsidR="009E221B" w:rsidRDefault="004159FE" w:rsidP="009E221B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9E221B">
        <w:rPr>
          <w:rFonts w:ascii="Arial" w:hAnsi="Arial" w:cs="Arial"/>
        </w:rPr>
        <w:t>paszportów roślin.</w:t>
      </w:r>
    </w:p>
    <w:p w14:paraId="5264812F" w14:textId="4B694B6F" w:rsidR="004159FE" w:rsidRPr="009E221B" w:rsidRDefault="004159FE" w:rsidP="009E221B">
      <w:pPr>
        <w:pStyle w:val="Akapitzlist"/>
        <w:numPr>
          <w:ilvl w:val="0"/>
          <w:numId w:val="3"/>
        </w:numPr>
        <w:spacing w:line="276" w:lineRule="auto"/>
        <w:ind w:left="426"/>
        <w:rPr>
          <w:rFonts w:ascii="Arial" w:hAnsi="Arial" w:cs="Arial"/>
        </w:rPr>
      </w:pPr>
      <w:r w:rsidRPr="009E221B">
        <w:rPr>
          <w:rFonts w:ascii="Arial" w:hAnsi="Arial" w:cs="Arial"/>
        </w:rPr>
        <w:t>inne…………………………………………………………………………………</w:t>
      </w:r>
    </w:p>
    <w:p w14:paraId="0AE3431A" w14:textId="34141CEB" w:rsidR="004159FE" w:rsidRPr="00E1659A" w:rsidRDefault="004159FE" w:rsidP="004159FE">
      <w:pPr>
        <w:rPr>
          <w:rFonts w:ascii="Arial" w:hAnsi="Arial" w:cs="Arial"/>
        </w:rPr>
      </w:pPr>
      <w:bookmarkStart w:id="0" w:name="_GoBack"/>
      <w:r w:rsidRPr="00E1659A">
        <w:rPr>
          <w:rFonts w:ascii="Arial" w:hAnsi="Arial" w:cs="Arial"/>
        </w:rPr>
        <w:t xml:space="preserve">Czynności te podlegają opłacie zgodnie z art. 53 pkt.1  ustawy z dnia 13 lutego 2020 r. o ochronie roślin przed </w:t>
      </w:r>
      <w:proofErr w:type="spellStart"/>
      <w:r w:rsidRPr="00E1659A">
        <w:rPr>
          <w:rFonts w:ascii="Arial" w:hAnsi="Arial" w:cs="Arial"/>
        </w:rPr>
        <w:t>agrofagami</w:t>
      </w:r>
      <w:proofErr w:type="spellEnd"/>
      <w:r w:rsidRPr="00E1659A">
        <w:rPr>
          <w:rFonts w:ascii="Arial" w:hAnsi="Arial" w:cs="Arial"/>
        </w:rPr>
        <w:t xml:space="preserve"> (</w:t>
      </w:r>
      <w:proofErr w:type="spellStart"/>
      <w:r w:rsidR="00E1659A" w:rsidRPr="00E1659A">
        <w:rPr>
          <w:rFonts w:ascii="Arial" w:hAnsi="Arial" w:cs="Arial"/>
          <w:color w:val="000000"/>
        </w:rPr>
        <w:t>t.j</w:t>
      </w:r>
      <w:proofErr w:type="spellEnd"/>
      <w:r w:rsidR="00E1659A" w:rsidRPr="00E1659A">
        <w:rPr>
          <w:rFonts w:ascii="Arial" w:hAnsi="Arial" w:cs="Arial"/>
          <w:color w:val="000000"/>
        </w:rPr>
        <w:t>. Dz.U.2021 poz. 256</w:t>
      </w:r>
      <w:r w:rsidRPr="00E1659A">
        <w:rPr>
          <w:rFonts w:ascii="Arial" w:hAnsi="Arial" w:cs="Arial"/>
        </w:rPr>
        <w:t>).</w:t>
      </w:r>
    </w:p>
    <w:bookmarkEnd w:id="0"/>
    <w:p w14:paraId="3A1DF1DA" w14:textId="12636562" w:rsidR="004159FE" w:rsidRPr="009E221B" w:rsidRDefault="004159FE" w:rsidP="009E221B">
      <w:pPr>
        <w:pStyle w:val="Akapitzlist"/>
        <w:numPr>
          <w:ilvl w:val="0"/>
          <w:numId w:val="6"/>
        </w:numPr>
        <w:ind w:left="426"/>
        <w:rPr>
          <w:rFonts w:ascii="Arial" w:hAnsi="Arial" w:cs="Arial"/>
        </w:rPr>
      </w:pPr>
      <w:r w:rsidRPr="009E221B">
        <w:rPr>
          <w:rFonts w:ascii="Arial" w:hAnsi="Arial" w:cs="Arial"/>
        </w:rPr>
        <w:t xml:space="preserve">Usługę w zakresie kontroli dokumentów, informacji lub danych; oceny wizualnej; pobierania próbek do badań laboratoryjnych w </w:t>
      </w:r>
      <w:r w:rsidR="00380F4F" w:rsidRPr="009E221B">
        <w:rPr>
          <w:rFonts w:ascii="Arial" w:hAnsi="Arial" w:cs="Arial"/>
        </w:rPr>
        <w:t>celu</w:t>
      </w:r>
      <w:r w:rsidR="009E221B">
        <w:rPr>
          <w:rFonts w:ascii="Arial" w:hAnsi="Arial" w:cs="Arial"/>
        </w:rPr>
        <w:t xml:space="preserve"> </w:t>
      </w:r>
      <w:r w:rsidR="00380F4F" w:rsidRPr="009E221B">
        <w:rPr>
          <w:rFonts w:ascii="Arial" w:hAnsi="Arial" w:cs="Arial"/>
        </w:rPr>
        <w:t>………………………………………</w:t>
      </w:r>
      <w:r w:rsidR="009E221B">
        <w:rPr>
          <w:rFonts w:ascii="Arial" w:hAnsi="Arial" w:cs="Arial"/>
        </w:rPr>
        <w:t>…</w:t>
      </w:r>
    </w:p>
    <w:p w14:paraId="7CAE8C24" w14:textId="097C199F" w:rsidR="00380F4F" w:rsidRPr="005D7F36" w:rsidRDefault="00380F4F" w:rsidP="004159F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341EB49B" w14:textId="4D7588BA" w:rsidR="009E221B" w:rsidRDefault="009E221B" w:rsidP="004159FE">
      <w:pPr>
        <w:numPr>
          <w:ilvl w:val="0"/>
          <w:numId w:val="5"/>
        </w:numPr>
        <w:spacing w:after="0" w:line="240" w:lineRule="auto"/>
        <w:ind w:left="426"/>
        <w:contextualSpacing/>
      </w:pPr>
      <w:r w:rsidRPr="009E221B">
        <w:t>zaznaczyć właściwe</w:t>
      </w:r>
    </w:p>
    <w:p w14:paraId="310B2E60" w14:textId="77777777" w:rsidR="009E221B" w:rsidRPr="002F6DF4" w:rsidRDefault="009E221B" w:rsidP="009E221B">
      <w:pPr>
        <w:spacing w:after="0" w:line="240" w:lineRule="auto"/>
        <w:ind w:left="426"/>
        <w:contextualSpacing/>
        <w:rPr>
          <w:sz w:val="12"/>
          <w:szCs w:val="12"/>
        </w:rPr>
      </w:pPr>
    </w:p>
    <w:p w14:paraId="3B8C9819" w14:textId="2A599318" w:rsidR="004159FE" w:rsidRPr="005D7F36" w:rsidRDefault="004159FE" w:rsidP="004159FE">
      <w:pPr>
        <w:rPr>
          <w:rFonts w:ascii="Arial" w:hAnsi="Arial" w:cs="Arial"/>
        </w:rPr>
      </w:pPr>
      <w:r w:rsidRPr="005D7F36">
        <w:rPr>
          <w:rFonts w:ascii="Arial" w:hAnsi="Arial" w:cs="Arial"/>
        </w:rPr>
        <w:t>Czynności t</w:t>
      </w:r>
      <w:r w:rsidR="009E221B">
        <w:rPr>
          <w:rFonts w:ascii="Arial" w:hAnsi="Arial" w:cs="Arial"/>
        </w:rPr>
        <w:t>e</w:t>
      </w:r>
      <w:r w:rsidRPr="005D7F36">
        <w:rPr>
          <w:rFonts w:ascii="Arial" w:hAnsi="Arial" w:cs="Arial"/>
        </w:rPr>
        <w:t xml:space="preserve"> podlegają opłacie zgodnie z art. 54 ustawy z dnia 13 lutego 2020 r. o ochronie roślin przed agrofagami</w:t>
      </w:r>
      <w:r w:rsidR="008F26A3">
        <w:rPr>
          <w:rFonts w:ascii="Arial" w:hAnsi="Arial" w:cs="Arial"/>
        </w:rPr>
        <w:t>.</w:t>
      </w:r>
    </w:p>
    <w:p w14:paraId="6DECD199" w14:textId="37372EE2" w:rsidR="004159FE" w:rsidRPr="00380F4F" w:rsidRDefault="004159FE" w:rsidP="004159FE">
      <w:pPr>
        <w:rPr>
          <w:rFonts w:ascii="Arial" w:hAnsi="Arial" w:cs="Arial"/>
          <w:u w:val="single"/>
        </w:rPr>
      </w:pPr>
      <w:r w:rsidRPr="00380F4F">
        <w:rPr>
          <w:rFonts w:ascii="Arial" w:hAnsi="Arial" w:cs="Arial"/>
          <w:u w:val="single"/>
        </w:rPr>
        <w:t>ZOBOWIĄZANIE PŁATNOŚCI:</w:t>
      </w:r>
    </w:p>
    <w:p w14:paraId="2CA4A007" w14:textId="0CA876CD" w:rsidR="00D67315" w:rsidRPr="002F6DF4" w:rsidRDefault="004159FE" w:rsidP="002F6DF4">
      <w:pPr>
        <w:jc w:val="both"/>
        <w:rPr>
          <w:rFonts w:ascii="Arial" w:hAnsi="Arial" w:cs="Arial"/>
          <w:sz w:val="20"/>
          <w:szCs w:val="20"/>
        </w:rPr>
      </w:pPr>
      <w:r w:rsidRPr="002F6DF4">
        <w:rPr>
          <w:rFonts w:ascii="Arial" w:hAnsi="Arial" w:cs="Arial"/>
          <w:sz w:val="20"/>
          <w:szCs w:val="20"/>
        </w:rPr>
        <w:t>Zobowiązuję się do pokrycia kosztów związanych z wykonaniem ww. usł</w:t>
      </w:r>
      <w:r w:rsidR="0020486C">
        <w:rPr>
          <w:rFonts w:ascii="Arial" w:hAnsi="Arial" w:cs="Arial"/>
          <w:sz w:val="20"/>
          <w:szCs w:val="20"/>
        </w:rPr>
        <w:t xml:space="preserve">ugi zgodnie z  załącznikiem nr 2 </w:t>
      </w:r>
      <w:r w:rsidRPr="002F6DF4">
        <w:rPr>
          <w:rFonts w:ascii="Arial" w:hAnsi="Arial" w:cs="Arial"/>
          <w:sz w:val="20"/>
          <w:szCs w:val="20"/>
        </w:rPr>
        <w:t xml:space="preserve"> </w:t>
      </w:r>
      <w:r w:rsidR="002F6DF4">
        <w:rPr>
          <w:rFonts w:ascii="Arial" w:hAnsi="Arial" w:cs="Arial"/>
          <w:sz w:val="20"/>
          <w:szCs w:val="20"/>
        </w:rPr>
        <w:br/>
      </w:r>
      <w:r w:rsidRPr="002F6DF4">
        <w:rPr>
          <w:rFonts w:ascii="Arial" w:hAnsi="Arial" w:cs="Arial"/>
          <w:sz w:val="20"/>
          <w:szCs w:val="20"/>
        </w:rPr>
        <w:t xml:space="preserve">do rozporządzenia Ministra Rolnictwa i Rozwoju Wsi </w:t>
      </w:r>
      <w:r w:rsidR="0020486C">
        <w:rPr>
          <w:rFonts w:ascii="Arial" w:hAnsi="Arial" w:cs="Arial"/>
          <w:sz w:val="20"/>
          <w:szCs w:val="20"/>
        </w:rPr>
        <w:t>z dnia 21 września 2020</w:t>
      </w:r>
      <w:r w:rsidRPr="002F6DF4">
        <w:rPr>
          <w:rFonts w:ascii="Arial" w:hAnsi="Arial" w:cs="Arial"/>
          <w:sz w:val="20"/>
          <w:szCs w:val="20"/>
        </w:rPr>
        <w:t xml:space="preserve"> r. w sprawie stawek opłat </w:t>
      </w:r>
      <w:r w:rsidR="0020486C">
        <w:rPr>
          <w:rFonts w:ascii="Arial" w:hAnsi="Arial" w:cs="Arial"/>
          <w:sz w:val="20"/>
          <w:szCs w:val="20"/>
        </w:rPr>
        <w:t xml:space="preserve">pobieranych przez Państwową Inspekcję Ochrony Roślin i Nasiennictwa </w:t>
      </w:r>
      <w:r w:rsidRPr="002F6DF4">
        <w:rPr>
          <w:rFonts w:ascii="Arial" w:hAnsi="Arial" w:cs="Arial"/>
          <w:sz w:val="20"/>
          <w:szCs w:val="20"/>
        </w:rPr>
        <w:t xml:space="preserve">za </w:t>
      </w:r>
      <w:r w:rsidR="0020486C">
        <w:rPr>
          <w:rFonts w:ascii="Arial" w:hAnsi="Arial" w:cs="Arial"/>
          <w:sz w:val="20"/>
          <w:szCs w:val="20"/>
        </w:rPr>
        <w:t xml:space="preserve">przeprowadzanie kontroli urzędowych, wykonywanie innych czynności urzędowych oraz świadczenie usług w zakresie ochrony roślin przed </w:t>
      </w:r>
      <w:proofErr w:type="spellStart"/>
      <w:r w:rsidR="0020486C">
        <w:rPr>
          <w:rFonts w:ascii="Arial" w:hAnsi="Arial" w:cs="Arial"/>
          <w:sz w:val="20"/>
          <w:szCs w:val="20"/>
        </w:rPr>
        <w:t>agrofagami</w:t>
      </w:r>
      <w:proofErr w:type="spellEnd"/>
      <w:r w:rsidR="0020486C">
        <w:rPr>
          <w:rFonts w:ascii="Arial" w:hAnsi="Arial" w:cs="Arial"/>
          <w:sz w:val="20"/>
          <w:szCs w:val="20"/>
        </w:rPr>
        <w:t xml:space="preserve">  (Dz.U. z 2020 r.  poz. 1771</w:t>
      </w:r>
      <w:r w:rsidR="008F26A3">
        <w:rPr>
          <w:rFonts w:ascii="Arial" w:hAnsi="Arial" w:cs="Arial"/>
          <w:sz w:val="20"/>
          <w:szCs w:val="20"/>
        </w:rPr>
        <w:t>)</w:t>
      </w:r>
      <w:r w:rsidR="0049205D">
        <w:rPr>
          <w:rFonts w:ascii="Arial" w:hAnsi="Arial" w:cs="Arial"/>
          <w:sz w:val="20"/>
          <w:szCs w:val="20"/>
        </w:rPr>
        <w:t>.</w:t>
      </w:r>
    </w:p>
    <w:p w14:paraId="42B98CB0" w14:textId="270FBB3D" w:rsidR="00D67315" w:rsidRPr="00D67315" w:rsidRDefault="00D67315" w:rsidP="00D67315">
      <w:pPr>
        <w:spacing w:after="0" w:line="240" w:lineRule="auto"/>
        <w:rPr>
          <w:rFonts w:ascii="Arial" w:eastAsia="Times New Roman" w:hAnsi="Arial" w:cs="Arial"/>
          <w:position w:val="5"/>
          <w:lang w:eastAsia="pl-PL"/>
        </w:rPr>
      </w:pPr>
      <w:r w:rsidRPr="00D67315">
        <w:rPr>
          <w:rFonts w:ascii="Arial" w:eastAsia="Times New Roman" w:hAnsi="Arial" w:cs="Arial"/>
          <w:lang w:eastAsia="pl-PL"/>
        </w:rPr>
        <w:t>Zlecenie sporządzono w 2 jednobrzmiących egzemplarzach, z których jeden otrzymał zleceniodawca.</w:t>
      </w:r>
    </w:p>
    <w:p w14:paraId="6357261C" w14:textId="77777777" w:rsidR="00D67315" w:rsidRPr="00D67315" w:rsidRDefault="00D67315" w:rsidP="00D673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E56CB0" w14:textId="77777777" w:rsidR="00D67315" w:rsidRPr="00D67315" w:rsidRDefault="00D67315" w:rsidP="00D673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503BD7" w14:textId="77777777" w:rsidR="00D67315" w:rsidRPr="00D67315" w:rsidRDefault="00D67315" w:rsidP="00D67315">
      <w:pPr>
        <w:spacing w:after="0" w:line="360" w:lineRule="auto"/>
        <w:rPr>
          <w:rFonts w:ascii="Arial" w:eastAsia="Times New Roman" w:hAnsi="Arial" w:cs="Arial"/>
          <w:position w:val="5"/>
          <w:sz w:val="18"/>
          <w:szCs w:val="18"/>
          <w:lang w:eastAsia="pl-PL"/>
        </w:rPr>
      </w:pPr>
    </w:p>
    <w:p w14:paraId="55147A5A" w14:textId="75DE922A" w:rsidR="00D67315" w:rsidRPr="00D67315" w:rsidRDefault="00D67315" w:rsidP="00D67315">
      <w:pPr>
        <w:spacing w:after="0" w:line="240" w:lineRule="auto"/>
        <w:rPr>
          <w:rFonts w:ascii="Arial" w:eastAsia="Times New Roman" w:hAnsi="Arial" w:cs="Arial"/>
          <w:position w:val="5"/>
          <w:sz w:val="18"/>
          <w:szCs w:val="18"/>
          <w:lang w:eastAsia="pl-PL"/>
        </w:rPr>
      </w:pPr>
      <w:r w:rsidRPr="00D67315">
        <w:rPr>
          <w:rFonts w:ascii="Arial" w:eastAsia="Times New Roman" w:hAnsi="Arial" w:cs="Arial"/>
          <w:position w:val="5"/>
          <w:sz w:val="18"/>
          <w:szCs w:val="18"/>
          <w:lang w:eastAsia="pl-PL"/>
        </w:rPr>
        <w:t>.........................................................................</w:t>
      </w:r>
      <w:r>
        <w:rPr>
          <w:rFonts w:ascii="Arial" w:eastAsia="Times New Roman" w:hAnsi="Arial" w:cs="Arial"/>
          <w:position w:val="5"/>
          <w:sz w:val="18"/>
          <w:szCs w:val="18"/>
          <w:lang w:eastAsia="pl-PL"/>
        </w:rPr>
        <w:t xml:space="preserve">                 </w:t>
      </w:r>
      <w:r w:rsidRPr="00D67315">
        <w:rPr>
          <w:rFonts w:ascii="Arial" w:eastAsia="Times New Roman" w:hAnsi="Arial" w:cs="Arial"/>
          <w:position w:val="5"/>
          <w:sz w:val="18"/>
          <w:szCs w:val="18"/>
          <w:lang w:eastAsia="pl-PL"/>
        </w:rPr>
        <w:t>...........................................................................................</w:t>
      </w:r>
    </w:p>
    <w:p w14:paraId="0DA6A0F8" w14:textId="3A1A168C" w:rsidR="00D67315" w:rsidRPr="00D67315" w:rsidRDefault="00D67315" w:rsidP="00D67315">
      <w:pPr>
        <w:spacing w:after="0" w:line="240" w:lineRule="auto"/>
        <w:rPr>
          <w:rFonts w:ascii="Arial" w:eastAsia="Times New Roman" w:hAnsi="Arial" w:cs="Arial"/>
          <w:position w:val="5"/>
          <w:sz w:val="16"/>
          <w:szCs w:val="16"/>
          <w:lang w:eastAsia="pl-PL"/>
        </w:rPr>
      </w:pPr>
      <w:r w:rsidRPr="00D67315">
        <w:rPr>
          <w:rFonts w:ascii="Arial" w:eastAsia="Times New Roman" w:hAnsi="Arial" w:cs="Arial"/>
          <w:position w:val="5"/>
          <w:sz w:val="16"/>
          <w:szCs w:val="16"/>
          <w:lang w:eastAsia="pl-PL"/>
        </w:rPr>
        <w:t xml:space="preserve">(data i podpis </w:t>
      </w:r>
      <w:r w:rsidR="00035CD6">
        <w:rPr>
          <w:rFonts w:ascii="Arial" w:eastAsia="Times New Roman" w:hAnsi="Arial" w:cs="Arial"/>
          <w:position w:val="5"/>
          <w:sz w:val="16"/>
          <w:szCs w:val="16"/>
          <w:lang w:eastAsia="pl-PL"/>
        </w:rPr>
        <w:t>inspektora</w:t>
      </w:r>
      <w:r w:rsidRPr="00D67315">
        <w:rPr>
          <w:rFonts w:ascii="Arial" w:eastAsia="Times New Roman" w:hAnsi="Arial" w:cs="Arial"/>
          <w:position w:val="5"/>
          <w:sz w:val="16"/>
          <w:szCs w:val="16"/>
          <w:lang w:eastAsia="pl-PL"/>
        </w:rPr>
        <w:t xml:space="preserve"> przyjmującego zlecenie)</w:t>
      </w:r>
      <w:r>
        <w:rPr>
          <w:rFonts w:ascii="Arial" w:eastAsia="Times New Roman" w:hAnsi="Arial" w:cs="Arial"/>
          <w:position w:val="5"/>
          <w:sz w:val="16"/>
          <w:szCs w:val="16"/>
          <w:lang w:eastAsia="pl-PL"/>
        </w:rPr>
        <w:t xml:space="preserve">                      </w:t>
      </w:r>
      <w:r w:rsidRPr="00D67315">
        <w:rPr>
          <w:rFonts w:ascii="Arial" w:eastAsia="Times New Roman" w:hAnsi="Arial" w:cs="Arial"/>
          <w:position w:val="5"/>
          <w:sz w:val="16"/>
          <w:szCs w:val="16"/>
          <w:lang w:eastAsia="pl-PL"/>
        </w:rPr>
        <w:t>(czytelny podpis zleceniodawcy lub innej osoby upoważnionej)</w:t>
      </w:r>
    </w:p>
    <w:p w14:paraId="61264392" w14:textId="77777777" w:rsidR="002F6DF4" w:rsidRPr="005D7F36" w:rsidRDefault="002F6DF4" w:rsidP="002F6D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1. </w:t>
      </w:r>
      <w:r w:rsidRPr="005D7F36">
        <w:rPr>
          <w:rFonts w:ascii="Arial" w:hAnsi="Arial" w:cs="Arial"/>
        </w:rPr>
        <w:t>Rośliny, produkty roślinne, przedmioty zlecone do kontroli lub innych czynności:</w:t>
      </w:r>
    </w:p>
    <w:p w14:paraId="08F6A079" w14:textId="7876ED90" w:rsidR="002F6DF4" w:rsidRDefault="002F6DF4" w:rsidP="004159FE"/>
    <w:tbl>
      <w:tblPr>
        <w:tblW w:w="10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412"/>
        <w:gridCol w:w="709"/>
        <w:gridCol w:w="709"/>
        <w:gridCol w:w="708"/>
        <w:gridCol w:w="709"/>
      </w:tblGrid>
      <w:tr w:rsidR="002F6DF4" w:rsidRPr="002F6DF4" w14:paraId="6D8B1B83" w14:textId="77777777" w:rsidTr="008F26A3">
        <w:trPr>
          <w:cantSplit/>
          <w:trHeight w:val="2504"/>
        </w:trPr>
        <w:tc>
          <w:tcPr>
            <w:tcW w:w="562" w:type="dxa"/>
            <w:shd w:val="clear" w:color="auto" w:fill="E2EFD9"/>
            <w:vAlign w:val="center"/>
          </w:tcPr>
          <w:p w14:paraId="69E9C125" w14:textId="1D1B45B1" w:rsidR="002F6DF4" w:rsidRPr="002F6DF4" w:rsidRDefault="002F6DF4" w:rsidP="002F6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bookmarkStart w:id="1" w:name="_Hlk36419257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678" w:type="dxa"/>
            <w:shd w:val="clear" w:color="auto" w:fill="E2EFD9"/>
            <w:vAlign w:val="center"/>
          </w:tcPr>
          <w:p w14:paraId="47A3A605" w14:textId="77777777" w:rsidR="002F6DF4" w:rsidRPr="002F6DF4" w:rsidRDefault="002F6DF4" w:rsidP="002F6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Rośliny, produkty roślinne, przedmioty</w:t>
            </w:r>
          </w:p>
          <w:p w14:paraId="6C24F823" w14:textId="77777777" w:rsidR="002F6DF4" w:rsidRPr="002F6DF4" w:rsidRDefault="002F6DF4" w:rsidP="002F6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(nazwa botaniczna rośliny)</w:t>
            </w:r>
          </w:p>
        </w:tc>
        <w:tc>
          <w:tcPr>
            <w:tcW w:w="2410" w:type="dxa"/>
            <w:shd w:val="clear" w:color="auto" w:fill="E2EFD9"/>
            <w:vAlign w:val="center"/>
          </w:tcPr>
          <w:p w14:paraId="61504D40" w14:textId="6CBB58F6" w:rsidR="002F6DF4" w:rsidRPr="002F6DF4" w:rsidRDefault="002F6DF4" w:rsidP="002F6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Wielkość partii/</w:t>
            </w:r>
            <w:r w:rsidR="008F26A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lość/</w:t>
            </w:r>
          </w:p>
          <w:p w14:paraId="60B077E0" w14:textId="77777777" w:rsidR="002F6DF4" w:rsidRPr="002F6DF4" w:rsidRDefault="002F6DF4" w:rsidP="002F6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powierzchnia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6CF3AE3B" w14:textId="0FD88281" w:rsidR="002F6DF4" w:rsidRPr="002F6DF4" w:rsidRDefault="002F6DF4" w:rsidP="002F6DF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Kontrola dokumentów</w:t>
            </w:r>
          </w:p>
          <w:p w14:paraId="5B6FEFD0" w14:textId="77777777" w:rsidR="002F6DF4" w:rsidRPr="002F6DF4" w:rsidRDefault="002F6DF4" w:rsidP="002F6DF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4507D83E" w14:textId="6A50B5DF" w:rsidR="002F6DF4" w:rsidRPr="002F6DF4" w:rsidRDefault="002F6DF4" w:rsidP="008F26A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Ocena organoleptyczna/wizualna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  <w:vAlign w:val="center"/>
          </w:tcPr>
          <w:p w14:paraId="58FF90F9" w14:textId="77777777" w:rsidR="002F6DF4" w:rsidRPr="002F6DF4" w:rsidRDefault="002F6DF4" w:rsidP="002F6DF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Pobranie próbek do badań makroskopowych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5F69811D" w14:textId="77777777" w:rsidR="002F6DF4" w:rsidRPr="002F6DF4" w:rsidRDefault="002F6DF4" w:rsidP="002F6DF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Pobranie próbek do badań laboratoryjnych</w:t>
            </w:r>
          </w:p>
        </w:tc>
      </w:tr>
      <w:tr w:rsidR="002F6DF4" w:rsidRPr="002F6DF4" w14:paraId="3AE721A5" w14:textId="77777777" w:rsidTr="002F6DF4">
        <w:trPr>
          <w:trHeight w:val="324"/>
        </w:trPr>
        <w:tc>
          <w:tcPr>
            <w:tcW w:w="7652" w:type="dxa"/>
            <w:gridSpan w:val="3"/>
            <w:shd w:val="clear" w:color="auto" w:fill="E2EFD9"/>
          </w:tcPr>
          <w:p w14:paraId="0CAB5299" w14:textId="77777777" w:rsidR="002F6DF4" w:rsidRPr="002F6DF4" w:rsidRDefault="002F6DF4" w:rsidP="002F6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238C818A" w14:textId="57C44E12" w:rsidR="002F6DF4" w:rsidRPr="002F6DF4" w:rsidRDefault="002F6DF4" w:rsidP="002F6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Wypełnia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zleceniodawca</w:t>
            </w:r>
          </w:p>
          <w:p w14:paraId="60524952" w14:textId="77777777" w:rsidR="002F6DF4" w:rsidRPr="002F6DF4" w:rsidRDefault="002F6DF4" w:rsidP="002F6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gridSpan w:val="4"/>
            <w:shd w:val="clear" w:color="auto" w:fill="D9D9D9" w:themeFill="background1" w:themeFillShade="D9"/>
          </w:tcPr>
          <w:p w14:paraId="4FD3C5D9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  <w:p w14:paraId="0A5A07BA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2F6DF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Wypełnia WIORiN</w:t>
            </w:r>
          </w:p>
        </w:tc>
      </w:tr>
      <w:tr w:rsidR="002F6DF4" w:rsidRPr="002F6DF4" w14:paraId="6A2D2EAB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50027DD3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0AA1DB0D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E5D3B90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59C30C35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B821B3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F19EB3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4622E96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A2308B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0FB2BCA1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62643ECB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3AC9E86F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EE6B95F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2462638E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9203BE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A682F7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FFB09C9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CB32582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35FB0F2F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56FB1C24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7A737EFF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BDBE862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7E6ED93B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90A045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617060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520EFB7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98F4FA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5C3CC949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7B825B5B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52F7B7BB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4505C93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19FC2C80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43EDB5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033656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5484533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093AC11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4882531D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2302EFCE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42B67619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CDD62C3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0422D033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699E3A8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8BF878A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6BF7501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F85FDB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207C236F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4ABB516E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0F2FD742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961C0D7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762FC4FB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1A4B8F6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587EDF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908121F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ABF253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1D4FE282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55682586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17747B78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AB172BF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348C0685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AE2DCD4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3E99EA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8A38B3D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2165EB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6FF9458A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1CB14BB4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58B1EDE3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D0011D4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46B8CF3A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F2BC69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32E7E8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4F76800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5DB518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71F1C514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48EDA795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6042E10F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0C0E5CD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033CABCA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970E58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0E2084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00251AE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043F00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4D7C77D7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6322878D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3EB70CA8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F6D5A1B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712685D0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E86BC1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87ABA3C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74751A8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148D46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01B0C547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3B0E62E6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31F4EBB2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C02D2D9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335F97BD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4CFD62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5A17CA2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F371936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CEF599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F6DF4" w:rsidRPr="002F6DF4" w14:paraId="2D3944CF" w14:textId="77777777" w:rsidTr="00035CD6">
        <w:trPr>
          <w:trHeight w:hRule="exact" w:val="737"/>
        </w:trPr>
        <w:tc>
          <w:tcPr>
            <w:tcW w:w="562" w:type="dxa"/>
            <w:shd w:val="clear" w:color="auto" w:fill="auto"/>
          </w:tcPr>
          <w:p w14:paraId="758CEE56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3AA04644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2" w:name="_Hlk35956572"/>
          </w:p>
          <w:p w14:paraId="31B47433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</w:tcPr>
          <w:p w14:paraId="72DA85AB" w14:textId="77777777" w:rsidR="002F6DF4" w:rsidRPr="002F6DF4" w:rsidRDefault="002F6DF4" w:rsidP="002F6D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46D35A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C2702A1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F9CB9A6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8AE328" w14:textId="77777777" w:rsidR="002F6DF4" w:rsidRPr="002F6DF4" w:rsidRDefault="002F6DF4" w:rsidP="002F6DF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19E7085" w14:textId="4424CB69" w:rsidR="002F6DF4" w:rsidRPr="00035CD6" w:rsidRDefault="002F6DF4" w:rsidP="002F6DF4">
      <w:pPr>
        <w:spacing w:after="0" w:line="240" w:lineRule="auto"/>
        <w:ind w:left="720"/>
        <w:contextualSpacing/>
        <w:rPr>
          <w:sz w:val="10"/>
          <w:szCs w:val="10"/>
        </w:rPr>
      </w:pPr>
      <w:bookmarkStart w:id="3" w:name="_Hlk50707089"/>
      <w:bookmarkEnd w:id="1"/>
      <w:bookmarkEnd w:id="2"/>
    </w:p>
    <w:p w14:paraId="5CD5B123" w14:textId="529C4EB0" w:rsidR="002F6DF4" w:rsidRDefault="002F6DF4" w:rsidP="002F6DF4">
      <w:pPr>
        <w:numPr>
          <w:ilvl w:val="0"/>
          <w:numId w:val="5"/>
        </w:numPr>
        <w:spacing w:after="0" w:line="240" w:lineRule="auto"/>
        <w:contextualSpacing/>
      </w:pPr>
      <w:r w:rsidRPr="002F6DF4">
        <w:t>zaznaczyć właściwe</w:t>
      </w:r>
    </w:p>
    <w:p w14:paraId="19F276C9" w14:textId="05C3C82D" w:rsidR="00035CD6" w:rsidRDefault="00035CD6" w:rsidP="00035CD6">
      <w:pPr>
        <w:spacing w:after="0" w:line="240" w:lineRule="auto"/>
        <w:ind w:left="7788"/>
        <w:contextualSpacing/>
      </w:pPr>
      <w:r>
        <w:t xml:space="preserve">          </w:t>
      </w:r>
    </w:p>
    <w:p w14:paraId="42E320F1" w14:textId="1E73990A" w:rsidR="00035CD6" w:rsidRDefault="00035CD6" w:rsidP="00035CD6">
      <w:pPr>
        <w:spacing w:after="0" w:line="240" w:lineRule="auto"/>
        <w:ind w:left="7788"/>
        <w:contextualSpacing/>
      </w:pPr>
    </w:p>
    <w:p w14:paraId="53C2E627" w14:textId="770457FB" w:rsidR="00035CD6" w:rsidRDefault="00035CD6" w:rsidP="00035CD6">
      <w:pPr>
        <w:spacing w:after="0" w:line="240" w:lineRule="auto"/>
        <w:ind w:left="7788"/>
        <w:contextualSpacing/>
      </w:pPr>
    </w:p>
    <w:p w14:paraId="7CB03503" w14:textId="0EEEA59C" w:rsidR="00035CD6" w:rsidRDefault="00035CD6" w:rsidP="00035CD6">
      <w:pPr>
        <w:spacing w:after="0" w:line="240" w:lineRule="auto"/>
        <w:ind w:left="7788"/>
        <w:contextualSpacing/>
      </w:pPr>
    </w:p>
    <w:p w14:paraId="74540C56" w14:textId="77777777" w:rsidR="00035CD6" w:rsidRDefault="00035CD6" w:rsidP="00035CD6">
      <w:pPr>
        <w:spacing w:after="0" w:line="240" w:lineRule="auto"/>
        <w:ind w:left="7788"/>
        <w:contextualSpacing/>
      </w:pPr>
    </w:p>
    <w:p w14:paraId="3E7EB331" w14:textId="3223273C" w:rsidR="00035CD6" w:rsidRDefault="00035CD6" w:rsidP="00035CD6">
      <w:pPr>
        <w:spacing w:after="0" w:line="240" w:lineRule="auto"/>
        <w:ind w:left="6372" w:firstLine="708"/>
        <w:contextualSpacing/>
      </w:pPr>
      <w:r>
        <w:t xml:space="preserve">…………………………………………………………    </w:t>
      </w:r>
    </w:p>
    <w:p w14:paraId="4471B959" w14:textId="6FBD06C0" w:rsidR="002F6DF4" w:rsidRDefault="00035CD6" w:rsidP="0008742B">
      <w:pPr>
        <w:spacing w:after="0" w:line="240" w:lineRule="auto"/>
        <w:ind w:left="7788"/>
        <w:contextualSpacing/>
      </w:pPr>
      <w:r>
        <w:t xml:space="preserve">    Podpis inspektora:</w:t>
      </w:r>
      <w:bookmarkEnd w:id="3"/>
    </w:p>
    <w:sectPr w:rsidR="002F6DF4" w:rsidSect="002F6D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C4D12"/>
    <w:multiLevelType w:val="hybridMultilevel"/>
    <w:tmpl w:val="FB708196"/>
    <w:lvl w:ilvl="0" w:tplc="399EBD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C5638"/>
    <w:multiLevelType w:val="hybridMultilevel"/>
    <w:tmpl w:val="51188A36"/>
    <w:lvl w:ilvl="0" w:tplc="399EBD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0B2D"/>
    <w:multiLevelType w:val="hybridMultilevel"/>
    <w:tmpl w:val="164A7B34"/>
    <w:lvl w:ilvl="0" w:tplc="399EBD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75966"/>
    <w:multiLevelType w:val="hybridMultilevel"/>
    <w:tmpl w:val="B89CE5FC"/>
    <w:lvl w:ilvl="0" w:tplc="399EBD0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086830"/>
    <w:multiLevelType w:val="hybridMultilevel"/>
    <w:tmpl w:val="9462DEB8"/>
    <w:lvl w:ilvl="0" w:tplc="399EBD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F58A0"/>
    <w:multiLevelType w:val="hybridMultilevel"/>
    <w:tmpl w:val="91B43FEE"/>
    <w:lvl w:ilvl="0" w:tplc="399EBD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08"/>
    <w:rsid w:val="00035CD6"/>
    <w:rsid w:val="0008742B"/>
    <w:rsid w:val="0020486C"/>
    <w:rsid w:val="00282FD9"/>
    <w:rsid w:val="002F6DF4"/>
    <w:rsid w:val="003279DD"/>
    <w:rsid w:val="00380F4F"/>
    <w:rsid w:val="003B4708"/>
    <w:rsid w:val="004159FE"/>
    <w:rsid w:val="0049205D"/>
    <w:rsid w:val="004A37E8"/>
    <w:rsid w:val="005D7F36"/>
    <w:rsid w:val="006B425C"/>
    <w:rsid w:val="008F26A3"/>
    <w:rsid w:val="009E221B"/>
    <w:rsid w:val="00AD7923"/>
    <w:rsid w:val="00C67707"/>
    <w:rsid w:val="00D67315"/>
    <w:rsid w:val="00E1659A"/>
    <w:rsid w:val="00E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7921"/>
  <w15:chartTrackingRefBased/>
  <w15:docId w15:val="{2E453BDB-504A-4176-90D1-E74BE14F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E2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2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Janusz</cp:lastModifiedBy>
  <cp:revision>2</cp:revision>
  <cp:lastPrinted>2020-09-11T07:22:00Z</cp:lastPrinted>
  <dcterms:created xsi:type="dcterms:W3CDTF">2021-03-11T08:21:00Z</dcterms:created>
  <dcterms:modified xsi:type="dcterms:W3CDTF">2021-03-11T08:21:00Z</dcterms:modified>
</cp:coreProperties>
</file>