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B2B4" w14:textId="77777777" w:rsidR="00DC2158" w:rsidRDefault="00DC2158" w:rsidP="005F2719">
      <w:pPr>
        <w:spacing w:line="240" w:lineRule="auto"/>
        <w:jc w:val="center"/>
        <w:rPr>
          <w:b/>
          <w:bCs/>
        </w:rPr>
      </w:pPr>
      <w:r w:rsidRPr="00DC2158">
        <w:rPr>
          <w:b/>
          <w:bCs/>
        </w:rPr>
        <w:t>OŚWIADCZENIE OSOBY KIEROWANEJ NA SZKOLENIE</w:t>
      </w:r>
    </w:p>
    <w:p w14:paraId="10D2A207" w14:textId="77777777" w:rsidR="00DC2158" w:rsidRDefault="00DC2158" w:rsidP="005F2719">
      <w:pPr>
        <w:spacing w:line="240" w:lineRule="auto"/>
        <w:jc w:val="center"/>
        <w:rPr>
          <w:b/>
          <w:bCs/>
        </w:rPr>
      </w:pPr>
    </w:p>
    <w:p w14:paraId="082AEFEE" w14:textId="77777777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t xml:space="preserve"> </w:t>
      </w:r>
      <w:r w:rsidRPr="00DC2158">
        <w:rPr>
          <w:sz w:val="20"/>
          <w:szCs w:val="20"/>
        </w:rPr>
        <w:t>Ja niżej podpisany/a potwierdzam poprawność moich danych osobowych zawartych w karcie skierowania oświadczam, że zgodnie z art. 14 ust. 1 i 2 ogólnego Rozporządzenia Parlamentu Europejskiego i Rady (UE) 2016/679 z dnia 27 kwietnia 2016 r. w sprawie ochrony osób fizycznych w związku z przetwarzaniem danych osobowych i w sprawie swobodnego przepływu takich danych oraz uchylenia dyrektywy 95/46/WE (RODO), zostałem zapoznany z klauzulą o następującej treści: KLAUZULA INFORMACYJNA*</w:t>
      </w:r>
    </w:p>
    <w:p w14:paraId="1915D072" w14:textId="77777777" w:rsidR="005F2719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 xml:space="preserve"> 1. </w:t>
      </w:r>
      <w:r w:rsidR="005F2719" w:rsidRPr="005F2719">
        <w:rPr>
          <w:sz w:val="20"/>
          <w:szCs w:val="20"/>
        </w:rPr>
        <w:t xml:space="preserve">Administratorem przetwarzającym Pani/Pana dane osobowe jest </w:t>
      </w:r>
      <w:r w:rsidR="005F2719" w:rsidRPr="005F2719">
        <w:rPr>
          <w:b/>
          <w:bCs/>
          <w:sz w:val="20"/>
          <w:szCs w:val="20"/>
        </w:rPr>
        <w:t xml:space="preserve">Komendant Powiatowy Państwowej Straży Pożarnej w </w:t>
      </w:r>
      <w:proofErr w:type="gramStart"/>
      <w:r w:rsidR="005F2719" w:rsidRPr="005F2719">
        <w:rPr>
          <w:b/>
          <w:bCs/>
          <w:sz w:val="20"/>
          <w:szCs w:val="20"/>
        </w:rPr>
        <w:t>Namysłowie  </w:t>
      </w:r>
      <w:r w:rsidR="005F2719" w:rsidRPr="005F2719">
        <w:rPr>
          <w:sz w:val="20"/>
          <w:szCs w:val="20"/>
        </w:rPr>
        <w:t>(</w:t>
      </w:r>
      <w:proofErr w:type="gramEnd"/>
      <w:r w:rsidR="005F2719" w:rsidRPr="005F2719">
        <w:rPr>
          <w:sz w:val="20"/>
          <w:szCs w:val="20"/>
        </w:rPr>
        <w:t>46-100 Namysłów, Pl. Powstańców Śl. 3)</w:t>
      </w:r>
      <w:r w:rsidR="005F2719" w:rsidRPr="005F2719">
        <w:rPr>
          <w:sz w:val="20"/>
          <w:szCs w:val="20"/>
        </w:rPr>
        <w:br/>
        <w:t>Kontakt z Administratorem - tel. 47 861 68 00, fax. 47 861 68 81,</w:t>
      </w:r>
      <w:r w:rsidR="005F2719" w:rsidRPr="005F2719">
        <w:rPr>
          <w:sz w:val="20"/>
          <w:szCs w:val="20"/>
        </w:rPr>
        <w:br/>
        <w:t xml:space="preserve">Adres poczty elektronicznej: </w:t>
      </w:r>
      <w:hyperlink r:id="rId4" w:history="1">
        <w:r w:rsidR="005F2719" w:rsidRPr="005F2719">
          <w:rPr>
            <w:rStyle w:val="Hipercze"/>
            <w:sz w:val="20"/>
            <w:szCs w:val="20"/>
          </w:rPr>
          <w:t>sekretariat.namyslow@psp.opole.pl</w:t>
        </w:r>
      </w:hyperlink>
      <w:r w:rsidR="005F2719" w:rsidRPr="005F2719">
        <w:rPr>
          <w:sz w:val="20"/>
          <w:szCs w:val="20"/>
        </w:rPr>
        <w:t>,</w:t>
      </w:r>
      <w:r w:rsidR="005F2719" w:rsidRPr="005F2719">
        <w:rPr>
          <w:sz w:val="20"/>
          <w:szCs w:val="20"/>
        </w:rPr>
        <w:br/>
        <w:t>Skrzynka doręczeń elektronicznych: /</w:t>
      </w:r>
      <w:proofErr w:type="spellStart"/>
      <w:r w:rsidR="005F2719" w:rsidRPr="005F2719">
        <w:rPr>
          <w:sz w:val="20"/>
          <w:szCs w:val="20"/>
        </w:rPr>
        <w:t>KPPSPNamyslow</w:t>
      </w:r>
      <w:proofErr w:type="spellEnd"/>
      <w:r w:rsidR="005F2719" w:rsidRPr="005F2719">
        <w:rPr>
          <w:sz w:val="20"/>
          <w:szCs w:val="20"/>
        </w:rPr>
        <w:t>/</w:t>
      </w:r>
      <w:proofErr w:type="spellStart"/>
      <w:r w:rsidR="005F2719" w:rsidRPr="005F2719">
        <w:rPr>
          <w:sz w:val="20"/>
          <w:szCs w:val="20"/>
        </w:rPr>
        <w:t>SkrytkaESP</w:t>
      </w:r>
      <w:proofErr w:type="spellEnd"/>
    </w:p>
    <w:p w14:paraId="50D6C97B" w14:textId="3A973589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 xml:space="preserve">2. </w:t>
      </w:r>
      <w:r w:rsidR="005F2719" w:rsidRPr="005F2719">
        <w:rPr>
          <w:sz w:val="20"/>
          <w:szCs w:val="20"/>
        </w:rPr>
        <w:t xml:space="preserve">W Komendzie Powiatowej Państwowej Straży Pożarnej w Namysłowie wyznaczony został </w:t>
      </w:r>
      <w:r w:rsidR="005F2719" w:rsidRPr="005F2719">
        <w:rPr>
          <w:b/>
          <w:bCs/>
          <w:sz w:val="20"/>
          <w:szCs w:val="20"/>
        </w:rPr>
        <w:t>Inspektor Ochrony Danych</w:t>
      </w:r>
      <w:r w:rsidR="005F2719" w:rsidRPr="005F2719">
        <w:rPr>
          <w:sz w:val="20"/>
          <w:szCs w:val="20"/>
        </w:rPr>
        <w:t>. Szczegółowe dane inspektora znajdują się na stronie internetowej KP PSP w Namysłowie, w zakładce Inspektor Ochrony Danych (</w:t>
      </w:r>
      <w:hyperlink r:id="rId5" w:tgtFrame="_blank" w:tooltip="Kliknij, aby przejść do strony (strona otworzy się w nowym oknie)." w:history="1">
        <w:r w:rsidR="005F2719" w:rsidRPr="005F2719">
          <w:rPr>
            <w:rStyle w:val="Hipercze"/>
            <w:sz w:val="20"/>
            <w:szCs w:val="20"/>
          </w:rPr>
          <w:t>Co robimy - Ochrona Danych Osobowych - Inspektor Ochrony Danych</w:t>
        </w:r>
      </w:hyperlink>
      <w:r w:rsidR="005F2719" w:rsidRPr="005F2719">
        <w:rPr>
          <w:sz w:val="20"/>
          <w:szCs w:val="20"/>
        </w:rPr>
        <w:t xml:space="preserve">). Kontakt z Inspektorem Ochrony Danych możliwy jest drogą elektroniczną na adres poczty elektronicznej: </w:t>
      </w:r>
      <w:hyperlink r:id="rId6" w:tooltip="Kliknij, aby wysłać wiadomość." w:history="1">
        <w:r w:rsidR="005F2719" w:rsidRPr="005F2719">
          <w:rPr>
            <w:rStyle w:val="Hipercze"/>
            <w:sz w:val="20"/>
            <w:szCs w:val="20"/>
          </w:rPr>
          <w:t>iod@psp.opole.pl</w:t>
        </w:r>
      </w:hyperlink>
      <w:r w:rsidR="005F2719" w:rsidRPr="005F2719">
        <w:rPr>
          <w:sz w:val="20"/>
          <w:szCs w:val="20"/>
        </w:rPr>
        <w:t>.</w:t>
      </w:r>
    </w:p>
    <w:p w14:paraId="43515AE7" w14:textId="77777777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>3. Pani/Pana dane osobowe są przetwarzane na podstawie art. 6 ust. 1 lit. e) RODO w związku z art. 10 ust. 1 pkt 5, art. 12 ust.5 pkt 14 oraz art. 13 ust.6 pkt 15 ustawy z dnia 24 sierpnia 1991 r. o Państwowej Straży Pożarnej w celu przeprowadzenia procesu kształcenia w trakcie szkolenia strażaka ochotniczych straży pożarnych.</w:t>
      </w:r>
    </w:p>
    <w:p w14:paraId="19E4CC50" w14:textId="77777777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 xml:space="preserve"> 4. Administrator przetwarza dane osobowe osób uczestniczących w szkoleniu wyłącznie w celu podanym powyżej.</w:t>
      </w:r>
    </w:p>
    <w:p w14:paraId="10AA799C" w14:textId="736FC6A9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 xml:space="preserve"> 5. Odbiorcą danych mogą być inne organy na mocy przepisów odrębnych ustaw, zespoły egzaminacyjne wyznaczone przez komendę </w:t>
      </w:r>
      <w:r w:rsidR="005F2719">
        <w:rPr>
          <w:sz w:val="20"/>
          <w:szCs w:val="20"/>
        </w:rPr>
        <w:t>powiatową</w:t>
      </w:r>
      <w:r w:rsidRPr="00DC2158">
        <w:rPr>
          <w:sz w:val="20"/>
          <w:szCs w:val="20"/>
        </w:rPr>
        <w:t xml:space="preserve"> właściwą dla organizatora szkolenia oraz podmioty świadczące usługi dla administratora na zasadzie powierzenia danych osobowych. </w:t>
      </w:r>
    </w:p>
    <w:p w14:paraId="0B453D9E" w14:textId="77777777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>6. Pani/Pana dane osobowe pochodzą od podmiotu kierującego na szkolenie.</w:t>
      </w:r>
    </w:p>
    <w:p w14:paraId="57DD2A1D" w14:textId="77777777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 xml:space="preserve"> 7. Kategorie Pani/Pana danych osobowych niezbędnych w procesie realizacji szkolenia zostały określone we wzorze skierowania na szkolenie.</w:t>
      </w:r>
    </w:p>
    <w:p w14:paraId="1C84A97A" w14:textId="77777777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 xml:space="preserve"> 8. Dane osobowe są przechowywane wyłącznie przez okres niezbędny do realizacji procesu szkolenia, a następnie – w celach archiwizacyjnych - przez czas określony w Jednolitym Rzeczowym Wykazie Akt dla jednostek organizacyjnych PSP. </w:t>
      </w:r>
    </w:p>
    <w:p w14:paraId="79F58B47" w14:textId="77777777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>9. Przysługuje Pani/Panu prawo do żądania od administratora dostępu do treści swoich danych, ich sprostowania, ograniczenia przetwarzania, wniesienia sprzeciwu wobec przetwarzania.</w:t>
      </w:r>
    </w:p>
    <w:p w14:paraId="34A653E6" w14:textId="77777777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 xml:space="preserve"> 10. Wniesienia skargi do organu nadzorczego, którym jest Prezes Urzędu Ochrony Danych Osobowych z siedzibą w Warszawie, przy ul. Stawki 2, 00-193 Warszawa, jeżeli uzna Pani/Pan, że przetwarzanie narusza przepisy RODO. </w:t>
      </w:r>
    </w:p>
    <w:p w14:paraId="10FCA32F" w14:textId="77777777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 xml:space="preserve">11. Pani/Pana dane osobowe nie będą przekazywane do państwa trzeciego lub organizacji międzynarodowej. </w:t>
      </w:r>
    </w:p>
    <w:p w14:paraId="594B9BD7" w14:textId="0E9968AC" w:rsidR="00DC2158" w:rsidRP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 xml:space="preserve">12. Podanie danych osobowych Komendantowi </w:t>
      </w:r>
      <w:r w:rsidR="005F2719">
        <w:rPr>
          <w:sz w:val="20"/>
          <w:szCs w:val="20"/>
        </w:rPr>
        <w:t>Powiatowemu</w:t>
      </w:r>
      <w:r w:rsidRPr="00DC2158">
        <w:rPr>
          <w:sz w:val="20"/>
          <w:szCs w:val="20"/>
        </w:rPr>
        <w:t xml:space="preserve"> Państwowej Straży Pożarnej jest warunkiem niezbędnym w procesie szkolenia, a konsekwencją ich niepodania jest brak możliwości zakwalifikowania na szkolenie. </w:t>
      </w:r>
    </w:p>
    <w:p w14:paraId="69DEF4A8" w14:textId="77777777" w:rsidR="00DC2158" w:rsidRDefault="00DC2158" w:rsidP="005F2719">
      <w:pPr>
        <w:spacing w:line="240" w:lineRule="auto"/>
        <w:jc w:val="both"/>
        <w:rPr>
          <w:sz w:val="20"/>
          <w:szCs w:val="20"/>
        </w:rPr>
      </w:pPr>
      <w:r w:rsidRPr="00DC2158">
        <w:rPr>
          <w:sz w:val="20"/>
          <w:szCs w:val="20"/>
        </w:rPr>
        <w:t xml:space="preserve">13. Przetwarzanie podanych przez Panią/Pana danych osobowych nie będzie podlegało zautomatyzowanemu podejmowaniu decyzji, w tym profilowaniu, o którym mowa w art. 22 ust. 1 i 4 RODO. </w:t>
      </w:r>
    </w:p>
    <w:p w14:paraId="56FFF455" w14:textId="77777777" w:rsidR="00DC2158" w:rsidRDefault="00DC2158" w:rsidP="00DC2158">
      <w:pPr>
        <w:jc w:val="both"/>
        <w:rPr>
          <w:sz w:val="20"/>
          <w:szCs w:val="20"/>
        </w:rPr>
      </w:pPr>
    </w:p>
    <w:p w14:paraId="6483EE21" w14:textId="77777777" w:rsidR="00DC2158" w:rsidRDefault="00DC2158" w:rsidP="00DC2158">
      <w:pPr>
        <w:jc w:val="both"/>
        <w:rPr>
          <w:sz w:val="20"/>
          <w:szCs w:val="20"/>
        </w:rPr>
      </w:pPr>
    </w:p>
    <w:p w14:paraId="56858D2E" w14:textId="22ED7700" w:rsidR="00057C2B" w:rsidRPr="00DC2158" w:rsidRDefault="00DC2158" w:rsidP="00DC2158">
      <w:pPr>
        <w:jc w:val="both"/>
        <w:rPr>
          <w:b/>
          <w:bCs/>
          <w:sz w:val="20"/>
          <w:szCs w:val="20"/>
        </w:rPr>
      </w:pPr>
      <w:r w:rsidRPr="00DC2158">
        <w:rPr>
          <w:b/>
          <w:bCs/>
          <w:sz w:val="20"/>
          <w:szCs w:val="20"/>
        </w:rPr>
        <w:t xml:space="preserve">……………......………....…………....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DC2158">
        <w:rPr>
          <w:b/>
          <w:bCs/>
          <w:sz w:val="20"/>
          <w:szCs w:val="20"/>
        </w:rPr>
        <w:t xml:space="preserve">……………………………………............ (miejscowość, data)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DC2158">
        <w:rPr>
          <w:b/>
          <w:bCs/>
          <w:sz w:val="20"/>
          <w:szCs w:val="20"/>
        </w:rPr>
        <w:t>(podpis</w:t>
      </w:r>
      <w:r w:rsidR="007F4CBA">
        <w:rPr>
          <w:b/>
          <w:bCs/>
          <w:sz w:val="20"/>
          <w:szCs w:val="20"/>
        </w:rPr>
        <w:t xml:space="preserve"> </w:t>
      </w:r>
      <w:r w:rsidRPr="00DC2158">
        <w:rPr>
          <w:b/>
          <w:bCs/>
          <w:sz w:val="20"/>
          <w:szCs w:val="20"/>
        </w:rPr>
        <w:t>składającego oświadczenie</w:t>
      </w:r>
      <w:r w:rsidR="007F4CBA">
        <w:rPr>
          <w:b/>
          <w:bCs/>
          <w:sz w:val="20"/>
          <w:szCs w:val="20"/>
        </w:rPr>
        <w:t>)</w:t>
      </w:r>
    </w:p>
    <w:sectPr w:rsidR="00057C2B" w:rsidRPr="00DC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58"/>
    <w:rsid w:val="00057C2B"/>
    <w:rsid w:val="001F6D39"/>
    <w:rsid w:val="003E033B"/>
    <w:rsid w:val="005F2719"/>
    <w:rsid w:val="00716F14"/>
    <w:rsid w:val="007F4CBA"/>
    <w:rsid w:val="00A26D53"/>
    <w:rsid w:val="00DC2158"/>
    <w:rsid w:val="00F8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EB1B"/>
  <w15:chartTrackingRefBased/>
  <w15:docId w15:val="{793C7975-2E03-4276-A465-89F04A84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2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1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1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1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1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1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1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2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2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2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21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21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21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1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215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C21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sp.opole.pl" TargetMode="External"/><Relationship Id="rId5" Type="http://schemas.openxmlformats.org/officeDocument/2006/relationships/hyperlink" Target="https://www.gov.pl/web/kppsp-namyslow/inspektor-ochrony-danych" TargetMode="External"/><Relationship Id="rId4" Type="http://schemas.openxmlformats.org/officeDocument/2006/relationships/hyperlink" Target="mailto:sekretariat.namyslow@ps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P.Brach (KP Namysłów)</dc:creator>
  <cp:keywords/>
  <dc:description/>
  <cp:lastModifiedBy>KP PSP Namysłów</cp:lastModifiedBy>
  <cp:revision>2</cp:revision>
  <dcterms:created xsi:type="dcterms:W3CDTF">2026-02-26T08:32:00Z</dcterms:created>
  <dcterms:modified xsi:type="dcterms:W3CDTF">2026-02-26T08:32:00Z</dcterms:modified>
</cp:coreProperties>
</file>