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DBE2A" w14:textId="4A69F0D9" w:rsidR="00432DA9" w:rsidRPr="00E3750A" w:rsidRDefault="00F34820" w:rsidP="00F34820">
      <w:pPr>
        <w:jc w:val="right"/>
        <w:rPr>
          <w:rFonts w:asciiTheme="minorHAnsi" w:eastAsia="Arial" w:hAnsiTheme="minorHAnsi" w:cs="Calibri"/>
          <w:bCs/>
          <w:iCs/>
          <w:sz w:val="20"/>
          <w:szCs w:val="20"/>
        </w:rPr>
      </w:pPr>
      <w:r w:rsidRPr="00E3750A">
        <w:rPr>
          <w:rFonts w:asciiTheme="minorHAnsi" w:eastAsia="Arial" w:hAnsiTheme="minorHAnsi" w:cs="Calibri"/>
          <w:bCs/>
          <w:iCs/>
          <w:sz w:val="20"/>
          <w:szCs w:val="20"/>
        </w:rPr>
        <w:t>Formularz ofert nr. 2 KW</w:t>
      </w:r>
    </w:p>
    <w:p w14:paraId="4ECC2E3F" w14:textId="77777777" w:rsidR="00F34820" w:rsidRDefault="00F34820" w:rsidP="00432DA9">
      <w:pPr>
        <w:jc w:val="center"/>
        <w:rPr>
          <w:rFonts w:asciiTheme="minorHAnsi" w:eastAsia="Arial" w:hAnsiTheme="minorHAnsi" w:cs="Calibri"/>
          <w:bCs/>
        </w:rPr>
      </w:pPr>
    </w:p>
    <w:p w14:paraId="16853D9B" w14:textId="491BE926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158CA189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  <w:r w:rsidR="00E3750A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8C9F1" w14:textId="77777777" w:rsidR="004E4290" w:rsidRDefault="004E4290">
      <w:r>
        <w:separator/>
      </w:r>
    </w:p>
  </w:endnote>
  <w:endnote w:type="continuationSeparator" w:id="0">
    <w:p w14:paraId="6561AFFC" w14:textId="77777777" w:rsidR="004E4290" w:rsidRDefault="004E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75F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84049" w14:textId="77777777" w:rsidR="004E4290" w:rsidRDefault="004E4290">
      <w:r>
        <w:separator/>
      </w:r>
    </w:p>
  </w:footnote>
  <w:footnote w:type="continuationSeparator" w:id="0">
    <w:p w14:paraId="09513F1C" w14:textId="77777777" w:rsidR="004E4290" w:rsidRDefault="004E4290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4290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380A"/>
    <w:rsid w:val="007A50E2"/>
    <w:rsid w:val="007A77BE"/>
    <w:rsid w:val="007B140D"/>
    <w:rsid w:val="007B17CB"/>
    <w:rsid w:val="007B246A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0A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820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5F4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A2F4-34C0-4FA0-80AD-5A0E38C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Barbara Bagińska-Janulin</cp:lastModifiedBy>
  <cp:revision>4</cp:revision>
  <cp:lastPrinted>2016-05-31T09:57:00Z</cp:lastPrinted>
  <dcterms:created xsi:type="dcterms:W3CDTF">2019-05-09T10:02:00Z</dcterms:created>
  <dcterms:modified xsi:type="dcterms:W3CDTF">2020-06-09T12:03:00Z</dcterms:modified>
</cp:coreProperties>
</file>