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5BEC" w14:textId="1AE44C3E" w:rsidR="007B0BF8" w:rsidRPr="00B27DFD" w:rsidRDefault="007B0BF8" w:rsidP="00B27DFD">
      <w:pPr>
        <w:jc w:val="center"/>
        <w:rPr>
          <w:b/>
          <w:sz w:val="28"/>
          <w:szCs w:val="28"/>
        </w:rPr>
      </w:pPr>
      <w:r w:rsidRPr="00B27DFD">
        <w:rPr>
          <w:b/>
          <w:sz w:val="28"/>
          <w:szCs w:val="28"/>
        </w:rPr>
        <w:t>Uwagi do projektu Wytycznych – I.</w:t>
      </w:r>
      <w:r w:rsidR="00851871">
        <w:rPr>
          <w:b/>
          <w:sz w:val="28"/>
          <w:szCs w:val="28"/>
        </w:rPr>
        <w:t>14.</w:t>
      </w:r>
      <w:r w:rsidR="005074DF">
        <w:rPr>
          <w:b/>
          <w:sz w:val="28"/>
          <w:szCs w:val="28"/>
        </w:rPr>
        <w:t>3</w:t>
      </w:r>
      <w:r w:rsidR="00851871">
        <w:rPr>
          <w:b/>
          <w:sz w:val="28"/>
          <w:szCs w:val="28"/>
        </w:rPr>
        <w:t xml:space="preserve"> </w:t>
      </w:r>
      <w:r w:rsidR="005074DF">
        <w:rPr>
          <w:b/>
          <w:sz w:val="28"/>
          <w:szCs w:val="28"/>
        </w:rPr>
        <w:t>Doskonalenie zawodowe kadr doradczych</w:t>
      </w:r>
      <w:r w:rsidR="00F849C4">
        <w:rPr>
          <w:b/>
          <w:sz w:val="28"/>
          <w:szCs w:val="28"/>
        </w:rPr>
        <w:t xml:space="preserve"> </w:t>
      </w:r>
      <w:r w:rsidR="005074DF">
        <w:rPr>
          <w:b/>
          <w:sz w:val="28"/>
          <w:szCs w:val="28"/>
        </w:rPr>
        <w:br/>
      </w:r>
      <w:r w:rsidR="00F849C4">
        <w:rPr>
          <w:b/>
          <w:sz w:val="28"/>
          <w:szCs w:val="28"/>
        </w:rPr>
        <w:t xml:space="preserve">- </w:t>
      </w:r>
      <w:r w:rsidR="00851871">
        <w:rPr>
          <w:b/>
          <w:sz w:val="28"/>
          <w:szCs w:val="28"/>
        </w:rPr>
        <w:t xml:space="preserve">moduł </w:t>
      </w:r>
      <w:r w:rsidR="005074DF">
        <w:rPr>
          <w:b/>
          <w:sz w:val="28"/>
          <w:szCs w:val="28"/>
        </w:rPr>
        <w:t>3</w:t>
      </w:r>
      <w:r w:rsidR="00851871">
        <w:rPr>
          <w:b/>
          <w:sz w:val="28"/>
          <w:szCs w:val="28"/>
        </w:rPr>
        <w:t xml:space="preserve"> </w:t>
      </w:r>
      <w:r w:rsidR="005074DF">
        <w:rPr>
          <w:b/>
          <w:sz w:val="28"/>
          <w:szCs w:val="28"/>
        </w:rPr>
        <w:t>Studia podyplomowe dla doradców rolniczych</w:t>
      </w:r>
      <w:r w:rsidR="00F849C4">
        <w:rPr>
          <w:b/>
          <w:sz w:val="28"/>
          <w:szCs w:val="28"/>
        </w:rPr>
        <w:t>.</w:t>
      </w:r>
    </w:p>
    <w:tbl>
      <w:tblPr>
        <w:tblStyle w:val="Tabela-Siatka"/>
        <w:tblW w:w="1378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3" w:type="dxa"/>
          <w:right w:w="63" w:type="dxa"/>
        </w:tblCellMar>
        <w:tblLook w:val="04A0" w:firstRow="1" w:lastRow="0" w:firstColumn="1" w:lastColumn="0" w:noHBand="0" w:noVBand="1"/>
      </w:tblPr>
      <w:tblGrid>
        <w:gridCol w:w="1273"/>
        <w:gridCol w:w="3119"/>
        <w:gridCol w:w="3827"/>
        <w:gridCol w:w="3118"/>
        <w:gridCol w:w="2445"/>
      </w:tblGrid>
      <w:tr w:rsidR="009F47FA" w:rsidRPr="007B0BF8" w14:paraId="6CF171D6" w14:textId="77777777" w:rsidTr="00B27DFD">
        <w:trPr>
          <w:trHeight w:val="547"/>
        </w:trPr>
        <w:tc>
          <w:tcPr>
            <w:tcW w:w="1273" w:type="dxa"/>
            <w:shd w:val="clear" w:color="auto" w:fill="E2EFD9" w:themeFill="accent6" w:themeFillTint="33"/>
          </w:tcPr>
          <w:p w14:paraId="1C0C7721" w14:textId="77777777" w:rsidR="007B0BF8" w:rsidRPr="007B0BF8" w:rsidRDefault="00B27DFD" w:rsidP="007B0BF8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Podmiot zgłaszający uwagę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2542F359" w14:textId="77777777" w:rsidR="007B0BF8" w:rsidRPr="007B0BF8" w:rsidRDefault="0036780B" w:rsidP="00A620D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Treść </w:t>
            </w:r>
            <w:r w:rsidR="00A620D7">
              <w:rPr>
                <w:rFonts w:ascii="Calibri" w:eastAsia="Calibri" w:hAnsi="Calibri" w:cs="Calibri"/>
                <w:b/>
                <w:bCs/>
              </w:rPr>
              <w:t>wytycznych</w:t>
            </w:r>
          </w:p>
        </w:tc>
        <w:tc>
          <w:tcPr>
            <w:tcW w:w="3827" w:type="dxa"/>
            <w:shd w:val="clear" w:color="auto" w:fill="E2EFD9" w:themeFill="accent6" w:themeFillTint="33"/>
          </w:tcPr>
          <w:p w14:paraId="147E6651" w14:textId="77777777" w:rsidR="007B0BF8" w:rsidRPr="007B0BF8" w:rsidRDefault="007B0BF8" w:rsidP="0036780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B0BF8">
              <w:rPr>
                <w:rFonts w:ascii="Calibri" w:eastAsia="Calibri" w:hAnsi="Calibri" w:cs="Calibri"/>
                <w:b/>
                <w:bCs/>
              </w:rPr>
              <w:t xml:space="preserve">Proponowana </w:t>
            </w:r>
            <w:r w:rsidR="0036780B">
              <w:rPr>
                <w:rFonts w:ascii="Calibri" w:eastAsia="Calibri" w:hAnsi="Calibri" w:cs="Calibri"/>
                <w:b/>
                <w:bCs/>
              </w:rPr>
              <w:t xml:space="preserve">zmiana </w:t>
            </w:r>
            <w:r w:rsidRPr="007B0BF8">
              <w:rPr>
                <w:rFonts w:ascii="Calibri" w:eastAsia="Calibri" w:hAnsi="Calibri" w:cs="Calibri"/>
                <w:b/>
                <w:bCs/>
              </w:rPr>
              <w:t>treś</w:t>
            </w:r>
            <w:r w:rsidR="0036780B">
              <w:rPr>
                <w:rFonts w:ascii="Calibri" w:eastAsia="Calibri" w:hAnsi="Calibri" w:cs="Calibri"/>
                <w:b/>
                <w:bCs/>
              </w:rPr>
              <w:t>ci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5027E1C1" w14:textId="77777777" w:rsidR="007B0BF8" w:rsidRPr="007B0BF8" w:rsidRDefault="0036780B" w:rsidP="001E568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</w:t>
            </w:r>
            <w:r w:rsidR="001E568F">
              <w:rPr>
                <w:rFonts w:ascii="Calibri" w:eastAsia="Calibri" w:hAnsi="Calibri" w:cs="Calibri"/>
                <w:b/>
                <w:bCs/>
              </w:rPr>
              <w:t>zasadnienie</w:t>
            </w:r>
          </w:p>
        </w:tc>
        <w:tc>
          <w:tcPr>
            <w:tcW w:w="2445" w:type="dxa"/>
            <w:shd w:val="clear" w:color="auto" w:fill="E2EFD9" w:themeFill="accent6" w:themeFillTint="33"/>
          </w:tcPr>
          <w:p w14:paraId="250C8906" w14:textId="77777777" w:rsidR="007B0BF8" w:rsidRPr="007B0BF8" w:rsidRDefault="00B27DFD" w:rsidP="00B27DF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Status</w:t>
            </w:r>
            <w:r w:rsidR="007B0BF8" w:rsidRPr="007B0BF8">
              <w:rPr>
                <w:rFonts w:ascii="Calibri" w:eastAsia="Calibri" w:hAnsi="Calibri" w:cs="Calibri"/>
                <w:b/>
                <w:bCs/>
              </w:rPr>
              <w:t xml:space="preserve"> uwag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 w:rsidR="007B0BF8" w:rsidRPr="007B0BF8"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/ wyjaśnienie </w:t>
            </w:r>
            <w:proofErr w:type="spellStart"/>
            <w:r w:rsidR="007B0BF8" w:rsidRPr="007B0BF8">
              <w:rPr>
                <w:rFonts w:ascii="Calibri" w:eastAsia="Calibri" w:hAnsi="Calibri" w:cs="Calibri"/>
                <w:b/>
                <w:bCs/>
              </w:rPr>
              <w:t>MRiRW</w:t>
            </w:r>
            <w:proofErr w:type="spellEnd"/>
          </w:p>
        </w:tc>
      </w:tr>
      <w:tr w:rsidR="001E568F" w:rsidRPr="007B0BF8" w14:paraId="1B979CEF" w14:textId="77777777" w:rsidTr="00B27DFD">
        <w:trPr>
          <w:trHeight w:val="164"/>
        </w:trPr>
        <w:tc>
          <w:tcPr>
            <w:tcW w:w="1273" w:type="dxa"/>
          </w:tcPr>
          <w:p w14:paraId="05A90399" w14:textId="77777777" w:rsidR="001E568F" w:rsidRDefault="001E568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FFBCAF1" w14:textId="77777777" w:rsidR="001E568F" w:rsidRDefault="001E568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39A54888" w14:textId="77777777" w:rsidR="001E568F" w:rsidRDefault="001E568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14DC601A" w14:textId="77777777" w:rsidR="001E568F" w:rsidRDefault="001E568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655F7EFD" w14:textId="77777777" w:rsidR="001E568F" w:rsidRDefault="001E568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230BA38A" w14:textId="77777777" w:rsidTr="00B27DFD">
        <w:trPr>
          <w:trHeight w:val="164"/>
        </w:trPr>
        <w:tc>
          <w:tcPr>
            <w:tcW w:w="1273" w:type="dxa"/>
          </w:tcPr>
          <w:p w14:paraId="226C3B51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D2C58A3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19512043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584F62E9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789263CD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1CD96A07" w14:textId="77777777" w:rsidTr="00B27DFD">
        <w:trPr>
          <w:trHeight w:val="164"/>
        </w:trPr>
        <w:tc>
          <w:tcPr>
            <w:tcW w:w="1273" w:type="dxa"/>
          </w:tcPr>
          <w:p w14:paraId="108DA68C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53B124B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66397B05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46315C5D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6EB124B0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4A2F4AE9" w14:textId="77777777" w:rsidTr="00B27DFD">
        <w:trPr>
          <w:trHeight w:val="164"/>
        </w:trPr>
        <w:tc>
          <w:tcPr>
            <w:tcW w:w="1273" w:type="dxa"/>
          </w:tcPr>
          <w:p w14:paraId="5BC54C35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B0979E7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759654ED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3450947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2A81A1F7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3C390A1D" w14:textId="77777777" w:rsidTr="00B27DFD">
        <w:trPr>
          <w:trHeight w:val="164"/>
        </w:trPr>
        <w:tc>
          <w:tcPr>
            <w:tcW w:w="1273" w:type="dxa"/>
          </w:tcPr>
          <w:p w14:paraId="13599FBE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7052005B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14E49614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05E29DA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57784698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785F76B7" w14:textId="77777777" w:rsidTr="00B27DFD">
        <w:trPr>
          <w:trHeight w:val="164"/>
        </w:trPr>
        <w:tc>
          <w:tcPr>
            <w:tcW w:w="1273" w:type="dxa"/>
          </w:tcPr>
          <w:p w14:paraId="7345CCA7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57C925DE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ABE9196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5BE3FC76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545913F5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4E5B8255" w14:textId="77777777" w:rsidTr="00B27DFD">
        <w:trPr>
          <w:trHeight w:val="164"/>
        </w:trPr>
        <w:tc>
          <w:tcPr>
            <w:tcW w:w="1273" w:type="dxa"/>
          </w:tcPr>
          <w:p w14:paraId="015A4D16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004BE930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7B3D7FA5" w14:textId="77777777" w:rsidR="007B0BF8" w:rsidRPr="007B0BF8" w:rsidRDefault="007B0BF8" w:rsidP="000119C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0156E4E7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7D98149B" w14:textId="77777777" w:rsidR="00A620D7" w:rsidRPr="007B0BF8" w:rsidRDefault="00A620D7" w:rsidP="00B27DF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5A425A82" w14:textId="77777777" w:rsidTr="00B27DFD">
        <w:trPr>
          <w:trHeight w:val="164"/>
        </w:trPr>
        <w:tc>
          <w:tcPr>
            <w:tcW w:w="1273" w:type="dxa"/>
          </w:tcPr>
          <w:p w14:paraId="27A3DE35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54905D3C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4155B9AA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10C073B2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2232B56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61545320" w14:textId="77777777" w:rsidTr="00B27DFD">
        <w:trPr>
          <w:trHeight w:val="164"/>
        </w:trPr>
        <w:tc>
          <w:tcPr>
            <w:tcW w:w="1273" w:type="dxa"/>
          </w:tcPr>
          <w:p w14:paraId="3E970604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42CEAAA9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0D75DBC1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7D7C4417" w14:textId="77777777" w:rsidR="007B0BF8" w:rsidRPr="007B0BF8" w:rsidRDefault="007B0BF8" w:rsidP="00A620D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234D236A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6A7EE976" w14:textId="77777777" w:rsidTr="00B27DFD">
        <w:trPr>
          <w:trHeight w:val="164"/>
        </w:trPr>
        <w:tc>
          <w:tcPr>
            <w:tcW w:w="1273" w:type="dxa"/>
          </w:tcPr>
          <w:p w14:paraId="7B05E69C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C6CF5C5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6B1D4D39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5E28688F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F4022AB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14:paraId="4184C757" w14:textId="77777777" w:rsidTr="00B27DFD">
        <w:trPr>
          <w:trHeight w:val="164"/>
        </w:trPr>
        <w:tc>
          <w:tcPr>
            <w:tcW w:w="1273" w:type="dxa"/>
          </w:tcPr>
          <w:p w14:paraId="21CF50ED" w14:textId="77777777"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9604DA5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6E8F7999" w14:textId="77777777"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1138C770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A47DA0B" w14:textId="77777777"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4AB7B279" w14:textId="77777777" w:rsidTr="00B27DFD">
        <w:trPr>
          <w:trHeight w:val="164"/>
        </w:trPr>
        <w:tc>
          <w:tcPr>
            <w:tcW w:w="1273" w:type="dxa"/>
          </w:tcPr>
          <w:p w14:paraId="1DE02B4D" w14:textId="77777777" w:rsidR="00F9314F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BE9E285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16A3CEFA" w14:textId="77777777" w:rsidR="00F9314F" w:rsidRPr="00A620D7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5480B50" w14:textId="77777777" w:rsidR="00F9314F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57E6C245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6C570880" w14:textId="77777777" w:rsidTr="00B27DFD">
        <w:trPr>
          <w:trHeight w:val="164"/>
        </w:trPr>
        <w:tc>
          <w:tcPr>
            <w:tcW w:w="1273" w:type="dxa"/>
          </w:tcPr>
          <w:p w14:paraId="0446AAE5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2616CBFD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39C769C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347F2660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0CEFF357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3667BB1A" w14:textId="77777777" w:rsidTr="00B27DFD">
        <w:trPr>
          <w:trHeight w:val="164"/>
        </w:trPr>
        <w:tc>
          <w:tcPr>
            <w:tcW w:w="1273" w:type="dxa"/>
          </w:tcPr>
          <w:p w14:paraId="61EE03AB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030FA9FD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0AF913D9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107B2382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5F0DFB1F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73AD8509" w14:textId="77777777" w:rsidTr="00B27DFD">
        <w:trPr>
          <w:trHeight w:val="164"/>
        </w:trPr>
        <w:tc>
          <w:tcPr>
            <w:tcW w:w="1273" w:type="dxa"/>
          </w:tcPr>
          <w:p w14:paraId="4481A6B7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CE5A541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101823C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41EE068C" w14:textId="77777777" w:rsidR="00A620D7" w:rsidRPr="007B0BF8" w:rsidRDefault="00A620D7" w:rsidP="009F47F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637DFF06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0C9B89DC" w14:textId="77777777" w:rsidTr="00B27DFD">
        <w:trPr>
          <w:trHeight w:val="164"/>
        </w:trPr>
        <w:tc>
          <w:tcPr>
            <w:tcW w:w="1273" w:type="dxa"/>
          </w:tcPr>
          <w:p w14:paraId="62D58DC6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5ACC729" w14:textId="77777777" w:rsidR="00A620D7" w:rsidRPr="007B0BF8" w:rsidRDefault="00A620D7" w:rsidP="009F47F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40614EC1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70171A4D" w14:textId="77777777" w:rsidR="00A620D7" w:rsidRPr="007B0BF8" w:rsidRDefault="00A620D7" w:rsidP="009F47F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158F428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18017954" w14:textId="77777777" w:rsidTr="00B27DFD">
        <w:trPr>
          <w:trHeight w:val="164"/>
        </w:trPr>
        <w:tc>
          <w:tcPr>
            <w:tcW w:w="1273" w:type="dxa"/>
          </w:tcPr>
          <w:p w14:paraId="460482E8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361ECAC9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65645F4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46C67FAD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81CE81D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6CB04D63" w14:textId="77777777" w:rsidTr="00B27DFD">
        <w:trPr>
          <w:trHeight w:val="164"/>
        </w:trPr>
        <w:tc>
          <w:tcPr>
            <w:tcW w:w="1273" w:type="dxa"/>
          </w:tcPr>
          <w:p w14:paraId="0B98485C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6C1CB7C7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24C33CA3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70FA100E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446D6EE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14:paraId="0229D75E" w14:textId="77777777" w:rsidTr="00B27DFD">
        <w:trPr>
          <w:trHeight w:val="164"/>
        </w:trPr>
        <w:tc>
          <w:tcPr>
            <w:tcW w:w="1273" w:type="dxa"/>
          </w:tcPr>
          <w:p w14:paraId="4295C281" w14:textId="77777777"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0653AC4D" w14:textId="77777777" w:rsidR="00A620D7" w:rsidRPr="007B0BF8" w:rsidRDefault="00A620D7" w:rsidP="00F931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305CCDB" w14:textId="77777777"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090C0F5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6C4730D9" w14:textId="77777777"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4B817A1D" w14:textId="77777777" w:rsidTr="00B27DFD">
        <w:trPr>
          <w:trHeight w:val="164"/>
        </w:trPr>
        <w:tc>
          <w:tcPr>
            <w:tcW w:w="1273" w:type="dxa"/>
          </w:tcPr>
          <w:p w14:paraId="1A37DF3B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6C7BA91C" w14:textId="77777777" w:rsidR="00F9314F" w:rsidRPr="007B0BF8" w:rsidRDefault="00F9314F" w:rsidP="00F931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F137D5F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09BD9C6D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4A26BF30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0AC21596" w14:textId="77777777" w:rsidTr="00B27DFD">
        <w:trPr>
          <w:trHeight w:val="164"/>
        </w:trPr>
        <w:tc>
          <w:tcPr>
            <w:tcW w:w="1273" w:type="dxa"/>
          </w:tcPr>
          <w:p w14:paraId="41369708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664CE858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2F7A5B06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0402D3F8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7B8A7BF3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7691B021" w14:textId="77777777" w:rsidTr="00B27DFD">
        <w:trPr>
          <w:trHeight w:val="164"/>
        </w:trPr>
        <w:tc>
          <w:tcPr>
            <w:tcW w:w="1273" w:type="dxa"/>
          </w:tcPr>
          <w:p w14:paraId="52C2DC28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1884BB02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3706F25A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08C2A22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3C39201C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55746467" w14:textId="77777777" w:rsidTr="00B27DFD">
        <w:trPr>
          <w:trHeight w:val="164"/>
        </w:trPr>
        <w:tc>
          <w:tcPr>
            <w:tcW w:w="1273" w:type="dxa"/>
          </w:tcPr>
          <w:p w14:paraId="4E1ED9A6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1090924B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15490AAF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2E2BA155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5AD917D6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427F0A79" w14:textId="77777777" w:rsidTr="00B27DFD">
        <w:trPr>
          <w:trHeight w:val="164"/>
        </w:trPr>
        <w:tc>
          <w:tcPr>
            <w:tcW w:w="1273" w:type="dxa"/>
          </w:tcPr>
          <w:p w14:paraId="6D3CA054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49DF9959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220AB54A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0FD99614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295F279A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14:paraId="26516673" w14:textId="77777777" w:rsidTr="00B27DFD">
        <w:trPr>
          <w:trHeight w:val="164"/>
        </w:trPr>
        <w:tc>
          <w:tcPr>
            <w:tcW w:w="1273" w:type="dxa"/>
          </w:tcPr>
          <w:p w14:paraId="1EC1A165" w14:textId="77777777"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05596694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/>
          </w:tcPr>
          <w:p w14:paraId="51C0E8CC" w14:textId="77777777"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</w:tcPr>
          <w:p w14:paraId="70AFBA51" w14:textId="77777777" w:rsidR="00F9314F" w:rsidRPr="007B0BF8" w:rsidRDefault="00F9314F" w:rsidP="001E568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14:paraId="208B97F5" w14:textId="77777777"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1BD41874" w14:textId="77777777" w:rsidR="007B0BF8" w:rsidRDefault="007B0BF8" w:rsidP="00B27DFD"/>
    <w:sectPr w:rsidR="007B0BF8" w:rsidSect="00654634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B8AFF" w14:textId="77777777" w:rsidR="005D092C" w:rsidRDefault="005D092C" w:rsidP="00C0349F">
      <w:pPr>
        <w:spacing w:after="0" w:line="240" w:lineRule="auto"/>
      </w:pPr>
      <w:r>
        <w:separator/>
      </w:r>
    </w:p>
  </w:endnote>
  <w:endnote w:type="continuationSeparator" w:id="0">
    <w:p w14:paraId="2F83AFE0" w14:textId="77777777" w:rsidR="005D092C" w:rsidRDefault="005D092C" w:rsidP="00C0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859677"/>
      <w:docPartObj>
        <w:docPartGallery w:val="Page Numbers (Bottom of Page)"/>
        <w:docPartUnique/>
      </w:docPartObj>
    </w:sdtPr>
    <w:sdtContent>
      <w:p w14:paraId="7C2E9889" w14:textId="56DC189D" w:rsidR="00C0349F" w:rsidRDefault="00C034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64E">
          <w:rPr>
            <w:noProof/>
          </w:rPr>
          <w:t>2</w:t>
        </w:r>
        <w:r>
          <w:fldChar w:fldCharType="end"/>
        </w:r>
      </w:p>
    </w:sdtContent>
  </w:sdt>
  <w:p w14:paraId="229EBF3A" w14:textId="77777777" w:rsidR="00C0349F" w:rsidRDefault="00C034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465CB" w14:textId="77777777" w:rsidR="005D092C" w:rsidRDefault="005D092C" w:rsidP="00C0349F">
      <w:pPr>
        <w:spacing w:after="0" w:line="240" w:lineRule="auto"/>
      </w:pPr>
      <w:r>
        <w:separator/>
      </w:r>
    </w:p>
  </w:footnote>
  <w:footnote w:type="continuationSeparator" w:id="0">
    <w:p w14:paraId="6D67085E" w14:textId="77777777" w:rsidR="005D092C" w:rsidRDefault="005D092C" w:rsidP="00C03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E88"/>
    <w:rsid w:val="000119C3"/>
    <w:rsid w:val="0003162D"/>
    <w:rsid w:val="00087303"/>
    <w:rsid w:val="00090A2A"/>
    <w:rsid w:val="001E568F"/>
    <w:rsid w:val="002D664E"/>
    <w:rsid w:val="00343E28"/>
    <w:rsid w:val="0036780B"/>
    <w:rsid w:val="00370730"/>
    <w:rsid w:val="004A554E"/>
    <w:rsid w:val="004B7D68"/>
    <w:rsid w:val="005074DF"/>
    <w:rsid w:val="00547FEC"/>
    <w:rsid w:val="005D092C"/>
    <w:rsid w:val="00654634"/>
    <w:rsid w:val="00713E88"/>
    <w:rsid w:val="00726324"/>
    <w:rsid w:val="00750AD8"/>
    <w:rsid w:val="007B0BF8"/>
    <w:rsid w:val="007D2AB4"/>
    <w:rsid w:val="00851871"/>
    <w:rsid w:val="008D55D5"/>
    <w:rsid w:val="009F47FA"/>
    <w:rsid w:val="00A115A4"/>
    <w:rsid w:val="00A501BF"/>
    <w:rsid w:val="00A577A4"/>
    <w:rsid w:val="00A620D7"/>
    <w:rsid w:val="00A73CFC"/>
    <w:rsid w:val="00B27DFD"/>
    <w:rsid w:val="00C0349F"/>
    <w:rsid w:val="00E10CE0"/>
    <w:rsid w:val="00EA242D"/>
    <w:rsid w:val="00EB4EED"/>
    <w:rsid w:val="00ED5B54"/>
    <w:rsid w:val="00EE1E43"/>
    <w:rsid w:val="00F06EE9"/>
    <w:rsid w:val="00F515B9"/>
    <w:rsid w:val="00F849C4"/>
    <w:rsid w:val="00F9314F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1E7F"/>
  <w15:chartTrackingRefBased/>
  <w15:docId w15:val="{92E73AE3-ED7E-437A-9F99-E3F58037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BF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49F"/>
  </w:style>
  <w:style w:type="paragraph" w:styleId="Stopka">
    <w:name w:val="footer"/>
    <w:basedOn w:val="Normalny"/>
    <w:link w:val="StopkaZnak"/>
    <w:uiPriority w:val="99"/>
    <w:unhideWhenUsed/>
    <w:rsid w:val="00C0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Dembowska Anna</dc:creator>
  <cp:keywords/>
  <dc:description/>
  <cp:lastModifiedBy>Chilińska-Gmyz Emilia</cp:lastModifiedBy>
  <cp:revision>3</cp:revision>
  <dcterms:created xsi:type="dcterms:W3CDTF">2026-01-16T08:25:00Z</dcterms:created>
  <dcterms:modified xsi:type="dcterms:W3CDTF">2026-01-16T08:26:00Z</dcterms:modified>
</cp:coreProperties>
</file>