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9A" w:rsidRPr="002E7D77" w:rsidRDefault="00B81B9A" w:rsidP="003B7AC1">
      <w:pPr>
        <w:pStyle w:val="Default"/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alt="Logo tekstu łatwego do czytania i rozumienia: głowa nad otwartą książką i podniesiony kciuk" style="position:absolute;margin-left:426.9pt;margin-top:-69.3pt;width:65.1pt;height:65.75pt;z-index:251658240;visibility:visible">
            <v:imagedata r:id="rId5" o:title=""/>
            <w10:wrap type="square"/>
          </v:shape>
        </w:pict>
      </w:r>
      <w:r w:rsidRPr="002E7D77">
        <w:rPr>
          <w:rFonts w:ascii="Arial" w:hAnsi="Arial" w:cs="Arial"/>
          <w:sz w:val="28"/>
          <w:szCs w:val="28"/>
        </w:rPr>
        <w:tab/>
      </w:r>
      <w:r w:rsidRPr="002E7D77">
        <w:rPr>
          <w:rFonts w:ascii="Arial" w:hAnsi="Arial" w:cs="Arial"/>
          <w:sz w:val="28"/>
          <w:szCs w:val="28"/>
        </w:rPr>
        <w:tab/>
      </w:r>
      <w:r w:rsidRPr="002E7D77">
        <w:rPr>
          <w:rFonts w:ascii="Arial" w:hAnsi="Arial" w:cs="Arial"/>
          <w:sz w:val="28"/>
          <w:szCs w:val="28"/>
        </w:rPr>
        <w:tab/>
      </w:r>
      <w:r w:rsidRPr="002E7D77">
        <w:rPr>
          <w:rFonts w:ascii="Arial" w:hAnsi="Arial" w:cs="Arial"/>
          <w:sz w:val="28"/>
          <w:szCs w:val="28"/>
        </w:rPr>
        <w:tab/>
      </w:r>
      <w:r w:rsidRPr="002E7D77">
        <w:rPr>
          <w:rFonts w:ascii="Arial" w:hAnsi="Arial" w:cs="Arial"/>
          <w:sz w:val="28"/>
          <w:szCs w:val="28"/>
        </w:rPr>
        <w:tab/>
      </w:r>
      <w:r w:rsidRPr="002E7D77">
        <w:rPr>
          <w:rFonts w:ascii="Arial" w:hAnsi="Arial" w:cs="Arial"/>
          <w:sz w:val="28"/>
          <w:szCs w:val="28"/>
        </w:rPr>
        <w:tab/>
      </w:r>
      <w:r w:rsidRPr="002E7D77">
        <w:rPr>
          <w:rFonts w:ascii="Arial" w:hAnsi="Arial" w:cs="Arial"/>
          <w:sz w:val="28"/>
          <w:szCs w:val="28"/>
        </w:rPr>
        <w:tab/>
      </w:r>
      <w:r w:rsidRPr="002E7D77">
        <w:rPr>
          <w:rFonts w:ascii="Arial" w:hAnsi="Arial" w:cs="Arial"/>
          <w:sz w:val="28"/>
          <w:szCs w:val="28"/>
        </w:rPr>
        <w:tab/>
      </w:r>
      <w:r w:rsidRPr="002E7D77">
        <w:rPr>
          <w:rFonts w:ascii="Arial" w:hAnsi="Arial" w:cs="Arial"/>
          <w:sz w:val="28"/>
          <w:szCs w:val="28"/>
        </w:rPr>
        <w:tab/>
      </w:r>
      <w:r w:rsidRPr="002E7D77">
        <w:rPr>
          <w:rFonts w:ascii="Arial" w:hAnsi="Arial" w:cs="Arial"/>
          <w:sz w:val="28"/>
          <w:szCs w:val="28"/>
        </w:rPr>
        <w:tab/>
      </w:r>
      <w:r w:rsidRPr="002E7D77">
        <w:rPr>
          <w:rFonts w:ascii="Arial" w:hAnsi="Arial" w:cs="Arial"/>
          <w:sz w:val="28"/>
          <w:szCs w:val="28"/>
        </w:rPr>
        <w:tab/>
      </w:r>
    </w:p>
    <w:p w:rsidR="00B81B9A" w:rsidRDefault="00B81B9A" w:rsidP="003B7AC1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 </w:t>
      </w:r>
      <w:r w:rsidRPr="002E7D77">
        <w:rPr>
          <w:rFonts w:ascii="Arial" w:hAnsi="Arial" w:cs="Arial"/>
          <w:b/>
          <w:bCs/>
          <w:sz w:val="28"/>
          <w:szCs w:val="28"/>
        </w:rPr>
        <w:t xml:space="preserve">Komenda Powiatowa Państwowej Straży Pożarnej w Olkuszu </w:t>
      </w:r>
    </w:p>
    <w:p w:rsidR="00B81B9A" w:rsidRPr="002E7D77" w:rsidRDefault="00B81B9A" w:rsidP="003B7AC1">
      <w:pPr>
        <w:pStyle w:val="Default"/>
        <w:rPr>
          <w:rFonts w:ascii="Arial" w:hAnsi="Arial" w:cs="Arial"/>
          <w:sz w:val="28"/>
          <w:szCs w:val="28"/>
        </w:rPr>
      </w:pPr>
    </w:p>
    <w:p w:rsidR="00B81B9A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Komenda Powiatowa Państwowej Straży Pożarnej w Olkuszu, w skrócie Komenda, znajduje się przy ulicy aleja tysiąclecia 2c. </w:t>
      </w:r>
    </w:p>
    <w:p w:rsidR="00B81B9A" w:rsidRPr="002E7D77" w:rsidRDefault="00B81B9A" w:rsidP="003B7AC1">
      <w:pPr>
        <w:pStyle w:val="Default"/>
        <w:rPr>
          <w:rFonts w:ascii="Arial" w:hAnsi="Arial" w:cs="Arial"/>
          <w:sz w:val="28"/>
          <w:szCs w:val="28"/>
        </w:rPr>
      </w:pPr>
    </w:p>
    <w:p w:rsidR="00B81B9A" w:rsidRDefault="00B81B9A" w:rsidP="003B7AC1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AE2057">
        <w:rPr>
          <w:rFonts w:ascii="Arial" w:hAnsi="Arial" w:cs="Arial"/>
          <w:b/>
          <w:noProof/>
          <w:sz w:val="28"/>
          <w:szCs w:val="28"/>
          <w:lang w:eastAsia="pl-PL"/>
        </w:rPr>
        <w:pict>
          <v:shape id="Obraz 1" o:spid="_x0000_i1025" type="#_x0000_t75" style="width:148.2pt;height:111.6pt;visibility:visible">
            <v:imagedata r:id="rId6" o:title=""/>
          </v:shape>
        </w:pict>
      </w:r>
    </w:p>
    <w:p w:rsidR="00B81B9A" w:rsidRPr="002E7D77" w:rsidRDefault="00B81B9A" w:rsidP="003B7AC1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B81B9A" w:rsidRDefault="00B81B9A" w:rsidP="003B7AC1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2E7D77">
        <w:rPr>
          <w:rFonts w:ascii="Arial" w:hAnsi="Arial" w:cs="Arial"/>
          <w:b/>
          <w:bCs/>
          <w:sz w:val="28"/>
          <w:szCs w:val="28"/>
        </w:rPr>
        <w:t xml:space="preserve">Czym zajmuje się Komenda </w:t>
      </w:r>
    </w:p>
    <w:p w:rsidR="00B81B9A" w:rsidRPr="002E7D77" w:rsidRDefault="00B81B9A" w:rsidP="003B7AC1">
      <w:pPr>
        <w:pStyle w:val="Default"/>
        <w:rPr>
          <w:rFonts w:ascii="Arial" w:hAnsi="Arial" w:cs="Arial"/>
          <w:sz w:val="28"/>
          <w:szCs w:val="28"/>
        </w:rPr>
      </w:pPr>
    </w:p>
    <w:p w:rsidR="00B81B9A" w:rsidRPr="002E7D77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Komenda dba o bezpieczeństwo pożarowe na terenie powiatu olkuskiego. </w:t>
      </w:r>
    </w:p>
    <w:p w:rsidR="00B81B9A" w:rsidRPr="002E7D77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Komenda opracowuje plany ratownicze oraz organizuje krajowy system ratowniczo-gaśniczy na obszarze powiatu olkuskiego. </w:t>
      </w:r>
    </w:p>
    <w:p w:rsidR="00B81B9A" w:rsidRPr="002E7D77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Komenda kontroluje uzgadnianie projektów budowlanych w zakresie ochrony </w:t>
      </w:r>
    </w:p>
    <w:p w:rsidR="00B81B9A" w:rsidRPr="002E7D77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przeciwpożarowej. </w:t>
      </w:r>
    </w:p>
    <w:p w:rsidR="00B81B9A" w:rsidRPr="002E7D77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Komenda prowadzi nadzór i kontrolę nad jednostkami Ochotniczych Straży Pożarnych z terenu powiatu olkuskiego. </w:t>
      </w:r>
    </w:p>
    <w:p w:rsidR="00B81B9A" w:rsidRPr="002E7D77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>Komenda organizuje szkolenia i doskonalenie zawodowe dla strażaków Państwowej oraz Ochotniczej Straży Pożarnej.</w:t>
      </w:r>
    </w:p>
    <w:p w:rsidR="00B81B9A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>Jeśli zadzwonisz na numer alarmowy 112, to będziesz mógł zgłosić na przykład wypadek drogowy albo pożar.</w:t>
      </w:r>
    </w:p>
    <w:p w:rsidR="00B81B9A" w:rsidRPr="002E7D77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Komenda prowadzi akcje edukacyjno-informacyjne z zakresu bezpieczeństwa pożarowego oraz wspiera inicjatywy społeczne w zakresie ochrony przeciwpożarowej. </w:t>
      </w:r>
    </w:p>
    <w:p w:rsidR="00B81B9A" w:rsidRPr="002E7D77" w:rsidRDefault="00B81B9A" w:rsidP="003B7AC1">
      <w:pPr>
        <w:pStyle w:val="Default"/>
        <w:rPr>
          <w:rFonts w:ascii="Arial" w:hAnsi="Arial" w:cs="Arial"/>
          <w:sz w:val="28"/>
          <w:szCs w:val="28"/>
        </w:rPr>
      </w:pPr>
    </w:p>
    <w:p w:rsidR="00B81B9A" w:rsidRPr="002E7D77" w:rsidRDefault="00B81B9A" w:rsidP="003B7AC1">
      <w:pPr>
        <w:pStyle w:val="Default"/>
        <w:pageBreakBefore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 </w:t>
      </w:r>
    </w:p>
    <w:p w:rsidR="00B81B9A" w:rsidRPr="002E7D77" w:rsidRDefault="00B81B9A" w:rsidP="003B7AC1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B81B9A" w:rsidRPr="002E7D77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b/>
          <w:bCs/>
          <w:sz w:val="28"/>
          <w:szCs w:val="28"/>
        </w:rPr>
        <w:t xml:space="preserve">Budynek Komendy jest częściowo dostosowany dla osób z niepełnosprawnością </w:t>
      </w:r>
    </w:p>
    <w:p w:rsidR="00B81B9A" w:rsidRPr="002E7D77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Do budynku  Komendy możesz wejść po schodach lub wjechać po pochylni dla wózków inwalidzkich. </w:t>
      </w:r>
    </w:p>
    <w:p w:rsidR="00B81B9A" w:rsidRPr="002E7D77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Przy wejściu do  budynku znajdziesz dwa miejsca parkingowe dla osób z niepełnosprawnością. </w:t>
      </w:r>
    </w:p>
    <w:p w:rsidR="00B81B9A" w:rsidRPr="002E7D77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Przy wejściu do Komendy  na parterze znajduje się pomieszczenie gdzie możesz zapytać jak załatwić sprawę lub złożyć dokumenty. </w:t>
      </w:r>
    </w:p>
    <w:p w:rsidR="00B81B9A" w:rsidRPr="002E7D77" w:rsidRDefault="00B81B9A" w:rsidP="003B7AC1">
      <w:pPr>
        <w:pStyle w:val="Default"/>
        <w:rPr>
          <w:rFonts w:ascii="Arial" w:hAnsi="Arial" w:cs="Arial"/>
          <w:sz w:val="28"/>
          <w:szCs w:val="28"/>
        </w:rPr>
      </w:pPr>
    </w:p>
    <w:p w:rsidR="00B81B9A" w:rsidRPr="002E7D77" w:rsidRDefault="00B81B9A" w:rsidP="003B7AC1">
      <w:pPr>
        <w:pStyle w:val="Default"/>
        <w:rPr>
          <w:rFonts w:ascii="Arial" w:hAnsi="Arial" w:cs="Arial"/>
          <w:sz w:val="28"/>
          <w:szCs w:val="28"/>
        </w:rPr>
      </w:pPr>
      <w:r w:rsidRPr="00AE2057">
        <w:rPr>
          <w:rFonts w:ascii="Arial" w:hAnsi="Arial" w:cs="Arial"/>
          <w:noProof/>
          <w:sz w:val="28"/>
          <w:szCs w:val="28"/>
          <w:lang w:eastAsia="pl-PL"/>
        </w:rPr>
        <w:pict>
          <v:shape id="Obraz 2" o:spid="_x0000_i1026" type="#_x0000_t75" style="width:182.4pt;height:105pt;visibility:visible">
            <v:imagedata r:id="rId7" o:title=""/>
          </v:shape>
        </w:pict>
      </w:r>
    </w:p>
    <w:p w:rsidR="00B81B9A" w:rsidRPr="002E7D77" w:rsidRDefault="00B81B9A" w:rsidP="002E7D77">
      <w:pPr>
        <w:pStyle w:val="Default"/>
        <w:pageBreakBefore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b/>
          <w:bCs/>
          <w:sz w:val="28"/>
          <w:szCs w:val="28"/>
        </w:rPr>
        <w:t xml:space="preserve">Kontakt z pracownikami Komendy </w:t>
      </w:r>
    </w:p>
    <w:p w:rsidR="00B81B9A" w:rsidRPr="002E7D77" w:rsidRDefault="00B81B9A" w:rsidP="002E7D7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Aby skutecznie komunikować się z naszym urzędem należy: </w:t>
      </w:r>
    </w:p>
    <w:p w:rsidR="00B81B9A" w:rsidRPr="002E7D77" w:rsidRDefault="00B81B9A" w:rsidP="002E7D77">
      <w:pPr>
        <w:pStyle w:val="Default"/>
        <w:spacing w:after="197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2E7D77">
        <w:rPr>
          <w:rFonts w:ascii="Arial" w:hAnsi="Arial" w:cs="Arial"/>
          <w:sz w:val="28"/>
          <w:szCs w:val="28"/>
        </w:rPr>
        <w:t xml:space="preserve"> napisać pismo/złożyć wniosek na adres: Komenda Powiatowa PSP w Olkuszu ul. Aleja 1000-lecia 2c.</w:t>
      </w:r>
    </w:p>
    <w:p w:rsidR="00B81B9A" w:rsidRPr="002E7D77" w:rsidRDefault="00B81B9A" w:rsidP="002E7D77">
      <w:pPr>
        <w:pStyle w:val="Default"/>
        <w:spacing w:after="197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2E7D77">
        <w:rPr>
          <w:rFonts w:ascii="Arial" w:hAnsi="Arial" w:cs="Arial"/>
          <w:sz w:val="28"/>
          <w:szCs w:val="28"/>
        </w:rPr>
        <w:t xml:space="preserve"> wysłać e-mail na adres: kppspolkusz@straz.krakow.pl </w:t>
      </w:r>
      <w:bookmarkStart w:id="0" w:name="_GoBack"/>
      <w:bookmarkEnd w:id="0"/>
    </w:p>
    <w:p w:rsidR="00B81B9A" w:rsidRPr="002E7D77" w:rsidRDefault="00B81B9A" w:rsidP="002E7D77">
      <w:pPr>
        <w:pStyle w:val="Default"/>
        <w:spacing w:after="197" w:line="360" w:lineRule="auto"/>
        <w:rPr>
          <w:rFonts w:ascii="Arial" w:hAnsi="Arial" w:cs="Arial"/>
          <w:sz w:val="28"/>
          <w:szCs w:val="28"/>
        </w:rPr>
      </w:pPr>
      <w:r w:rsidRPr="002E7D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2E7D77">
        <w:rPr>
          <w:rFonts w:ascii="Arial" w:hAnsi="Arial" w:cs="Arial"/>
          <w:sz w:val="28"/>
          <w:szCs w:val="28"/>
        </w:rPr>
        <w:t>zadzwonić przy pomocy osoby trzeciej</w:t>
      </w:r>
      <w:r>
        <w:rPr>
          <w:rFonts w:ascii="Arial" w:hAnsi="Arial" w:cs="Arial"/>
          <w:sz w:val="28"/>
          <w:szCs w:val="28"/>
        </w:rPr>
        <w:t xml:space="preserve"> na numer telefonu: 47 83 173 12; 47 83 173 13</w:t>
      </w:r>
      <w:r w:rsidRPr="002E7D77">
        <w:rPr>
          <w:rFonts w:ascii="Arial" w:hAnsi="Arial" w:cs="Arial"/>
          <w:sz w:val="28"/>
          <w:szCs w:val="28"/>
        </w:rPr>
        <w:t xml:space="preserve">. </w:t>
      </w:r>
    </w:p>
    <w:p w:rsidR="00B81B9A" w:rsidRPr="002E7D77" w:rsidRDefault="00B81B9A" w:rsidP="0087479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2E7D77">
        <w:rPr>
          <w:rFonts w:ascii="Arial" w:hAnsi="Arial" w:cs="Arial"/>
          <w:sz w:val="28"/>
          <w:szCs w:val="28"/>
        </w:rPr>
        <w:t xml:space="preserve"> spotkać się osobiście w pomieszczeniu przeznaczonym do obsługi interesantów w Komendzie Powiatowej PSP w Olku</w:t>
      </w:r>
      <w:r>
        <w:rPr>
          <w:rFonts w:ascii="Arial" w:hAnsi="Arial" w:cs="Arial"/>
          <w:sz w:val="28"/>
          <w:szCs w:val="28"/>
        </w:rPr>
        <w:t>szu przy ul. Aleja 1000-lecia</w:t>
      </w:r>
      <w:r w:rsidRPr="002E7D77">
        <w:rPr>
          <w:rFonts w:ascii="Arial" w:hAnsi="Arial" w:cs="Arial"/>
          <w:sz w:val="28"/>
          <w:szCs w:val="28"/>
        </w:rPr>
        <w:t xml:space="preserve"> 2c, na parterze przy wejściu. Komenda Powiatowa PSP w Olkuszu przyjmuje interesantów w dni robocze od poniedziałku do piątku w godzinach 7:30 do 15:30. </w:t>
      </w:r>
    </w:p>
    <w:p w:rsidR="00B81B9A" w:rsidRDefault="00B81B9A"/>
    <w:sectPr w:rsidR="00B81B9A" w:rsidSect="00272D1A">
      <w:pgSz w:w="11906" w:h="17338"/>
      <w:pgMar w:top="1681" w:right="662" w:bottom="1388" w:left="1146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309A2"/>
    <w:multiLevelType w:val="hybridMultilevel"/>
    <w:tmpl w:val="76FAA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E7C"/>
    <w:rsid w:val="000379DA"/>
    <w:rsid w:val="000A4817"/>
    <w:rsid w:val="00253E7C"/>
    <w:rsid w:val="00272D1A"/>
    <w:rsid w:val="002E7D77"/>
    <w:rsid w:val="003B7AC1"/>
    <w:rsid w:val="004E751C"/>
    <w:rsid w:val="00516101"/>
    <w:rsid w:val="00562475"/>
    <w:rsid w:val="005A5E62"/>
    <w:rsid w:val="006E6922"/>
    <w:rsid w:val="0087479B"/>
    <w:rsid w:val="008A2651"/>
    <w:rsid w:val="00AE2057"/>
    <w:rsid w:val="00B35FC2"/>
    <w:rsid w:val="00B81B9A"/>
    <w:rsid w:val="00D30E97"/>
    <w:rsid w:val="00FD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B7A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A5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5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3</Pages>
  <Words>287</Words>
  <Characters>1723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SKKP</dc:creator>
  <cp:keywords/>
  <dc:description/>
  <cp:lastModifiedBy>mpodsiadlo_ol</cp:lastModifiedBy>
  <cp:revision>12</cp:revision>
  <dcterms:created xsi:type="dcterms:W3CDTF">2021-09-25T07:32:00Z</dcterms:created>
  <dcterms:modified xsi:type="dcterms:W3CDTF">2022-12-07T11:35:00Z</dcterms:modified>
</cp:coreProperties>
</file>