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90C4B" w14:textId="4C74E2B2" w:rsidR="00C3272B" w:rsidRPr="00A0369C" w:rsidRDefault="00C3272B" w:rsidP="00A0369C">
      <w:pPr>
        <w:pStyle w:val="Nagwek1"/>
      </w:pPr>
      <w:r w:rsidRPr="00A0369C">
        <w:t>Lista projektów ocenionych w ramach II etapu oceny wniosków o dofinansowanie złożonych w naborze nr FENX.02.04-IW.01-004/24</w:t>
      </w:r>
    </w:p>
    <w:tbl>
      <w:tblPr>
        <w:tblW w:w="16160" w:type="dxa"/>
        <w:tblInd w:w="-5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Lista projektów ocenionych w ramach II etapu oceny wniosków o dofinansowanie złożonych w naborze nr FENX.02.04-IW.01-004/24"/>
        <w:tblDescription w:val="Szczegółowa lista projektów ocenionych w ramach II etapu oceny wniosków o dofinansowanie złożonych w naborze nr FENX.02.04-IW.01-004/24. Zawiera numery projektów, wnioskowane dofinansowanie i ich status."/>
      </w:tblPr>
      <w:tblGrid>
        <w:gridCol w:w="425"/>
        <w:gridCol w:w="2127"/>
        <w:gridCol w:w="2410"/>
        <w:gridCol w:w="2693"/>
        <w:gridCol w:w="1701"/>
        <w:gridCol w:w="1276"/>
        <w:gridCol w:w="1559"/>
        <w:gridCol w:w="1276"/>
        <w:gridCol w:w="1275"/>
        <w:gridCol w:w="1418"/>
      </w:tblGrid>
      <w:tr w:rsidR="00C3272B" w:rsidRPr="006B41C2" w14:paraId="1D74B52F" w14:textId="77777777" w:rsidTr="00F06418">
        <w:trPr>
          <w:trHeight w:val="960"/>
          <w:tblHeader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7622FE72" w14:textId="77777777" w:rsidR="00C3272B" w:rsidRPr="006B41C2" w:rsidRDefault="00C3272B" w:rsidP="006B41C2">
            <w:pPr>
              <w:spacing w:line="288" w:lineRule="auto"/>
              <w:jc w:val="center"/>
              <w:rPr>
                <w:rFonts w:ascii="Open Sans" w:hAnsi="Open Sans" w:cs="Open Sans"/>
                <w:b/>
                <w:bCs/>
                <w:color w:val="000000" w:themeColor="text1"/>
                <w:sz w:val="16"/>
                <w:szCs w:val="16"/>
              </w:rPr>
            </w:pPr>
            <w:r w:rsidRPr="006B41C2">
              <w:rPr>
                <w:rFonts w:ascii="Open Sans" w:hAnsi="Open Sans" w:cs="Open Sans"/>
                <w:b/>
                <w:bCs/>
                <w:color w:val="000000" w:themeColor="text1"/>
                <w:sz w:val="16"/>
                <w:szCs w:val="16"/>
              </w:rPr>
              <w:t xml:space="preserve">Lp. 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378853D3" w14:textId="2D92D41E" w:rsidR="00C3272B" w:rsidRPr="006B41C2" w:rsidRDefault="00C3272B" w:rsidP="006B41C2">
            <w:pPr>
              <w:spacing w:line="288" w:lineRule="auto"/>
              <w:jc w:val="center"/>
              <w:rPr>
                <w:rFonts w:ascii="Open Sans" w:hAnsi="Open Sans" w:cs="Open Sans"/>
                <w:b/>
                <w:bCs/>
                <w:color w:val="000000" w:themeColor="text1"/>
                <w:sz w:val="16"/>
                <w:szCs w:val="16"/>
              </w:rPr>
            </w:pPr>
            <w:r w:rsidRPr="006B41C2">
              <w:rPr>
                <w:rFonts w:ascii="Open Sans" w:hAnsi="Open Sans" w:cs="Open Sans"/>
                <w:b/>
                <w:bCs/>
                <w:color w:val="000000" w:themeColor="text1"/>
                <w:sz w:val="16"/>
                <w:szCs w:val="16"/>
              </w:rPr>
              <w:t>Numer projektu</w:t>
            </w:r>
            <w:r w:rsidR="00A0369C">
              <w:rPr>
                <w:rFonts w:ascii="Open Sans" w:hAnsi="Open Sans" w:cs="Open Sans"/>
                <w:b/>
                <w:bCs/>
                <w:color w:val="000000" w:themeColor="text1"/>
                <w:sz w:val="16"/>
                <w:szCs w:val="16"/>
              </w:rPr>
              <w:br/>
            </w:r>
            <w:r w:rsidRPr="006B41C2">
              <w:rPr>
                <w:rFonts w:ascii="Open Sans" w:hAnsi="Open Sans" w:cs="Open Sans"/>
                <w:b/>
                <w:bCs/>
                <w:color w:val="000000" w:themeColor="text1"/>
                <w:sz w:val="16"/>
                <w:szCs w:val="16"/>
              </w:rPr>
              <w:t>w</w:t>
            </w:r>
            <w:r w:rsidR="00A0369C">
              <w:rPr>
                <w:rFonts w:ascii="Open Sans" w:hAnsi="Open Sans" w:cs="Open Sans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r w:rsidRPr="006B41C2">
              <w:rPr>
                <w:rFonts w:ascii="Open Sans" w:hAnsi="Open Sans" w:cs="Open Sans"/>
                <w:b/>
                <w:bCs/>
                <w:color w:val="000000" w:themeColor="text1"/>
                <w:sz w:val="16"/>
                <w:szCs w:val="16"/>
              </w:rPr>
              <w:t>WOD 2021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04049B99" w14:textId="5EFF0892" w:rsidR="00C3272B" w:rsidRPr="006B41C2" w:rsidRDefault="00C3272B" w:rsidP="006B41C2">
            <w:pPr>
              <w:spacing w:line="288" w:lineRule="auto"/>
              <w:jc w:val="center"/>
              <w:rPr>
                <w:rFonts w:ascii="Open Sans" w:hAnsi="Open Sans" w:cs="Open Sans"/>
                <w:b/>
                <w:bCs/>
                <w:color w:val="000000" w:themeColor="text1"/>
                <w:sz w:val="16"/>
                <w:szCs w:val="16"/>
              </w:rPr>
            </w:pPr>
            <w:r w:rsidRPr="006B41C2">
              <w:rPr>
                <w:rFonts w:ascii="Open Sans" w:hAnsi="Open Sans" w:cs="Open Sans"/>
                <w:b/>
                <w:bCs/>
                <w:color w:val="000000" w:themeColor="text1"/>
                <w:sz w:val="16"/>
                <w:szCs w:val="16"/>
              </w:rPr>
              <w:t>Nazwa wnioskodawcy</w:t>
            </w:r>
            <w:r w:rsidR="00A0369C">
              <w:rPr>
                <w:rFonts w:ascii="Open Sans" w:hAnsi="Open Sans" w:cs="Open Sans"/>
                <w:b/>
                <w:bCs/>
                <w:color w:val="000000" w:themeColor="text1"/>
                <w:sz w:val="16"/>
                <w:szCs w:val="16"/>
              </w:rPr>
              <w:br/>
            </w:r>
            <w:r w:rsidRPr="006B41C2">
              <w:rPr>
                <w:rFonts w:ascii="Open Sans" w:hAnsi="Open Sans" w:cs="Open Sans"/>
                <w:b/>
                <w:bCs/>
                <w:color w:val="000000" w:themeColor="text1"/>
                <w:sz w:val="16"/>
                <w:szCs w:val="16"/>
              </w:rPr>
              <w:t xml:space="preserve">i realizatorów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3FD1FD2C" w14:textId="77777777" w:rsidR="00C3272B" w:rsidRPr="006B41C2" w:rsidRDefault="00C3272B" w:rsidP="006B41C2">
            <w:pPr>
              <w:spacing w:line="288" w:lineRule="auto"/>
              <w:jc w:val="center"/>
              <w:rPr>
                <w:rFonts w:ascii="Open Sans" w:hAnsi="Open Sans" w:cs="Open Sans"/>
                <w:b/>
                <w:bCs/>
                <w:color w:val="000000" w:themeColor="text1"/>
                <w:sz w:val="16"/>
                <w:szCs w:val="16"/>
              </w:rPr>
            </w:pPr>
            <w:r w:rsidRPr="006B41C2">
              <w:rPr>
                <w:rFonts w:ascii="Open Sans" w:hAnsi="Open Sans" w:cs="Open Sans"/>
                <w:b/>
                <w:bCs/>
                <w:color w:val="000000" w:themeColor="text1"/>
                <w:sz w:val="16"/>
                <w:szCs w:val="16"/>
              </w:rPr>
              <w:t>Tytuł projektu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75EA4A7C" w14:textId="31143EEC" w:rsidR="00C3272B" w:rsidRPr="006B41C2" w:rsidRDefault="00C3272B" w:rsidP="006B41C2">
            <w:pPr>
              <w:spacing w:line="288" w:lineRule="auto"/>
              <w:jc w:val="center"/>
              <w:rPr>
                <w:rFonts w:ascii="Open Sans" w:hAnsi="Open Sans" w:cs="Open Sans"/>
                <w:b/>
                <w:bCs/>
                <w:color w:val="000000" w:themeColor="text1"/>
                <w:sz w:val="16"/>
                <w:szCs w:val="16"/>
              </w:rPr>
            </w:pPr>
            <w:r w:rsidRPr="006B41C2">
              <w:rPr>
                <w:rFonts w:ascii="Open Sans" w:hAnsi="Open Sans" w:cs="Open Sans"/>
                <w:b/>
                <w:bCs/>
                <w:color w:val="000000" w:themeColor="text1"/>
                <w:sz w:val="16"/>
                <w:szCs w:val="16"/>
              </w:rPr>
              <w:t>Województwo</w:t>
            </w:r>
            <w:r w:rsidR="00A0369C">
              <w:rPr>
                <w:rFonts w:ascii="Open Sans" w:hAnsi="Open Sans" w:cs="Open Sans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r w:rsidRPr="006B41C2">
              <w:rPr>
                <w:rFonts w:ascii="Open Sans" w:hAnsi="Open Sans" w:cs="Open Sans"/>
                <w:b/>
                <w:bCs/>
                <w:color w:val="000000" w:themeColor="text1"/>
                <w:sz w:val="16"/>
                <w:szCs w:val="16"/>
              </w:rPr>
              <w:t>(obszar realizacji)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38387E85" w14:textId="77777777" w:rsidR="00C3272B" w:rsidRPr="006B41C2" w:rsidRDefault="00C3272B" w:rsidP="006B41C2">
            <w:pPr>
              <w:spacing w:line="288" w:lineRule="auto"/>
              <w:jc w:val="center"/>
              <w:rPr>
                <w:rFonts w:ascii="Open Sans" w:hAnsi="Open Sans" w:cs="Open Sans"/>
                <w:b/>
                <w:bCs/>
                <w:color w:val="000000" w:themeColor="text1"/>
                <w:sz w:val="16"/>
                <w:szCs w:val="16"/>
              </w:rPr>
            </w:pPr>
            <w:r w:rsidRPr="006B41C2">
              <w:rPr>
                <w:rFonts w:ascii="Open Sans" w:hAnsi="Open Sans" w:cs="Open Sans"/>
                <w:b/>
                <w:bCs/>
                <w:color w:val="000000" w:themeColor="text1"/>
                <w:sz w:val="16"/>
                <w:szCs w:val="16"/>
              </w:rPr>
              <w:t>Wydatki ogółem (zł)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6A5A7760" w14:textId="77777777" w:rsidR="00C3272B" w:rsidRPr="006B41C2" w:rsidRDefault="00C3272B" w:rsidP="006B41C2">
            <w:pPr>
              <w:spacing w:line="288" w:lineRule="auto"/>
              <w:jc w:val="center"/>
              <w:rPr>
                <w:rFonts w:ascii="Open Sans" w:hAnsi="Open Sans" w:cs="Open Sans"/>
                <w:b/>
                <w:bCs/>
                <w:color w:val="000000" w:themeColor="text1"/>
                <w:sz w:val="16"/>
                <w:szCs w:val="16"/>
              </w:rPr>
            </w:pPr>
            <w:r w:rsidRPr="006B41C2">
              <w:rPr>
                <w:rFonts w:ascii="Open Sans" w:hAnsi="Open Sans" w:cs="Open Sans"/>
                <w:b/>
                <w:bCs/>
                <w:color w:val="000000" w:themeColor="text1"/>
                <w:sz w:val="16"/>
                <w:szCs w:val="16"/>
              </w:rPr>
              <w:t>Wnioskowane dofinansowanie UE (zł)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</w:tcPr>
          <w:p w14:paraId="2BA28D85" w14:textId="77777777" w:rsidR="00C3272B" w:rsidRPr="006B41C2" w:rsidRDefault="00C3272B" w:rsidP="006B41C2">
            <w:pPr>
              <w:spacing w:line="288" w:lineRule="auto"/>
              <w:jc w:val="center"/>
              <w:rPr>
                <w:rFonts w:ascii="Open Sans" w:hAnsi="Open Sans" w:cs="Open Sans"/>
                <w:b/>
                <w:bCs/>
                <w:color w:val="000000" w:themeColor="text1"/>
                <w:sz w:val="16"/>
                <w:szCs w:val="16"/>
              </w:rPr>
            </w:pPr>
            <w:r w:rsidRPr="006B41C2">
              <w:rPr>
                <w:rFonts w:ascii="Open Sans" w:hAnsi="Open Sans" w:cs="Open Sans"/>
                <w:b/>
                <w:bCs/>
                <w:color w:val="000000" w:themeColor="text1"/>
                <w:sz w:val="16"/>
                <w:szCs w:val="16"/>
              </w:rPr>
              <w:t>Czy wniosek spełnia kryteria horyzontalne obligatoryjne?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</w:tcPr>
          <w:p w14:paraId="161BF385" w14:textId="72DC6FDC" w:rsidR="00C3272B" w:rsidRPr="006B41C2" w:rsidRDefault="00C3272B" w:rsidP="006B41C2">
            <w:pPr>
              <w:spacing w:line="288" w:lineRule="auto"/>
              <w:jc w:val="center"/>
              <w:rPr>
                <w:rFonts w:ascii="Open Sans" w:hAnsi="Open Sans" w:cs="Open Sans"/>
                <w:b/>
                <w:bCs/>
                <w:color w:val="000000" w:themeColor="text1"/>
                <w:sz w:val="16"/>
                <w:szCs w:val="16"/>
              </w:rPr>
            </w:pPr>
            <w:r w:rsidRPr="006B41C2">
              <w:rPr>
                <w:rFonts w:ascii="Open Sans" w:hAnsi="Open Sans" w:cs="Open Sans"/>
                <w:b/>
                <w:bCs/>
                <w:color w:val="000000" w:themeColor="text1"/>
                <w:sz w:val="16"/>
                <w:szCs w:val="16"/>
              </w:rPr>
              <w:t>Wynik II etapu oceny Liczba punktów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495A04BD" w14:textId="77777777" w:rsidR="00C3272B" w:rsidRPr="006B41C2" w:rsidRDefault="00C3272B" w:rsidP="006B41C2">
            <w:pPr>
              <w:spacing w:line="288" w:lineRule="auto"/>
              <w:jc w:val="center"/>
              <w:rPr>
                <w:rFonts w:ascii="Open Sans" w:hAnsi="Open Sans" w:cs="Open Sans"/>
                <w:b/>
                <w:bCs/>
                <w:color w:val="000000" w:themeColor="text1"/>
                <w:sz w:val="16"/>
                <w:szCs w:val="16"/>
              </w:rPr>
            </w:pPr>
            <w:r w:rsidRPr="006B41C2">
              <w:rPr>
                <w:rFonts w:ascii="Open Sans" w:hAnsi="Open Sans" w:cs="Open Sans"/>
                <w:b/>
                <w:bCs/>
                <w:color w:val="000000" w:themeColor="text1"/>
                <w:sz w:val="16"/>
                <w:szCs w:val="16"/>
              </w:rPr>
              <w:t>Status projektu</w:t>
            </w:r>
          </w:p>
        </w:tc>
      </w:tr>
      <w:tr w:rsidR="00C3272B" w:rsidRPr="006B41C2" w14:paraId="5DBBE8A8" w14:textId="77777777" w:rsidTr="00C60FB0">
        <w:trPr>
          <w:trHeight w:val="104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577C7B" w14:textId="77777777" w:rsidR="00C3272B" w:rsidRPr="006B41C2" w:rsidRDefault="00C3272B" w:rsidP="006B41C2">
            <w:pPr>
              <w:spacing w:line="288" w:lineRule="auto"/>
              <w:jc w:val="center"/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41C2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4F3B33" w14:textId="77777777" w:rsidR="00C3272B" w:rsidRPr="006B41C2" w:rsidRDefault="00C3272B" w:rsidP="006B41C2">
            <w:pPr>
              <w:spacing w:line="288" w:lineRule="auto"/>
              <w:jc w:val="center"/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41C2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FENX.02.04-IW.01-0067/24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9ED610" w14:textId="77777777" w:rsidR="00C3272B" w:rsidRPr="006B41C2" w:rsidRDefault="00C3272B" w:rsidP="006B41C2">
            <w:pPr>
              <w:spacing w:line="288" w:lineRule="auto"/>
              <w:jc w:val="center"/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41C2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Miasto Słupsk | Zarząd Infrastruktury Miejskiej w Słupsku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87090B" w14:textId="77777777" w:rsidR="00C3272B" w:rsidRPr="006B41C2" w:rsidRDefault="00C3272B" w:rsidP="006B41C2">
            <w:pPr>
              <w:spacing w:line="288" w:lineRule="auto"/>
              <w:jc w:val="center"/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41C2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EKO uczeń = EKO obywatel - zielono - niebieska infrastruktura i edukacja ekologiczna w słupskich szkołach.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72ADAE" w14:textId="77777777" w:rsidR="00C3272B" w:rsidRPr="006B41C2" w:rsidRDefault="00C3272B" w:rsidP="006B41C2">
            <w:pPr>
              <w:spacing w:line="288" w:lineRule="auto"/>
              <w:jc w:val="center"/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41C2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POMORSKIE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7DDF60" w14:textId="77777777" w:rsidR="00C3272B" w:rsidRPr="006B41C2" w:rsidRDefault="00C3272B" w:rsidP="006B41C2">
            <w:pPr>
              <w:spacing w:line="288" w:lineRule="auto"/>
              <w:jc w:val="center"/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41C2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4 021 752,98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EF46C1" w14:textId="77777777" w:rsidR="00C3272B" w:rsidRPr="006B41C2" w:rsidRDefault="00C3272B" w:rsidP="006B41C2">
            <w:pPr>
              <w:spacing w:line="288" w:lineRule="auto"/>
              <w:jc w:val="center"/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41C2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3 161 500,02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A54FE" w14:textId="77777777" w:rsidR="00C3272B" w:rsidRPr="006B41C2" w:rsidRDefault="00C3272B" w:rsidP="006B41C2">
            <w:pPr>
              <w:spacing w:after="840" w:line="288" w:lineRule="auto"/>
              <w:jc w:val="center"/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41C2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TAK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B9048" w14:textId="77777777" w:rsidR="00C3272B" w:rsidRPr="006B41C2" w:rsidRDefault="00C3272B" w:rsidP="006B41C2">
            <w:pPr>
              <w:spacing w:after="840" w:line="288" w:lineRule="auto"/>
              <w:jc w:val="center"/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41C2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107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7AE54F" w14:textId="77777777" w:rsidR="00C3272B" w:rsidRPr="006B41C2" w:rsidRDefault="00C3272B" w:rsidP="006B41C2">
            <w:pPr>
              <w:spacing w:after="840" w:line="288" w:lineRule="auto"/>
              <w:jc w:val="center"/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41C2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 xml:space="preserve"> ocena pozytywna, wybrany do dofinansowania</w:t>
            </w:r>
          </w:p>
        </w:tc>
      </w:tr>
      <w:tr w:rsidR="00C3272B" w:rsidRPr="006B41C2" w14:paraId="0373F771" w14:textId="77777777" w:rsidTr="00C60FB0">
        <w:trPr>
          <w:trHeight w:val="7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95086" w14:textId="77777777" w:rsidR="00C3272B" w:rsidRPr="006B41C2" w:rsidRDefault="00C3272B" w:rsidP="006B41C2">
            <w:pPr>
              <w:spacing w:line="288" w:lineRule="auto"/>
              <w:jc w:val="center"/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41C2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7F2CFD8" w14:textId="77777777" w:rsidR="00C3272B" w:rsidRPr="006B41C2" w:rsidRDefault="00C3272B" w:rsidP="006B41C2">
            <w:pPr>
              <w:spacing w:line="288" w:lineRule="auto"/>
              <w:jc w:val="center"/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41C2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FENX.02.04-IW.01-0084/24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91C3690" w14:textId="77777777" w:rsidR="00C3272B" w:rsidRPr="006B41C2" w:rsidRDefault="00C3272B" w:rsidP="006B41C2">
            <w:pPr>
              <w:spacing w:line="288" w:lineRule="auto"/>
              <w:jc w:val="center"/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41C2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Gmina Miejska Kowary | Gmina Miejska Piechowice | Miasto Szklarska Poręba | Szkoła Podstawowa nr 1 im. T. Kościuszki w Szklarskiej Porębie | Szkoła Podstawowa nr 1 w Kowarach | Szkoła Podstawowa nr 1 w Piechowicach | Szkoła Podstawowa nr 2 im. Jana Pawła II w Piechowicach | Szkoła Podstawowa nr 3 im. Józefa Gielniaka w Kowarach | Zespół Szkół Ogólnokształcących w Kowarach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A65E26B" w14:textId="77777777" w:rsidR="00C3272B" w:rsidRPr="006B41C2" w:rsidRDefault="00C3272B" w:rsidP="006B41C2">
            <w:pPr>
              <w:spacing w:line="288" w:lineRule="auto"/>
              <w:jc w:val="center"/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41C2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Zielono-niebieski karkonoski – adaptacja do zmian klimatu poprzez ochronę zasobów wodnych i edukację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ABEDE0" w14:textId="77777777" w:rsidR="00C3272B" w:rsidRPr="006B41C2" w:rsidRDefault="00C3272B" w:rsidP="006B41C2">
            <w:pPr>
              <w:spacing w:line="288" w:lineRule="auto"/>
              <w:jc w:val="center"/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41C2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DOLNOŚLĄSKIE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BD17D65" w14:textId="77777777" w:rsidR="00C3272B" w:rsidRPr="006B41C2" w:rsidRDefault="00C3272B" w:rsidP="006B41C2">
            <w:pPr>
              <w:spacing w:line="288" w:lineRule="auto"/>
              <w:jc w:val="center"/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41C2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7 193 476,86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EC46F6C" w14:textId="77777777" w:rsidR="00C3272B" w:rsidRPr="006B41C2" w:rsidRDefault="00C3272B" w:rsidP="006B41C2">
            <w:pPr>
              <w:spacing w:line="288" w:lineRule="auto"/>
              <w:jc w:val="center"/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41C2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5 699 391,72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F35303" w14:textId="77777777" w:rsidR="00C3272B" w:rsidRPr="006B41C2" w:rsidRDefault="00C3272B" w:rsidP="006B41C2">
            <w:pPr>
              <w:spacing w:after="840" w:line="288" w:lineRule="auto"/>
              <w:jc w:val="center"/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41C2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TAK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44639" w14:textId="77777777" w:rsidR="00C3272B" w:rsidRPr="006B41C2" w:rsidRDefault="00C3272B" w:rsidP="006B41C2">
            <w:pPr>
              <w:spacing w:after="840" w:line="288" w:lineRule="auto"/>
              <w:jc w:val="center"/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41C2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105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6D206" w14:textId="77777777" w:rsidR="00C3272B" w:rsidRPr="006B41C2" w:rsidRDefault="00C3272B" w:rsidP="006B41C2">
            <w:pPr>
              <w:spacing w:after="840" w:line="288" w:lineRule="auto"/>
              <w:jc w:val="center"/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41C2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ocena pozytywna,</w:t>
            </w:r>
            <w:r w:rsidRPr="006B41C2">
              <w:rPr>
                <w:rFonts w:ascii="Open Sans" w:hAnsi="Open Sans" w:cs="Open Sans"/>
              </w:rPr>
              <w:t xml:space="preserve"> </w:t>
            </w:r>
            <w:r w:rsidRPr="006B41C2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wybrany do dofinansowania</w:t>
            </w:r>
          </w:p>
        </w:tc>
      </w:tr>
      <w:tr w:rsidR="00C3272B" w:rsidRPr="006B41C2" w14:paraId="6B001434" w14:textId="77777777" w:rsidTr="00C60FB0">
        <w:trPr>
          <w:trHeight w:val="7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E85390" w14:textId="77777777" w:rsidR="00C3272B" w:rsidRPr="006B41C2" w:rsidRDefault="00C3272B" w:rsidP="006B41C2">
            <w:pPr>
              <w:spacing w:line="288" w:lineRule="auto"/>
              <w:jc w:val="center"/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41C2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lastRenderedPageBreak/>
              <w:t>3.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5DA86EA" w14:textId="77777777" w:rsidR="00C3272B" w:rsidRPr="006B41C2" w:rsidRDefault="00C3272B" w:rsidP="006B41C2">
            <w:pPr>
              <w:spacing w:line="288" w:lineRule="auto"/>
              <w:jc w:val="center"/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41C2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FENX.02.04-IW.01-0088/24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76A369" w14:textId="77777777" w:rsidR="00C3272B" w:rsidRPr="006B41C2" w:rsidRDefault="00C3272B" w:rsidP="006B41C2">
            <w:pPr>
              <w:spacing w:line="288" w:lineRule="auto"/>
              <w:jc w:val="center"/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41C2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Zespół Szkół Centrum Kształcenia Rolniczego im. Jadwigi Dziubińskiej w Zduńskiej Dąbrowie | Fundacja Na Rzecz Rozwoju Polskiego Rolnictwa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167DC44" w14:textId="77777777" w:rsidR="00C3272B" w:rsidRPr="006B41C2" w:rsidRDefault="00C3272B" w:rsidP="006B41C2">
            <w:pPr>
              <w:spacing w:line="288" w:lineRule="auto"/>
              <w:jc w:val="center"/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41C2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Adaptacja terenu edukacyjnego Ogólnopolskiego Centrum Adaptacji Rolnictwa (OCEAR) do zmiany klimatu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87A16D6" w14:textId="77777777" w:rsidR="00C3272B" w:rsidRPr="006B41C2" w:rsidRDefault="00C3272B" w:rsidP="006B41C2">
            <w:pPr>
              <w:spacing w:line="288" w:lineRule="auto"/>
              <w:jc w:val="center"/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41C2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ŁÓDZKIE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ECAEC94" w14:textId="77777777" w:rsidR="00C3272B" w:rsidRPr="006B41C2" w:rsidRDefault="00C3272B" w:rsidP="006B41C2">
            <w:pPr>
              <w:spacing w:line="288" w:lineRule="auto"/>
              <w:jc w:val="center"/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41C2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6 713 777,57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9E2C5A2" w14:textId="77777777" w:rsidR="00C3272B" w:rsidRPr="006B41C2" w:rsidRDefault="00C3272B" w:rsidP="006B41C2">
            <w:pPr>
              <w:spacing w:line="288" w:lineRule="auto"/>
              <w:jc w:val="center"/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41C2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5 351 552,10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C47F7D" w14:textId="77777777" w:rsidR="00C3272B" w:rsidRPr="006B41C2" w:rsidRDefault="00C3272B" w:rsidP="006B41C2">
            <w:pPr>
              <w:spacing w:after="840" w:line="288" w:lineRule="auto"/>
              <w:jc w:val="center"/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41C2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TAK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BBBA0" w14:textId="77777777" w:rsidR="00C3272B" w:rsidRPr="006B41C2" w:rsidRDefault="00C3272B" w:rsidP="006B41C2">
            <w:pPr>
              <w:spacing w:after="840" w:line="288" w:lineRule="auto"/>
              <w:jc w:val="center"/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41C2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105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399B1B" w14:textId="77777777" w:rsidR="00C3272B" w:rsidRPr="006B41C2" w:rsidRDefault="00C3272B" w:rsidP="006B41C2">
            <w:pPr>
              <w:spacing w:after="840" w:line="288" w:lineRule="auto"/>
              <w:jc w:val="center"/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41C2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ocena pozytywna, wybrany do dofinansowania</w:t>
            </w:r>
          </w:p>
        </w:tc>
      </w:tr>
      <w:tr w:rsidR="00C3272B" w:rsidRPr="006B41C2" w14:paraId="5E685123" w14:textId="77777777" w:rsidTr="00C60FB0">
        <w:trPr>
          <w:trHeight w:val="87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13EDF9" w14:textId="77777777" w:rsidR="00C3272B" w:rsidRPr="006B41C2" w:rsidRDefault="00C3272B" w:rsidP="006B41C2">
            <w:pPr>
              <w:spacing w:line="288" w:lineRule="auto"/>
              <w:jc w:val="center"/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41C2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4.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9D56A2" w14:textId="77777777" w:rsidR="00C3272B" w:rsidRPr="006B41C2" w:rsidRDefault="00C3272B" w:rsidP="006B41C2">
            <w:pPr>
              <w:spacing w:line="288" w:lineRule="auto"/>
              <w:jc w:val="center"/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41C2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FENX.02.04-IW.01-0044/24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112AFE" w14:textId="77777777" w:rsidR="00C3272B" w:rsidRPr="006B41C2" w:rsidRDefault="00C3272B" w:rsidP="006B41C2">
            <w:pPr>
              <w:spacing w:line="288" w:lineRule="auto"/>
              <w:jc w:val="center"/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41C2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Związek Miast i Gmin Dorzecza Parsęty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AB1735" w14:textId="77777777" w:rsidR="00C3272B" w:rsidRPr="006B41C2" w:rsidRDefault="00C3272B" w:rsidP="006B41C2">
            <w:pPr>
              <w:spacing w:line="288" w:lineRule="auto"/>
              <w:jc w:val="center"/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41C2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Szkoły dla Klimatu - działania na rzecz jego ochrony i adaptacji do zmian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A635C9" w14:textId="77777777" w:rsidR="00C3272B" w:rsidRPr="006B41C2" w:rsidRDefault="00C3272B" w:rsidP="006B41C2">
            <w:pPr>
              <w:spacing w:line="288" w:lineRule="auto"/>
              <w:jc w:val="center"/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41C2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ZACHODNIOPOMORSKIE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6A6D56" w14:textId="77777777" w:rsidR="00C3272B" w:rsidRPr="006B41C2" w:rsidRDefault="00C3272B" w:rsidP="006B41C2">
            <w:pPr>
              <w:spacing w:line="288" w:lineRule="auto"/>
              <w:jc w:val="center"/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41C2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7 490 000,00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F145E6" w14:textId="77777777" w:rsidR="00C3272B" w:rsidRPr="006B41C2" w:rsidRDefault="00C3272B" w:rsidP="006B41C2">
            <w:pPr>
              <w:spacing w:line="288" w:lineRule="auto"/>
              <w:jc w:val="center"/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41C2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5 970 279,00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3513C" w14:textId="77777777" w:rsidR="00C3272B" w:rsidRPr="006B41C2" w:rsidRDefault="00C3272B" w:rsidP="006B41C2">
            <w:pPr>
              <w:spacing w:after="720" w:line="288" w:lineRule="auto"/>
              <w:jc w:val="center"/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41C2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TAK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04BFA" w14:textId="77777777" w:rsidR="00C3272B" w:rsidRPr="006B41C2" w:rsidRDefault="00C3272B" w:rsidP="006B41C2">
            <w:pPr>
              <w:spacing w:after="720" w:line="288" w:lineRule="auto"/>
              <w:jc w:val="center"/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41C2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102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0FA636" w14:textId="77777777" w:rsidR="00C3272B" w:rsidRPr="006B41C2" w:rsidRDefault="00C3272B" w:rsidP="006B41C2">
            <w:pPr>
              <w:spacing w:after="720" w:line="288" w:lineRule="auto"/>
              <w:jc w:val="center"/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41C2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ocena pozytywna,</w:t>
            </w:r>
            <w:r w:rsidRPr="006B41C2">
              <w:rPr>
                <w:rFonts w:ascii="Open Sans" w:hAnsi="Open Sans" w:cs="Open Sans"/>
              </w:rPr>
              <w:t xml:space="preserve"> </w:t>
            </w:r>
            <w:r w:rsidRPr="006B41C2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 xml:space="preserve">wybrany do dofinansowania </w:t>
            </w:r>
          </w:p>
        </w:tc>
      </w:tr>
      <w:tr w:rsidR="00C3272B" w:rsidRPr="006B41C2" w14:paraId="31FDF52A" w14:textId="77777777" w:rsidTr="00C60FB0">
        <w:trPr>
          <w:trHeight w:val="7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FD9EA7" w14:textId="77777777" w:rsidR="00C3272B" w:rsidRPr="006B41C2" w:rsidRDefault="00C3272B" w:rsidP="006B41C2">
            <w:pPr>
              <w:spacing w:line="288" w:lineRule="auto"/>
              <w:jc w:val="center"/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41C2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5.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6BC5EEF" w14:textId="77777777" w:rsidR="00C3272B" w:rsidRPr="006B41C2" w:rsidRDefault="00C3272B" w:rsidP="006B41C2">
            <w:pPr>
              <w:spacing w:line="288" w:lineRule="auto"/>
              <w:jc w:val="center"/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41C2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FENX.02.04-IW.01-0077/24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392D0BC" w14:textId="77777777" w:rsidR="00C3272B" w:rsidRPr="006B41C2" w:rsidRDefault="00C3272B" w:rsidP="006B41C2">
            <w:pPr>
              <w:spacing w:line="288" w:lineRule="auto"/>
              <w:jc w:val="center"/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41C2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Fundacja Sendzimira | Gmina Wołomin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25EBB4C" w14:textId="77777777" w:rsidR="00C3272B" w:rsidRPr="006B41C2" w:rsidRDefault="00C3272B" w:rsidP="006B41C2">
            <w:pPr>
              <w:spacing w:line="288" w:lineRule="auto"/>
              <w:jc w:val="center"/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41C2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Szkoła przyjazna klimatowi 2.0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7444E50" w14:textId="77777777" w:rsidR="00C3272B" w:rsidRPr="006B41C2" w:rsidRDefault="00C3272B" w:rsidP="006B41C2">
            <w:pPr>
              <w:spacing w:line="288" w:lineRule="auto"/>
              <w:jc w:val="center"/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41C2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 xml:space="preserve">MAZOWIECKIE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27D4EFE" w14:textId="77777777" w:rsidR="00C3272B" w:rsidRPr="006B41C2" w:rsidRDefault="00C3272B" w:rsidP="006B41C2">
            <w:pPr>
              <w:spacing w:line="288" w:lineRule="auto"/>
              <w:jc w:val="center"/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41C2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4 305 139,06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C4C50BF" w14:textId="77777777" w:rsidR="00C3272B" w:rsidRPr="006B41C2" w:rsidRDefault="00C3272B" w:rsidP="006B41C2">
            <w:pPr>
              <w:spacing w:line="288" w:lineRule="auto"/>
              <w:jc w:val="center"/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41C2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3 388 574,95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C28D7E" w14:textId="77777777" w:rsidR="00C3272B" w:rsidRPr="006B41C2" w:rsidRDefault="00C3272B" w:rsidP="006B41C2">
            <w:pPr>
              <w:spacing w:after="840" w:line="288" w:lineRule="auto"/>
              <w:jc w:val="center"/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41C2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TAK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B205F" w14:textId="77777777" w:rsidR="00C3272B" w:rsidRPr="006B41C2" w:rsidRDefault="00C3272B" w:rsidP="006B41C2">
            <w:pPr>
              <w:spacing w:after="840" w:line="288" w:lineRule="auto"/>
              <w:jc w:val="center"/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41C2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102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5B141" w14:textId="77777777" w:rsidR="00C3272B" w:rsidRPr="006B41C2" w:rsidRDefault="00C3272B" w:rsidP="006B41C2">
            <w:pPr>
              <w:spacing w:after="840" w:line="288" w:lineRule="auto"/>
              <w:jc w:val="center"/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41C2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ocena pozytywna,</w:t>
            </w:r>
            <w:r w:rsidRPr="006B41C2">
              <w:rPr>
                <w:rFonts w:ascii="Open Sans" w:hAnsi="Open Sans" w:cs="Open Sans"/>
              </w:rPr>
              <w:t xml:space="preserve"> </w:t>
            </w:r>
            <w:r w:rsidRPr="006B41C2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 xml:space="preserve">wybrany do dofinansowania </w:t>
            </w:r>
          </w:p>
        </w:tc>
      </w:tr>
      <w:tr w:rsidR="00C3272B" w:rsidRPr="006B41C2" w14:paraId="05109DA7" w14:textId="77777777" w:rsidTr="00C60FB0">
        <w:trPr>
          <w:trHeight w:val="991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B30AF8" w14:textId="77777777" w:rsidR="00C3272B" w:rsidRPr="006B41C2" w:rsidRDefault="00C3272B" w:rsidP="006B41C2">
            <w:pPr>
              <w:spacing w:line="288" w:lineRule="auto"/>
              <w:jc w:val="center"/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41C2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6.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B8CD92" w14:textId="77777777" w:rsidR="00C3272B" w:rsidRPr="006B41C2" w:rsidRDefault="00C3272B" w:rsidP="006B41C2">
            <w:pPr>
              <w:spacing w:line="288" w:lineRule="auto"/>
              <w:jc w:val="center"/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41C2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FENX.02.04-IW.01-0063/24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B32F15" w14:textId="77777777" w:rsidR="00C3272B" w:rsidRPr="006B41C2" w:rsidRDefault="00C3272B" w:rsidP="006B41C2">
            <w:pPr>
              <w:spacing w:line="288" w:lineRule="auto"/>
              <w:jc w:val="center"/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41C2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 xml:space="preserve">Gmina Wrocław | Elektroniczne Zakłady Naukowe | Liceum Ogólnokształcące nr 1 im. Danuty </w:t>
            </w:r>
            <w:proofErr w:type="spellStart"/>
            <w:r w:rsidRPr="006B41C2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Siedzikówny</w:t>
            </w:r>
            <w:proofErr w:type="spellEnd"/>
            <w:r w:rsidRPr="006B41C2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 xml:space="preserve"> INKI | Szkoła Podstawowa nr 71 im. Zesłańców Sybiru | Zespół Szkolno-Przedszkolny nr 1 | Zespół Szkolno-Przedszkolny nr 18 | Zespół Szkół Teleinformatycznych i Elektronicznych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2218B1" w14:textId="77777777" w:rsidR="00C3272B" w:rsidRPr="006B41C2" w:rsidRDefault="00C3272B" w:rsidP="006B41C2">
            <w:pPr>
              <w:spacing w:line="288" w:lineRule="auto"/>
              <w:jc w:val="center"/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41C2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Budujemy klimat! – infrastruktura i edukacja na rzecz adaptacji klimatycznej wrocławskich szkół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19EC88" w14:textId="77777777" w:rsidR="00C3272B" w:rsidRPr="006B41C2" w:rsidRDefault="00C3272B" w:rsidP="006B41C2">
            <w:pPr>
              <w:spacing w:line="288" w:lineRule="auto"/>
              <w:jc w:val="center"/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41C2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DOLNOŚLĄSKIE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93FA05" w14:textId="77777777" w:rsidR="00C3272B" w:rsidRPr="006B41C2" w:rsidRDefault="00C3272B" w:rsidP="006B41C2">
            <w:pPr>
              <w:spacing w:line="288" w:lineRule="auto"/>
              <w:jc w:val="center"/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41C2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3 160 573,66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EB58C5" w14:textId="77777777" w:rsidR="00C3272B" w:rsidRPr="006B41C2" w:rsidRDefault="00C3272B" w:rsidP="006B41C2">
            <w:pPr>
              <w:spacing w:line="288" w:lineRule="auto"/>
              <w:jc w:val="center"/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41C2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2 519 293,26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B97E4B" w14:textId="77777777" w:rsidR="00C3272B" w:rsidRPr="006B41C2" w:rsidRDefault="00C3272B" w:rsidP="006B41C2">
            <w:pPr>
              <w:spacing w:after="840" w:line="288" w:lineRule="auto"/>
              <w:jc w:val="center"/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41C2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TAK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EDF7C" w14:textId="77777777" w:rsidR="00C3272B" w:rsidRPr="006B41C2" w:rsidRDefault="00C3272B" w:rsidP="006B41C2">
            <w:pPr>
              <w:spacing w:after="840" w:line="288" w:lineRule="auto"/>
              <w:jc w:val="center"/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41C2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98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406287" w14:textId="77777777" w:rsidR="00C3272B" w:rsidRPr="006B41C2" w:rsidRDefault="00C3272B" w:rsidP="006B41C2">
            <w:pPr>
              <w:spacing w:after="840" w:line="288" w:lineRule="auto"/>
              <w:jc w:val="center"/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41C2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 xml:space="preserve">ocena </w:t>
            </w:r>
            <w:proofErr w:type="gramStart"/>
            <w:r w:rsidRPr="006B41C2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pozytywna,  wybrany</w:t>
            </w:r>
            <w:proofErr w:type="gramEnd"/>
            <w:r w:rsidRPr="006B41C2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 xml:space="preserve"> do dofinansowania</w:t>
            </w:r>
          </w:p>
        </w:tc>
      </w:tr>
      <w:tr w:rsidR="00C3272B" w:rsidRPr="006B41C2" w14:paraId="4649C4E0" w14:textId="77777777" w:rsidTr="00C60FB0">
        <w:trPr>
          <w:trHeight w:val="93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7CC384" w14:textId="77777777" w:rsidR="00C3272B" w:rsidRPr="006B41C2" w:rsidRDefault="00C3272B" w:rsidP="006B41C2">
            <w:pPr>
              <w:spacing w:line="288" w:lineRule="auto"/>
              <w:jc w:val="center"/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41C2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7.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659377" w14:textId="77777777" w:rsidR="00C3272B" w:rsidRPr="006B41C2" w:rsidRDefault="00C3272B" w:rsidP="006B41C2">
            <w:pPr>
              <w:spacing w:line="288" w:lineRule="auto"/>
              <w:jc w:val="center"/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41C2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FENX.02.04-IW.01-0068/24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D72761" w14:textId="77777777" w:rsidR="00C3272B" w:rsidRPr="006B41C2" w:rsidRDefault="00C3272B" w:rsidP="006B41C2">
            <w:pPr>
              <w:spacing w:line="288" w:lineRule="auto"/>
              <w:jc w:val="center"/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41C2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Miasto Bydgoszcz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0E847E" w14:textId="77777777" w:rsidR="00C3272B" w:rsidRPr="006B41C2" w:rsidRDefault="00C3272B" w:rsidP="006B41C2">
            <w:pPr>
              <w:spacing w:line="288" w:lineRule="auto"/>
              <w:jc w:val="center"/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41C2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 xml:space="preserve">Temat: KLIMAT - </w:t>
            </w:r>
            <w:proofErr w:type="spellStart"/>
            <w:r w:rsidRPr="006B41C2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ekoedukacja</w:t>
            </w:r>
            <w:proofErr w:type="spellEnd"/>
            <w:r w:rsidRPr="006B41C2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 xml:space="preserve"> w bydgoskich szkołach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FD777F" w14:textId="77777777" w:rsidR="00C3272B" w:rsidRPr="006B41C2" w:rsidRDefault="00C3272B" w:rsidP="006B41C2">
            <w:pPr>
              <w:spacing w:line="288" w:lineRule="auto"/>
              <w:jc w:val="center"/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41C2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KUJAWSKO-POMORSKIE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DDEC92" w14:textId="77777777" w:rsidR="00C3272B" w:rsidRPr="006B41C2" w:rsidRDefault="00C3272B" w:rsidP="006B41C2">
            <w:pPr>
              <w:spacing w:line="288" w:lineRule="auto"/>
              <w:jc w:val="center"/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41C2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2 725 544,22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C99F09" w14:textId="77777777" w:rsidR="00C3272B" w:rsidRPr="006B41C2" w:rsidRDefault="00C3272B" w:rsidP="006B41C2">
            <w:pPr>
              <w:spacing w:line="288" w:lineRule="auto"/>
              <w:jc w:val="center"/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41C2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2 125 624,69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E6F42A" w14:textId="77777777" w:rsidR="00C3272B" w:rsidRPr="006B41C2" w:rsidRDefault="00C3272B" w:rsidP="006B41C2">
            <w:pPr>
              <w:spacing w:after="840" w:line="288" w:lineRule="auto"/>
              <w:jc w:val="center"/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41C2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TAK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1A535" w14:textId="77777777" w:rsidR="00C3272B" w:rsidRPr="006B41C2" w:rsidRDefault="00C3272B" w:rsidP="006B41C2">
            <w:pPr>
              <w:spacing w:after="840" w:line="288" w:lineRule="auto"/>
              <w:jc w:val="center"/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41C2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96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9BB3B3" w14:textId="77777777" w:rsidR="00C3272B" w:rsidRPr="006B41C2" w:rsidRDefault="00C3272B" w:rsidP="006B41C2">
            <w:pPr>
              <w:spacing w:after="840" w:line="288" w:lineRule="auto"/>
              <w:jc w:val="center"/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41C2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ocena pozytywna, wybrany do dofinansowania</w:t>
            </w:r>
          </w:p>
        </w:tc>
      </w:tr>
      <w:tr w:rsidR="00C3272B" w:rsidRPr="006B41C2" w14:paraId="62114774" w14:textId="77777777" w:rsidTr="00C60FB0">
        <w:trPr>
          <w:trHeight w:val="67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129FF7" w14:textId="77777777" w:rsidR="00C3272B" w:rsidRPr="006B41C2" w:rsidRDefault="00C3272B" w:rsidP="006B41C2">
            <w:pPr>
              <w:spacing w:line="288" w:lineRule="auto"/>
              <w:jc w:val="center"/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41C2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8.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8F915C" w14:textId="77777777" w:rsidR="00C3272B" w:rsidRPr="006B41C2" w:rsidRDefault="00C3272B" w:rsidP="006B41C2">
            <w:pPr>
              <w:spacing w:line="288" w:lineRule="auto"/>
              <w:jc w:val="center"/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41C2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FENX.02.04-IW.01-0059/24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C84CF6" w14:textId="77777777" w:rsidR="00C3272B" w:rsidRPr="006B41C2" w:rsidRDefault="00C3272B" w:rsidP="006B41C2">
            <w:pPr>
              <w:spacing w:line="288" w:lineRule="auto"/>
              <w:jc w:val="center"/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41C2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Miasto Siemianowice Śląskie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3D71B4" w14:textId="77777777" w:rsidR="00C3272B" w:rsidRPr="006B41C2" w:rsidRDefault="00C3272B" w:rsidP="006B41C2">
            <w:pPr>
              <w:spacing w:line="288" w:lineRule="auto"/>
              <w:jc w:val="center"/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41C2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Śląski Klimat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3FD54A" w14:textId="77777777" w:rsidR="00C3272B" w:rsidRPr="006B41C2" w:rsidRDefault="00C3272B" w:rsidP="006B41C2">
            <w:pPr>
              <w:spacing w:line="288" w:lineRule="auto"/>
              <w:jc w:val="center"/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41C2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ŚLĄSKIE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E65BFC" w14:textId="77777777" w:rsidR="00C3272B" w:rsidRPr="006B41C2" w:rsidRDefault="00C3272B" w:rsidP="006B41C2">
            <w:pPr>
              <w:spacing w:line="288" w:lineRule="auto"/>
              <w:jc w:val="center"/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41C2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2 882 580,00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63C629" w14:textId="77777777" w:rsidR="00C3272B" w:rsidRPr="006B41C2" w:rsidRDefault="00C3272B" w:rsidP="006B41C2">
            <w:pPr>
              <w:spacing w:line="288" w:lineRule="auto"/>
              <w:jc w:val="center"/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41C2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2 297 704,51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5F726" w14:textId="77777777" w:rsidR="00C3272B" w:rsidRPr="006B41C2" w:rsidRDefault="00C3272B" w:rsidP="006B41C2">
            <w:pPr>
              <w:spacing w:after="720" w:line="288" w:lineRule="auto"/>
              <w:jc w:val="center"/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41C2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TAK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747FF" w14:textId="77777777" w:rsidR="00C3272B" w:rsidRPr="006B41C2" w:rsidRDefault="00C3272B" w:rsidP="006B41C2">
            <w:pPr>
              <w:spacing w:after="720" w:line="288" w:lineRule="auto"/>
              <w:jc w:val="center"/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41C2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94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F1B749" w14:textId="77777777" w:rsidR="00C3272B" w:rsidRPr="006B41C2" w:rsidRDefault="00C3272B" w:rsidP="006B41C2">
            <w:pPr>
              <w:spacing w:after="720" w:line="288" w:lineRule="auto"/>
              <w:jc w:val="center"/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41C2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ocena pozytywna,</w:t>
            </w:r>
            <w:r w:rsidRPr="006B41C2">
              <w:rPr>
                <w:rFonts w:ascii="Open Sans" w:hAnsi="Open Sans" w:cs="Open Sans"/>
              </w:rPr>
              <w:t xml:space="preserve"> </w:t>
            </w:r>
            <w:r w:rsidRPr="006B41C2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 xml:space="preserve">wybrany do dofinansowania </w:t>
            </w:r>
          </w:p>
        </w:tc>
      </w:tr>
      <w:tr w:rsidR="00C3272B" w:rsidRPr="006B41C2" w14:paraId="69FDD287" w14:textId="77777777" w:rsidTr="00C60FB0">
        <w:trPr>
          <w:trHeight w:val="7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EF2879" w14:textId="77777777" w:rsidR="00C3272B" w:rsidRPr="006B41C2" w:rsidRDefault="00C3272B" w:rsidP="006B41C2">
            <w:pPr>
              <w:spacing w:line="288" w:lineRule="auto"/>
              <w:jc w:val="center"/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41C2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9.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0F0830C" w14:textId="77777777" w:rsidR="00C3272B" w:rsidRPr="006B41C2" w:rsidRDefault="00C3272B" w:rsidP="006B41C2">
            <w:pPr>
              <w:spacing w:line="288" w:lineRule="auto"/>
              <w:jc w:val="center"/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41C2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FENX.02.04-IW.01-0072/24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5E03C14" w14:textId="77777777" w:rsidR="00C3272B" w:rsidRPr="006B41C2" w:rsidRDefault="00C3272B" w:rsidP="006B41C2">
            <w:pPr>
              <w:spacing w:line="288" w:lineRule="auto"/>
              <w:jc w:val="center"/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41C2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 xml:space="preserve">Gmina Starachowice | Fundacja </w:t>
            </w:r>
            <w:proofErr w:type="spellStart"/>
            <w:r w:rsidRPr="006B41C2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Miesz</w:t>
            </w:r>
            <w:proofErr w:type="spellEnd"/>
            <w:r w:rsidRPr="006B41C2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(k)aj Lokalnie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66D8123" w14:textId="77777777" w:rsidR="00C3272B" w:rsidRPr="006B41C2" w:rsidRDefault="00C3272B" w:rsidP="006B41C2">
            <w:pPr>
              <w:spacing w:line="288" w:lineRule="auto"/>
              <w:jc w:val="center"/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41C2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"Szkolne ogrody – zielone pracownie” -edukacja ekologiczna w Gminie Starachowice z wykorzystaniem zielonej i niebieskiej infrastruktury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2000C8F" w14:textId="77777777" w:rsidR="00C3272B" w:rsidRPr="006B41C2" w:rsidRDefault="00C3272B" w:rsidP="006B41C2">
            <w:pPr>
              <w:spacing w:line="288" w:lineRule="auto"/>
              <w:jc w:val="center"/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41C2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ŚWIĘTOKRZYSKIE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6EE928F" w14:textId="77777777" w:rsidR="00C3272B" w:rsidRPr="006B41C2" w:rsidRDefault="00C3272B" w:rsidP="006B41C2">
            <w:pPr>
              <w:spacing w:line="288" w:lineRule="auto"/>
              <w:jc w:val="center"/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41C2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2 887 924,98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9792BCC" w14:textId="77777777" w:rsidR="00C3272B" w:rsidRPr="006B41C2" w:rsidRDefault="00C3272B" w:rsidP="006B41C2">
            <w:pPr>
              <w:spacing w:line="288" w:lineRule="auto"/>
              <w:jc w:val="center"/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41C2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2 255 294,42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9225A0" w14:textId="77777777" w:rsidR="00C3272B" w:rsidRPr="006B41C2" w:rsidRDefault="00C3272B" w:rsidP="006B41C2">
            <w:pPr>
              <w:spacing w:after="840" w:line="288" w:lineRule="auto"/>
              <w:jc w:val="center"/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41C2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TAK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A2FE9" w14:textId="77777777" w:rsidR="00C3272B" w:rsidRPr="006B41C2" w:rsidRDefault="00C3272B" w:rsidP="006B41C2">
            <w:pPr>
              <w:spacing w:after="840" w:line="288" w:lineRule="auto"/>
              <w:jc w:val="center"/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41C2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93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CCCDBE" w14:textId="77777777" w:rsidR="00C3272B" w:rsidRPr="006B41C2" w:rsidRDefault="00C3272B" w:rsidP="006B41C2">
            <w:pPr>
              <w:spacing w:after="840" w:line="288" w:lineRule="auto"/>
              <w:jc w:val="center"/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41C2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ocena pozytywna, wybrany do dofinansowania</w:t>
            </w:r>
          </w:p>
        </w:tc>
      </w:tr>
      <w:tr w:rsidR="00C3272B" w:rsidRPr="006B41C2" w14:paraId="613E66AD" w14:textId="77777777" w:rsidTr="00C60FB0">
        <w:trPr>
          <w:trHeight w:val="9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828372" w14:textId="77777777" w:rsidR="00C3272B" w:rsidRPr="006B41C2" w:rsidRDefault="00C3272B" w:rsidP="006B41C2">
            <w:pPr>
              <w:spacing w:line="288" w:lineRule="auto"/>
              <w:jc w:val="center"/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41C2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10.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F996AA" w14:textId="77777777" w:rsidR="00C3272B" w:rsidRPr="006B41C2" w:rsidRDefault="00C3272B" w:rsidP="006B41C2">
            <w:pPr>
              <w:spacing w:line="288" w:lineRule="auto"/>
              <w:jc w:val="center"/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41C2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FENX.02.04-IW.01-0062/24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15C0F7" w14:textId="77777777" w:rsidR="00C3272B" w:rsidRPr="006B41C2" w:rsidRDefault="00C3272B" w:rsidP="006B41C2">
            <w:pPr>
              <w:spacing w:line="288" w:lineRule="auto"/>
              <w:jc w:val="center"/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41C2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Gmina Miejska Kraków | Zarząd Zieleni Miejskiej w Krakowie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9888F7" w14:textId="77777777" w:rsidR="00C3272B" w:rsidRPr="006B41C2" w:rsidRDefault="00C3272B" w:rsidP="006B41C2">
            <w:pPr>
              <w:spacing w:line="288" w:lineRule="auto"/>
              <w:jc w:val="center"/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41C2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Szkoła w dobrym klimacie - modelowe rozwiązanie adaptacyjne do zmian klimatu na przykładzie ogrodów przyszkolnych w Krakowie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CB3F47" w14:textId="77777777" w:rsidR="00C3272B" w:rsidRPr="006B41C2" w:rsidRDefault="00C3272B" w:rsidP="006B41C2">
            <w:pPr>
              <w:spacing w:line="288" w:lineRule="auto"/>
              <w:jc w:val="center"/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41C2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MAŁOPOLSKIE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474E94" w14:textId="77777777" w:rsidR="00C3272B" w:rsidRPr="006B41C2" w:rsidRDefault="00C3272B" w:rsidP="006B41C2">
            <w:pPr>
              <w:spacing w:line="288" w:lineRule="auto"/>
              <w:jc w:val="center"/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41C2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2 672 004,00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9E37B1" w14:textId="77777777" w:rsidR="00C3272B" w:rsidRPr="006B41C2" w:rsidRDefault="00C3272B" w:rsidP="006B41C2">
            <w:pPr>
              <w:spacing w:line="288" w:lineRule="auto"/>
              <w:jc w:val="center"/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41C2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2 129 854,37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B566B" w14:textId="77777777" w:rsidR="00C3272B" w:rsidRPr="006B41C2" w:rsidRDefault="00C3272B" w:rsidP="006B41C2">
            <w:pPr>
              <w:spacing w:after="720" w:line="288" w:lineRule="auto"/>
              <w:jc w:val="center"/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41C2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TAK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F2DE5" w14:textId="77777777" w:rsidR="00C3272B" w:rsidRPr="006B41C2" w:rsidRDefault="00C3272B" w:rsidP="006B41C2">
            <w:pPr>
              <w:spacing w:after="720" w:line="288" w:lineRule="auto"/>
              <w:jc w:val="center"/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41C2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79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50A107" w14:textId="77777777" w:rsidR="00C3272B" w:rsidRPr="006B41C2" w:rsidRDefault="00C3272B" w:rsidP="006B41C2">
            <w:pPr>
              <w:spacing w:after="720" w:line="288" w:lineRule="auto"/>
              <w:jc w:val="center"/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41C2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ocena pozytywna, wybrany do dofinansowania</w:t>
            </w:r>
          </w:p>
        </w:tc>
      </w:tr>
      <w:tr w:rsidR="00C3272B" w:rsidRPr="006B41C2" w14:paraId="64E2508C" w14:textId="77777777" w:rsidTr="00C60FB0">
        <w:trPr>
          <w:trHeight w:val="7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F5F296" w14:textId="77777777" w:rsidR="00C3272B" w:rsidRPr="006B41C2" w:rsidRDefault="00C3272B" w:rsidP="006B41C2">
            <w:pPr>
              <w:spacing w:line="288" w:lineRule="auto"/>
              <w:jc w:val="center"/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41C2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11.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682202" w14:textId="77777777" w:rsidR="00C3272B" w:rsidRPr="006B41C2" w:rsidRDefault="00C3272B" w:rsidP="006B41C2">
            <w:pPr>
              <w:spacing w:line="288" w:lineRule="auto"/>
              <w:jc w:val="center"/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41C2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FENX.02.04-IW.01-0083/24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ED8570" w14:textId="77777777" w:rsidR="00C3272B" w:rsidRPr="006B41C2" w:rsidRDefault="00C3272B" w:rsidP="006B41C2">
            <w:pPr>
              <w:spacing w:line="288" w:lineRule="auto"/>
              <w:jc w:val="center"/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41C2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Gmina Zielonki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F24E3F2" w14:textId="77777777" w:rsidR="00C3272B" w:rsidRPr="006B41C2" w:rsidRDefault="00C3272B" w:rsidP="006B41C2">
            <w:pPr>
              <w:spacing w:line="288" w:lineRule="auto"/>
              <w:jc w:val="center"/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41C2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Zielononiebieska infrastruktura i edukacja klimatyczna w szkołach w Bibicach i Zielonkach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5496E9E" w14:textId="77777777" w:rsidR="00C3272B" w:rsidRPr="006B41C2" w:rsidRDefault="00C3272B" w:rsidP="006B41C2">
            <w:pPr>
              <w:spacing w:line="288" w:lineRule="auto"/>
              <w:jc w:val="center"/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41C2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MAŁOPOLSKIE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25639D" w14:textId="77777777" w:rsidR="00C3272B" w:rsidRPr="006B41C2" w:rsidRDefault="00C3272B" w:rsidP="006B41C2">
            <w:pPr>
              <w:spacing w:line="288" w:lineRule="auto"/>
              <w:jc w:val="center"/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41C2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5 709 970,60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E6B4B0F" w14:textId="77777777" w:rsidR="00C3272B" w:rsidRPr="006B41C2" w:rsidRDefault="00C3272B" w:rsidP="006B41C2">
            <w:pPr>
              <w:spacing w:line="288" w:lineRule="auto"/>
              <w:jc w:val="center"/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41C2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4 551 417,56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2B7429" w14:textId="77777777" w:rsidR="00C3272B" w:rsidRPr="006B41C2" w:rsidRDefault="00C3272B" w:rsidP="006B41C2">
            <w:pPr>
              <w:spacing w:after="840" w:line="288" w:lineRule="auto"/>
              <w:jc w:val="center"/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41C2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TAK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43071" w14:textId="77777777" w:rsidR="00C3272B" w:rsidRPr="006B41C2" w:rsidRDefault="00C3272B" w:rsidP="006B41C2">
            <w:pPr>
              <w:spacing w:after="840" w:line="288" w:lineRule="auto"/>
              <w:jc w:val="center"/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41C2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79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3604D" w14:textId="77777777" w:rsidR="00C3272B" w:rsidRPr="006B41C2" w:rsidRDefault="00C3272B" w:rsidP="006B41C2">
            <w:pPr>
              <w:spacing w:after="840" w:line="288" w:lineRule="auto"/>
              <w:jc w:val="center"/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41C2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ocena pozytywna, wybrany do dofinansowania</w:t>
            </w:r>
          </w:p>
        </w:tc>
      </w:tr>
      <w:tr w:rsidR="00C3272B" w:rsidRPr="006B41C2" w14:paraId="02DBEA33" w14:textId="77777777" w:rsidTr="00C60FB0">
        <w:trPr>
          <w:trHeight w:val="7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38FE3F" w14:textId="77777777" w:rsidR="00C3272B" w:rsidRPr="006B41C2" w:rsidRDefault="00C3272B" w:rsidP="006B41C2">
            <w:pPr>
              <w:spacing w:line="288" w:lineRule="auto"/>
              <w:jc w:val="center"/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41C2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12.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A7EAC99" w14:textId="77777777" w:rsidR="00C3272B" w:rsidRPr="006B41C2" w:rsidRDefault="00C3272B" w:rsidP="006B41C2">
            <w:pPr>
              <w:spacing w:line="288" w:lineRule="auto"/>
              <w:jc w:val="center"/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41C2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FENX.02.04-IW.01-0073/24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8B05121" w14:textId="77777777" w:rsidR="00C3272B" w:rsidRPr="006B41C2" w:rsidRDefault="00C3272B" w:rsidP="006B41C2">
            <w:pPr>
              <w:spacing w:line="288" w:lineRule="auto"/>
              <w:jc w:val="center"/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41C2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Zespół Szkół Ogólnokształcących im. K. Kurpińskiego we Włoszakowicach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F256064" w14:textId="77777777" w:rsidR="00C3272B" w:rsidRPr="006B41C2" w:rsidRDefault="00C3272B" w:rsidP="006B41C2">
            <w:pPr>
              <w:spacing w:line="288" w:lineRule="auto"/>
              <w:jc w:val="center"/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41C2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Zielononiebieskie Włoszakowice. Edukacja klimatyczna połączona z adaptacją infrastrukturalną na terenie Zespołu Szkół im. Karola Kurpińskiego we Włoszakowicach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7EFAA67" w14:textId="77777777" w:rsidR="00C3272B" w:rsidRPr="006B41C2" w:rsidRDefault="00C3272B" w:rsidP="006B41C2">
            <w:pPr>
              <w:spacing w:line="288" w:lineRule="auto"/>
              <w:jc w:val="center"/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41C2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WIELKOPOLSKIE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0691598" w14:textId="77777777" w:rsidR="00C3272B" w:rsidRPr="006B41C2" w:rsidRDefault="00C3272B" w:rsidP="006B41C2">
            <w:pPr>
              <w:spacing w:line="288" w:lineRule="auto"/>
              <w:jc w:val="center"/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41C2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2 546 600,00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A6E62CE" w14:textId="77777777" w:rsidR="00C3272B" w:rsidRPr="006B41C2" w:rsidRDefault="00C3272B" w:rsidP="006B41C2">
            <w:pPr>
              <w:spacing w:line="288" w:lineRule="auto"/>
              <w:jc w:val="center"/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41C2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2 029 894,86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D1329B" w14:textId="77777777" w:rsidR="00C3272B" w:rsidRPr="006B41C2" w:rsidRDefault="00C3272B" w:rsidP="006B41C2">
            <w:pPr>
              <w:spacing w:after="840" w:line="288" w:lineRule="auto"/>
              <w:jc w:val="center"/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41C2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TAK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F3FDF" w14:textId="77777777" w:rsidR="00C3272B" w:rsidRPr="006B41C2" w:rsidRDefault="00C3272B" w:rsidP="006B41C2">
            <w:pPr>
              <w:spacing w:after="840" w:line="288" w:lineRule="auto"/>
              <w:jc w:val="center"/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41C2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922680" w14:textId="77777777" w:rsidR="00C3272B" w:rsidRPr="006B41C2" w:rsidRDefault="00C3272B" w:rsidP="006B41C2">
            <w:pPr>
              <w:spacing w:after="840" w:line="288" w:lineRule="auto"/>
              <w:jc w:val="center"/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41C2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ocena pozytywna, wybrany do dofinansowania</w:t>
            </w:r>
          </w:p>
        </w:tc>
      </w:tr>
      <w:tr w:rsidR="00C3272B" w:rsidRPr="006B41C2" w14:paraId="0804D3F0" w14:textId="77777777" w:rsidTr="00C60FB0">
        <w:trPr>
          <w:trHeight w:val="113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B45701" w14:textId="77777777" w:rsidR="00C3272B" w:rsidRPr="006B41C2" w:rsidRDefault="00C3272B" w:rsidP="006B41C2">
            <w:pPr>
              <w:spacing w:line="288" w:lineRule="auto"/>
              <w:jc w:val="center"/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41C2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13.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67AAF36" w14:textId="77777777" w:rsidR="00C3272B" w:rsidRPr="006B41C2" w:rsidRDefault="00C3272B" w:rsidP="006B41C2">
            <w:pPr>
              <w:spacing w:line="288" w:lineRule="auto"/>
              <w:jc w:val="center"/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41C2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FENX.02.04-IW.01-0081/24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BA08009" w14:textId="77777777" w:rsidR="00C3272B" w:rsidRPr="006B41C2" w:rsidRDefault="00C3272B" w:rsidP="006B41C2">
            <w:pPr>
              <w:spacing w:line="288" w:lineRule="auto"/>
              <w:jc w:val="center"/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41C2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Miasto Stołeczne Warszawa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75CB5CE" w14:textId="77777777" w:rsidR="00C3272B" w:rsidRPr="006B41C2" w:rsidRDefault="00C3272B" w:rsidP="006B41C2">
            <w:pPr>
              <w:spacing w:line="288" w:lineRule="auto"/>
              <w:jc w:val="center"/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41C2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Zielona przestrzeń edukacyjna – dostosowanie do zmian klimatu w wybranych placówkach m.st. Warszawy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AB78630" w14:textId="77777777" w:rsidR="00C3272B" w:rsidRPr="006B41C2" w:rsidRDefault="00C3272B" w:rsidP="006B41C2">
            <w:pPr>
              <w:spacing w:line="288" w:lineRule="auto"/>
              <w:jc w:val="center"/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41C2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MAZOWIECKIE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DA3BDED" w14:textId="77777777" w:rsidR="00C3272B" w:rsidRPr="006B41C2" w:rsidRDefault="00C3272B" w:rsidP="006B41C2">
            <w:pPr>
              <w:spacing w:line="288" w:lineRule="auto"/>
              <w:jc w:val="center"/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41C2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9 374 440,11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DB9E273" w14:textId="77777777" w:rsidR="00C3272B" w:rsidRPr="006B41C2" w:rsidRDefault="00C3272B" w:rsidP="006B41C2">
            <w:pPr>
              <w:spacing w:line="288" w:lineRule="auto"/>
              <w:jc w:val="center"/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41C2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5 970 600,00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3115D7" w14:textId="77777777" w:rsidR="00C3272B" w:rsidRPr="006B41C2" w:rsidRDefault="00C3272B" w:rsidP="006B41C2">
            <w:pPr>
              <w:spacing w:after="840" w:line="288" w:lineRule="auto"/>
              <w:jc w:val="center"/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41C2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TAK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FBE8F" w14:textId="77777777" w:rsidR="00C3272B" w:rsidRPr="006B41C2" w:rsidRDefault="00C3272B" w:rsidP="006B41C2">
            <w:pPr>
              <w:spacing w:after="840" w:line="288" w:lineRule="auto"/>
              <w:jc w:val="center"/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41C2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73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E4B8A" w14:textId="77777777" w:rsidR="00C3272B" w:rsidRPr="006B41C2" w:rsidRDefault="00C3272B" w:rsidP="006B41C2">
            <w:pPr>
              <w:spacing w:after="840" w:line="288" w:lineRule="auto"/>
              <w:jc w:val="center"/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41C2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ocena pozytywna,</w:t>
            </w:r>
            <w:r w:rsidRPr="006B41C2">
              <w:rPr>
                <w:rFonts w:ascii="Open Sans" w:hAnsi="Open Sans" w:cs="Open Sans"/>
              </w:rPr>
              <w:t xml:space="preserve"> </w:t>
            </w:r>
            <w:r w:rsidRPr="006B41C2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 xml:space="preserve">wybrany do dofinansowania  </w:t>
            </w:r>
          </w:p>
        </w:tc>
      </w:tr>
      <w:tr w:rsidR="00C3272B" w:rsidRPr="006B41C2" w14:paraId="526D6126" w14:textId="77777777" w:rsidTr="00C60FB0">
        <w:trPr>
          <w:trHeight w:val="7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4359C2" w14:textId="77777777" w:rsidR="00C3272B" w:rsidRPr="006B41C2" w:rsidRDefault="00C3272B" w:rsidP="006B41C2">
            <w:pPr>
              <w:spacing w:line="288" w:lineRule="auto"/>
              <w:jc w:val="center"/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41C2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14.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ED72A75" w14:textId="77777777" w:rsidR="00C3272B" w:rsidRPr="006B41C2" w:rsidRDefault="00C3272B" w:rsidP="006B41C2">
            <w:pPr>
              <w:spacing w:line="288" w:lineRule="auto"/>
              <w:jc w:val="center"/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41C2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FENX.02.04-IW.01-0069/24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F84D98B" w14:textId="77777777" w:rsidR="00C3272B" w:rsidRPr="006B41C2" w:rsidRDefault="00C3272B" w:rsidP="006B41C2">
            <w:pPr>
              <w:spacing w:line="288" w:lineRule="auto"/>
              <w:jc w:val="center"/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41C2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Miasto i Gmina Pleszew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69A79E5" w14:textId="77777777" w:rsidR="00C3272B" w:rsidRPr="006B41C2" w:rsidRDefault="00C3272B" w:rsidP="006B41C2">
            <w:pPr>
              <w:spacing w:line="288" w:lineRule="auto"/>
              <w:jc w:val="center"/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41C2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Przebudowa terenów zewnętrznych Szkoły Podstawowej nr 2 im. Królowej Jadwigi w Pleszewie- wprowadzenie elementów zielonej i niebieskiej infrastruktury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F431C36" w14:textId="77777777" w:rsidR="00C3272B" w:rsidRPr="006B41C2" w:rsidRDefault="00C3272B" w:rsidP="006B41C2">
            <w:pPr>
              <w:spacing w:line="288" w:lineRule="auto"/>
              <w:jc w:val="center"/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41C2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WIELKOPOLSKIE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C9E0B2D" w14:textId="77777777" w:rsidR="00C3272B" w:rsidRPr="006B41C2" w:rsidRDefault="00C3272B" w:rsidP="006B41C2">
            <w:pPr>
              <w:spacing w:line="288" w:lineRule="auto"/>
              <w:jc w:val="center"/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41C2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3 589 434,08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61F82BC" w14:textId="77777777" w:rsidR="00C3272B" w:rsidRPr="006B41C2" w:rsidRDefault="00C3272B" w:rsidP="006B41C2">
            <w:pPr>
              <w:spacing w:line="288" w:lineRule="auto"/>
              <w:jc w:val="center"/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41C2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2 415 415,07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E7216A" w14:textId="77777777" w:rsidR="00C3272B" w:rsidRPr="006B41C2" w:rsidRDefault="00C3272B" w:rsidP="006B41C2">
            <w:pPr>
              <w:spacing w:after="840" w:line="288" w:lineRule="auto"/>
              <w:jc w:val="center"/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41C2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NIE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9C569" w14:textId="77777777" w:rsidR="00C3272B" w:rsidRPr="006B41C2" w:rsidRDefault="00C3272B" w:rsidP="006B41C2">
            <w:pPr>
              <w:spacing w:after="840" w:line="288" w:lineRule="auto"/>
              <w:jc w:val="center"/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41C2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89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17282F" w14:textId="77777777" w:rsidR="00C3272B" w:rsidRPr="006B41C2" w:rsidRDefault="00C3272B" w:rsidP="006B41C2">
            <w:pPr>
              <w:spacing w:after="840" w:line="288" w:lineRule="auto"/>
              <w:jc w:val="center"/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41C2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ocena negatywna (rezygnacja Wnioskodawcy)</w:t>
            </w:r>
          </w:p>
        </w:tc>
      </w:tr>
      <w:tr w:rsidR="00C3272B" w:rsidRPr="006B41C2" w14:paraId="47E945AC" w14:textId="77777777" w:rsidTr="00C60FB0">
        <w:trPr>
          <w:trHeight w:val="371"/>
        </w:trPr>
        <w:tc>
          <w:tcPr>
            <w:tcW w:w="9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34D2FC" w14:textId="77777777" w:rsidR="00C3272B" w:rsidRPr="006B41C2" w:rsidRDefault="00C3272B" w:rsidP="006B41C2">
            <w:pPr>
              <w:spacing w:line="288" w:lineRule="auto"/>
              <w:jc w:val="right"/>
              <w:rPr>
                <w:rFonts w:ascii="Open Sans" w:hAnsi="Open Sans" w:cs="Open Sans"/>
                <w:b/>
                <w:bCs/>
                <w:color w:val="000000" w:themeColor="text1"/>
                <w:sz w:val="16"/>
                <w:szCs w:val="16"/>
              </w:rPr>
            </w:pPr>
            <w:r w:rsidRPr="006B41C2">
              <w:rPr>
                <w:rFonts w:ascii="Open Sans" w:hAnsi="Open Sans" w:cs="Open Sans"/>
                <w:b/>
                <w:bCs/>
                <w:color w:val="000000" w:themeColor="text1"/>
                <w:sz w:val="16"/>
                <w:szCs w:val="16"/>
              </w:rPr>
              <w:t>Razem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A8EE1C5" w14:textId="77777777" w:rsidR="00C3272B" w:rsidRPr="006B41C2" w:rsidRDefault="00C3272B" w:rsidP="006B41C2">
            <w:pPr>
              <w:spacing w:line="288" w:lineRule="auto"/>
              <w:jc w:val="center"/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41C2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65 273 218,12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677FC57" w14:textId="77777777" w:rsidR="00C3272B" w:rsidRPr="006B41C2" w:rsidRDefault="00C3272B" w:rsidP="006B41C2">
            <w:pPr>
              <w:spacing w:line="288" w:lineRule="auto"/>
              <w:jc w:val="center"/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41C2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49 866 396,53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184ACD" w14:textId="77777777" w:rsidR="00C3272B" w:rsidRPr="006B41C2" w:rsidRDefault="00C3272B" w:rsidP="006B41C2">
            <w:pPr>
              <w:spacing w:after="840" w:line="288" w:lineRule="auto"/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FA9954" w14:textId="77777777" w:rsidR="00C3272B" w:rsidRPr="006B41C2" w:rsidRDefault="00C3272B" w:rsidP="006B41C2">
            <w:pPr>
              <w:spacing w:after="840" w:line="288" w:lineRule="auto"/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D8F2D9" w14:textId="77777777" w:rsidR="00C3272B" w:rsidRPr="006B41C2" w:rsidRDefault="00C3272B" w:rsidP="006B41C2">
            <w:pPr>
              <w:spacing w:after="840" w:line="288" w:lineRule="auto"/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</w:p>
        </w:tc>
      </w:tr>
    </w:tbl>
    <w:p w14:paraId="27577067" w14:textId="77777777" w:rsidR="00C3272B" w:rsidRPr="006B41C2" w:rsidRDefault="00C3272B" w:rsidP="00F06418">
      <w:pPr>
        <w:spacing w:line="288" w:lineRule="auto"/>
        <w:rPr>
          <w:rFonts w:ascii="Open Sans" w:hAnsi="Open Sans" w:cs="Open Sans"/>
        </w:rPr>
      </w:pPr>
    </w:p>
    <w:sectPr w:rsidR="00C3272B" w:rsidRPr="006B41C2" w:rsidSect="00C3272B">
      <w:headerReference w:type="default" r:id="rId6"/>
      <w:pgSz w:w="16838" w:h="11906" w:orient="landscape"/>
      <w:pgMar w:top="1417" w:right="678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9F0955" w14:textId="77777777" w:rsidR="005959BD" w:rsidRDefault="005959BD" w:rsidP="00A0369C">
      <w:r>
        <w:separator/>
      </w:r>
    </w:p>
  </w:endnote>
  <w:endnote w:type="continuationSeparator" w:id="0">
    <w:p w14:paraId="52DDC73C" w14:textId="77777777" w:rsidR="005959BD" w:rsidRDefault="005959BD" w:rsidP="00A036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altName w:val="Times New Roman"/>
    <w:panose1 w:val="020B0806030504020204"/>
    <w:charset w:val="EE"/>
    <w:family w:val="auto"/>
    <w:pitch w:val="variable"/>
    <w:sig w:usb0="E00002FF" w:usb1="4000201B" w:usb2="00000028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A01120" w14:textId="77777777" w:rsidR="005959BD" w:rsidRDefault="005959BD" w:rsidP="00A0369C">
      <w:r>
        <w:separator/>
      </w:r>
    </w:p>
  </w:footnote>
  <w:footnote w:type="continuationSeparator" w:id="0">
    <w:p w14:paraId="4C6CE9D9" w14:textId="77777777" w:rsidR="005959BD" w:rsidRDefault="005959BD" w:rsidP="00A036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2EC5C" w14:textId="32DAFDA3" w:rsidR="00A0369C" w:rsidRDefault="00A0369C" w:rsidP="00A0369C">
    <w:pPr>
      <w:pStyle w:val="Nagwek"/>
      <w:jc w:val="center"/>
    </w:pPr>
    <w:r w:rsidRPr="006B41C2">
      <w:rPr>
        <w:rFonts w:ascii="Open Sans" w:hAnsi="Open Sans" w:cs="Open Sans"/>
        <w:noProof/>
      </w:rPr>
      <w:drawing>
        <wp:inline distT="0" distB="0" distL="0" distR="0" wp14:anchorId="1A9A7CB3" wp14:editId="33AE9101">
          <wp:extent cx="5760720" cy="742685"/>
          <wp:effectExtent l="0" t="0" r="0" b="635"/>
          <wp:docPr id="1590517907" name="Obraz 1590517907" descr="Ciąg znaków: FEnIKS, UE i NFOŚiGW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0517907" name="Obraz 1590517907" descr="Ciąg znaków: FEnIKS, UE i NFOŚiGW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426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72B"/>
    <w:rsid w:val="00211335"/>
    <w:rsid w:val="005959BD"/>
    <w:rsid w:val="006B41C2"/>
    <w:rsid w:val="00A0369C"/>
    <w:rsid w:val="00BD2E05"/>
    <w:rsid w:val="00BE0836"/>
    <w:rsid w:val="00C3272B"/>
    <w:rsid w:val="00C74342"/>
    <w:rsid w:val="00E56723"/>
    <w:rsid w:val="00F06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02529"/>
  <w15:chartTrackingRefBased/>
  <w15:docId w15:val="{2E5DCF02-9D83-4797-B13C-DF4D7145C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3272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A0369C"/>
    <w:pPr>
      <w:keepNext/>
      <w:keepLines/>
      <w:spacing w:before="360" w:after="80" w:line="259" w:lineRule="auto"/>
      <w:jc w:val="center"/>
      <w:outlineLvl w:val="0"/>
    </w:pPr>
    <w:rPr>
      <w:rFonts w:ascii="Open Sans" w:eastAsiaTheme="majorEastAsia" w:hAnsi="Open Sans" w:cstheme="majorBidi"/>
      <w:bCs/>
      <w:kern w:val="2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3272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3272B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3272B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3272B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3272B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3272B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3272B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3272B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0369C"/>
    <w:rPr>
      <w:rFonts w:ascii="Open Sans" w:eastAsiaTheme="majorEastAsia" w:hAnsi="Open Sans" w:cstheme="majorBidi"/>
      <w:bCs/>
      <w:sz w:val="24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3272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3272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3272B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3272B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3272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3272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3272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3272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3272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C327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3272B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C327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3272B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C3272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3272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C3272B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3272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3272B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3272B"/>
    <w:rPr>
      <w:b/>
      <w:bCs/>
      <w:smallCaps/>
      <w:color w:val="2E74B5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A036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0369C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A036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0369C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664</Words>
  <Characters>3988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NFOSiGW</Company>
  <LinksUpToDate>false</LinksUpToDate>
  <CharactersWithSpaces>4643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projektów - FENX.02.04-IW.01-004/24</dc:title>
  <dc:subject/>
  <dc:creator>Świerżyńska-Siudej Grażyna</dc:creator>
  <cp:keywords/>
  <dc:description/>
  <cp:lastModifiedBy>Janicka-Struska Agnieszka</cp:lastModifiedBy>
  <cp:revision>6</cp:revision>
  <dcterms:created xsi:type="dcterms:W3CDTF">2025-08-14T14:33:00Z</dcterms:created>
  <dcterms:modified xsi:type="dcterms:W3CDTF">2025-08-20T11:54:00Z</dcterms:modified>
</cp:coreProperties>
</file>