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B9BD" w14:textId="1FB356FC" w:rsidR="000511E5" w:rsidRPr="002F210E" w:rsidRDefault="000511E5" w:rsidP="00963F96">
      <w:pPr>
        <w:pStyle w:val="Default"/>
        <w:ind w:left="426"/>
        <w:jc w:val="both"/>
        <w:rPr>
          <w:rFonts w:ascii="Cambria" w:hAnsi="Cambria" w:cs="Times New Roman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0B915105" w14:textId="77777777" w:rsidR="008704AD" w:rsidRPr="002F210E" w:rsidRDefault="00963F96" w:rsidP="008704AD">
      <w:pPr>
        <w:pStyle w:val="Default"/>
        <w:ind w:left="426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bookmarkStart w:id="1" w:name="_Hlk17099181"/>
      <w:r w:rsidRPr="002F210E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Tabela </w:t>
      </w:r>
      <w:r w:rsidR="002567F0" w:rsidRPr="002F210E">
        <w:rPr>
          <w:rFonts w:ascii="Cambria" w:hAnsi="Cambria" w:cs="Times New Roman"/>
          <w:b/>
          <w:bCs/>
          <w:color w:val="auto"/>
          <w:sz w:val="22"/>
          <w:szCs w:val="22"/>
        </w:rPr>
        <w:t>3</w:t>
      </w:r>
      <w:r w:rsidRPr="002F210E">
        <w:rPr>
          <w:rFonts w:ascii="Cambria" w:hAnsi="Cambria" w:cs="Times New Roman"/>
          <w:b/>
          <w:bCs/>
          <w:color w:val="auto"/>
          <w:sz w:val="22"/>
          <w:szCs w:val="22"/>
        </w:rPr>
        <w:t>. Zakres prac.</w:t>
      </w:r>
      <w:bookmarkEnd w:id="1"/>
      <w:r w:rsidRPr="002F210E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 </w:t>
      </w:r>
      <w:r w:rsidR="008704AD" w:rsidRPr="002F210E">
        <w:rPr>
          <w:rFonts w:ascii="Cambria" w:hAnsi="Cambria" w:cs="Times New Roman"/>
          <w:b/>
          <w:bCs/>
          <w:color w:val="auto"/>
          <w:sz w:val="22"/>
          <w:szCs w:val="22"/>
        </w:rPr>
        <w:t>Część III</w:t>
      </w:r>
      <w:r w:rsidR="008704AD" w:rsidRPr="002F210E">
        <w:rPr>
          <w:rFonts w:ascii="Cambria" w:hAnsi="Cambria" w:cs="Times New Roman"/>
          <w:color w:val="auto"/>
          <w:sz w:val="22"/>
          <w:szCs w:val="22"/>
        </w:rPr>
        <w:t xml:space="preserve"> – </w:t>
      </w:r>
      <w:r w:rsidR="008704AD" w:rsidRPr="002F210E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Prowadzenie działań ochronnych w 4 obszarach Natura 2000: Sterczów-Ścianka, Opalonki, Dąbie, Wały</w:t>
      </w:r>
    </w:p>
    <w:p w14:paraId="60DDD99F" w14:textId="77777777" w:rsidR="00963F96" w:rsidRPr="002F210E" w:rsidRDefault="00963F96" w:rsidP="00963F96">
      <w:pPr>
        <w:pStyle w:val="Default"/>
        <w:ind w:left="426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</w:p>
    <w:tbl>
      <w:tblPr>
        <w:tblStyle w:val="Tabela-Siatka"/>
        <w:tblW w:w="1370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68"/>
        <w:gridCol w:w="1413"/>
        <w:gridCol w:w="762"/>
        <w:gridCol w:w="762"/>
        <w:gridCol w:w="899"/>
        <w:gridCol w:w="762"/>
        <w:gridCol w:w="2902"/>
        <w:gridCol w:w="4212"/>
        <w:gridCol w:w="1329"/>
      </w:tblGrid>
      <w:tr w:rsidR="004C6FEC" w:rsidRPr="002F210E" w14:paraId="2BF54E97" w14:textId="77777777" w:rsidTr="002F210E">
        <w:tc>
          <w:tcPr>
            <w:tcW w:w="668" w:type="dxa"/>
            <w:shd w:val="clear" w:color="auto" w:fill="C5E0B3" w:themeFill="accent6" w:themeFillTint="66"/>
            <w:vAlign w:val="center"/>
          </w:tcPr>
          <w:p w14:paraId="39F29A6E" w14:textId="7391CCE8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L.p.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2B1B367E" w14:textId="77777777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Nazwa obszaru Natura</w:t>
            </w:r>
          </w:p>
          <w:p w14:paraId="4E065305" w14:textId="77777777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2000</w:t>
            </w:r>
          </w:p>
        </w:tc>
        <w:tc>
          <w:tcPr>
            <w:tcW w:w="762" w:type="dxa"/>
            <w:shd w:val="clear" w:color="auto" w:fill="C5E0B3" w:themeFill="accent6" w:themeFillTint="66"/>
            <w:vAlign w:val="center"/>
          </w:tcPr>
          <w:p w14:paraId="63ABB916" w14:textId="77777777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Nr działki</w:t>
            </w:r>
          </w:p>
        </w:tc>
        <w:tc>
          <w:tcPr>
            <w:tcW w:w="762" w:type="dxa"/>
            <w:shd w:val="clear" w:color="auto" w:fill="C5E0B3" w:themeFill="accent6" w:themeFillTint="66"/>
            <w:vAlign w:val="center"/>
          </w:tcPr>
          <w:p w14:paraId="4DE86BC4" w14:textId="77777777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Nr powierz </w:t>
            </w:r>
            <w:proofErr w:type="spellStart"/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chni</w:t>
            </w:r>
            <w:proofErr w:type="spellEnd"/>
          </w:p>
        </w:tc>
        <w:tc>
          <w:tcPr>
            <w:tcW w:w="899" w:type="dxa"/>
            <w:shd w:val="clear" w:color="auto" w:fill="C5E0B3" w:themeFill="accent6" w:themeFillTint="66"/>
            <w:vAlign w:val="center"/>
          </w:tcPr>
          <w:p w14:paraId="1DA2BE02" w14:textId="5343BB97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Powierzchnia obszaru objętego działaniem ochronnym [m2]</w:t>
            </w:r>
          </w:p>
        </w:tc>
        <w:tc>
          <w:tcPr>
            <w:tcW w:w="762" w:type="dxa"/>
            <w:shd w:val="clear" w:color="auto" w:fill="C5E0B3" w:themeFill="accent6" w:themeFillTint="66"/>
            <w:vAlign w:val="center"/>
          </w:tcPr>
          <w:p w14:paraId="687B11D2" w14:textId="05C97BE5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Nr mapy (arkusza)</w:t>
            </w:r>
          </w:p>
        </w:tc>
        <w:tc>
          <w:tcPr>
            <w:tcW w:w="2902" w:type="dxa"/>
            <w:shd w:val="clear" w:color="auto" w:fill="C5E0B3" w:themeFill="accent6" w:themeFillTint="66"/>
            <w:vAlign w:val="center"/>
          </w:tcPr>
          <w:p w14:paraId="54679A67" w14:textId="0FB61B6B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/>
                <w:bCs/>
                <w:sz w:val="22"/>
                <w:szCs w:val="22"/>
              </w:rPr>
              <w:t>Opis obszaru objętego działaniem ochronnym</w:t>
            </w:r>
          </w:p>
        </w:tc>
        <w:tc>
          <w:tcPr>
            <w:tcW w:w="4212" w:type="dxa"/>
            <w:shd w:val="clear" w:color="auto" w:fill="C5E0B3" w:themeFill="accent6" w:themeFillTint="66"/>
            <w:vAlign w:val="center"/>
          </w:tcPr>
          <w:p w14:paraId="259B3796" w14:textId="241D955C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/>
                <w:bCs/>
                <w:sz w:val="22"/>
                <w:szCs w:val="22"/>
              </w:rPr>
              <w:t>Opis działań ochronnych</w:t>
            </w:r>
          </w:p>
        </w:tc>
        <w:tc>
          <w:tcPr>
            <w:tcW w:w="1329" w:type="dxa"/>
            <w:shd w:val="clear" w:color="auto" w:fill="C5E0B3" w:themeFill="accent6" w:themeFillTint="66"/>
            <w:vAlign w:val="center"/>
          </w:tcPr>
          <w:p w14:paraId="264B99F5" w14:textId="6BF112E0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Gatunki drzew</w:t>
            </w:r>
          </w:p>
          <w:p w14:paraId="3D5E0480" w14:textId="6E821928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i </w:t>
            </w:r>
            <w:r w:rsidR="00227AEA">
              <w:rPr>
                <w:rFonts w:ascii="Cambria" w:hAnsi="Cambria" w:cs="Times New Roman"/>
                <w:color w:val="auto"/>
                <w:sz w:val="22"/>
                <w:szCs w:val="22"/>
              </w:rPr>
              <w:t>średnice</w:t>
            </w:r>
          </w:p>
          <w:p w14:paraId="5ADF7AB0" w14:textId="0D194F08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na wysokości</w:t>
            </w:r>
          </w:p>
          <w:p w14:paraId="4A72AA1F" w14:textId="77777777" w:rsidR="004C6FEC" w:rsidRPr="002F210E" w:rsidRDefault="004C6FEC" w:rsidP="004C6FEC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2F210E">
              <w:rPr>
                <w:rFonts w:ascii="Cambria" w:hAnsi="Cambria" w:cs="Times New Roman"/>
                <w:color w:val="auto"/>
                <w:sz w:val="22"/>
                <w:szCs w:val="22"/>
              </w:rPr>
              <w:t>pierśnicy [cm]</w:t>
            </w:r>
          </w:p>
        </w:tc>
      </w:tr>
      <w:tr w:rsidR="001F3077" w:rsidRPr="002F210E" w14:paraId="1311141E" w14:textId="77777777" w:rsidTr="002F210E">
        <w:tc>
          <w:tcPr>
            <w:tcW w:w="668" w:type="dxa"/>
          </w:tcPr>
          <w:p w14:paraId="51349282" w14:textId="72A4E0A7" w:rsidR="001F3077" w:rsidRPr="002F210E" w:rsidRDefault="001F3077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1.1</w:t>
            </w:r>
          </w:p>
        </w:tc>
        <w:tc>
          <w:tcPr>
            <w:tcW w:w="1413" w:type="dxa"/>
          </w:tcPr>
          <w:p w14:paraId="68E57012" w14:textId="08E43459" w:rsidR="001F3077" w:rsidRPr="002F210E" w:rsidRDefault="001F3077" w:rsidP="00277931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Dąbie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637E" w14:textId="484E933B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 w:cs="Calibri"/>
                <w:color w:val="000000"/>
              </w:rPr>
              <w:t>529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A368" w14:textId="09731E6C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F20D" w14:textId="37414E70" w:rsidR="001F3077" w:rsidRPr="002F210E" w:rsidRDefault="00715BC8" w:rsidP="00E7745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7CF6" w14:textId="732F3A27" w:rsidR="001F3077" w:rsidRPr="002F210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(1)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BB56" w14:textId="325C3728" w:rsidR="001F3077" w:rsidRPr="002F210E" w:rsidRDefault="001F3077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 w:cs="Calibri"/>
                <w:color w:val="000000"/>
              </w:rPr>
              <w:t xml:space="preserve">teren stromy, </w:t>
            </w:r>
            <w:r w:rsidR="002F210E">
              <w:rPr>
                <w:rFonts w:ascii="Cambria" w:hAnsi="Cambria" w:cs="Calibri"/>
                <w:color w:val="000000"/>
              </w:rPr>
              <w:t xml:space="preserve">przechodzący w spadzisty ; </w:t>
            </w:r>
            <w:r w:rsidRPr="002F210E">
              <w:rPr>
                <w:rFonts w:ascii="Cambria" w:hAnsi="Cambria" w:cs="Calibri"/>
                <w:color w:val="000000"/>
              </w:rPr>
              <w:br/>
              <w:t xml:space="preserve">dominujące gatunki krzewów: </w:t>
            </w:r>
            <w:r w:rsidR="00715BC8">
              <w:rPr>
                <w:rFonts w:ascii="Cambria" w:hAnsi="Cambria" w:cs="Calibri"/>
                <w:color w:val="000000"/>
              </w:rPr>
              <w:t xml:space="preserve">śliwa </w:t>
            </w:r>
            <w:r w:rsidRPr="002F210E">
              <w:rPr>
                <w:rFonts w:ascii="Cambria" w:hAnsi="Cambria" w:cs="Calibri"/>
                <w:color w:val="000000"/>
              </w:rPr>
              <w:t xml:space="preserve">tarnina, </w:t>
            </w:r>
            <w:r w:rsidR="002F210E" w:rsidRPr="002F210E">
              <w:rPr>
                <w:rFonts w:ascii="Cambria" w:hAnsi="Cambria" w:cs="Calibri"/>
                <w:color w:val="000000"/>
              </w:rPr>
              <w:t>jałowiec</w:t>
            </w:r>
            <w:r w:rsidR="00715BC8">
              <w:rPr>
                <w:rFonts w:ascii="Cambria" w:hAnsi="Cambria" w:cs="Calibri"/>
                <w:color w:val="000000"/>
              </w:rPr>
              <w:t xml:space="preserve"> pospolity</w:t>
            </w:r>
            <w:r w:rsidR="002F210E" w:rsidRPr="002F210E">
              <w:rPr>
                <w:rFonts w:ascii="Cambria" w:hAnsi="Cambria" w:cs="Calibri"/>
                <w:color w:val="000000"/>
              </w:rPr>
              <w:t xml:space="preserve">, </w:t>
            </w:r>
            <w:r w:rsidRPr="002F210E">
              <w:rPr>
                <w:rFonts w:ascii="Cambria" w:hAnsi="Cambria" w:cs="Calibri"/>
                <w:color w:val="000000"/>
              </w:rPr>
              <w:t>ligustr</w:t>
            </w:r>
            <w:r w:rsidR="00715BC8">
              <w:rPr>
                <w:rFonts w:ascii="Cambria" w:hAnsi="Cambria" w:cs="Calibri"/>
                <w:color w:val="000000"/>
              </w:rPr>
              <w:t xml:space="preserve"> pospolity</w:t>
            </w:r>
            <w:r w:rsidRPr="002F210E">
              <w:rPr>
                <w:rFonts w:ascii="Cambria" w:hAnsi="Cambria" w:cs="Calibri"/>
                <w:color w:val="000000"/>
              </w:rPr>
              <w:t>, dereń świdwa</w:t>
            </w:r>
            <w:r w:rsidR="002F210E" w:rsidRPr="002F210E">
              <w:rPr>
                <w:rFonts w:ascii="Cambria" w:hAnsi="Cambria" w:cs="Calibri"/>
                <w:color w:val="000000"/>
              </w:rPr>
              <w:t xml:space="preserve">; podrostu drzew: klony: jawor, pospolity; sosny: pospolita, czarna </w:t>
            </w:r>
          </w:p>
        </w:tc>
        <w:tc>
          <w:tcPr>
            <w:tcW w:w="4212" w:type="dxa"/>
          </w:tcPr>
          <w:p w14:paraId="611587DF" w14:textId="2EF940C4" w:rsidR="001F3077" w:rsidRPr="002F210E" w:rsidRDefault="002F210E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1</w:t>
            </w:r>
            <w:r w:rsidR="001F3077" w:rsidRPr="002F210E">
              <w:rPr>
                <w:rFonts w:ascii="Cambria" w:hAnsi="Cambria"/>
              </w:rPr>
              <w:t xml:space="preserve">. </w:t>
            </w:r>
            <w:r w:rsidRPr="002F210E">
              <w:rPr>
                <w:rFonts w:ascii="Cambria" w:hAnsi="Cambria"/>
              </w:rPr>
              <w:t>K</w:t>
            </w:r>
            <w:r w:rsidR="001F3077" w:rsidRPr="002F210E">
              <w:rPr>
                <w:rFonts w:ascii="Cambria" w:hAnsi="Cambria"/>
              </w:rPr>
              <w:t>arczowanie wszystkich nalotów i  podrostów drzew,</w:t>
            </w:r>
          </w:p>
          <w:p w14:paraId="120A7026" w14:textId="7321242A" w:rsidR="001F3077" w:rsidRPr="002F210E" w:rsidRDefault="002F210E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2</w:t>
            </w:r>
            <w:r w:rsidR="001F3077" w:rsidRPr="002F210E">
              <w:rPr>
                <w:rFonts w:ascii="Cambria" w:hAnsi="Cambria"/>
              </w:rPr>
              <w:t xml:space="preserve">. </w:t>
            </w:r>
            <w:r w:rsidRPr="002F210E">
              <w:rPr>
                <w:rFonts w:ascii="Cambria" w:hAnsi="Cambria"/>
              </w:rPr>
              <w:t>K</w:t>
            </w:r>
            <w:r w:rsidR="001F3077" w:rsidRPr="002F210E">
              <w:rPr>
                <w:rFonts w:ascii="Cambria" w:hAnsi="Cambria"/>
              </w:rPr>
              <w:t xml:space="preserve">arczowanie krzewów do </w:t>
            </w:r>
            <w:r w:rsidRPr="002F210E">
              <w:rPr>
                <w:rFonts w:ascii="Cambria" w:hAnsi="Cambria"/>
              </w:rPr>
              <w:t>20</w:t>
            </w:r>
            <w:r w:rsidR="001F3077" w:rsidRPr="002F210E">
              <w:rPr>
                <w:rFonts w:ascii="Cambria" w:hAnsi="Cambria"/>
              </w:rPr>
              <w:t xml:space="preserve">% pokrycia </w:t>
            </w:r>
            <w:r w:rsidR="00AB36CE" w:rsidRPr="002F210E">
              <w:rPr>
                <w:rFonts w:ascii="Cambria" w:hAnsi="Cambria"/>
              </w:rPr>
              <w:t>powierzchni obszaru</w:t>
            </w:r>
            <w:r w:rsidR="001F3077" w:rsidRPr="002F210E">
              <w:rPr>
                <w:rFonts w:ascii="Cambria" w:hAnsi="Cambria"/>
              </w:rPr>
              <w:t xml:space="preserve">, do pozostawienia </w:t>
            </w:r>
            <w:r w:rsidRPr="002F210E">
              <w:rPr>
                <w:rFonts w:ascii="Cambria" w:hAnsi="Cambria"/>
              </w:rPr>
              <w:t xml:space="preserve">wybrane </w:t>
            </w:r>
            <w:r w:rsidR="001F3077" w:rsidRPr="002F210E">
              <w:rPr>
                <w:rFonts w:ascii="Cambria" w:hAnsi="Cambria"/>
              </w:rPr>
              <w:t>: róże, głogi, jałowce, ligustr,</w:t>
            </w:r>
            <w:r>
              <w:rPr>
                <w:rFonts w:ascii="Cambria" w:hAnsi="Cambria"/>
              </w:rPr>
              <w:t xml:space="preserve"> berberysy, kaliny</w:t>
            </w:r>
          </w:p>
          <w:p w14:paraId="0249560A" w14:textId="7D062097" w:rsidR="001F3077" w:rsidRPr="002F210E" w:rsidRDefault="001F3077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3. </w:t>
            </w:r>
            <w:r w:rsidR="002F210E" w:rsidRPr="002F210E">
              <w:rPr>
                <w:rFonts w:ascii="Cambria" w:hAnsi="Cambria"/>
              </w:rPr>
              <w:t>U</w:t>
            </w:r>
            <w:r w:rsidRPr="002F210E">
              <w:rPr>
                <w:rFonts w:ascii="Cambria" w:hAnsi="Cambria"/>
              </w:rPr>
              <w:t>porządkowanie powierzchni po zabiegu,</w:t>
            </w:r>
          </w:p>
          <w:p w14:paraId="0CC0C782" w14:textId="16BCBB8C" w:rsidR="001F3077" w:rsidRPr="002F210E" w:rsidRDefault="001F3077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4. </w:t>
            </w:r>
            <w:r w:rsidR="005A2D38">
              <w:rPr>
                <w:rFonts w:ascii="Cambria" w:hAnsi="Cambria"/>
              </w:rPr>
              <w:t xml:space="preserve">Usunięcie </w:t>
            </w:r>
            <w:r w:rsidRPr="002F210E">
              <w:rPr>
                <w:rFonts w:ascii="Cambria" w:hAnsi="Cambria"/>
              </w:rPr>
              <w:t>wyciętej biomasy poza obszar Natura 2000 w miejsce wskazane prze</w:t>
            </w:r>
            <w:r w:rsidR="00715BC8">
              <w:rPr>
                <w:rFonts w:ascii="Cambria" w:hAnsi="Cambria"/>
              </w:rPr>
              <w:t>z</w:t>
            </w:r>
            <w:r w:rsidRPr="002F210E">
              <w:rPr>
                <w:rFonts w:ascii="Cambria" w:hAnsi="Cambria"/>
              </w:rPr>
              <w:t xml:space="preserve"> Nadleśnictwo Miechów lub utylizacja biomasy poza obszarem Natura 2000</w:t>
            </w:r>
          </w:p>
        </w:tc>
        <w:tc>
          <w:tcPr>
            <w:tcW w:w="1329" w:type="dxa"/>
          </w:tcPr>
          <w:p w14:paraId="0D806E38" w14:textId="56BB9DE8" w:rsidR="001F3077" w:rsidRPr="002F210E" w:rsidRDefault="001F3077" w:rsidP="00277931">
            <w:pPr>
              <w:rPr>
                <w:rFonts w:ascii="Cambria" w:hAnsi="Cambria"/>
              </w:rPr>
            </w:pPr>
          </w:p>
        </w:tc>
      </w:tr>
      <w:tr w:rsidR="001F3077" w:rsidRPr="002F210E" w14:paraId="20571B60" w14:textId="77777777" w:rsidTr="002F210E">
        <w:tc>
          <w:tcPr>
            <w:tcW w:w="668" w:type="dxa"/>
          </w:tcPr>
          <w:p w14:paraId="2BF48E11" w14:textId="6180D1CF" w:rsidR="001F3077" w:rsidRPr="002F210E" w:rsidRDefault="001F3077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1.2</w:t>
            </w:r>
          </w:p>
        </w:tc>
        <w:tc>
          <w:tcPr>
            <w:tcW w:w="1413" w:type="dxa"/>
          </w:tcPr>
          <w:p w14:paraId="5FFAED07" w14:textId="5B9287E5" w:rsidR="001F3077" w:rsidRPr="002F210E" w:rsidRDefault="001F3077" w:rsidP="00277931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Dąbie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10FE" w14:textId="2C85A9B0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 w:cs="Calibri"/>
                <w:color w:val="000000"/>
              </w:rPr>
              <w:t>529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A5E1" w14:textId="1ECB9138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6E33A" w14:textId="2A2F8A2A" w:rsidR="001F3077" w:rsidRPr="002F210E" w:rsidRDefault="00715BC8" w:rsidP="00E7745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4523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9F21" w14:textId="5DFD020D" w:rsidR="001F3077" w:rsidRPr="002F210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10(1)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682A" w14:textId="52F05711" w:rsidR="001F3077" w:rsidRPr="002F210E" w:rsidRDefault="001F3077" w:rsidP="00277931">
            <w:pPr>
              <w:rPr>
                <w:rFonts w:ascii="Cambria" w:hAnsi="Cambria"/>
              </w:rPr>
            </w:pPr>
            <w:r w:rsidRPr="002F210E">
              <w:rPr>
                <w:rFonts w:ascii="Cambria" w:hAnsi="Cambria" w:cs="Calibri"/>
                <w:color w:val="000000"/>
              </w:rPr>
              <w:t xml:space="preserve">teren </w:t>
            </w:r>
            <w:r w:rsidR="002F210E">
              <w:rPr>
                <w:rFonts w:ascii="Cambria" w:hAnsi="Cambria" w:cs="Calibri"/>
                <w:color w:val="000000"/>
              </w:rPr>
              <w:t xml:space="preserve">spadzisty (zbocza ), pozostała część powierzchni płaska;   dominujące gatunki </w:t>
            </w:r>
            <w:r w:rsidR="005A2D38">
              <w:rPr>
                <w:rFonts w:ascii="Cambria" w:hAnsi="Cambria" w:cs="Calibri"/>
                <w:color w:val="000000"/>
              </w:rPr>
              <w:t>krzewów: dereń, tarnina  kruszyna; podrostu drzew: dąb szypułkowy, czereśnie, klony, sosna pospolita</w:t>
            </w:r>
          </w:p>
        </w:tc>
        <w:tc>
          <w:tcPr>
            <w:tcW w:w="4212" w:type="dxa"/>
          </w:tcPr>
          <w:p w14:paraId="608CF2E8" w14:textId="13871203" w:rsidR="001F3077" w:rsidRPr="005A2D38" w:rsidRDefault="005A2D38" w:rsidP="005A2D38">
            <w:pPr>
              <w:rPr>
                <w:rFonts w:ascii="Cambria" w:hAnsi="Cambria"/>
              </w:rPr>
            </w:pPr>
            <w:r w:rsidRPr="005A2D38">
              <w:rPr>
                <w:rFonts w:ascii="Cambria" w:hAnsi="Cambria"/>
              </w:rPr>
              <w:t>1.</w:t>
            </w:r>
            <w:r>
              <w:rPr>
                <w:rFonts w:ascii="Cambria" w:hAnsi="Cambria"/>
              </w:rPr>
              <w:t xml:space="preserve"> </w:t>
            </w:r>
            <w:r w:rsidR="002F210E" w:rsidRPr="005A2D38">
              <w:rPr>
                <w:rFonts w:ascii="Cambria" w:hAnsi="Cambria"/>
              </w:rPr>
              <w:t>K</w:t>
            </w:r>
            <w:r w:rsidR="001F3077" w:rsidRPr="005A2D38">
              <w:rPr>
                <w:rFonts w:ascii="Cambria" w:hAnsi="Cambria"/>
              </w:rPr>
              <w:t>arczowanie wszystkich nalotów i  podrostów drzew</w:t>
            </w:r>
            <w:r w:rsidR="00E53041" w:rsidRPr="005A2D38">
              <w:rPr>
                <w:rFonts w:ascii="Cambria" w:hAnsi="Cambria"/>
              </w:rPr>
              <w:t xml:space="preserve"> </w:t>
            </w:r>
            <w:r w:rsidRPr="005A2D38">
              <w:rPr>
                <w:rFonts w:ascii="Cambria" w:hAnsi="Cambria"/>
              </w:rPr>
              <w:t xml:space="preserve">oraz krzewów na w części wypłaszczonej </w:t>
            </w:r>
            <w:r w:rsidR="00E53041" w:rsidRPr="005A2D38">
              <w:rPr>
                <w:rFonts w:ascii="Cambria" w:hAnsi="Cambria"/>
              </w:rPr>
              <w:t>do 10%,</w:t>
            </w:r>
          </w:p>
          <w:p w14:paraId="7F08F9FE" w14:textId="2B8D1C3C" w:rsidR="005A2D38" w:rsidRPr="005A2D38" w:rsidRDefault="005A2D38" w:rsidP="005A2D38">
            <w:pPr>
              <w:rPr>
                <w:rFonts w:ascii="Cambria" w:hAnsi="Cambria"/>
              </w:rPr>
            </w:pPr>
            <w:r w:rsidRPr="005A2D38">
              <w:rPr>
                <w:rFonts w:ascii="Cambria" w:hAnsi="Cambria"/>
              </w:rPr>
              <w:t>2.</w:t>
            </w:r>
            <w:r w:rsidR="00715BC8">
              <w:rPr>
                <w:rFonts w:ascii="Cambria" w:hAnsi="Cambria"/>
              </w:rPr>
              <w:t xml:space="preserve"> </w:t>
            </w:r>
            <w:r w:rsidRPr="005A2D38">
              <w:rPr>
                <w:rFonts w:ascii="Cambria" w:hAnsi="Cambria"/>
              </w:rPr>
              <w:t>Na zboczu -karczow</w:t>
            </w:r>
            <w:r w:rsidR="00715BC8">
              <w:rPr>
                <w:rFonts w:ascii="Cambria" w:hAnsi="Cambria"/>
              </w:rPr>
              <w:t>a</w:t>
            </w:r>
            <w:r w:rsidRPr="005A2D38">
              <w:rPr>
                <w:rFonts w:ascii="Cambria" w:hAnsi="Cambria"/>
              </w:rPr>
              <w:t>nie krzewów: derenia, tarniny oraz klonów; pozostawienie drzew: sosny, dębów, pojedynczych czereśni</w:t>
            </w:r>
          </w:p>
          <w:p w14:paraId="2B343F91" w14:textId="1775655D" w:rsidR="001F3077" w:rsidRPr="005A2D38" w:rsidRDefault="005A2D38" w:rsidP="005D20C9">
            <w:pPr>
              <w:rPr>
                <w:rFonts w:ascii="Cambria" w:hAnsi="Cambria"/>
              </w:rPr>
            </w:pPr>
            <w:r w:rsidRPr="005A2D38">
              <w:rPr>
                <w:rFonts w:ascii="Cambria" w:hAnsi="Cambria"/>
              </w:rPr>
              <w:t>3</w:t>
            </w:r>
            <w:r w:rsidR="001F3077" w:rsidRPr="005A2D38">
              <w:rPr>
                <w:rFonts w:ascii="Cambria" w:hAnsi="Cambria"/>
              </w:rPr>
              <w:t xml:space="preserve">. </w:t>
            </w:r>
            <w:r w:rsidRPr="005A2D38">
              <w:rPr>
                <w:rFonts w:ascii="Cambria" w:hAnsi="Cambria"/>
              </w:rPr>
              <w:t>U</w:t>
            </w:r>
            <w:r w:rsidR="001F3077" w:rsidRPr="005A2D38">
              <w:rPr>
                <w:rFonts w:ascii="Cambria" w:hAnsi="Cambria"/>
              </w:rPr>
              <w:t>porządkowanie powierzchni po zabiegu,</w:t>
            </w:r>
          </w:p>
          <w:p w14:paraId="489DEF6B" w14:textId="305A1DE4" w:rsidR="001F3077" w:rsidRPr="002F210E" w:rsidRDefault="001F3077" w:rsidP="005D20C9">
            <w:pPr>
              <w:rPr>
                <w:rFonts w:ascii="Cambria" w:hAnsi="Cambria"/>
              </w:rPr>
            </w:pPr>
            <w:r w:rsidRPr="005A2D38">
              <w:rPr>
                <w:rFonts w:ascii="Cambria" w:hAnsi="Cambria"/>
              </w:rPr>
              <w:lastRenderedPageBreak/>
              <w:t xml:space="preserve">4. </w:t>
            </w:r>
            <w:r w:rsidR="005A2D38" w:rsidRPr="005A2D38">
              <w:rPr>
                <w:rFonts w:ascii="Cambria" w:hAnsi="Cambria"/>
              </w:rPr>
              <w:t xml:space="preserve">Usunięcie </w:t>
            </w:r>
            <w:r w:rsidRPr="005A2D38">
              <w:rPr>
                <w:rFonts w:ascii="Cambria" w:hAnsi="Cambria"/>
              </w:rPr>
              <w:t>wyciętej biomasy poza obszar Natura 2000 w miejsce wskazane prze Nadleśnictwo Miechów lub utylizacja biomasy poza obszarem Natura 2000</w:t>
            </w:r>
          </w:p>
        </w:tc>
        <w:tc>
          <w:tcPr>
            <w:tcW w:w="1329" w:type="dxa"/>
          </w:tcPr>
          <w:p w14:paraId="2F0CFD1D" w14:textId="7F4275C5" w:rsidR="001F3077" w:rsidRPr="002F210E" w:rsidRDefault="001F3077" w:rsidP="00277931">
            <w:pPr>
              <w:rPr>
                <w:rFonts w:ascii="Cambria" w:hAnsi="Cambria"/>
              </w:rPr>
            </w:pPr>
          </w:p>
        </w:tc>
      </w:tr>
      <w:tr w:rsidR="001F3077" w:rsidRPr="002F210E" w14:paraId="23E91484" w14:textId="77777777" w:rsidTr="002F210E">
        <w:tc>
          <w:tcPr>
            <w:tcW w:w="668" w:type="dxa"/>
          </w:tcPr>
          <w:p w14:paraId="420567EA" w14:textId="6618F314" w:rsidR="001F3077" w:rsidRPr="002F210E" w:rsidRDefault="001F3077" w:rsidP="00746B5C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2.1</w:t>
            </w:r>
          </w:p>
        </w:tc>
        <w:tc>
          <w:tcPr>
            <w:tcW w:w="1413" w:type="dxa"/>
          </w:tcPr>
          <w:p w14:paraId="64705DDD" w14:textId="0CFF1FC4" w:rsidR="001F3077" w:rsidRPr="002F210E" w:rsidRDefault="001F3077" w:rsidP="00746B5C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Opalonki</w:t>
            </w:r>
          </w:p>
        </w:tc>
        <w:tc>
          <w:tcPr>
            <w:tcW w:w="762" w:type="dxa"/>
          </w:tcPr>
          <w:p w14:paraId="45CDC9AA" w14:textId="066C5426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512</w:t>
            </w:r>
          </w:p>
        </w:tc>
        <w:tc>
          <w:tcPr>
            <w:tcW w:w="762" w:type="dxa"/>
          </w:tcPr>
          <w:p w14:paraId="02BE6B8F" w14:textId="04E4E9CF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1</w:t>
            </w:r>
          </w:p>
        </w:tc>
        <w:tc>
          <w:tcPr>
            <w:tcW w:w="899" w:type="dxa"/>
          </w:tcPr>
          <w:p w14:paraId="267CEB12" w14:textId="70952B67" w:rsidR="001F3077" w:rsidRPr="002F210E" w:rsidRDefault="00715BC8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4514</w:t>
            </w:r>
          </w:p>
        </w:tc>
        <w:tc>
          <w:tcPr>
            <w:tcW w:w="762" w:type="dxa"/>
          </w:tcPr>
          <w:p w14:paraId="5E30F688" w14:textId="57D24C1A" w:rsidR="001F3077" w:rsidRPr="002F210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11(1)</w:t>
            </w:r>
          </w:p>
        </w:tc>
        <w:tc>
          <w:tcPr>
            <w:tcW w:w="2902" w:type="dxa"/>
          </w:tcPr>
          <w:p w14:paraId="03FBDFB8" w14:textId="0E1FA028" w:rsidR="00227AEA" w:rsidRPr="002F210E" w:rsidRDefault="001F3077" w:rsidP="00227AEA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Teren pochyły, </w:t>
            </w:r>
            <w:r w:rsidR="00227AEA">
              <w:rPr>
                <w:rFonts w:ascii="Cambria" w:hAnsi="Cambria"/>
              </w:rPr>
              <w:t>dominujące gatunki; leszczyna</w:t>
            </w:r>
            <w:r w:rsidR="00715BC8">
              <w:rPr>
                <w:rFonts w:ascii="Cambria" w:hAnsi="Cambria"/>
              </w:rPr>
              <w:t xml:space="preserve"> pospolita</w:t>
            </w:r>
            <w:r w:rsidR="00227AEA">
              <w:rPr>
                <w:rFonts w:ascii="Cambria" w:hAnsi="Cambria"/>
              </w:rPr>
              <w:t>, robinia</w:t>
            </w:r>
            <w:r w:rsidR="00715BC8">
              <w:rPr>
                <w:rFonts w:ascii="Cambria" w:hAnsi="Cambria"/>
              </w:rPr>
              <w:t xml:space="preserve"> akacjowa</w:t>
            </w:r>
          </w:p>
          <w:p w14:paraId="176EB858" w14:textId="48B8C78E" w:rsidR="001F3077" w:rsidRPr="002F210E" w:rsidRDefault="001F3077" w:rsidP="005313B1">
            <w:pPr>
              <w:rPr>
                <w:rFonts w:ascii="Cambria" w:hAnsi="Cambria"/>
              </w:rPr>
            </w:pPr>
          </w:p>
        </w:tc>
        <w:tc>
          <w:tcPr>
            <w:tcW w:w="4212" w:type="dxa"/>
          </w:tcPr>
          <w:p w14:paraId="449BAAE2" w14:textId="5BF174EE" w:rsidR="001F3077" w:rsidRPr="002F210E" w:rsidRDefault="001F3077" w:rsidP="005313B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1. </w:t>
            </w:r>
            <w:r w:rsidR="00707835">
              <w:rPr>
                <w:rFonts w:ascii="Cambria" w:hAnsi="Cambria"/>
              </w:rPr>
              <w:t>K</w:t>
            </w:r>
            <w:r w:rsidRPr="002F210E">
              <w:rPr>
                <w:rFonts w:ascii="Cambria" w:hAnsi="Cambria"/>
              </w:rPr>
              <w:t>arczowanie wszystkich nalotów i podrostów drzew,</w:t>
            </w:r>
            <w:r w:rsidR="00227AEA">
              <w:rPr>
                <w:rFonts w:ascii="Cambria" w:hAnsi="Cambria"/>
              </w:rPr>
              <w:t xml:space="preserve"> </w:t>
            </w:r>
            <w:r w:rsidRPr="002F210E">
              <w:rPr>
                <w:rFonts w:ascii="Cambria" w:hAnsi="Cambria"/>
              </w:rPr>
              <w:t xml:space="preserve">krzewów do </w:t>
            </w:r>
            <w:r w:rsidR="00227AEA">
              <w:rPr>
                <w:rFonts w:ascii="Cambria" w:hAnsi="Cambria"/>
              </w:rPr>
              <w:t>15</w:t>
            </w:r>
            <w:r w:rsidRPr="002F210E">
              <w:rPr>
                <w:rFonts w:ascii="Cambria" w:hAnsi="Cambria"/>
              </w:rPr>
              <w:t xml:space="preserve">% pokrycia </w:t>
            </w:r>
            <w:r w:rsidR="00AB36CE" w:rsidRPr="002F210E">
              <w:rPr>
                <w:rFonts w:ascii="Cambria" w:hAnsi="Cambria"/>
              </w:rPr>
              <w:t>powierzchni obszaru</w:t>
            </w:r>
            <w:r w:rsidRPr="002F210E">
              <w:rPr>
                <w:rFonts w:ascii="Cambria" w:hAnsi="Cambria"/>
              </w:rPr>
              <w:t xml:space="preserve">, </w:t>
            </w:r>
          </w:p>
          <w:p w14:paraId="1BD12D55" w14:textId="56D14F4B" w:rsidR="00227AEA" w:rsidRDefault="00227AEA" w:rsidP="00531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Przycięcie leszczyn– w każdej kępie należy pozostawić 2-3 najgrubsze pędy; pozostałe przyciąć na wys.1m</w:t>
            </w:r>
          </w:p>
          <w:p w14:paraId="5510475B" w14:textId="3EDB4C35" w:rsidR="00227AEA" w:rsidRDefault="00227AEA" w:rsidP="00531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3.Wybrane 2 kępy leszczyn należy ściąć na wysokości gruntu , okryć czarną folią (folię zabezpieczyć przed zerwaniem) i pozostawić</w:t>
            </w:r>
          </w:p>
          <w:p w14:paraId="520C52DB" w14:textId="79FCF890" w:rsidR="001F3077" w:rsidRPr="002F210E" w:rsidRDefault="0053027A" w:rsidP="005313B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4</w:t>
            </w:r>
            <w:r w:rsidR="001F3077" w:rsidRPr="002F210E">
              <w:rPr>
                <w:rFonts w:ascii="Cambria" w:hAnsi="Cambria"/>
              </w:rPr>
              <w:t xml:space="preserve">. </w:t>
            </w:r>
            <w:r w:rsidR="00227AEA">
              <w:rPr>
                <w:rFonts w:ascii="Cambria" w:hAnsi="Cambria"/>
              </w:rPr>
              <w:t>U</w:t>
            </w:r>
            <w:r w:rsidR="001F3077" w:rsidRPr="002F210E">
              <w:rPr>
                <w:rFonts w:ascii="Cambria" w:hAnsi="Cambria"/>
              </w:rPr>
              <w:t>porządkowanie powierzchni po zabiegu,</w:t>
            </w:r>
          </w:p>
          <w:p w14:paraId="0DA2D8E5" w14:textId="1FB1F818" w:rsidR="001F3077" w:rsidRPr="002F210E" w:rsidRDefault="0053027A" w:rsidP="005313B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5</w:t>
            </w:r>
            <w:r w:rsidR="001F3077" w:rsidRPr="002F210E">
              <w:rPr>
                <w:rFonts w:ascii="Cambria" w:hAnsi="Cambria"/>
              </w:rPr>
              <w:t xml:space="preserve">. </w:t>
            </w:r>
            <w:r w:rsidR="00227AEA">
              <w:rPr>
                <w:rFonts w:ascii="Cambria" w:hAnsi="Cambria"/>
              </w:rPr>
              <w:t xml:space="preserve">Usunięcie </w:t>
            </w:r>
            <w:r w:rsidR="001F3077" w:rsidRPr="002F210E">
              <w:rPr>
                <w:rFonts w:ascii="Cambria" w:hAnsi="Cambria"/>
              </w:rPr>
              <w:t>wyciętej biomasy poza obszar Natura 2000 w miejsce wskazane przez Nadleśnictwo Miechów lub utylizacja biomasy poza obszarem Natura 2000</w:t>
            </w:r>
          </w:p>
        </w:tc>
        <w:tc>
          <w:tcPr>
            <w:tcW w:w="1329" w:type="dxa"/>
          </w:tcPr>
          <w:p w14:paraId="794DA33A" w14:textId="77777777" w:rsidR="001F3077" w:rsidRDefault="00227AEA" w:rsidP="00746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zaobrączkowania:</w:t>
            </w:r>
          </w:p>
          <w:p w14:paraId="0D23726A" w14:textId="1AD013E6" w:rsidR="00227AEA" w:rsidRPr="002F210E" w:rsidRDefault="00227AEA" w:rsidP="00746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Robinia – 10cm-2 </w:t>
            </w:r>
            <w:proofErr w:type="spellStart"/>
            <w:r>
              <w:rPr>
                <w:rFonts w:ascii="Cambria" w:hAnsi="Cambria"/>
              </w:rPr>
              <w:t>szt</w:t>
            </w:r>
            <w:proofErr w:type="spellEnd"/>
          </w:p>
        </w:tc>
      </w:tr>
      <w:tr w:rsidR="001F3077" w:rsidRPr="002F210E" w14:paraId="17D4F8F5" w14:textId="77777777" w:rsidTr="002F210E">
        <w:tc>
          <w:tcPr>
            <w:tcW w:w="668" w:type="dxa"/>
          </w:tcPr>
          <w:p w14:paraId="6F943F49" w14:textId="2ECF5D69" w:rsidR="001F3077" w:rsidRPr="002F210E" w:rsidRDefault="001F3077" w:rsidP="00746B5C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2.2</w:t>
            </w:r>
          </w:p>
        </w:tc>
        <w:tc>
          <w:tcPr>
            <w:tcW w:w="1413" w:type="dxa"/>
          </w:tcPr>
          <w:p w14:paraId="254CCABB" w14:textId="77777777" w:rsidR="001F3077" w:rsidRPr="002F210E" w:rsidRDefault="001F3077" w:rsidP="00746B5C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Opalonki</w:t>
            </w:r>
          </w:p>
        </w:tc>
        <w:tc>
          <w:tcPr>
            <w:tcW w:w="762" w:type="dxa"/>
          </w:tcPr>
          <w:p w14:paraId="0E0A417A" w14:textId="77777777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512</w:t>
            </w:r>
          </w:p>
        </w:tc>
        <w:tc>
          <w:tcPr>
            <w:tcW w:w="762" w:type="dxa"/>
          </w:tcPr>
          <w:p w14:paraId="3A7E9B1F" w14:textId="77777777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2</w:t>
            </w:r>
          </w:p>
        </w:tc>
        <w:tc>
          <w:tcPr>
            <w:tcW w:w="899" w:type="dxa"/>
          </w:tcPr>
          <w:p w14:paraId="012047D3" w14:textId="15EB53F2" w:rsidR="001F3077" w:rsidRPr="002F210E" w:rsidRDefault="00715BC8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1232</w:t>
            </w:r>
          </w:p>
        </w:tc>
        <w:tc>
          <w:tcPr>
            <w:tcW w:w="762" w:type="dxa"/>
          </w:tcPr>
          <w:p w14:paraId="2611B7C6" w14:textId="02A1FC35" w:rsidR="001F3077" w:rsidRPr="002F210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11(1)</w:t>
            </w:r>
          </w:p>
        </w:tc>
        <w:tc>
          <w:tcPr>
            <w:tcW w:w="2902" w:type="dxa"/>
          </w:tcPr>
          <w:p w14:paraId="10C3F3A9" w14:textId="3960C832" w:rsidR="001F3077" w:rsidRPr="002F210E" w:rsidRDefault="003B38BC" w:rsidP="00C33ED8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Teren pochyły, </w:t>
            </w:r>
            <w:r>
              <w:rPr>
                <w:rFonts w:ascii="Cambria" w:hAnsi="Cambria"/>
              </w:rPr>
              <w:t>dominujące gatunki; dereń</w:t>
            </w:r>
            <w:r w:rsidR="00715BC8">
              <w:rPr>
                <w:rFonts w:ascii="Cambria" w:hAnsi="Cambria"/>
              </w:rPr>
              <w:t xml:space="preserve"> świdwa</w:t>
            </w:r>
            <w:r>
              <w:rPr>
                <w:rFonts w:ascii="Cambria" w:hAnsi="Cambria"/>
              </w:rPr>
              <w:t xml:space="preserve">, </w:t>
            </w:r>
            <w:r w:rsidR="00715BC8">
              <w:rPr>
                <w:rFonts w:ascii="Cambria" w:hAnsi="Cambria"/>
              </w:rPr>
              <w:t xml:space="preserve">śliwa </w:t>
            </w:r>
            <w:r>
              <w:rPr>
                <w:rFonts w:ascii="Cambria" w:hAnsi="Cambria"/>
              </w:rPr>
              <w:t>tarnina,</w:t>
            </w:r>
            <w:r w:rsidR="00715BC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róże</w:t>
            </w:r>
            <w:r w:rsidR="004C4C3B">
              <w:rPr>
                <w:rFonts w:ascii="Cambria" w:hAnsi="Cambria"/>
              </w:rPr>
              <w:t>, jeżyny</w:t>
            </w:r>
          </w:p>
        </w:tc>
        <w:tc>
          <w:tcPr>
            <w:tcW w:w="4212" w:type="dxa"/>
          </w:tcPr>
          <w:p w14:paraId="68ED6930" w14:textId="5F4E1352" w:rsidR="003B38BC" w:rsidRPr="003B38BC" w:rsidRDefault="003B38BC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Pr="003B38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K</w:t>
            </w:r>
            <w:r w:rsidRPr="003B38BC">
              <w:rPr>
                <w:rFonts w:ascii="Cambria" w:hAnsi="Cambria"/>
              </w:rPr>
              <w:t>arczowanie wszystkich nalotów i podrostów drzew,</w:t>
            </w:r>
          </w:p>
          <w:p w14:paraId="76E93991" w14:textId="089CD85E" w:rsidR="003B38BC" w:rsidRPr="003B38BC" w:rsidRDefault="003B38BC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3B38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K</w:t>
            </w:r>
            <w:r w:rsidRPr="003B38BC">
              <w:rPr>
                <w:rFonts w:ascii="Cambria" w:hAnsi="Cambria"/>
              </w:rPr>
              <w:t>arczowanie krzewów do poziomu 1</w:t>
            </w:r>
            <w:r w:rsidR="00715BC8">
              <w:rPr>
                <w:rFonts w:ascii="Cambria" w:hAnsi="Cambria"/>
              </w:rPr>
              <w:t>5</w:t>
            </w:r>
            <w:r w:rsidRPr="003B38BC">
              <w:rPr>
                <w:rFonts w:ascii="Cambria" w:hAnsi="Cambria"/>
              </w:rPr>
              <w:t xml:space="preserve">% pokrycia powierzchni obszaru; większość krzewów należy pozostawić w pasie o szerokości 1 m wzdłuż granicy z użytkowanymi gruntami rolnymi, do pozostawienia wisienka stepowa, jałowiec pospolity, do częściowego pozostawienia: róże, głogi, dereń świdwa, </w:t>
            </w:r>
          </w:p>
          <w:p w14:paraId="6C52556D" w14:textId="542E4FC3" w:rsidR="003B38BC" w:rsidRPr="003B38BC" w:rsidRDefault="003B38BC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Pr="003B38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Pr="003B38BC">
              <w:rPr>
                <w:rFonts w:ascii="Cambria" w:hAnsi="Cambria"/>
              </w:rPr>
              <w:t>porządkowanie powierzchni po zabiegu,</w:t>
            </w:r>
          </w:p>
          <w:p w14:paraId="48674DDF" w14:textId="53D0DCA9" w:rsidR="001F3077" w:rsidRPr="002F210E" w:rsidRDefault="003B38BC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Pr="003B38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Usunięcie </w:t>
            </w:r>
            <w:r w:rsidRPr="003B38BC">
              <w:rPr>
                <w:rFonts w:ascii="Cambria" w:hAnsi="Cambria"/>
              </w:rPr>
              <w:t xml:space="preserve">wyciętej biomasy poza obszar Natura 2000 w miejsce wskazane przez </w:t>
            </w:r>
            <w:r w:rsidRPr="003B38BC">
              <w:rPr>
                <w:rFonts w:ascii="Cambria" w:hAnsi="Cambria"/>
              </w:rPr>
              <w:lastRenderedPageBreak/>
              <w:t>Nadleśnictwo Miechów lub utylizacja biomasy poza obszarem Natura 2000</w:t>
            </w:r>
          </w:p>
        </w:tc>
        <w:tc>
          <w:tcPr>
            <w:tcW w:w="1329" w:type="dxa"/>
          </w:tcPr>
          <w:p w14:paraId="67CF53F6" w14:textId="53A53254" w:rsidR="001F3077" w:rsidRPr="002F210E" w:rsidRDefault="001F3077" w:rsidP="00746B5C">
            <w:pPr>
              <w:rPr>
                <w:rFonts w:ascii="Cambria" w:hAnsi="Cambria"/>
              </w:rPr>
            </w:pPr>
          </w:p>
        </w:tc>
      </w:tr>
      <w:tr w:rsidR="005A2D38" w:rsidRPr="002F210E" w14:paraId="542550A2" w14:textId="77777777" w:rsidTr="002F210E">
        <w:tc>
          <w:tcPr>
            <w:tcW w:w="668" w:type="dxa"/>
          </w:tcPr>
          <w:p w14:paraId="48B48658" w14:textId="66800527" w:rsidR="005A2D38" w:rsidRPr="002F210E" w:rsidRDefault="005A2D38" w:rsidP="00746B5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2.3</w:t>
            </w:r>
          </w:p>
        </w:tc>
        <w:tc>
          <w:tcPr>
            <w:tcW w:w="1413" w:type="dxa"/>
          </w:tcPr>
          <w:p w14:paraId="5092C4C5" w14:textId="505588B4" w:rsidR="005A2D38" w:rsidRPr="002F210E" w:rsidRDefault="005A2D38" w:rsidP="00746B5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Opalonki</w:t>
            </w:r>
          </w:p>
        </w:tc>
        <w:tc>
          <w:tcPr>
            <w:tcW w:w="762" w:type="dxa"/>
          </w:tcPr>
          <w:p w14:paraId="29939B80" w14:textId="173A4A96" w:rsidR="005A2D38" w:rsidRPr="002F210E" w:rsidRDefault="005A2D38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512</w:t>
            </w:r>
          </w:p>
        </w:tc>
        <w:tc>
          <w:tcPr>
            <w:tcW w:w="762" w:type="dxa"/>
          </w:tcPr>
          <w:p w14:paraId="1EC1407D" w14:textId="46FD9780" w:rsidR="005A2D38" w:rsidRPr="002F210E" w:rsidRDefault="003B38BC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899" w:type="dxa"/>
          </w:tcPr>
          <w:p w14:paraId="76D3BDB8" w14:textId="57DA7D07" w:rsidR="005A2D38" w:rsidRPr="002F210E" w:rsidRDefault="00C65088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1008</w:t>
            </w:r>
          </w:p>
        </w:tc>
        <w:tc>
          <w:tcPr>
            <w:tcW w:w="762" w:type="dxa"/>
          </w:tcPr>
          <w:p w14:paraId="34223288" w14:textId="5E393BB6" w:rsidR="005A2D38" w:rsidRPr="002F210E" w:rsidRDefault="00C65088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 (1)</w:t>
            </w:r>
          </w:p>
        </w:tc>
        <w:tc>
          <w:tcPr>
            <w:tcW w:w="2902" w:type="dxa"/>
          </w:tcPr>
          <w:p w14:paraId="7CD9C4B4" w14:textId="77777777" w:rsidR="003B38BC" w:rsidRPr="003736A3" w:rsidRDefault="003B38BC" w:rsidP="003B38BC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 xml:space="preserve">Teren pochyły, porośnięty lasem iglastym, </w:t>
            </w:r>
          </w:p>
          <w:p w14:paraId="1EF95A75" w14:textId="377951CA" w:rsidR="005A2D38" w:rsidRPr="003736A3" w:rsidRDefault="003B38BC" w:rsidP="003B38BC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>w nalocie i podroście dominują:  grab pospolity, czereśnia ptasia, dąb szypułkowy, w podszycie dominują: leszczyna  pospolita, kruszyna</w:t>
            </w:r>
            <w:r w:rsidR="004C4C3B" w:rsidRPr="003736A3">
              <w:rPr>
                <w:rFonts w:ascii="Cambria" w:hAnsi="Cambria"/>
              </w:rPr>
              <w:t xml:space="preserve"> pospolita</w:t>
            </w:r>
          </w:p>
        </w:tc>
        <w:tc>
          <w:tcPr>
            <w:tcW w:w="4212" w:type="dxa"/>
          </w:tcPr>
          <w:p w14:paraId="59D98524" w14:textId="7DA0C69A" w:rsidR="005A2D38" w:rsidRDefault="003B38BC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Pr="003B38BC">
              <w:rPr>
                <w:rFonts w:ascii="Cambria" w:hAnsi="Cambria"/>
              </w:rPr>
              <w:t xml:space="preserve">. </w:t>
            </w:r>
            <w:r w:rsidR="00707835">
              <w:rPr>
                <w:rFonts w:ascii="Cambria" w:hAnsi="Cambria"/>
              </w:rPr>
              <w:t xml:space="preserve">Wycinanie </w:t>
            </w:r>
            <w:r w:rsidRPr="003B38BC">
              <w:rPr>
                <w:rFonts w:ascii="Cambria" w:hAnsi="Cambria"/>
              </w:rPr>
              <w:t>wszystkich nalotów i podrostów drzew</w:t>
            </w:r>
            <w:r w:rsidR="00114C3E">
              <w:rPr>
                <w:rFonts w:ascii="Cambria" w:hAnsi="Cambria"/>
              </w:rPr>
              <w:t xml:space="preserve"> </w:t>
            </w:r>
            <w:r w:rsidR="004C4C3B">
              <w:rPr>
                <w:rFonts w:ascii="Cambria" w:hAnsi="Cambria"/>
              </w:rPr>
              <w:t xml:space="preserve">pod okapem lasu </w:t>
            </w:r>
            <w:r w:rsidRPr="003B38BC">
              <w:rPr>
                <w:rFonts w:ascii="Cambria" w:hAnsi="Cambria"/>
              </w:rPr>
              <w:t>do poziomu 1</w:t>
            </w:r>
            <w:r w:rsidR="004C4C3B">
              <w:rPr>
                <w:rFonts w:ascii="Cambria" w:hAnsi="Cambria"/>
              </w:rPr>
              <w:t>0</w:t>
            </w:r>
            <w:r w:rsidRPr="003B38BC">
              <w:rPr>
                <w:rFonts w:ascii="Cambria" w:hAnsi="Cambria"/>
              </w:rPr>
              <w:t>% pokrycia powierzchni obszaru;</w:t>
            </w:r>
          </w:p>
          <w:p w14:paraId="10BBB346" w14:textId="35D475A6" w:rsidR="003B38BC" w:rsidRPr="002F210E" w:rsidRDefault="00114C3E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3B38BC" w:rsidRPr="002F210E">
              <w:rPr>
                <w:rFonts w:ascii="Cambria" w:hAnsi="Cambria"/>
              </w:rPr>
              <w:t xml:space="preserve">. </w:t>
            </w:r>
            <w:r w:rsidR="003B38BC">
              <w:rPr>
                <w:rFonts w:ascii="Cambria" w:hAnsi="Cambria"/>
              </w:rPr>
              <w:t>U</w:t>
            </w:r>
            <w:r w:rsidR="003B38BC" w:rsidRPr="002F210E">
              <w:rPr>
                <w:rFonts w:ascii="Cambria" w:hAnsi="Cambria"/>
              </w:rPr>
              <w:t>porządkowanie powierzchni po zabiegu,</w:t>
            </w:r>
          </w:p>
          <w:p w14:paraId="5F10062E" w14:textId="34D4D04B" w:rsidR="003B38BC" w:rsidRPr="002F210E" w:rsidRDefault="00114C3E" w:rsidP="003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3B38B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r w:rsidR="003B38BC">
              <w:rPr>
                <w:rFonts w:ascii="Cambria" w:hAnsi="Cambria"/>
              </w:rPr>
              <w:t xml:space="preserve">Usunięcie zalegającej biomasy oraz biomasy powstałej po zabiegach </w:t>
            </w:r>
            <w:r w:rsidR="003B38BC" w:rsidRPr="003B38BC">
              <w:rPr>
                <w:rFonts w:ascii="Cambria" w:hAnsi="Cambria"/>
              </w:rPr>
              <w:t>poza obszar Natura 2000 w miejsce wskazane przez Nadleśnictwo Miechów lub utylizacja biomasy poza obszarem Natura 2000</w:t>
            </w:r>
          </w:p>
        </w:tc>
        <w:tc>
          <w:tcPr>
            <w:tcW w:w="1329" w:type="dxa"/>
          </w:tcPr>
          <w:p w14:paraId="04C9FE16" w14:textId="77777777" w:rsidR="005A2D38" w:rsidRPr="002F210E" w:rsidRDefault="005A2D38" w:rsidP="00746B5C">
            <w:pPr>
              <w:rPr>
                <w:rFonts w:ascii="Cambria" w:hAnsi="Cambria"/>
              </w:rPr>
            </w:pPr>
          </w:p>
        </w:tc>
      </w:tr>
      <w:tr w:rsidR="001F3077" w:rsidRPr="002F210E" w14:paraId="492E236D" w14:textId="77777777" w:rsidTr="002F210E">
        <w:tc>
          <w:tcPr>
            <w:tcW w:w="668" w:type="dxa"/>
          </w:tcPr>
          <w:p w14:paraId="1D56EE32" w14:textId="1C53D959" w:rsidR="001F3077" w:rsidRPr="002F210E" w:rsidRDefault="001F3077" w:rsidP="000E4C1B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3.1</w:t>
            </w:r>
          </w:p>
        </w:tc>
        <w:tc>
          <w:tcPr>
            <w:tcW w:w="1413" w:type="dxa"/>
          </w:tcPr>
          <w:p w14:paraId="2AFCB4D4" w14:textId="3857611C" w:rsidR="001F3077" w:rsidRPr="002F210E" w:rsidRDefault="001F3077" w:rsidP="000E4C1B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Wały</w:t>
            </w:r>
          </w:p>
        </w:tc>
        <w:tc>
          <w:tcPr>
            <w:tcW w:w="762" w:type="dxa"/>
          </w:tcPr>
          <w:p w14:paraId="2FCD320A" w14:textId="20048F48" w:rsidR="001F3077" w:rsidRPr="00C65088" w:rsidRDefault="00C65088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3</w:t>
            </w:r>
            <w:r w:rsidR="00114C3E" w:rsidRPr="00C65088">
              <w:rPr>
                <w:rFonts w:ascii="Cambria" w:hAnsi="Cambria"/>
              </w:rPr>
              <w:t>17</w:t>
            </w:r>
          </w:p>
          <w:p w14:paraId="3BB1F97D" w14:textId="22BC3298" w:rsidR="00114C3E" w:rsidRPr="00C65088" w:rsidRDefault="00114C3E" w:rsidP="00E7745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62" w:type="dxa"/>
          </w:tcPr>
          <w:p w14:paraId="35BD0D66" w14:textId="4D765B24" w:rsidR="001F3077" w:rsidRPr="00C65088" w:rsidRDefault="00707835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1</w:t>
            </w:r>
          </w:p>
        </w:tc>
        <w:tc>
          <w:tcPr>
            <w:tcW w:w="899" w:type="dxa"/>
          </w:tcPr>
          <w:p w14:paraId="30B7C57E" w14:textId="0CF969CF" w:rsidR="001F3077" w:rsidRPr="00C65088" w:rsidRDefault="00C65088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6932</w:t>
            </w:r>
          </w:p>
        </w:tc>
        <w:tc>
          <w:tcPr>
            <w:tcW w:w="762" w:type="dxa"/>
          </w:tcPr>
          <w:p w14:paraId="15203889" w14:textId="2829A08D" w:rsidR="001F3077" w:rsidRPr="00C65088" w:rsidRDefault="00F73103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12(1)</w:t>
            </w:r>
          </w:p>
        </w:tc>
        <w:tc>
          <w:tcPr>
            <w:tcW w:w="2902" w:type="dxa"/>
          </w:tcPr>
          <w:p w14:paraId="1025975F" w14:textId="14E21BC3" w:rsidR="001F3077" w:rsidRPr="003736A3" w:rsidRDefault="00114C3E" w:rsidP="000E4C1B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 xml:space="preserve">Teren pochyły, dominujące gatunki drzew i krzewów: grab pospolity, dereń świdwa, ligustr pospolity, śliwa tarnina, </w:t>
            </w:r>
            <w:r w:rsidR="00707835" w:rsidRPr="003736A3">
              <w:rPr>
                <w:rFonts w:ascii="Cambria" w:hAnsi="Cambria"/>
              </w:rPr>
              <w:t>róże</w:t>
            </w:r>
          </w:p>
        </w:tc>
        <w:tc>
          <w:tcPr>
            <w:tcW w:w="4212" w:type="dxa"/>
          </w:tcPr>
          <w:p w14:paraId="07DEB4BE" w14:textId="34DBC4BF" w:rsidR="00707835" w:rsidRPr="00707835" w:rsidRDefault="00707835" w:rsidP="00707835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Pr="00707835">
              <w:rPr>
                <w:rFonts w:ascii="Cambria" w:hAnsi="Cambria"/>
              </w:rPr>
              <w:t>Karczowanie wszystkich nalotów i podrostów drzew,</w:t>
            </w:r>
          </w:p>
          <w:p w14:paraId="4F26C569" w14:textId="61357BB7" w:rsidR="001F3077" w:rsidRDefault="00707835" w:rsidP="00707835">
            <w:pPr>
              <w:pStyle w:val="Akapitzlist"/>
              <w:ind w:left="0"/>
              <w:rPr>
                <w:rFonts w:ascii="Cambria" w:hAnsi="Cambria"/>
              </w:rPr>
            </w:pPr>
            <w:r w:rsidRPr="00707835">
              <w:rPr>
                <w:rFonts w:ascii="Cambria" w:hAnsi="Cambria"/>
              </w:rPr>
              <w:t xml:space="preserve">2. Karczowanie krzewów  do poziomu </w:t>
            </w:r>
            <w:r>
              <w:rPr>
                <w:rFonts w:ascii="Cambria" w:hAnsi="Cambria"/>
              </w:rPr>
              <w:t xml:space="preserve"> 60</w:t>
            </w:r>
            <w:r w:rsidRPr="00707835">
              <w:rPr>
                <w:rFonts w:ascii="Cambria" w:hAnsi="Cambria"/>
              </w:rPr>
              <w:t xml:space="preserve">% pokrycia powierzchni obszaru; </w:t>
            </w:r>
            <w:r>
              <w:rPr>
                <w:rFonts w:ascii="Cambria" w:hAnsi="Cambria"/>
              </w:rPr>
              <w:t>przy czym należy zachować udział jałowca pospolitego na poziomie 40%;  pozostałe krzewy do pozostawienia to wybrane okazy: róż, ligustru, kaliny koralowej</w:t>
            </w:r>
          </w:p>
          <w:p w14:paraId="0A6BF41D" w14:textId="169E0FC6" w:rsidR="00707835" w:rsidRPr="002F210E" w:rsidRDefault="00707835" w:rsidP="00707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3.U</w:t>
            </w:r>
            <w:r w:rsidRPr="002F210E">
              <w:rPr>
                <w:rFonts w:ascii="Cambria" w:hAnsi="Cambria"/>
              </w:rPr>
              <w:t>porządkowanie powierzchni po zabiegu,</w:t>
            </w:r>
          </w:p>
          <w:p w14:paraId="5BD80CB2" w14:textId="6820CD71" w:rsidR="00707835" w:rsidRDefault="00707835" w:rsidP="00707835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Usunięcie zalegającej biomasy oraz biomasy powstałej po zabiegach </w:t>
            </w:r>
            <w:r w:rsidRPr="003B38BC">
              <w:rPr>
                <w:rFonts w:ascii="Cambria" w:hAnsi="Cambria"/>
              </w:rPr>
              <w:t>poza obszar Natura 2000 w miejsce wskazane przez Nadleśnictwo Miechów lub utylizacja biomasy poza obszarem Natura 2000</w:t>
            </w:r>
          </w:p>
          <w:p w14:paraId="0D2CC273" w14:textId="5ADF9A14" w:rsidR="00707835" w:rsidRPr="00114C3E" w:rsidRDefault="00707835" w:rsidP="00707835">
            <w:pPr>
              <w:pStyle w:val="Akapitzlist"/>
              <w:ind w:left="0"/>
              <w:rPr>
                <w:rFonts w:ascii="Cambria" w:hAnsi="Cambria"/>
                <w:highlight w:val="yellow"/>
              </w:rPr>
            </w:pPr>
          </w:p>
        </w:tc>
        <w:tc>
          <w:tcPr>
            <w:tcW w:w="1329" w:type="dxa"/>
          </w:tcPr>
          <w:p w14:paraId="08448EFD" w14:textId="77777777" w:rsidR="001F3077" w:rsidRPr="002A1DD2" w:rsidRDefault="001F3077" w:rsidP="000E4C1B">
            <w:pPr>
              <w:rPr>
                <w:rFonts w:ascii="Cambria" w:hAnsi="Cambria"/>
                <w:highlight w:val="yellow"/>
              </w:rPr>
            </w:pPr>
          </w:p>
        </w:tc>
      </w:tr>
      <w:tr w:rsidR="001F3077" w:rsidRPr="002F210E" w14:paraId="43C4329B" w14:textId="77777777" w:rsidTr="002F210E">
        <w:tc>
          <w:tcPr>
            <w:tcW w:w="668" w:type="dxa"/>
          </w:tcPr>
          <w:p w14:paraId="71EBB970" w14:textId="09FB6397" w:rsidR="001F3077" w:rsidRPr="002F210E" w:rsidRDefault="001F3077" w:rsidP="00FA1809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3.2</w:t>
            </w:r>
          </w:p>
        </w:tc>
        <w:tc>
          <w:tcPr>
            <w:tcW w:w="1413" w:type="dxa"/>
          </w:tcPr>
          <w:p w14:paraId="7B35FBF0" w14:textId="3909B75B" w:rsidR="001F3077" w:rsidRPr="002F210E" w:rsidRDefault="001F3077" w:rsidP="00FA1809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Wały</w:t>
            </w:r>
          </w:p>
        </w:tc>
        <w:tc>
          <w:tcPr>
            <w:tcW w:w="762" w:type="dxa"/>
          </w:tcPr>
          <w:p w14:paraId="20EEBABC" w14:textId="79468DD6" w:rsidR="00F73103" w:rsidRPr="00C65088" w:rsidRDefault="00F73103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21/1</w:t>
            </w:r>
          </w:p>
          <w:p w14:paraId="610F28F0" w14:textId="6000FCCA" w:rsidR="001F3077" w:rsidRPr="00C65088" w:rsidRDefault="00707835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lastRenderedPageBreak/>
              <w:t>22/123/124/1</w:t>
            </w:r>
          </w:p>
        </w:tc>
        <w:tc>
          <w:tcPr>
            <w:tcW w:w="762" w:type="dxa"/>
          </w:tcPr>
          <w:p w14:paraId="1DA257AE" w14:textId="50934DEB" w:rsidR="001F3077" w:rsidRPr="00C65088" w:rsidRDefault="00707835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lastRenderedPageBreak/>
              <w:t>2</w:t>
            </w:r>
          </w:p>
        </w:tc>
        <w:tc>
          <w:tcPr>
            <w:tcW w:w="899" w:type="dxa"/>
          </w:tcPr>
          <w:p w14:paraId="780A758A" w14:textId="3B63CB36" w:rsidR="001F3077" w:rsidRPr="00C65088" w:rsidRDefault="00C65088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5554</w:t>
            </w:r>
          </w:p>
        </w:tc>
        <w:tc>
          <w:tcPr>
            <w:tcW w:w="762" w:type="dxa"/>
          </w:tcPr>
          <w:p w14:paraId="444C2C57" w14:textId="0F7C9C0A" w:rsidR="001F3077" w:rsidRPr="00C65088" w:rsidRDefault="00F01BD4" w:rsidP="00E7745B">
            <w:pPr>
              <w:jc w:val="center"/>
              <w:rPr>
                <w:rFonts w:ascii="Cambria" w:hAnsi="Cambria"/>
              </w:rPr>
            </w:pPr>
            <w:r w:rsidRPr="00C65088">
              <w:rPr>
                <w:rFonts w:ascii="Cambria" w:hAnsi="Cambria"/>
              </w:rPr>
              <w:t>12(2)</w:t>
            </w:r>
          </w:p>
        </w:tc>
        <w:tc>
          <w:tcPr>
            <w:tcW w:w="2902" w:type="dxa"/>
          </w:tcPr>
          <w:p w14:paraId="394DCD2A" w14:textId="4297A4B5" w:rsidR="001F3077" w:rsidRPr="002A1DD2" w:rsidRDefault="003736A3" w:rsidP="000E4C1B">
            <w:pPr>
              <w:rPr>
                <w:rFonts w:ascii="Cambria" w:hAnsi="Cambria"/>
                <w:highlight w:val="yellow"/>
              </w:rPr>
            </w:pPr>
            <w:r w:rsidRPr="006A084E">
              <w:rPr>
                <w:rFonts w:ascii="Cambria" w:hAnsi="Cambria"/>
              </w:rPr>
              <w:t xml:space="preserve">Teren pochyły, dominujące gatunki drzew i krzewów: </w:t>
            </w:r>
            <w:r w:rsidRPr="006A084E">
              <w:rPr>
                <w:rFonts w:ascii="Cambria" w:hAnsi="Cambria"/>
              </w:rPr>
              <w:lastRenderedPageBreak/>
              <w:t>dereń świdwa, śliwa tarnina, róże</w:t>
            </w:r>
          </w:p>
        </w:tc>
        <w:tc>
          <w:tcPr>
            <w:tcW w:w="4212" w:type="dxa"/>
          </w:tcPr>
          <w:p w14:paraId="4D4074B6" w14:textId="14053E98" w:rsidR="00707835" w:rsidRPr="002F210E" w:rsidRDefault="003736A3" w:rsidP="00707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</w:t>
            </w:r>
            <w:r w:rsidR="00707835" w:rsidRPr="002F210E">
              <w:rPr>
                <w:rFonts w:ascii="Cambria" w:hAnsi="Cambria"/>
              </w:rPr>
              <w:t xml:space="preserve">. Karczowanie krzewów do </w:t>
            </w:r>
            <w:r>
              <w:rPr>
                <w:rFonts w:ascii="Cambria" w:hAnsi="Cambria"/>
              </w:rPr>
              <w:t>15</w:t>
            </w:r>
            <w:r w:rsidR="00707835" w:rsidRPr="002F210E">
              <w:rPr>
                <w:rFonts w:ascii="Cambria" w:hAnsi="Cambria"/>
              </w:rPr>
              <w:t xml:space="preserve">% pokrycia powierzchni obszaru, do pozostawienia: róże, </w:t>
            </w:r>
            <w:r>
              <w:rPr>
                <w:rFonts w:ascii="Cambria" w:hAnsi="Cambria"/>
              </w:rPr>
              <w:t>głogi</w:t>
            </w:r>
          </w:p>
          <w:p w14:paraId="3CCA4F59" w14:textId="1394A3A4" w:rsidR="00707835" w:rsidRPr="002F210E" w:rsidRDefault="003736A3" w:rsidP="00707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</w:t>
            </w:r>
            <w:r w:rsidR="00707835" w:rsidRPr="002F210E">
              <w:rPr>
                <w:rFonts w:ascii="Cambria" w:hAnsi="Cambria"/>
              </w:rPr>
              <w:t>. Uporządkowanie powierzchni po zabiegu,</w:t>
            </w:r>
          </w:p>
          <w:p w14:paraId="78C489A3" w14:textId="3B7076C4" w:rsidR="001F3077" w:rsidRPr="002A1DD2" w:rsidRDefault="003736A3" w:rsidP="00707835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3</w:t>
            </w:r>
            <w:r w:rsidR="00707835" w:rsidRPr="002F210E">
              <w:rPr>
                <w:rFonts w:ascii="Cambria" w:hAnsi="Cambria"/>
              </w:rPr>
              <w:t xml:space="preserve">. </w:t>
            </w:r>
            <w:r w:rsidR="00707835">
              <w:rPr>
                <w:rFonts w:ascii="Cambria" w:hAnsi="Cambria"/>
              </w:rPr>
              <w:t xml:space="preserve">Usunięcie </w:t>
            </w:r>
            <w:r w:rsidR="00707835" w:rsidRPr="002F210E">
              <w:rPr>
                <w:rFonts w:ascii="Cambria" w:hAnsi="Cambria"/>
              </w:rPr>
              <w:t>wyciętej biomasy poza obszar Natura 2000 w miejsce wskazane prze</w:t>
            </w:r>
            <w:r w:rsidR="00707835">
              <w:rPr>
                <w:rFonts w:ascii="Cambria" w:hAnsi="Cambria"/>
              </w:rPr>
              <w:t>z</w:t>
            </w:r>
            <w:r w:rsidR="00707835" w:rsidRPr="002F210E">
              <w:rPr>
                <w:rFonts w:ascii="Cambria" w:hAnsi="Cambria"/>
              </w:rPr>
              <w:t xml:space="preserve"> Nadleśnictwo Miechów lub utylizacja biomasy poza obszarem Natura 2000</w:t>
            </w:r>
          </w:p>
        </w:tc>
        <w:tc>
          <w:tcPr>
            <w:tcW w:w="1329" w:type="dxa"/>
          </w:tcPr>
          <w:p w14:paraId="297D376E" w14:textId="3FD7746A" w:rsidR="001F3077" w:rsidRPr="002A1DD2" w:rsidRDefault="001F3077" w:rsidP="00FA1809">
            <w:pPr>
              <w:rPr>
                <w:rFonts w:ascii="Cambria" w:hAnsi="Cambria"/>
                <w:highlight w:val="yellow"/>
              </w:rPr>
            </w:pPr>
          </w:p>
        </w:tc>
      </w:tr>
      <w:tr w:rsidR="001F3077" w:rsidRPr="002F210E" w14:paraId="758DCEEF" w14:textId="77777777" w:rsidTr="002F210E">
        <w:tc>
          <w:tcPr>
            <w:tcW w:w="668" w:type="dxa"/>
          </w:tcPr>
          <w:p w14:paraId="4FC20AEC" w14:textId="001E3638" w:rsidR="001F3077" w:rsidRPr="002F210E" w:rsidRDefault="001F3077" w:rsidP="00FA1809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3.3</w:t>
            </w:r>
          </w:p>
        </w:tc>
        <w:tc>
          <w:tcPr>
            <w:tcW w:w="1413" w:type="dxa"/>
          </w:tcPr>
          <w:p w14:paraId="6229E45C" w14:textId="77777777" w:rsidR="001F3077" w:rsidRPr="002F210E" w:rsidRDefault="001F3077" w:rsidP="00FA1809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Wały</w:t>
            </w:r>
          </w:p>
        </w:tc>
        <w:tc>
          <w:tcPr>
            <w:tcW w:w="762" w:type="dxa"/>
          </w:tcPr>
          <w:p w14:paraId="3002EA79" w14:textId="77777777" w:rsidR="001F3077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25</w:t>
            </w:r>
          </w:p>
          <w:p w14:paraId="5119A264" w14:textId="77777777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26</w:t>
            </w:r>
          </w:p>
          <w:p w14:paraId="0F720E32" w14:textId="77777777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27</w:t>
            </w:r>
          </w:p>
          <w:p w14:paraId="5365AF2B" w14:textId="77777777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28</w:t>
            </w:r>
          </w:p>
          <w:p w14:paraId="73FDD334" w14:textId="77777777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29/1</w:t>
            </w:r>
          </w:p>
          <w:p w14:paraId="7907694F" w14:textId="77777777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30</w:t>
            </w:r>
          </w:p>
          <w:p w14:paraId="7C2A9B73" w14:textId="1F902C7D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62" w:type="dxa"/>
          </w:tcPr>
          <w:p w14:paraId="099A788D" w14:textId="3E21020B" w:rsidR="001F3077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3</w:t>
            </w:r>
          </w:p>
        </w:tc>
        <w:tc>
          <w:tcPr>
            <w:tcW w:w="899" w:type="dxa"/>
          </w:tcPr>
          <w:p w14:paraId="3ECF6484" w14:textId="4FB5CC78" w:rsidR="001F3077" w:rsidRPr="006A084E" w:rsidRDefault="006A084E" w:rsidP="00E53041">
            <w:pPr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5032</w:t>
            </w:r>
          </w:p>
        </w:tc>
        <w:tc>
          <w:tcPr>
            <w:tcW w:w="762" w:type="dxa"/>
          </w:tcPr>
          <w:p w14:paraId="060F70C0" w14:textId="39E6D9F3" w:rsidR="001F3077" w:rsidRPr="006A084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12(3)</w:t>
            </w:r>
          </w:p>
        </w:tc>
        <w:tc>
          <w:tcPr>
            <w:tcW w:w="2902" w:type="dxa"/>
          </w:tcPr>
          <w:p w14:paraId="196519B8" w14:textId="4E968D98" w:rsidR="001F3077" w:rsidRPr="006A084E" w:rsidRDefault="003736A3" w:rsidP="00022402">
            <w:pPr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Teren pochyły, dominujące gatunki drzew i krzewów: dereń świdwa, śliwa tarnina, róże</w:t>
            </w:r>
          </w:p>
        </w:tc>
        <w:tc>
          <w:tcPr>
            <w:tcW w:w="4212" w:type="dxa"/>
          </w:tcPr>
          <w:p w14:paraId="2F9F7201" w14:textId="3158385C" w:rsidR="003736A3" w:rsidRPr="003736A3" w:rsidRDefault="003736A3" w:rsidP="003736A3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>1. Karczowanie krzewów do 1</w:t>
            </w:r>
            <w:r w:rsidR="006A084E">
              <w:rPr>
                <w:rFonts w:ascii="Cambria" w:hAnsi="Cambria"/>
              </w:rPr>
              <w:t>5</w:t>
            </w:r>
            <w:r w:rsidRPr="003736A3">
              <w:rPr>
                <w:rFonts w:ascii="Cambria" w:hAnsi="Cambria"/>
              </w:rPr>
              <w:t>% pokrycia powierzchni obszaru, do pozostawienia: róże, głogi</w:t>
            </w:r>
          </w:p>
          <w:p w14:paraId="12E55D2B" w14:textId="77777777" w:rsidR="003736A3" w:rsidRPr="003736A3" w:rsidRDefault="003736A3" w:rsidP="003736A3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>2. Uporządkowanie powierzchni po zabiegu,</w:t>
            </w:r>
          </w:p>
          <w:p w14:paraId="56986283" w14:textId="0433F512" w:rsidR="001F3077" w:rsidRPr="002A1DD2" w:rsidRDefault="003736A3" w:rsidP="003736A3">
            <w:pPr>
              <w:rPr>
                <w:rFonts w:ascii="Cambria" w:hAnsi="Cambria"/>
                <w:highlight w:val="yellow"/>
              </w:rPr>
            </w:pPr>
            <w:r w:rsidRPr="003736A3">
              <w:rPr>
                <w:rFonts w:ascii="Cambria" w:hAnsi="Cambria"/>
              </w:rPr>
              <w:t>3. Usunięcie wyciętej biomasy poza obszar Natura 2000 w miejsce wskazane przez Nadleśnictwo Miechów lub utylizacja biomasy poza obszarem Natura 2000</w:t>
            </w:r>
          </w:p>
        </w:tc>
        <w:tc>
          <w:tcPr>
            <w:tcW w:w="1329" w:type="dxa"/>
          </w:tcPr>
          <w:p w14:paraId="5F059E11" w14:textId="5DE46B73" w:rsidR="001F3077" w:rsidRPr="002A1DD2" w:rsidRDefault="001F3077" w:rsidP="00FA1809">
            <w:pPr>
              <w:rPr>
                <w:rFonts w:ascii="Cambria" w:hAnsi="Cambria"/>
                <w:highlight w:val="yellow"/>
              </w:rPr>
            </w:pPr>
          </w:p>
        </w:tc>
      </w:tr>
      <w:tr w:rsidR="00707835" w:rsidRPr="002F210E" w14:paraId="569F4157" w14:textId="77777777" w:rsidTr="002F210E">
        <w:tc>
          <w:tcPr>
            <w:tcW w:w="668" w:type="dxa"/>
          </w:tcPr>
          <w:p w14:paraId="70787697" w14:textId="3D39F6C3" w:rsidR="00707835" w:rsidRPr="002F210E" w:rsidRDefault="00707835" w:rsidP="00FA180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3.4</w:t>
            </w:r>
          </w:p>
        </w:tc>
        <w:tc>
          <w:tcPr>
            <w:tcW w:w="1413" w:type="dxa"/>
          </w:tcPr>
          <w:p w14:paraId="586A6FFF" w14:textId="6BA520D7" w:rsidR="00707835" w:rsidRPr="002F210E" w:rsidRDefault="00707835" w:rsidP="00FA180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Wały</w:t>
            </w:r>
          </w:p>
        </w:tc>
        <w:tc>
          <w:tcPr>
            <w:tcW w:w="762" w:type="dxa"/>
          </w:tcPr>
          <w:p w14:paraId="06576E45" w14:textId="7A730A9A" w:rsidR="00707835" w:rsidRPr="006A084E" w:rsidRDefault="00707835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34</w:t>
            </w:r>
          </w:p>
        </w:tc>
        <w:tc>
          <w:tcPr>
            <w:tcW w:w="762" w:type="dxa"/>
          </w:tcPr>
          <w:p w14:paraId="632DFE5E" w14:textId="0D115BE0" w:rsidR="00707835" w:rsidRPr="006A084E" w:rsidRDefault="006A084E" w:rsidP="00E7745B">
            <w:pPr>
              <w:jc w:val="center"/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4</w:t>
            </w:r>
          </w:p>
        </w:tc>
        <w:tc>
          <w:tcPr>
            <w:tcW w:w="899" w:type="dxa"/>
          </w:tcPr>
          <w:p w14:paraId="768449EA" w14:textId="3E8122F3" w:rsidR="00707835" w:rsidRPr="006A084E" w:rsidRDefault="006A084E" w:rsidP="00E53041">
            <w:pPr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5323</w:t>
            </w:r>
          </w:p>
        </w:tc>
        <w:tc>
          <w:tcPr>
            <w:tcW w:w="762" w:type="dxa"/>
          </w:tcPr>
          <w:p w14:paraId="4C149A2E" w14:textId="7FD468C9" w:rsidR="00707835" w:rsidRPr="006A084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12(4)</w:t>
            </w:r>
          </w:p>
        </w:tc>
        <w:tc>
          <w:tcPr>
            <w:tcW w:w="2902" w:type="dxa"/>
          </w:tcPr>
          <w:p w14:paraId="4D6BC06F" w14:textId="4CFAF138" w:rsidR="00707835" w:rsidRPr="006A084E" w:rsidRDefault="003736A3" w:rsidP="00022402">
            <w:pPr>
              <w:rPr>
                <w:rFonts w:ascii="Cambria" w:hAnsi="Cambria"/>
              </w:rPr>
            </w:pPr>
            <w:r w:rsidRPr="006A084E">
              <w:rPr>
                <w:rFonts w:ascii="Cambria" w:hAnsi="Cambria"/>
              </w:rPr>
              <w:t>Teren pochyły, dominujące gatunki drzew i krzewów: dereń świdwa, śliwa tarnina, róże</w:t>
            </w:r>
          </w:p>
        </w:tc>
        <w:tc>
          <w:tcPr>
            <w:tcW w:w="4212" w:type="dxa"/>
          </w:tcPr>
          <w:p w14:paraId="2794C76E" w14:textId="0B02FF86" w:rsidR="003736A3" w:rsidRPr="003736A3" w:rsidRDefault="003736A3" w:rsidP="003736A3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>1. Karczowanie krzewów do 1</w:t>
            </w:r>
            <w:r w:rsidR="006A084E">
              <w:rPr>
                <w:rFonts w:ascii="Cambria" w:hAnsi="Cambria"/>
              </w:rPr>
              <w:t>5</w:t>
            </w:r>
            <w:r w:rsidRPr="003736A3">
              <w:rPr>
                <w:rFonts w:ascii="Cambria" w:hAnsi="Cambria"/>
              </w:rPr>
              <w:t>% pokrycia powierzchni obszaru, do pozostawienia: róże, głogi</w:t>
            </w:r>
          </w:p>
          <w:p w14:paraId="11B39A36" w14:textId="77777777" w:rsidR="003736A3" w:rsidRPr="003736A3" w:rsidRDefault="003736A3" w:rsidP="003736A3">
            <w:pPr>
              <w:rPr>
                <w:rFonts w:ascii="Cambria" w:hAnsi="Cambria"/>
              </w:rPr>
            </w:pPr>
            <w:r w:rsidRPr="003736A3">
              <w:rPr>
                <w:rFonts w:ascii="Cambria" w:hAnsi="Cambria"/>
              </w:rPr>
              <w:t>2. Uporządkowanie powierzchni po zabiegu,</w:t>
            </w:r>
          </w:p>
          <w:p w14:paraId="39C2477A" w14:textId="322FB587" w:rsidR="00707835" w:rsidRPr="002A1DD2" w:rsidRDefault="003736A3" w:rsidP="003736A3">
            <w:pPr>
              <w:rPr>
                <w:rFonts w:ascii="Cambria" w:hAnsi="Cambria"/>
                <w:highlight w:val="yellow"/>
              </w:rPr>
            </w:pPr>
            <w:r w:rsidRPr="003736A3">
              <w:rPr>
                <w:rFonts w:ascii="Cambria" w:hAnsi="Cambria"/>
              </w:rPr>
              <w:t>3. Usunięcie wyciętej biomasy poza obszar Natura 2000 w miejsce wskazane przez Nadleśnictwo Miechów lub utylizacja biomasy poza obszarem Natura 2000</w:t>
            </w:r>
          </w:p>
        </w:tc>
        <w:tc>
          <w:tcPr>
            <w:tcW w:w="1329" w:type="dxa"/>
          </w:tcPr>
          <w:p w14:paraId="6D3CF566" w14:textId="77777777" w:rsidR="00707835" w:rsidRPr="002A1DD2" w:rsidRDefault="00707835" w:rsidP="00FA1809">
            <w:pPr>
              <w:rPr>
                <w:rFonts w:ascii="Cambria" w:hAnsi="Cambria"/>
                <w:highlight w:val="yellow"/>
              </w:rPr>
            </w:pPr>
          </w:p>
        </w:tc>
      </w:tr>
      <w:tr w:rsidR="001F3077" w:rsidRPr="002F210E" w14:paraId="2F4014FC" w14:textId="77777777" w:rsidTr="002F210E">
        <w:tc>
          <w:tcPr>
            <w:tcW w:w="668" w:type="dxa"/>
          </w:tcPr>
          <w:p w14:paraId="3BE88F2B" w14:textId="3FC91D07" w:rsidR="001F3077" w:rsidRPr="002F210E" w:rsidRDefault="001F3077" w:rsidP="00FA1809">
            <w:pPr>
              <w:rPr>
                <w:rFonts w:ascii="Cambria" w:hAnsi="Cambria"/>
                <w:b/>
                <w:bCs/>
              </w:rPr>
            </w:pPr>
            <w:bookmarkStart w:id="2" w:name="_Hlk115842953"/>
            <w:r w:rsidRPr="002F210E">
              <w:rPr>
                <w:rFonts w:ascii="Cambria" w:hAnsi="Cambria"/>
                <w:b/>
                <w:bCs/>
              </w:rPr>
              <w:t>4.1</w:t>
            </w:r>
          </w:p>
        </w:tc>
        <w:tc>
          <w:tcPr>
            <w:tcW w:w="1413" w:type="dxa"/>
          </w:tcPr>
          <w:p w14:paraId="63C93338" w14:textId="585D71A2" w:rsidR="001F3077" w:rsidRPr="002F210E" w:rsidRDefault="001F3077" w:rsidP="00FA1809">
            <w:pPr>
              <w:rPr>
                <w:rFonts w:ascii="Cambria" w:hAnsi="Cambria"/>
                <w:b/>
                <w:bCs/>
              </w:rPr>
            </w:pPr>
            <w:r w:rsidRPr="002F210E">
              <w:rPr>
                <w:rFonts w:ascii="Cambria" w:hAnsi="Cambria"/>
                <w:b/>
                <w:bCs/>
              </w:rPr>
              <w:t>Sterczów-Ścianka</w:t>
            </w:r>
          </w:p>
        </w:tc>
        <w:tc>
          <w:tcPr>
            <w:tcW w:w="762" w:type="dxa"/>
          </w:tcPr>
          <w:p w14:paraId="38BED9F0" w14:textId="56A458A2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525</w:t>
            </w:r>
          </w:p>
        </w:tc>
        <w:tc>
          <w:tcPr>
            <w:tcW w:w="762" w:type="dxa"/>
          </w:tcPr>
          <w:p w14:paraId="0CBBA9ED" w14:textId="353EBFE4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1, 3</w:t>
            </w:r>
            <w:r w:rsidR="002A1DD2">
              <w:rPr>
                <w:rFonts w:ascii="Cambria" w:hAnsi="Cambria"/>
              </w:rPr>
              <w:t>,5,</w:t>
            </w:r>
            <w:r w:rsidR="006A084E">
              <w:rPr>
                <w:rFonts w:ascii="Cambria" w:hAnsi="Cambria"/>
              </w:rPr>
              <w:t>6</w:t>
            </w:r>
            <w:r w:rsidR="002A1DD2">
              <w:rPr>
                <w:rFonts w:ascii="Cambria" w:hAnsi="Cambria"/>
              </w:rPr>
              <w:t>8,9</w:t>
            </w:r>
            <w:r w:rsidR="00833E0C">
              <w:rPr>
                <w:rFonts w:ascii="Cambria" w:hAnsi="Cambria"/>
              </w:rPr>
              <w:t>,10</w:t>
            </w:r>
          </w:p>
        </w:tc>
        <w:tc>
          <w:tcPr>
            <w:tcW w:w="899" w:type="dxa"/>
          </w:tcPr>
          <w:p w14:paraId="1672A57E" w14:textId="710607D5" w:rsidR="001F3077" w:rsidRPr="002F210E" w:rsidRDefault="006A084E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33E0C">
              <w:rPr>
                <w:rFonts w:ascii="Cambria" w:hAnsi="Cambria"/>
              </w:rPr>
              <w:t>4561</w:t>
            </w:r>
          </w:p>
        </w:tc>
        <w:tc>
          <w:tcPr>
            <w:tcW w:w="762" w:type="dxa"/>
          </w:tcPr>
          <w:p w14:paraId="5C864B85" w14:textId="77777777" w:rsidR="001F3077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13(1)</w:t>
            </w:r>
          </w:p>
          <w:p w14:paraId="77C0D251" w14:textId="77777777" w:rsidR="00F01BD4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13(2)</w:t>
            </w:r>
          </w:p>
          <w:p w14:paraId="474395AF" w14:textId="3D259DA0" w:rsidR="00F01BD4" w:rsidRPr="002F210E" w:rsidRDefault="00F01BD4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13(3)</w:t>
            </w:r>
          </w:p>
        </w:tc>
        <w:tc>
          <w:tcPr>
            <w:tcW w:w="2902" w:type="dxa"/>
          </w:tcPr>
          <w:p w14:paraId="348C8C60" w14:textId="17D8445E" w:rsidR="001F3077" w:rsidRPr="002F210E" w:rsidRDefault="001F3077" w:rsidP="00764D55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Teren spadzisty w dole stoku płaski, dominują krzewy o wysokości do </w:t>
            </w:r>
            <w:r w:rsidR="0016163A">
              <w:rPr>
                <w:rFonts w:ascii="Cambria" w:hAnsi="Cambria"/>
              </w:rPr>
              <w:t>1</w:t>
            </w:r>
            <w:r w:rsidRPr="002F210E">
              <w:rPr>
                <w:rFonts w:ascii="Cambria" w:hAnsi="Cambria"/>
              </w:rPr>
              <w:t>m,  dominujące gatunki krzewów: leszczyna pospolita, dereń świdwa,</w:t>
            </w:r>
            <w:r w:rsidR="0016163A">
              <w:rPr>
                <w:rFonts w:ascii="Cambria" w:hAnsi="Cambria"/>
              </w:rPr>
              <w:t xml:space="preserve"> kruszyna </w:t>
            </w:r>
          </w:p>
          <w:p w14:paraId="06D23C49" w14:textId="60E35D2E" w:rsidR="001F3077" w:rsidRPr="002F210E" w:rsidRDefault="001F3077" w:rsidP="00764D55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 jeżyn</w:t>
            </w:r>
            <w:r w:rsidR="0016163A">
              <w:rPr>
                <w:rFonts w:ascii="Cambria" w:hAnsi="Cambria"/>
              </w:rPr>
              <w:t>y</w:t>
            </w:r>
            <w:r w:rsidRPr="002F210E">
              <w:rPr>
                <w:rFonts w:ascii="Cambria" w:hAnsi="Cambria"/>
              </w:rPr>
              <w:t xml:space="preserve"> </w:t>
            </w:r>
          </w:p>
        </w:tc>
        <w:tc>
          <w:tcPr>
            <w:tcW w:w="4212" w:type="dxa"/>
          </w:tcPr>
          <w:p w14:paraId="414C8134" w14:textId="24AADC4C" w:rsidR="001F3077" w:rsidRPr="002F210E" w:rsidRDefault="0016163A" w:rsidP="000E7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1F3077" w:rsidRPr="002F210E">
              <w:rPr>
                <w:rFonts w:ascii="Cambria" w:hAnsi="Cambria"/>
              </w:rPr>
              <w:t xml:space="preserve">. </w:t>
            </w:r>
            <w:r w:rsidR="002A1DD2">
              <w:rPr>
                <w:rFonts w:ascii="Cambria" w:hAnsi="Cambria"/>
              </w:rPr>
              <w:t>K</w:t>
            </w:r>
            <w:r w:rsidR="001F3077" w:rsidRPr="002F210E">
              <w:rPr>
                <w:rFonts w:ascii="Cambria" w:hAnsi="Cambria"/>
              </w:rPr>
              <w:t>arczowanie wszystkich nalotów i podrostów drzew,</w:t>
            </w:r>
          </w:p>
          <w:p w14:paraId="2F058CD2" w14:textId="1E6D53E0" w:rsidR="001F3077" w:rsidRDefault="0016163A" w:rsidP="000E7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1F3077" w:rsidRPr="002F210E">
              <w:rPr>
                <w:rFonts w:ascii="Cambria" w:hAnsi="Cambria"/>
              </w:rPr>
              <w:t xml:space="preserve">. </w:t>
            </w:r>
            <w:r w:rsidR="002A1DD2">
              <w:rPr>
                <w:rFonts w:ascii="Cambria" w:hAnsi="Cambria"/>
              </w:rPr>
              <w:t>K</w:t>
            </w:r>
            <w:r w:rsidR="001F3077" w:rsidRPr="002F210E">
              <w:rPr>
                <w:rFonts w:ascii="Cambria" w:hAnsi="Cambria"/>
              </w:rPr>
              <w:t xml:space="preserve">arczowanie krzewów </w:t>
            </w:r>
            <w:r>
              <w:rPr>
                <w:rFonts w:ascii="Cambria" w:hAnsi="Cambria"/>
              </w:rPr>
              <w:t xml:space="preserve"> </w:t>
            </w:r>
            <w:r w:rsidR="001F3077" w:rsidRPr="002F210E">
              <w:rPr>
                <w:rFonts w:ascii="Cambria" w:hAnsi="Cambria"/>
              </w:rPr>
              <w:t xml:space="preserve">do poziomu 10% pokrycia powierzchni obszaru; do pozostawienia: wawrzynek wilczełyko, wiciokrzew, jałowiec oraz  najwyższe okazy róż oraz starsze okazy: szakłaka pospolitego, róży zapoznanej </w:t>
            </w:r>
          </w:p>
          <w:p w14:paraId="0005D570" w14:textId="1D198D49" w:rsidR="0016163A" w:rsidRDefault="0016163A" w:rsidP="0016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3. Przycięcie leszczyn– w każdej kępie należy pozostawić 2-3 najgrubsze pędy; pozostałe przyciąć na wys.1m</w:t>
            </w:r>
          </w:p>
          <w:p w14:paraId="7AD9D5F8" w14:textId="2B959B14" w:rsidR="0016163A" w:rsidRDefault="0016163A" w:rsidP="0016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4.Wybrane </w:t>
            </w:r>
            <w:r w:rsidR="00F73103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 xml:space="preserve"> kępy leszczyn należy ściąć na wysokości gruntu , okryć czarną folią (folię zabezpieczyć przed zerwaniem) i pozostawić</w:t>
            </w:r>
          </w:p>
          <w:p w14:paraId="391C1A9E" w14:textId="239D0831" w:rsidR="001F3077" w:rsidRPr="002F210E" w:rsidRDefault="001F3077" w:rsidP="000E76B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5. </w:t>
            </w:r>
            <w:r w:rsidR="0016163A">
              <w:rPr>
                <w:rFonts w:ascii="Cambria" w:hAnsi="Cambria"/>
              </w:rPr>
              <w:t xml:space="preserve">Całkowite wykarczowanie </w:t>
            </w:r>
            <w:r w:rsidRPr="002F210E">
              <w:rPr>
                <w:rFonts w:ascii="Cambria" w:hAnsi="Cambria"/>
              </w:rPr>
              <w:t xml:space="preserve">jeżyn, </w:t>
            </w:r>
          </w:p>
          <w:p w14:paraId="02F82178" w14:textId="3ADA8036" w:rsidR="001F3077" w:rsidRPr="002F210E" w:rsidRDefault="001F3077" w:rsidP="000E76B1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6. </w:t>
            </w:r>
            <w:r w:rsidR="0016163A">
              <w:rPr>
                <w:rFonts w:ascii="Cambria" w:hAnsi="Cambria"/>
              </w:rPr>
              <w:t>U</w:t>
            </w:r>
            <w:r w:rsidRPr="002F210E">
              <w:rPr>
                <w:rFonts w:ascii="Cambria" w:hAnsi="Cambria"/>
              </w:rPr>
              <w:t>porządkowanie powierzchni po zabiegu,</w:t>
            </w:r>
          </w:p>
          <w:p w14:paraId="4A5F6A9A" w14:textId="21440CDD" w:rsidR="001F3077" w:rsidRPr="002F210E" w:rsidRDefault="001F3077" w:rsidP="00BC5F1F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7. </w:t>
            </w:r>
            <w:r w:rsidR="0016163A">
              <w:rPr>
                <w:rFonts w:ascii="Cambria" w:hAnsi="Cambria"/>
              </w:rPr>
              <w:t xml:space="preserve">Usuniecie </w:t>
            </w:r>
            <w:r w:rsidRPr="002F210E">
              <w:rPr>
                <w:rFonts w:ascii="Cambria" w:hAnsi="Cambria"/>
              </w:rPr>
              <w:t>wyciętej biomasy poza obszar Natura 2000 w miejsce wskazane przez Nadleśnictwo Miechów lub utylizacja biomasy poza obszarem Natura 2000</w:t>
            </w:r>
          </w:p>
        </w:tc>
        <w:tc>
          <w:tcPr>
            <w:tcW w:w="1329" w:type="dxa"/>
          </w:tcPr>
          <w:p w14:paraId="36E5F6F6" w14:textId="0D7A9D6F" w:rsidR="001F3077" w:rsidRPr="002F210E" w:rsidRDefault="001F3077" w:rsidP="00FA1809">
            <w:pPr>
              <w:rPr>
                <w:rFonts w:ascii="Cambria" w:hAnsi="Cambria"/>
              </w:rPr>
            </w:pPr>
          </w:p>
        </w:tc>
      </w:tr>
      <w:bookmarkEnd w:id="2"/>
      <w:tr w:rsidR="001F3077" w:rsidRPr="002F210E" w14:paraId="49672A2E" w14:textId="77777777" w:rsidTr="002F210E">
        <w:tc>
          <w:tcPr>
            <w:tcW w:w="668" w:type="dxa"/>
          </w:tcPr>
          <w:p w14:paraId="220D5B1E" w14:textId="38EB98B0" w:rsidR="001F3077" w:rsidRPr="002F210E" w:rsidRDefault="001F3077" w:rsidP="00307120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4.2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56D49B0" w14:textId="6C951160" w:rsidR="001F3077" w:rsidRPr="002F210E" w:rsidRDefault="001F3077" w:rsidP="00307120">
            <w:pPr>
              <w:rPr>
                <w:rFonts w:ascii="Cambria" w:hAnsi="Cambria"/>
                <w:b/>
              </w:rPr>
            </w:pPr>
            <w:r w:rsidRPr="002F210E">
              <w:rPr>
                <w:rFonts w:ascii="Cambria" w:hAnsi="Cambria"/>
                <w:b/>
              </w:rPr>
              <w:t>Sterczów-Ścianka</w:t>
            </w:r>
          </w:p>
        </w:tc>
        <w:tc>
          <w:tcPr>
            <w:tcW w:w="762" w:type="dxa"/>
          </w:tcPr>
          <w:p w14:paraId="7CB0E330" w14:textId="72413EC9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525</w:t>
            </w:r>
          </w:p>
        </w:tc>
        <w:tc>
          <w:tcPr>
            <w:tcW w:w="762" w:type="dxa"/>
          </w:tcPr>
          <w:p w14:paraId="2908AB30" w14:textId="2D3733AD" w:rsidR="001F3077" w:rsidRPr="002F210E" w:rsidRDefault="001F3077" w:rsidP="00E7745B">
            <w:pPr>
              <w:jc w:val="center"/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2</w:t>
            </w:r>
            <w:r w:rsidR="002A1DD2">
              <w:rPr>
                <w:rFonts w:ascii="Cambria" w:hAnsi="Cambria"/>
              </w:rPr>
              <w:t>,</w:t>
            </w:r>
            <w:r w:rsidR="006A084E">
              <w:rPr>
                <w:rFonts w:ascii="Cambria" w:hAnsi="Cambria"/>
              </w:rPr>
              <w:t>4</w:t>
            </w:r>
            <w:r w:rsidR="002A1DD2">
              <w:rPr>
                <w:rFonts w:ascii="Cambria" w:hAnsi="Cambria"/>
              </w:rPr>
              <w:t>,7</w:t>
            </w:r>
          </w:p>
        </w:tc>
        <w:tc>
          <w:tcPr>
            <w:tcW w:w="899" w:type="dxa"/>
          </w:tcPr>
          <w:p w14:paraId="4C9C28ED" w14:textId="0E4EBEF8" w:rsidR="001F3077" w:rsidRPr="002F210E" w:rsidRDefault="00833E0C" w:rsidP="00E7745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6770</w:t>
            </w:r>
          </w:p>
        </w:tc>
        <w:tc>
          <w:tcPr>
            <w:tcW w:w="762" w:type="dxa"/>
          </w:tcPr>
          <w:p w14:paraId="5E032B5B" w14:textId="77777777" w:rsidR="00F01BD4" w:rsidRPr="00F01BD4" w:rsidRDefault="00F01BD4" w:rsidP="00F01BD4">
            <w:pPr>
              <w:jc w:val="center"/>
              <w:rPr>
                <w:rFonts w:ascii="Cambria" w:hAnsi="Cambria"/>
              </w:rPr>
            </w:pPr>
            <w:r w:rsidRPr="00F01BD4">
              <w:rPr>
                <w:rFonts w:ascii="Cambria" w:hAnsi="Cambria"/>
              </w:rPr>
              <w:t>13(1)</w:t>
            </w:r>
          </w:p>
          <w:p w14:paraId="3AA32138" w14:textId="77777777" w:rsidR="00F01BD4" w:rsidRPr="00F01BD4" w:rsidRDefault="00F01BD4" w:rsidP="00F01BD4">
            <w:pPr>
              <w:jc w:val="center"/>
              <w:rPr>
                <w:rFonts w:ascii="Cambria" w:hAnsi="Cambria"/>
              </w:rPr>
            </w:pPr>
            <w:r w:rsidRPr="00F01BD4">
              <w:rPr>
                <w:rFonts w:ascii="Cambria" w:hAnsi="Cambria"/>
              </w:rPr>
              <w:t>13(2)</w:t>
            </w:r>
          </w:p>
          <w:p w14:paraId="1DDAF9CC" w14:textId="1F3E2F0C" w:rsidR="001F3077" w:rsidRPr="002F210E" w:rsidRDefault="00F01BD4" w:rsidP="00F01BD4">
            <w:pPr>
              <w:jc w:val="center"/>
              <w:rPr>
                <w:rFonts w:ascii="Cambria" w:hAnsi="Cambria"/>
              </w:rPr>
            </w:pPr>
            <w:r w:rsidRPr="00F01BD4">
              <w:rPr>
                <w:rFonts w:ascii="Cambria" w:hAnsi="Cambria"/>
              </w:rPr>
              <w:t>13(3)</w:t>
            </w:r>
          </w:p>
        </w:tc>
        <w:tc>
          <w:tcPr>
            <w:tcW w:w="2902" w:type="dxa"/>
          </w:tcPr>
          <w:p w14:paraId="4F89CADF" w14:textId="77777777" w:rsidR="001F3077" w:rsidRDefault="002A1DD2" w:rsidP="0030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Teren pochyły, przechodzący w płaski,</w:t>
            </w:r>
          </w:p>
          <w:p w14:paraId="74ADB796" w14:textId="31870B8C" w:rsidR="002A1DD2" w:rsidRPr="002F210E" w:rsidRDefault="002A1DD2" w:rsidP="0030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Dominują krzewy wysokie -wysokość </w:t>
            </w:r>
            <w:r w:rsidR="00FB3A73">
              <w:rPr>
                <w:rFonts w:ascii="Cambria" w:hAnsi="Cambria"/>
              </w:rPr>
              <w:t>3-5m</w:t>
            </w:r>
          </w:p>
        </w:tc>
        <w:tc>
          <w:tcPr>
            <w:tcW w:w="4212" w:type="dxa"/>
          </w:tcPr>
          <w:p w14:paraId="3CF32718" w14:textId="70608092" w:rsidR="002A1DD2" w:rsidRPr="002F210E" w:rsidRDefault="002A1DD2" w:rsidP="002A1DD2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1. </w:t>
            </w:r>
            <w:r w:rsidR="00F73103">
              <w:rPr>
                <w:rFonts w:ascii="Cambria" w:hAnsi="Cambria"/>
              </w:rPr>
              <w:t xml:space="preserve">Wycinanie </w:t>
            </w:r>
            <w:r w:rsidRPr="002F210E">
              <w:rPr>
                <w:rFonts w:ascii="Cambria" w:hAnsi="Cambria"/>
              </w:rPr>
              <w:t>wszystkich nalotów i podrostów drzew,</w:t>
            </w:r>
          </w:p>
          <w:p w14:paraId="572FA4C0" w14:textId="7F686E6D" w:rsidR="002A1DD2" w:rsidRPr="002F210E" w:rsidRDefault="002A1DD2" w:rsidP="002A1DD2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2. </w:t>
            </w:r>
            <w:r>
              <w:rPr>
                <w:rFonts w:ascii="Cambria" w:hAnsi="Cambria"/>
              </w:rPr>
              <w:t xml:space="preserve">Wycinanie </w:t>
            </w:r>
            <w:r w:rsidRPr="002F210E">
              <w:rPr>
                <w:rFonts w:ascii="Cambria" w:hAnsi="Cambria"/>
              </w:rPr>
              <w:t xml:space="preserve">krzewów </w:t>
            </w:r>
            <w:r w:rsidR="00F73103">
              <w:rPr>
                <w:rFonts w:ascii="Cambria" w:hAnsi="Cambria"/>
              </w:rPr>
              <w:t xml:space="preserve">do 5 m wysokości </w:t>
            </w:r>
            <w:r w:rsidRPr="002F210E">
              <w:rPr>
                <w:rFonts w:ascii="Cambria" w:hAnsi="Cambria"/>
              </w:rPr>
              <w:t>do poziomu 30% pokrycia powierzchni obszaru</w:t>
            </w:r>
            <w:r w:rsidR="00F73103">
              <w:rPr>
                <w:rFonts w:ascii="Cambria" w:hAnsi="Cambria"/>
              </w:rPr>
              <w:t>. Należy pozostawić</w:t>
            </w:r>
            <w:r w:rsidRPr="002F210E">
              <w:rPr>
                <w:rFonts w:ascii="Cambria" w:hAnsi="Cambria"/>
              </w:rPr>
              <w:t xml:space="preserve"> </w:t>
            </w:r>
            <w:r w:rsidR="00F73103">
              <w:rPr>
                <w:rFonts w:ascii="Cambria" w:hAnsi="Cambria"/>
              </w:rPr>
              <w:t xml:space="preserve">wszystkie okazy </w:t>
            </w:r>
            <w:r w:rsidRPr="002F210E">
              <w:rPr>
                <w:rFonts w:ascii="Cambria" w:hAnsi="Cambria"/>
              </w:rPr>
              <w:t>wawrzynk</w:t>
            </w:r>
            <w:r w:rsidR="00F73103">
              <w:rPr>
                <w:rFonts w:ascii="Cambria" w:hAnsi="Cambria"/>
              </w:rPr>
              <w:t>a</w:t>
            </w:r>
            <w:r w:rsidRPr="002F210E">
              <w:rPr>
                <w:rFonts w:ascii="Cambria" w:hAnsi="Cambria"/>
              </w:rPr>
              <w:t xml:space="preserve"> wilczełyko</w:t>
            </w:r>
            <w:r w:rsidR="00F73103">
              <w:rPr>
                <w:rFonts w:ascii="Cambria" w:hAnsi="Cambria"/>
              </w:rPr>
              <w:t xml:space="preserve"> oraz </w:t>
            </w:r>
            <w:r w:rsidRPr="002F210E">
              <w:rPr>
                <w:rFonts w:ascii="Cambria" w:hAnsi="Cambria"/>
              </w:rPr>
              <w:t>wiciokrzew</w:t>
            </w:r>
            <w:r w:rsidR="00F73103">
              <w:rPr>
                <w:rFonts w:ascii="Cambria" w:hAnsi="Cambria"/>
              </w:rPr>
              <w:t xml:space="preserve">u, a także </w:t>
            </w:r>
            <w:r w:rsidRPr="002F210E">
              <w:rPr>
                <w:rFonts w:ascii="Cambria" w:hAnsi="Cambria"/>
              </w:rPr>
              <w:t>starsze okazy trzmieliny brodawkowatej,</w:t>
            </w:r>
          </w:p>
          <w:p w14:paraId="24A28AA8" w14:textId="77777777" w:rsidR="002A1DD2" w:rsidRPr="002F210E" w:rsidRDefault="002A1DD2" w:rsidP="002A1DD2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>4. uporządkowanie powierzchni po zabiegu,</w:t>
            </w:r>
          </w:p>
          <w:p w14:paraId="4768E356" w14:textId="6019B337" w:rsidR="001F3077" w:rsidRPr="002F210E" w:rsidRDefault="002A1DD2" w:rsidP="002A1DD2">
            <w:pPr>
              <w:rPr>
                <w:rFonts w:ascii="Cambria" w:hAnsi="Cambria"/>
              </w:rPr>
            </w:pPr>
            <w:r w:rsidRPr="002F210E">
              <w:rPr>
                <w:rFonts w:ascii="Cambria" w:hAnsi="Cambria"/>
              </w:rPr>
              <w:t xml:space="preserve">5. </w:t>
            </w:r>
            <w:r>
              <w:rPr>
                <w:rFonts w:ascii="Cambria" w:hAnsi="Cambria"/>
              </w:rPr>
              <w:t xml:space="preserve">Usunięcie </w:t>
            </w:r>
            <w:r w:rsidRPr="002F210E">
              <w:rPr>
                <w:rFonts w:ascii="Cambria" w:hAnsi="Cambria"/>
              </w:rPr>
              <w:t>wyciętej biomasy poza obszar Natura 2000 w miejsce wskazane przez Nadleśnictwo Miechów lub utylizacja biomasy poza obszarem Natura 2000</w:t>
            </w:r>
          </w:p>
        </w:tc>
        <w:tc>
          <w:tcPr>
            <w:tcW w:w="1329" w:type="dxa"/>
          </w:tcPr>
          <w:p w14:paraId="2512482A" w14:textId="77777777" w:rsidR="001F3077" w:rsidRPr="002F210E" w:rsidRDefault="001F3077" w:rsidP="00307120">
            <w:pPr>
              <w:rPr>
                <w:rFonts w:ascii="Cambria" w:hAnsi="Cambria"/>
              </w:rPr>
            </w:pPr>
          </w:p>
        </w:tc>
      </w:tr>
    </w:tbl>
    <w:p w14:paraId="72B00153" w14:textId="77777777" w:rsidR="002C51C6" w:rsidRPr="002F210E" w:rsidRDefault="002C51C6">
      <w:pPr>
        <w:rPr>
          <w:rFonts w:ascii="Cambria" w:hAnsi="Cambria"/>
        </w:rPr>
      </w:pPr>
    </w:p>
    <w:sectPr w:rsidR="002C51C6" w:rsidRPr="002F210E" w:rsidSect="00963F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7551"/>
    <w:multiLevelType w:val="hybridMultilevel"/>
    <w:tmpl w:val="59268916"/>
    <w:lvl w:ilvl="0" w:tplc="6D305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84D7A"/>
    <w:multiLevelType w:val="hybridMultilevel"/>
    <w:tmpl w:val="D4CC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96"/>
    <w:rsid w:val="00022402"/>
    <w:rsid w:val="000511E5"/>
    <w:rsid w:val="000D2B88"/>
    <w:rsid w:val="000E4C1B"/>
    <w:rsid w:val="000E76B1"/>
    <w:rsid w:val="00114C3E"/>
    <w:rsid w:val="00131E88"/>
    <w:rsid w:val="0016163A"/>
    <w:rsid w:val="0018524F"/>
    <w:rsid w:val="001A705F"/>
    <w:rsid w:val="001F3077"/>
    <w:rsid w:val="002158EB"/>
    <w:rsid w:val="00217A99"/>
    <w:rsid w:val="00225380"/>
    <w:rsid w:val="00227AEA"/>
    <w:rsid w:val="002567F0"/>
    <w:rsid w:val="00277931"/>
    <w:rsid w:val="002A1DD2"/>
    <w:rsid w:val="002A4E25"/>
    <w:rsid w:val="002C44ED"/>
    <w:rsid w:val="002C51C6"/>
    <w:rsid w:val="002F210E"/>
    <w:rsid w:val="00307120"/>
    <w:rsid w:val="003619CA"/>
    <w:rsid w:val="003736A3"/>
    <w:rsid w:val="00391260"/>
    <w:rsid w:val="003B38BC"/>
    <w:rsid w:val="003E29BE"/>
    <w:rsid w:val="0046183C"/>
    <w:rsid w:val="004C4C3B"/>
    <w:rsid w:val="004C6FEC"/>
    <w:rsid w:val="0053027A"/>
    <w:rsid w:val="005313B1"/>
    <w:rsid w:val="00535A31"/>
    <w:rsid w:val="00580B27"/>
    <w:rsid w:val="00593B31"/>
    <w:rsid w:val="005A2D38"/>
    <w:rsid w:val="005B4A75"/>
    <w:rsid w:val="005D20C9"/>
    <w:rsid w:val="005F20E8"/>
    <w:rsid w:val="00612AEA"/>
    <w:rsid w:val="006A084E"/>
    <w:rsid w:val="006E1A7E"/>
    <w:rsid w:val="00707835"/>
    <w:rsid w:val="00715BC8"/>
    <w:rsid w:val="00717E5B"/>
    <w:rsid w:val="00746B5C"/>
    <w:rsid w:val="00764D55"/>
    <w:rsid w:val="00821AEE"/>
    <w:rsid w:val="00833E0C"/>
    <w:rsid w:val="008704AD"/>
    <w:rsid w:val="008C46AA"/>
    <w:rsid w:val="008C6957"/>
    <w:rsid w:val="008E2A85"/>
    <w:rsid w:val="00963F96"/>
    <w:rsid w:val="00A7532B"/>
    <w:rsid w:val="00AA433F"/>
    <w:rsid w:val="00AB36CE"/>
    <w:rsid w:val="00AC73AE"/>
    <w:rsid w:val="00B30A08"/>
    <w:rsid w:val="00B51065"/>
    <w:rsid w:val="00BC5F1F"/>
    <w:rsid w:val="00BD4711"/>
    <w:rsid w:val="00BF2240"/>
    <w:rsid w:val="00BF4291"/>
    <w:rsid w:val="00C03E45"/>
    <w:rsid w:val="00C31677"/>
    <w:rsid w:val="00C33ED8"/>
    <w:rsid w:val="00C37FA8"/>
    <w:rsid w:val="00C41DFA"/>
    <w:rsid w:val="00C4286E"/>
    <w:rsid w:val="00C65088"/>
    <w:rsid w:val="00C864D0"/>
    <w:rsid w:val="00D32FB8"/>
    <w:rsid w:val="00D51A00"/>
    <w:rsid w:val="00D84C43"/>
    <w:rsid w:val="00DA719A"/>
    <w:rsid w:val="00DC6C2D"/>
    <w:rsid w:val="00DD3554"/>
    <w:rsid w:val="00E53041"/>
    <w:rsid w:val="00E7745B"/>
    <w:rsid w:val="00E93C1A"/>
    <w:rsid w:val="00EB4E8D"/>
    <w:rsid w:val="00ED01C9"/>
    <w:rsid w:val="00EF5F80"/>
    <w:rsid w:val="00F01BD4"/>
    <w:rsid w:val="00F73103"/>
    <w:rsid w:val="00FA1809"/>
    <w:rsid w:val="00FB183D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10FB"/>
  <w15:chartTrackingRefBased/>
  <w15:docId w15:val="{F8AA9802-8496-499E-9CF0-696A158D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F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4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9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Izabela Znamirowska</cp:lastModifiedBy>
  <cp:revision>3</cp:revision>
  <cp:lastPrinted>2019-09-03T11:19:00Z</cp:lastPrinted>
  <dcterms:created xsi:type="dcterms:W3CDTF">2022-10-07T06:27:00Z</dcterms:created>
  <dcterms:modified xsi:type="dcterms:W3CDTF">2022-10-12T10:45:00Z</dcterms:modified>
</cp:coreProperties>
</file>