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3A24C9CD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70B2D1C6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B00A79">
        <w:rPr>
          <w:rFonts w:ascii="Lato" w:eastAsia="Calibri" w:hAnsi="Lato" w:cs="Times New Roman"/>
          <w:sz w:val="20"/>
          <w:szCs w:val="20"/>
        </w:rPr>
        <w:t>dzieła</w:t>
      </w:r>
      <w:r w:rsidRPr="00CC688F">
        <w:rPr>
          <w:rFonts w:ascii="Lato" w:eastAsia="Calibri" w:hAnsi="Lato" w:cs="Times New Roman"/>
          <w:sz w:val="20"/>
          <w:szCs w:val="20"/>
        </w:rPr>
        <w:t xml:space="preserve"> polegające</w:t>
      </w:r>
      <w:r w:rsidR="00B00A79">
        <w:rPr>
          <w:rFonts w:ascii="Lato" w:eastAsia="Calibri" w:hAnsi="Lato" w:cs="Times New Roman"/>
          <w:sz w:val="20"/>
          <w:szCs w:val="20"/>
        </w:rPr>
        <w:t>go</w:t>
      </w:r>
      <w:r w:rsidRPr="00CC688F">
        <w:rPr>
          <w:rFonts w:ascii="Lato" w:eastAsia="Calibri" w:hAnsi="Lato" w:cs="Times New Roman"/>
          <w:sz w:val="20"/>
          <w:szCs w:val="20"/>
        </w:rPr>
        <w:t xml:space="preserve"> na </w:t>
      </w:r>
      <w:r w:rsidR="004731CF" w:rsidRPr="004731CF">
        <w:rPr>
          <w:rFonts w:ascii="Lato" w:eastAsia="Calibri" w:hAnsi="Lato" w:cs="Times New Roman"/>
          <w:bCs/>
          <w:iCs/>
          <w:sz w:val="20"/>
          <w:szCs w:val="20"/>
        </w:rPr>
        <w:t>przegląd</w:t>
      </w:r>
      <w:r w:rsidR="004731CF">
        <w:rPr>
          <w:rFonts w:ascii="Lato" w:eastAsia="Calibri" w:hAnsi="Lato" w:cs="Times New Roman"/>
          <w:bCs/>
          <w:iCs/>
          <w:sz w:val="20"/>
          <w:szCs w:val="20"/>
        </w:rPr>
        <w:t>zie</w:t>
      </w:r>
      <w:r w:rsidR="00B56125">
        <w:rPr>
          <w:rFonts w:ascii="Lato" w:eastAsia="Calibri" w:hAnsi="Lato" w:cs="Times New Roman"/>
          <w:bCs/>
          <w:iCs/>
          <w:sz w:val="20"/>
          <w:szCs w:val="20"/>
        </w:rPr>
        <w:t xml:space="preserve"> i modyfikacji </w:t>
      </w:r>
      <w:r w:rsidR="004731CF" w:rsidRPr="004731CF">
        <w:rPr>
          <w:rFonts w:ascii="Lato" w:eastAsia="Calibri" w:hAnsi="Lato" w:cs="Times New Roman"/>
          <w:bCs/>
          <w:iCs/>
          <w:sz w:val="20"/>
          <w:szCs w:val="20"/>
        </w:rPr>
        <w:t xml:space="preserve"> podstawy programowej kształcenia w zawodzie szkolnictwa branżowego </w:t>
      </w:r>
      <w:r w:rsidR="009E53DF">
        <w:rPr>
          <w:rFonts w:ascii="Lato" w:eastAsia="Calibri" w:hAnsi="Lato" w:cs="Times New Roman"/>
          <w:bCs/>
          <w:i/>
          <w:sz w:val="20"/>
          <w:szCs w:val="20"/>
        </w:rPr>
        <w:t>technik urządzeń i</w:t>
      </w:r>
      <w:r w:rsidR="00B56125">
        <w:rPr>
          <w:rFonts w:ascii="Lato" w:eastAsia="Calibri" w:hAnsi="Lato" w:cs="Times New Roman"/>
          <w:bCs/>
          <w:i/>
          <w:sz w:val="20"/>
          <w:szCs w:val="20"/>
        </w:rPr>
        <w:t xml:space="preserve"> </w:t>
      </w:r>
      <w:r w:rsidR="009E53DF">
        <w:rPr>
          <w:rFonts w:ascii="Lato" w:eastAsia="Calibri" w:hAnsi="Lato" w:cs="Times New Roman"/>
          <w:bCs/>
          <w:i/>
          <w:sz w:val="20"/>
          <w:szCs w:val="20"/>
        </w:rPr>
        <w:t xml:space="preserve">systemów energetyki odnawialnej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4731C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</w:t>
      </w:r>
      <w:r w:rsidR="004731C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D07D1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26F6" w14:textId="77777777" w:rsidR="00443FF2" w:rsidRDefault="00443FF2">
      <w:pPr>
        <w:spacing w:after="0" w:line="240" w:lineRule="auto"/>
      </w:pPr>
      <w:r>
        <w:separator/>
      </w:r>
    </w:p>
  </w:endnote>
  <w:endnote w:type="continuationSeparator" w:id="0">
    <w:p w14:paraId="713E1AFF" w14:textId="77777777" w:rsidR="00443FF2" w:rsidRDefault="0044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DE20" w14:textId="77777777" w:rsidR="007F139B" w:rsidRDefault="007F13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12681B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12681B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7F218A9C" w:rsidR="005A73A4" w:rsidRDefault="0012681B" w:rsidP="007F139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12681B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A0C6" w14:textId="77777777" w:rsidR="00443FF2" w:rsidRDefault="00443FF2">
      <w:pPr>
        <w:spacing w:after="0" w:line="240" w:lineRule="auto"/>
      </w:pPr>
      <w:r>
        <w:separator/>
      </w:r>
    </w:p>
  </w:footnote>
  <w:footnote w:type="continuationSeparator" w:id="0">
    <w:p w14:paraId="074259E3" w14:textId="77777777" w:rsidR="00443FF2" w:rsidRDefault="00443FF2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21D" w14:textId="77777777" w:rsidR="007F139B" w:rsidRDefault="007F13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B42F" w14:textId="77777777" w:rsidR="007F139B" w:rsidRDefault="007F1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2FA2"/>
    <w:rsid w:val="00095CE6"/>
    <w:rsid w:val="000E17D2"/>
    <w:rsid w:val="0012681B"/>
    <w:rsid w:val="001A6B41"/>
    <w:rsid w:val="002A357C"/>
    <w:rsid w:val="002A3A25"/>
    <w:rsid w:val="002C5A3B"/>
    <w:rsid w:val="002D2443"/>
    <w:rsid w:val="003413DF"/>
    <w:rsid w:val="003C3420"/>
    <w:rsid w:val="003E25CE"/>
    <w:rsid w:val="003F5CF6"/>
    <w:rsid w:val="00443FF2"/>
    <w:rsid w:val="00445E20"/>
    <w:rsid w:val="004731CF"/>
    <w:rsid w:val="00477684"/>
    <w:rsid w:val="004C0658"/>
    <w:rsid w:val="00532F73"/>
    <w:rsid w:val="0059689E"/>
    <w:rsid w:val="005A73A4"/>
    <w:rsid w:val="005C09E9"/>
    <w:rsid w:val="006A2228"/>
    <w:rsid w:val="00756CDE"/>
    <w:rsid w:val="007616C7"/>
    <w:rsid w:val="007B20E5"/>
    <w:rsid w:val="007F139B"/>
    <w:rsid w:val="00836760"/>
    <w:rsid w:val="008379B2"/>
    <w:rsid w:val="00875872"/>
    <w:rsid w:val="008B4A18"/>
    <w:rsid w:val="008C09DC"/>
    <w:rsid w:val="009324AB"/>
    <w:rsid w:val="00953BEE"/>
    <w:rsid w:val="009E53DF"/>
    <w:rsid w:val="00A229C8"/>
    <w:rsid w:val="00A35B96"/>
    <w:rsid w:val="00A551B1"/>
    <w:rsid w:val="00B00A79"/>
    <w:rsid w:val="00B56125"/>
    <w:rsid w:val="00B71265"/>
    <w:rsid w:val="00C4755F"/>
    <w:rsid w:val="00C52445"/>
    <w:rsid w:val="00CC5853"/>
    <w:rsid w:val="00CC688F"/>
    <w:rsid w:val="00D07D18"/>
    <w:rsid w:val="00D137A6"/>
    <w:rsid w:val="00D710FB"/>
    <w:rsid w:val="00DC34C2"/>
    <w:rsid w:val="00ED038A"/>
    <w:rsid w:val="00EF0123"/>
    <w:rsid w:val="00FC0ED6"/>
    <w:rsid w:val="00FC79F3"/>
    <w:rsid w:val="00FE5C0C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23</cp:revision>
  <cp:lastPrinted>2022-09-08T13:34:00Z</cp:lastPrinted>
  <dcterms:created xsi:type="dcterms:W3CDTF">2024-10-31T14:03:00Z</dcterms:created>
  <dcterms:modified xsi:type="dcterms:W3CDTF">2026-02-17T09:12:00Z</dcterms:modified>
</cp:coreProperties>
</file>