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A7D7" w14:textId="13E4F4CD" w:rsidR="00EA5D5D" w:rsidRPr="005066B8" w:rsidRDefault="00EA5D5D" w:rsidP="00EA5D5D">
      <w:pPr>
        <w:autoSpaceDE w:val="0"/>
        <w:autoSpaceDN w:val="0"/>
        <w:adjustRightInd w:val="0"/>
        <w:spacing w:after="0"/>
        <w:jc w:val="right"/>
        <w:rPr>
          <w:rFonts w:cs="Microsoft Sans Serif"/>
          <w:sz w:val="20"/>
          <w:szCs w:val="20"/>
        </w:rPr>
      </w:pPr>
      <w:r w:rsidRPr="005066B8">
        <w:rPr>
          <w:rFonts w:cs="Microsoft Sans Serif"/>
          <w:sz w:val="20"/>
          <w:szCs w:val="20"/>
        </w:rPr>
        <w:t xml:space="preserve">Załącznik nr </w:t>
      </w:r>
      <w:r w:rsidR="00AF7795">
        <w:rPr>
          <w:rFonts w:cs="Microsoft Sans Serif"/>
          <w:sz w:val="20"/>
          <w:szCs w:val="20"/>
        </w:rPr>
        <w:t>2</w:t>
      </w:r>
      <w:r w:rsidRPr="005066B8">
        <w:rPr>
          <w:rFonts w:cs="Microsoft Sans Serif"/>
          <w:sz w:val="20"/>
          <w:szCs w:val="20"/>
        </w:rPr>
        <w:t xml:space="preserve"> do Regulaminu</w:t>
      </w:r>
    </w:p>
    <w:p w14:paraId="73806550" w14:textId="77777777" w:rsidR="007130EA" w:rsidRDefault="007130EA"/>
    <w:p w14:paraId="40A467C5" w14:textId="18D79962" w:rsidR="007D5F83" w:rsidRPr="007D5F83" w:rsidRDefault="007D5F83" w:rsidP="007D5F83">
      <w:pPr>
        <w:jc w:val="center"/>
        <w:rPr>
          <w:b/>
          <w:bCs/>
        </w:rPr>
      </w:pPr>
      <w:r>
        <w:rPr>
          <w:b/>
          <w:bCs/>
        </w:rPr>
        <w:t>Lista wymaganych załączników do wniosku o dofinansowanie</w:t>
      </w:r>
    </w:p>
    <w:p w14:paraId="3D956B23" w14:textId="49E1F1CB" w:rsidR="007D5F83" w:rsidRDefault="007D5F83" w:rsidP="007D5F83">
      <w:pPr>
        <w:pStyle w:val="Akapitzlist"/>
        <w:numPr>
          <w:ilvl w:val="0"/>
          <w:numId w:val="1"/>
        </w:numPr>
      </w:pPr>
      <w:r>
        <w:t>Założenia techniczne w postaci dokumentacji projektowej lub programu funkcjonalno-użytkowego lub koncepcji;</w:t>
      </w:r>
    </w:p>
    <w:p w14:paraId="0666D66D" w14:textId="6BF7D6B8" w:rsidR="007D5F83" w:rsidRDefault="00CE4D3E" w:rsidP="007D5F83">
      <w:pPr>
        <w:pStyle w:val="Akapitzlist"/>
        <w:numPr>
          <w:ilvl w:val="0"/>
          <w:numId w:val="1"/>
        </w:numPr>
      </w:pPr>
      <w:r>
        <w:t xml:space="preserve">Oświadczenie o </w:t>
      </w:r>
      <w:r w:rsidRPr="00CE4D3E">
        <w:t>średni</w:t>
      </w:r>
      <w:r>
        <w:t>m</w:t>
      </w:r>
      <w:r w:rsidRPr="00CE4D3E">
        <w:t xml:space="preserve"> dobow</w:t>
      </w:r>
      <w:r>
        <w:t>ym</w:t>
      </w:r>
      <w:r w:rsidRPr="00CE4D3E">
        <w:t xml:space="preserve"> obciążeni</w:t>
      </w:r>
      <w:r>
        <w:t>u liczbą odwiedzających turystów</w:t>
      </w:r>
      <w:r w:rsidRPr="00CE4D3E">
        <w:t xml:space="preserve"> </w:t>
      </w:r>
      <w:r w:rsidR="002C19C8">
        <w:t xml:space="preserve">danego </w:t>
      </w:r>
      <w:r w:rsidRPr="00CE4D3E">
        <w:t>obiektu w sezonie turystycznym</w:t>
      </w:r>
      <w:r w:rsidR="00053975">
        <w:t xml:space="preserve"> za 2025 r.</w:t>
      </w:r>
      <w:r>
        <w:t>;</w:t>
      </w:r>
      <w:r w:rsidRPr="00CE4D3E">
        <w:t xml:space="preserve"> </w:t>
      </w:r>
    </w:p>
    <w:sectPr w:rsidR="007D5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95C"/>
    <w:multiLevelType w:val="hybridMultilevel"/>
    <w:tmpl w:val="9C5A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4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D"/>
    <w:rsid w:val="00053975"/>
    <w:rsid w:val="002C19C8"/>
    <w:rsid w:val="004445D2"/>
    <w:rsid w:val="007130EA"/>
    <w:rsid w:val="007D5F83"/>
    <w:rsid w:val="00A343B5"/>
    <w:rsid w:val="00AF7795"/>
    <w:rsid w:val="00B97A9D"/>
    <w:rsid w:val="00CE4D3E"/>
    <w:rsid w:val="00D3022B"/>
    <w:rsid w:val="00E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92E7"/>
  <w15:chartTrackingRefBased/>
  <w15:docId w15:val="{030E6D0F-3EA2-4F30-8021-F0F98B0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D5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A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A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A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A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A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A9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A9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A9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A9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A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A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A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A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A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A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A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A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7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A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7A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A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282</Characters>
  <Application>Microsoft Office Word</Application>
  <DocSecurity>0</DocSecurity>
  <Lines>7</Lines>
  <Paragraphs>4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Jóskowiak Leszek</dc:creator>
  <cp:keywords/>
  <dc:description/>
  <cp:lastModifiedBy>Jóskowiak Leszek</cp:lastModifiedBy>
  <cp:revision>9</cp:revision>
  <dcterms:created xsi:type="dcterms:W3CDTF">2026-03-11T13:46:00Z</dcterms:created>
  <dcterms:modified xsi:type="dcterms:W3CDTF">2026-03-11T14:19:00Z</dcterms:modified>
</cp:coreProperties>
</file>