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047FE" w14:textId="77777777" w:rsidR="008F3D14" w:rsidRPr="00243151" w:rsidRDefault="00F02519" w:rsidP="009536C0">
      <w:pPr>
        <w:pStyle w:val="Tytu"/>
        <w:rPr>
          <w:b w:val="0"/>
        </w:rPr>
      </w:pPr>
      <w:r w:rsidRPr="00243151">
        <w:t>ZARZĄDZENIE</w:t>
      </w:r>
    </w:p>
    <w:p w14:paraId="6646CFA3" w14:textId="77777777" w:rsidR="008F3D14" w:rsidRPr="00E53A80" w:rsidRDefault="00F02519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14:paraId="45987D6D" w14:textId="77777777" w:rsidR="008F3D14" w:rsidRPr="00E53A80" w:rsidRDefault="00F02519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14:paraId="061096F1" w14:textId="618ED995" w:rsidR="008F3D14" w:rsidRPr="00E53A80" w:rsidRDefault="00F02519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>z dnia</w:t>
      </w:r>
      <w:r w:rsidR="00D60621">
        <w:rPr>
          <w:rFonts w:cs="Arial"/>
          <w:szCs w:val="24"/>
        </w:rPr>
        <w:t xml:space="preserve"> 25 września 2025 r.</w:t>
      </w:r>
    </w:p>
    <w:p w14:paraId="457B54F2" w14:textId="77777777" w:rsidR="008F3D14" w:rsidRPr="0007644D" w:rsidRDefault="00F02519" w:rsidP="0007644D">
      <w:pPr>
        <w:pStyle w:val="Nagwek2"/>
      </w:pPr>
      <w:r w:rsidRPr="00422E40">
        <w:t>zmieniające zarządzenie w sprawie</w:t>
      </w:r>
      <w:r>
        <w:t xml:space="preserve"> </w:t>
      </w:r>
      <w:r w:rsidRPr="00777B9B">
        <w:rPr>
          <w:rFonts w:cs="Arial"/>
          <w:szCs w:val="28"/>
        </w:rPr>
        <w:t xml:space="preserve">wprowadzenia procedury postępowania przy udzielaniu zamówień publicznych  </w:t>
      </w:r>
    </w:p>
    <w:p w14:paraId="2776A700" w14:textId="003742E9" w:rsidR="008F3D14" w:rsidRPr="00E53A80" w:rsidRDefault="00F02519" w:rsidP="00E53A80">
      <w:pPr>
        <w:spacing w:after="360"/>
      </w:pPr>
      <w:r w:rsidRPr="00E53A80">
        <w:t xml:space="preserve">Na podstawie </w:t>
      </w:r>
      <w:r w:rsidRPr="00777B9B">
        <w:rPr>
          <w:rFonts w:eastAsiaTheme="minorHAnsi" w:cs="Arial"/>
        </w:rPr>
        <w:t>art. 25 ust. 4 pkt 1 i ust. 10 ustawy z dnia 21 listopada 2008 r. o</w:t>
      </w:r>
      <w:r w:rsidR="00A6079C">
        <w:rPr>
          <w:rFonts w:eastAsiaTheme="minorHAnsi" w:cs="Arial"/>
        </w:rPr>
        <w:t> </w:t>
      </w:r>
      <w:r w:rsidRPr="00777B9B">
        <w:rPr>
          <w:rFonts w:eastAsiaTheme="minorHAnsi" w:cs="Arial"/>
        </w:rPr>
        <w:t>służbie cywilnej (Dz. U. z 20</w:t>
      </w:r>
      <w:r>
        <w:rPr>
          <w:rFonts w:eastAsiaTheme="minorHAnsi" w:cs="Arial"/>
        </w:rPr>
        <w:t>24</w:t>
      </w:r>
      <w:r w:rsidRPr="00777B9B">
        <w:rPr>
          <w:rFonts w:eastAsiaTheme="minorHAnsi" w:cs="Arial"/>
        </w:rPr>
        <w:t xml:space="preserve"> r. poz. </w:t>
      </w:r>
      <w:r>
        <w:rPr>
          <w:rFonts w:cs="Arial"/>
        </w:rPr>
        <w:t>409 oraz z 2025 r. poz. 620</w:t>
      </w:r>
      <w:r w:rsidRPr="00777B9B">
        <w:rPr>
          <w:rFonts w:cs="Arial"/>
        </w:rPr>
        <w:t>) oraz art. 44 ust. 3 ustawy z dnia 27 sierpnia 2009 o finansach publicznych (Dz.U. z 20</w:t>
      </w:r>
      <w:r>
        <w:rPr>
          <w:rFonts w:cs="Arial"/>
        </w:rPr>
        <w:t>24</w:t>
      </w:r>
      <w:r w:rsidRPr="00777B9B">
        <w:rPr>
          <w:rFonts w:cs="Arial"/>
        </w:rPr>
        <w:t xml:space="preserve"> r. poz. </w:t>
      </w:r>
      <w:r>
        <w:rPr>
          <w:rFonts w:cs="Arial"/>
        </w:rPr>
        <w:t>1530 z późn. zm.</w:t>
      </w:r>
      <w:r>
        <w:rPr>
          <w:rStyle w:val="Odwoanieprzypisudolnego"/>
          <w:rFonts w:cs="Arial"/>
        </w:rPr>
        <w:footnoteReference w:id="1"/>
      </w:r>
      <w:r w:rsidRPr="00777B9B">
        <w:rPr>
          <w:rFonts w:cs="Arial"/>
        </w:rPr>
        <w:t xml:space="preserve">) </w:t>
      </w:r>
      <w:r w:rsidRPr="00E53A80">
        <w:t>zarządza się, co następuje:</w:t>
      </w:r>
    </w:p>
    <w:p w14:paraId="0DF171BC" w14:textId="41E04F95" w:rsidR="008F3D14" w:rsidRDefault="00F02519" w:rsidP="00F2167F">
      <w:bookmarkStart w:id="0" w:name="_Hlk71116339"/>
      <w:r w:rsidRPr="00300630">
        <w:rPr>
          <w:b/>
        </w:rPr>
        <w:t>§</w:t>
      </w:r>
      <w:r w:rsidR="00300630" w:rsidRPr="00300630">
        <w:rPr>
          <w:b/>
        </w:rPr>
        <w:t> </w:t>
      </w:r>
      <w:r w:rsidRPr="00300630">
        <w:rPr>
          <w:b/>
        </w:rPr>
        <w:t>1.</w:t>
      </w:r>
      <w:r>
        <w:t xml:space="preserve"> W procedurze postępowania przy udzieleniu zamówień publicznych w</w:t>
      </w:r>
      <w:r w:rsidR="00A6079C">
        <w:t> </w:t>
      </w:r>
      <w:bookmarkStart w:id="1" w:name="_GoBack"/>
      <w:bookmarkEnd w:id="1"/>
      <w:r>
        <w:t>Pomorskim Urzędzie Wojewódzkim w Gdańsku, stanowiącej załącznik nr 1 do zarządzenia Dyrektora Generalnego Pomorskiego Urzędu Wojewódzkiego w Gdańsku z dnia 8 sierpnia 2022 r. w sprawie wprowadzenia procedury postępowania przy udzieleniu zamówień publicznych, wprowadza się następujące zmiany:</w:t>
      </w:r>
    </w:p>
    <w:p w14:paraId="02A4FEC2" w14:textId="77777777" w:rsidR="008F3D14" w:rsidRDefault="00F02519" w:rsidP="00300630">
      <w:pPr>
        <w:pStyle w:val="Akapitzlist"/>
        <w:numPr>
          <w:ilvl w:val="0"/>
          <w:numId w:val="2"/>
        </w:numPr>
        <w:spacing w:before="120" w:after="120"/>
        <w:contextualSpacing w:val="0"/>
        <w:jc w:val="left"/>
      </w:pPr>
      <w:r>
        <w:t>w części II Metodologia szacowania wartości oraz przeprowadzania badania rynku:</w:t>
      </w:r>
    </w:p>
    <w:p w14:paraId="0ECE1A91" w14:textId="77777777" w:rsidR="008F3D14" w:rsidRDefault="00F02519" w:rsidP="00300630">
      <w:pPr>
        <w:pStyle w:val="Akapitzlist"/>
        <w:numPr>
          <w:ilvl w:val="0"/>
          <w:numId w:val="3"/>
        </w:numPr>
        <w:spacing w:before="120" w:after="120"/>
        <w:ind w:left="993" w:hanging="284"/>
        <w:contextualSpacing w:val="0"/>
        <w:jc w:val="left"/>
      </w:pPr>
      <w:r>
        <w:t>w Lp. 3 w pkt. 1. Wartość 10.000 zł zastępuje się wartością 30.000 zł;</w:t>
      </w:r>
    </w:p>
    <w:p w14:paraId="13DDE819" w14:textId="77777777" w:rsidR="008F3D14" w:rsidRDefault="00F02519" w:rsidP="00300630">
      <w:pPr>
        <w:pStyle w:val="Akapitzlist"/>
        <w:numPr>
          <w:ilvl w:val="0"/>
          <w:numId w:val="3"/>
        </w:numPr>
        <w:spacing w:before="120" w:after="120"/>
        <w:ind w:left="993" w:hanging="284"/>
        <w:contextualSpacing w:val="0"/>
        <w:jc w:val="left"/>
      </w:pPr>
      <w:r>
        <w:t>w Lp. 3 pkt. 4 otrzymuje brzmienie:</w:t>
      </w:r>
    </w:p>
    <w:p w14:paraId="431DD322" w14:textId="77777777" w:rsidR="008F3D14" w:rsidRPr="00F574FA" w:rsidRDefault="00F02519" w:rsidP="00300630">
      <w:pPr>
        <w:spacing w:before="120" w:after="120" w:line="240" w:lineRule="auto"/>
        <w:ind w:left="993" w:firstLine="0"/>
      </w:pPr>
      <w:r>
        <w:t xml:space="preserve">„4. </w:t>
      </w:r>
      <w:r w:rsidRPr="00F574FA">
        <w:t>Odstąpienie od badania rynku w szczególnie uzasadnionych przypadkach.</w:t>
      </w:r>
      <w:r>
        <w:t xml:space="preserve"> </w:t>
      </w:r>
      <w:r w:rsidRPr="00F574FA">
        <w:t>DM może odstąpić od badania rynku w szczególnie uzasadnionych przypadkach dotyczących udzielenia następujących zamówień:</w:t>
      </w:r>
    </w:p>
    <w:p w14:paraId="6A39A733" w14:textId="77777777" w:rsidR="008F3D14" w:rsidRPr="00F574FA" w:rsidRDefault="00F02519" w:rsidP="00300630">
      <w:pPr>
        <w:numPr>
          <w:ilvl w:val="0"/>
          <w:numId w:val="6"/>
        </w:numPr>
        <w:spacing w:before="120" w:after="120" w:line="240" w:lineRule="auto"/>
        <w:ind w:left="1702" w:hanging="284"/>
      </w:pPr>
      <w:r w:rsidRPr="00F574FA">
        <w:t>udzielenie zamówienia na dostawy, usługi lub roboty budowlane, które mogą być świadczone tylko przez jednego Wykonawcę z przyczyn:</w:t>
      </w:r>
    </w:p>
    <w:p w14:paraId="40D0464A" w14:textId="77777777" w:rsidR="008F3D14" w:rsidRPr="00F574FA" w:rsidRDefault="00F02519" w:rsidP="00300630">
      <w:pPr>
        <w:numPr>
          <w:ilvl w:val="0"/>
          <w:numId w:val="7"/>
        </w:numPr>
        <w:tabs>
          <w:tab w:val="left" w:pos="1985"/>
        </w:tabs>
        <w:spacing w:before="120" w:after="120" w:line="240" w:lineRule="auto"/>
        <w:ind w:left="1134" w:firstLine="426"/>
      </w:pPr>
      <w:r w:rsidRPr="00F574FA">
        <w:t>technicznych o obiektywnym charakterze,</w:t>
      </w:r>
    </w:p>
    <w:p w14:paraId="11255AE7" w14:textId="77777777" w:rsidR="008F3D14" w:rsidRPr="00F574FA" w:rsidRDefault="00F02519" w:rsidP="00300630">
      <w:pPr>
        <w:numPr>
          <w:ilvl w:val="0"/>
          <w:numId w:val="7"/>
        </w:numPr>
        <w:spacing w:before="120" w:after="120" w:line="240" w:lineRule="auto"/>
        <w:ind w:left="1985" w:hanging="425"/>
      </w:pPr>
      <w:r w:rsidRPr="00F574FA">
        <w:t>związanych z ochroną praw wyłącznych wynikających z odrębnych przepisów</w:t>
      </w:r>
      <w:r>
        <w:t>,</w:t>
      </w:r>
      <w:r w:rsidRPr="00F574FA">
        <w:t xml:space="preserve"> w szczególności z zakresu praw autorskich</w:t>
      </w:r>
      <w:r>
        <w:t>,</w:t>
      </w:r>
    </w:p>
    <w:p w14:paraId="611D1779" w14:textId="77777777" w:rsidR="008F3D14" w:rsidRPr="00F574FA" w:rsidRDefault="00F02519" w:rsidP="00300630">
      <w:pPr>
        <w:numPr>
          <w:ilvl w:val="0"/>
          <w:numId w:val="6"/>
        </w:numPr>
        <w:spacing w:before="120" w:after="120" w:line="240" w:lineRule="auto"/>
        <w:ind w:left="1701" w:hanging="283"/>
      </w:pPr>
      <w:r w:rsidRPr="00F574FA">
        <w:t>udzielenie zamówienia na dostawy, usługi lub roboty budowlane, które</w:t>
      </w:r>
      <w:r>
        <w:t xml:space="preserve"> ze względu na charakter twórczy lub artystyczny</w:t>
      </w:r>
      <w:r w:rsidRPr="00F574FA">
        <w:t xml:space="preserve"> mogą być</w:t>
      </w:r>
      <w:r>
        <w:t xml:space="preserve"> wykonane wyłącznie</w:t>
      </w:r>
      <w:r w:rsidRPr="00F574FA">
        <w:t xml:space="preserve"> przez jednego Wykonawcę</w:t>
      </w:r>
      <w:r>
        <w:t>,</w:t>
      </w:r>
    </w:p>
    <w:p w14:paraId="341A68B4" w14:textId="77777777" w:rsidR="008F3D14" w:rsidRPr="00F574FA" w:rsidRDefault="00F02519" w:rsidP="00300630">
      <w:pPr>
        <w:numPr>
          <w:ilvl w:val="0"/>
          <w:numId w:val="6"/>
        </w:numPr>
        <w:spacing w:before="120" w:after="120" w:line="240" w:lineRule="auto"/>
        <w:ind w:left="1701" w:hanging="283"/>
      </w:pPr>
      <w:r w:rsidRPr="00F574FA">
        <w:t xml:space="preserve">wyjątkowe sytuacje niewynikające z przyczyn leżących po stronie Zamawiającego, których nie mógł on przewidzieć, a wymagane jest natychmiastowe lub pilne wykonanie zamówienia, </w:t>
      </w:r>
    </w:p>
    <w:p w14:paraId="742FA2DF" w14:textId="77777777" w:rsidR="008F3D14" w:rsidRPr="00F574FA" w:rsidRDefault="00F02519" w:rsidP="00300630">
      <w:pPr>
        <w:numPr>
          <w:ilvl w:val="0"/>
          <w:numId w:val="6"/>
        </w:numPr>
        <w:spacing w:before="120" w:after="120" w:line="240" w:lineRule="auto"/>
        <w:ind w:left="1702" w:hanging="284"/>
      </w:pPr>
      <w:r w:rsidRPr="00F574FA">
        <w:lastRenderedPageBreak/>
        <w:t xml:space="preserve">sytuacje, </w:t>
      </w:r>
      <w:r>
        <w:t>w których</w:t>
      </w:r>
      <w:r w:rsidRPr="00F574FA">
        <w:t xml:space="preserve"> w prowadzonej uprzednio procedurze nie zostały złożone żadne oferty albo wszystkie oferty zostały odrzucone ze względu na ich niezgodność z zapytaniem ofertowym,</w:t>
      </w:r>
    </w:p>
    <w:p w14:paraId="62882AEA" w14:textId="77777777" w:rsidR="008F3D14" w:rsidRPr="00F574FA" w:rsidRDefault="00F02519" w:rsidP="00300630">
      <w:pPr>
        <w:numPr>
          <w:ilvl w:val="0"/>
          <w:numId w:val="6"/>
        </w:numPr>
        <w:spacing w:before="120" w:after="120" w:line="240" w:lineRule="auto"/>
        <w:ind w:left="1702" w:hanging="284"/>
      </w:pPr>
      <w:r w:rsidRPr="00F574FA">
        <w:t>udzielenie zamówienia na świadczenie usług edukacyjnych lub szkoleniowych,</w:t>
      </w:r>
    </w:p>
    <w:p w14:paraId="1CE32E0C" w14:textId="77777777" w:rsidR="008F3D14" w:rsidRPr="00F574FA" w:rsidRDefault="00F02519" w:rsidP="00300630">
      <w:pPr>
        <w:numPr>
          <w:ilvl w:val="0"/>
          <w:numId w:val="6"/>
        </w:numPr>
        <w:spacing w:before="120" w:after="120" w:line="240" w:lineRule="auto"/>
        <w:ind w:left="1702" w:hanging="284"/>
      </w:pPr>
      <w:r w:rsidRPr="00F574FA">
        <w:t>udzielenie zamówienia na ogłoszenia, informacje, reklamy zamieszczane (publikowane) w środkach masowego przekazu, w mass mediach, mediach, publikatorach,</w:t>
      </w:r>
    </w:p>
    <w:p w14:paraId="526A506F" w14:textId="2E146C52" w:rsidR="008F3D14" w:rsidRPr="00F574FA" w:rsidRDefault="00F02519" w:rsidP="00300630">
      <w:pPr>
        <w:numPr>
          <w:ilvl w:val="0"/>
          <w:numId w:val="6"/>
        </w:numPr>
        <w:spacing w:before="120" w:after="120" w:line="240" w:lineRule="auto"/>
        <w:ind w:left="1702" w:hanging="284"/>
      </w:pPr>
      <w:r w:rsidRPr="00F574FA">
        <w:t>udzielenie zamówienia na świadczenie usług</w:t>
      </w:r>
      <w:r>
        <w:t xml:space="preserve"> transportowych w</w:t>
      </w:r>
      <w:r w:rsidR="00300630">
        <w:t> </w:t>
      </w:r>
      <w:r>
        <w:t xml:space="preserve">zakresie przewozu osób lub towarów, </w:t>
      </w:r>
    </w:p>
    <w:p w14:paraId="539C9681" w14:textId="77777777" w:rsidR="008F3D14" w:rsidRPr="00F574FA" w:rsidRDefault="00F02519" w:rsidP="00300630">
      <w:pPr>
        <w:numPr>
          <w:ilvl w:val="0"/>
          <w:numId w:val="6"/>
        </w:numPr>
        <w:spacing w:before="120" w:after="120" w:line="240" w:lineRule="auto"/>
        <w:ind w:left="1702" w:hanging="284"/>
      </w:pPr>
      <w:r w:rsidRPr="00F574FA">
        <w:t>udzielenie zamówienia na świadczenie usług:</w:t>
      </w:r>
    </w:p>
    <w:p w14:paraId="3946A715" w14:textId="77777777" w:rsidR="008F3D14" w:rsidRPr="00F574FA" w:rsidRDefault="00F02519" w:rsidP="00300630">
      <w:pPr>
        <w:numPr>
          <w:ilvl w:val="0"/>
          <w:numId w:val="10"/>
        </w:numPr>
        <w:tabs>
          <w:tab w:val="left" w:pos="1985"/>
        </w:tabs>
        <w:spacing w:after="120" w:line="240" w:lineRule="auto"/>
        <w:ind w:left="1134" w:firstLine="426"/>
      </w:pPr>
      <w:r w:rsidRPr="00F574FA">
        <w:t>hotelarskich,</w:t>
      </w:r>
    </w:p>
    <w:p w14:paraId="6684B0C3" w14:textId="77777777" w:rsidR="008F3D14" w:rsidRPr="00F574FA" w:rsidRDefault="00F02519" w:rsidP="00300630">
      <w:pPr>
        <w:numPr>
          <w:ilvl w:val="0"/>
          <w:numId w:val="10"/>
        </w:numPr>
        <w:tabs>
          <w:tab w:val="left" w:pos="1985"/>
        </w:tabs>
        <w:spacing w:after="120" w:line="240" w:lineRule="auto"/>
        <w:ind w:left="1134" w:firstLine="426"/>
      </w:pPr>
      <w:r w:rsidRPr="00F574FA">
        <w:t>gastronomicznych,</w:t>
      </w:r>
    </w:p>
    <w:p w14:paraId="0B7E0468" w14:textId="77777777" w:rsidR="008F3D14" w:rsidRPr="00F574FA" w:rsidRDefault="00F02519" w:rsidP="00300630">
      <w:pPr>
        <w:numPr>
          <w:ilvl w:val="0"/>
          <w:numId w:val="10"/>
        </w:numPr>
        <w:tabs>
          <w:tab w:val="left" w:pos="1985"/>
        </w:tabs>
        <w:spacing w:after="120" w:line="240" w:lineRule="auto"/>
        <w:ind w:left="1134" w:firstLine="426"/>
      </w:pPr>
      <w:r w:rsidRPr="00F574FA">
        <w:t>kserograficznych,</w:t>
      </w:r>
    </w:p>
    <w:p w14:paraId="7C7BBBE8" w14:textId="77777777" w:rsidR="008F3D14" w:rsidRPr="00F574FA" w:rsidRDefault="00F02519" w:rsidP="00300630">
      <w:pPr>
        <w:numPr>
          <w:ilvl w:val="0"/>
          <w:numId w:val="10"/>
        </w:numPr>
        <w:tabs>
          <w:tab w:val="left" w:pos="1985"/>
        </w:tabs>
        <w:spacing w:after="120" w:line="240" w:lineRule="auto"/>
        <w:ind w:left="1134" w:firstLine="426"/>
      </w:pPr>
      <w:r w:rsidRPr="00F574FA">
        <w:t>florystycznych,</w:t>
      </w:r>
    </w:p>
    <w:p w14:paraId="31E4A0FA" w14:textId="77777777" w:rsidR="008F3D14" w:rsidRPr="00F574FA" w:rsidRDefault="00F02519" w:rsidP="00300630">
      <w:pPr>
        <w:numPr>
          <w:ilvl w:val="0"/>
          <w:numId w:val="10"/>
        </w:numPr>
        <w:tabs>
          <w:tab w:val="left" w:pos="1985"/>
        </w:tabs>
        <w:spacing w:after="120" w:line="240" w:lineRule="auto"/>
        <w:ind w:left="1134" w:firstLine="426"/>
      </w:pPr>
      <w:r w:rsidRPr="00F574FA">
        <w:t>parkingowych,</w:t>
      </w:r>
    </w:p>
    <w:p w14:paraId="2B006DAA" w14:textId="77777777" w:rsidR="008F3D14" w:rsidRPr="00F574FA" w:rsidRDefault="00F02519" w:rsidP="00300630">
      <w:pPr>
        <w:numPr>
          <w:ilvl w:val="0"/>
          <w:numId w:val="10"/>
        </w:numPr>
        <w:tabs>
          <w:tab w:val="left" w:pos="1985"/>
        </w:tabs>
        <w:spacing w:after="120" w:line="240" w:lineRule="auto"/>
        <w:ind w:left="1134" w:firstLine="426"/>
      </w:pPr>
      <w:r w:rsidRPr="00F574FA">
        <w:t>kurierskich,</w:t>
      </w:r>
    </w:p>
    <w:p w14:paraId="4A7BDA3D" w14:textId="77777777" w:rsidR="008F3D14" w:rsidRPr="00F574FA" w:rsidRDefault="00F02519" w:rsidP="00300630">
      <w:pPr>
        <w:numPr>
          <w:ilvl w:val="0"/>
          <w:numId w:val="10"/>
        </w:numPr>
        <w:tabs>
          <w:tab w:val="left" w:pos="1985"/>
        </w:tabs>
        <w:spacing w:after="120" w:line="240" w:lineRule="auto"/>
        <w:ind w:left="1134" w:firstLine="426"/>
      </w:pPr>
      <w:r w:rsidRPr="00F574FA">
        <w:t>polegających na doręczeniu adresatowi decyzji administracyjnych,</w:t>
      </w:r>
    </w:p>
    <w:p w14:paraId="0C703AF1" w14:textId="77777777" w:rsidR="008F3D14" w:rsidRPr="00F574FA" w:rsidRDefault="00F02519" w:rsidP="00300630">
      <w:pPr>
        <w:numPr>
          <w:ilvl w:val="0"/>
          <w:numId w:val="10"/>
        </w:numPr>
        <w:tabs>
          <w:tab w:val="left" w:pos="1985"/>
        </w:tabs>
        <w:spacing w:after="120" w:line="240" w:lineRule="auto"/>
        <w:ind w:left="1134" w:firstLine="426"/>
      </w:pPr>
      <w:r w:rsidRPr="00F574FA">
        <w:t>kolportażu druków bezadresowych,</w:t>
      </w:r>
    </w:p>
    <w:p w14:paraId="4891EECA" w14:textId="77777777" w:rsidR="008F3D14" w:rsidRPr="00F574FA" w:rsidRDefault="00F02519" w:rsidP="00300630">
      <w:pPr>
        <w:numPr>
          <w:ilvl w:val="0"/>
          <w:numId w:val="10"/>
        </w:numPr>
        <w:tabs>
          <w:tab w:val="left" w:pos="1985"/>
        </w:tabs>
        <w:spacing w:after="120" w:line="240" w:lineRule="auto"/>
        <w:ind w:left="1985" w:hanging="425"/>
      </w:pPr>
      <w:r w:rsidRPr="00F574FA">
        <w:t>telekomunikacyjnych w zakresie: telefonii stacjonarnej, komórkowej i satelitarnej, dostępu do Internetu stacjonarnego i mobilnego, usługi transmisji danych oraz dzierżawy łączy,</w:t>
      </w:r>
    </w:p>
    <w:p w14:paraId="2182A0EA" w14:textId="77A3015F" w:rsidR="008F3D14" w:rsidRPr="00F574FA" w:rsidRDefault="00F02519" w:rsidP="00300630">
      <w:pPr>
        <w:numPr>
          <w:ilvl w:val="0"/>
          <w:numId w:val="10"/>
        </w:numPr>
        <w:tabs>
          <w:tab w:val="left" w:pos="1985"/>
        </w:tabs>
        <w:spacing w:after="120" w:line="240" w:lineRule="auto"/>
        <w:ind w:left="1985" w:hanging="425"/>
      </w:pPr>
      <w:r w:rsidRPr="00F574FA">
        <w:t>w zakresie systemów alarmowych, ostrzegawczych i</w:t>
      </w:r>
      <w:r w:rsidR="000E08BD">
        <w:t> </w:t>
      </w:r>
      <w:r w:rsidRPr="00F574FA">
        <w:t>informacyjnych,</w:t>
      </w:r>
    </w:p>
    <w:p w14:paraId="2B63E935" w14:textId="77777777" w:rsidR="008F3D14" w:rsidRPr="00F574FA" w:rsidRDefault="00F02519" w:rsidP="00300630">
      <w:pPr>
        <w:numPr>
          <w:ilvl w:val="0"/>
          <w:numId w:val="10"/>
        </w:numPr>
        <w:tabs>
          <w:tab w:val="left" w:pos="1985"/>
        </w:tabs>
        <w:spacing w:after="120" w:line="240" w:lineRule="auto"/>
        <w:ind w:left="1134" w:firstLine="426"/>
      </w:pPr>
      <w:r w:rsidRPr="00F574FA">
        <w:t>konserwacji systemu monitoringu lub dostawy sygnału,</w:t>
      </w:r>
    </w:p>
    <w:p w14:paraId="32F65293" w14:textId="77777777" w:rsidR="008F3D14" w:rsidRPr="00F574FA" w:rsidRDefault="00F02519" w:rsidP="00300630">
      <w:pPr>
        <w:numPr>
          <w:ilvl w:val="0"/>
          <w:numId w:val="10"/>
        </w:numPr>
        <w:tabs>
          <w:tab w:val="left" w:pos="1985"/>
        </w:tabs>
        <w:spacing w:after="120" w:line="240" w:lineRule="auto"/>
        <w:ind w:left="1134" w:firstLine="426"/>
      </w:pPr>
      <w:r w:rsidRPr="00F574FA">
        <w:t>związanych z promocją PUW,</w:t>
      </w:r>
    </w:p>
    <w:p w14:paraId="2ECA8D59" w14:textId="77777777" w:rsidR="008F3D14" w:rsidRPr="00F574FA" w:rsidRDefault="00F02519" w:rsidP="00300630">
      <w:pPr>
        <w:numPr>
          <w:ilvl w:val="0"/>
          <w:numId w:val="10"/>
        </w:numPr>
        <w:tabs>
          <w:tab w:val="left" w:pos="1985"/>
        </w:tabs>
        <w:spacing w:after="120" w:line="240" w:lineRule="auto"/>
        <w:ind w:left="1134" w:firstLine="426"/>
      </w:pPr>
      <w:r w:rsidRPr="00F574FA">
        <w:t>dotyczących monitorowania stron internetowych,</w:t>
      </w:r>
    </w:p>
    <w:p w14:paraId="2B9D4ECC" w14:textId="77777777" w:rsidR="008F3D14" w:rsidRPr="00F574FA" w:rsidRDefault="00F02519" w:rsidP="00300630">
      <w:pPr>
        <w:numPr>
          <w:ilvl w:val="0"/>
          <w:numId w:val="10"/>
        </w:numPr>
        <w:tabs>
          <w:tab w:val="left" w:pos="1985"/>
        </w:tabs>
        <w:spacing w:after="120" w:line="240" w:lineRule="auto"/>
        <w:ind w:left="1134" w:firstLine="426"/>
      </w:pPr>
      <w:r w:rsidRPr="00F574FA">
        <w:t>monitoringu sieci,</w:t>
      </w:r>
    </w:p>
    <w:p w14:paraId="4CE4BC2E" w14:textId="04D6116C" w:rsidR="008F3D14" w:rsidRPr="00F574FA" w:rsidRDefault="00F02519" w:rsidP="00300630">
      <w:pPr>
        <w:numPr>
          <w:ilvl w:val="0"/>
          <w:numId w:val="10"/>
        </w:numPr>
        <w:tabs>
          <w:tab w:val="left" w:pos="1985"/>
        </w:tabs>
        <w:spacing w:after="120" w:line="240" w:lineRule="auto"/>
        <w:ind w:left="1985" w:hanging="425"/>
      </w:pPr>
      <w:r w:rsidRPr="00F574FA">
        <w:t>w zakresie sprawowania nadzoru autorskiego nad eksploatacją oprogramowania, w posiadaniu którego jest Zamawiający wraz z</w:t>
      </w:r>
      <w:r w:rsidR="000E08BD">
        <w:t> </w:t>
      </w:r>
      <w:r w:rsidRPr="00F574FA">
        <w:t>serwisem,</w:t>
      </w:r>
    </w:p>
    <w:p w14:paraId="7E1402E7" w14:textId="77777777" w:rsidR="008F3D14" w:rsidRPr="00F574FA" w:rsidRDefault="00F02519" w:rsidP="00300630">
      <w:pPr>
        <w:numPr>
          <w:ilvl w:val="0"/>
          <w:numId w:val="10"/>
        </w:numPr>
        <w:tabs>
          <w:tab w:val="left" w:pos="1985"/>
        </w:tabs>
        <w:spacing w:after="120" w:line="240" w:lineRule="auto"/>
        <w:ind w:left="1134" w:firstLine="426"/>
      </w:pPr>
      <w:r w:rsidRPr="00F574FA">
        <w:t>zarządzania urządzeniami typu Hot Spot,</w:t>
      </w:r>
    </w:p>
    <w:p w14:paraId="60C06216" w14:textId="77777777" w:rsidR="008F3D14" w:rsidRPr="00F574FA" w:rsidRDefault="00F02519" w:rsidP="00300630">
      <w:pPr>
        <w:numPr>
          <w:ilvl w:val="0"/>
          <w:numId w:val="10"/>
        </w:numPr>
        <w:tabs>
          <w:tab w:val="left" w:pos="1985"/>
        </w:tabs>
        <w:spacing w:after="120" w:line="240" w:lineRule="auto"/>
        <w:ind w:left="1134" w:firstLine="426"/>
      </w:pPr>
      <w:r w:rsidRPr="00F574FA">
        <w:t>utrzymania Biuletynu Informacji Publicznej Zamawiającego,</w:t>
      </w:r>
    </w:p>
    <w:p w14:paraId="4F7FBDBC" w14:textId="7E306FE8" w:rsidR="008F3D14" w:rsidRPr="00F574FA" w:rsidRDefault="00F02519" w:rsidP="00300630">
      <w:pPr>
        <w:numPr>
          <w:ilvl w:val="0"/>
          <w:numId w:val="10"/>
        </w:numPr>
        <w:tabs>
          <w:tab w:val="left" w:pos="1985"/>
        </w:tabs>
        <w:spacing w:after="120" w:line="240" w:lineRule="auto"/>
        <w:ind w:left="1985" w:hanging="425"/>
      </w:pPr>
      <w:r w:rsidRPr="00F574FA">
        <w:t>administrowania</w:t>
      </w:r>
      <w:r w:rsidR="00E80CA4">
        <w:t xml:space="preserve"> </w:t>
      </w:r>
      <w:r w:rsidRPr="00F574FA">
        <w:t>i modernizacji stron internetowych</w:t>
      </w:r>
      <w:r>
        <w:t xml:space="preserve"> </w:t>
      </w:r>
      <w:r w:rsidRPr="00F574FA">
        <w:t>Zamawiającego</w:t>
      </w:r>
      <w:r>
        <w:t>,</w:t>
      </w:r>
    </w:p>
    <w:p w14:paraId="729EA3AB" w14:textId="77777777" w:rsidR="008F3D14" w:rsidRPr="00F574FA" w:rsidRDefault="00F02519" w:rsidP="00300630">
      <w:pPr>
        <w:numPr>
          <w:ilvl w:val="0"/>
          <w:numId w:val="10"/>
        </w:numPr>
        <w:tabs>
          <w:tab w:val="left" w:pos="1985"/>
        </w:tabs>
        <w:spacing w:after="120" w:line="240" w:lineRule="auto"/>
        <w:ind w:left="1134" w:firstLine="426"/>
      </w:pPr>
      <w:r w:rsidRPr="00F574FA">
        <w:t>z zakresu kultury, sportu lub rekreacji,</w:t>
      </w:r>
    </w:p>
    <w:p w14:paraId="4AF9D72C" w14:textId="77777777" w:rsidR="008F3D14" w:rsidRPr="00F574FA" w:rsidRDefault="00F02519" w:rsidP="00300630">
      <w:pPr>
        <w:numPr>
          <w:ilvl w:val="0"/>
          <w:numId w:val="10"/>
        </w:numPr>
        <w:tabs>
          <w:tab w:val="left" w:pos="1985"/>
        </w:tabs>
        <w:spacing w:after="120" w:line="240" w:lineRule="auto"/>
        <w:ind w:left="1985" w:hanging="425"/>
      </w:pPr>
      <w:bookmarkStart w:id="2" w:name="_Hlk209180916"/>
      <w:r>
        <w:t xml:space="preserve">profilaktycznej opieki </w:t>
      </w:r>
      <w:r w:rsidRPr="00F574FA">
        <w:t>zdrowotne</w:t>
      </w:r>
      <w:r>
        <w:t>j, w tym</w:t>
      </w:r>
      <w:r w:rsidRPr="00F574FA">
        <w:t xml:space="preserve"> medycyny pracy</w:t>
      </w:r>
      <w:r>
        <w:t>,</w:t>
      </w:r>
      <w:r w:rsidRPr="00F574FA">
        <w:t xml:space="preserve"> </w:t>
      </w:r>
      <w:r>
        <w:t xml:space="preserve">na </w:t>
      </w:r>
      <w:r w:rsidRPr="00F574FA">
        <w:t>wykonanie badań laboratoryjnych, badań specjalistycznych, konsultacji specjalistycznych</w:t>
      </w:r>
      <w:r>
        <w:t xml:space="preserve"> oraz</w:t>
      </w:r>
      <w:r w:rsidRPr="00F574FA">
        <w:t xml:space="preserve"> szczepień</w:t>
      </w:r>
      <w:bookmarkEnd w:id="2"/>
      <w:r w:rsidRPr="00F574FA">
        <w:t>,</w:t>
      </w:r>
    </w:p>
    <w:p w14:paraId="6DC09D28" w14:textId="77777777" w:rsidR="008F3D14" w:rsidRPr="00F574FA" w:rsidRDefault="00F02519" w:rsidP="00300630">
      <w:pPr>
        <w:numPr>
          <w:ilvl w:val="0"/>
          <w:numId w:val="6"/>
        </w:numPr>
        <w:spacing w:before="120" w:after="120" w:line="240" w:lineRule="auto"/>
        <w:ind w:left="1702" w:hanging="284"/>
      </w:pPr>
      <w:r w:rsidRPr="00F574FA">
        <w:lastRenderedPageBreak/>
        <w:t>udzielenie zamówienia na:</w:t>
      </w:r>
    </w:p>
    <w:p w14:paraId="1159F022" w14:textId="77777777" w:rsidR="008F3D14" w:rsidRPr="00F574FA" w:rsidRDefault="00F02519" w:rsidP="00300630">
      <w:pPr>
        <w:numPr>
          <w:ilvl w:val="0"/>
          <w:numId w:val="11"/>
        </w:numPr>
        <w:tabs>
          <w:tab w:val="left" w:pos="1985"/>
        </w:tabs>
        <w:spacing w:before="120" w:after="120" w:line="240" w:lineRule="auto"/>
      </w:pPr>
      <w:r w:rsidRPr="00F574FA">
        <w:t xml:space="preserve">zakupy publikacji książkowych, </w:t>
      </w:r>
    </w:p>
    <w:p w14:paraId="425E11B5" w14:textId="77777777" w:rsidR="008F3D14" w:rsidRPr="00F574FA" w:rsidRDefault="00F02519" w:rsidP="00300630">
      <w:pPr>
        <w:numPr>
          <w:ilvl w:val="0"/>
          <w:numId w:val="11"/>
        </w:numPr>
        <w:tabs>
          <w:tab w:val="left" w:pos="1985"/>
        </w:tabs>
        <w:spacing w:before="120" w:after="120" w:line="240" w:lineRule="auto"/>
      </w:pPr>
      <w:r w:rsidRPr="00F574FA">
        <w:t xml:space="preserve">dostawę czasopism specjalistycznych, </w:t>
      </w:r>
    </w:p>
    <w:p w14:paraId="2DDA1FED" w14:textId="77777777" w:rsidR="008F3D14" w:rsidRPr="00F574FA" w:rsidRDefault="00F02519" w:rsidP="00300630">
      <w:pPr>
        <w:numPr>
          <w:ilvl w:val="0"/>
          <w:numId w:val="11"/>
        </w:numPr>
        <w:tabs>
          <w:tab w:val="left" w:pos="1985"/>
        </w:tabs>
        <w:spacing w:before="120" w:after="120" w:line="240" w:lineRule="auto"/>
      </w:pPr>
      <w:r w:rsidRPr="00F574FA">
        <w:t xml:space="preserve">dostawę artykułów spożywczych, </w:t>
      </w:r>
    </w:p>
    <w:p w14:paraId="24079267" w14:textId="77777777" w:rsidR="008F3D14" w:rsidRPr="00F574FA" w:rsidRDefault="00F02519" w:rsidP="00300630">
      <w:pPr>
        <w:numPr>
          <w:ilvl w:val="0"/>
          <w:numId w:val="11"/>
        </w:numPr>
        <w:tabs>
          <w:tab w:val="left" w:pos="1985"/>
        </w:tabs>
        <w:spacing w:before="120" w:after="120" w:line="240" w:lineRule="auto"/>
      </w:pPr>
      <w:r w:rsidRPr="00F574FA">
        <w:t xml:space="preserve">dostawę wiązanek lub wieńców okolicznościowych, </w:t>
      </w:r>
    </w:p>
    <w:p w14:paraId="518841F3" w14:textId="77777777" w:rsidR="008F3D14" w:rsidRPr="00F574FA" w:rsidRDefault="00F02519" w:rsidP="00300630">
      <w:pPr>
        <w:numPr>
          <w:ilvl w:val="0"/>
          <w:numId w:val="11"/>
        </w:numPr>
        <w:tabs>
          <w:tab w:val="left" w:pos="1985"/>
        </w:tabs>
        <w:spacing w:before="120" w:after="120" w:line="240" w:lineRule="auto"/>
      </w:pPr>
      <w:r w:rsidRPr="00F574FA">
        <w:t xml:space="preserve">zakupy upominków okolicznościowych, </w:t>
      </w:r>
    </w:p>
    <w:p w14:paraId="7356DA85" w14:textId="77777777" w:rsidR="008F3D14" w:rsidRPr="00F574FA" w:rsidRDefault="00F02519" w:rsidP="00300630">
      <w:pPr>
        <w:numPr>
          <w:ilvl w:val="0"/>
          <w:numId w:val="11"/>
        </w:numPr>
        <w:tabs>
          <w:tab w:val="left" w:pos="1985"/>
        </w:tabs>
        <w:spacing w:before="120" w:after="120" w:line="240" w:lineRule="auto"/>
      </w:pPr>
      <w:r w:rsidRPr="00F574FA">
        <w:t>zakupy biletów komunikacji krajowej lub międzynarodowej,</w:t>
      </w:r>
    </w:p>
    <w:p w14:paraId="660A18F3" w14:textId="77777777" w:rsidR="008F3D14" w:rsidRPr="00F574FA" w:rsidRDefault="00F02519" w:rsidP="00300630">
      <w:pPr>
        <w:numPr>
          <w:ilvl w:val="0"/>
          <w:numId w:val="11"/>
        </w:numPr>
        <w:tabs>
          <w:tab w:val="left" w:pos="1985"/>
        </w:tabs>
        <w:spacing w:before="120" w:after="360" w:line="240" w:lineRule="auto"/>
        <w:ind w:left="1928" w:hanging="357"/>
      </w:pPr>
      <w:r w:rsidRPr="00F574FA">
        <w:t>zakup dostępu do Systemów Informacji Prawnej</w:t>
      </w:r>
      <w:r>
        <w:t>,</w:t>
      </w:r>
    </w:p>
    <w:p w14:paraId="2C6C0D34" w14:textId="77777777" w:rsidR="008F3D14" w:rsidRPr="00F574FA" w:rsidRDefault="00F02519" w:rsidP="00300630">
      <w:pPr>
        <w:numPr>
          <w:ilvl w:val="0"/>
          <w:numId w:val="6"/>
        </w:numPr>
        <w:spacing w:before="120" w:after="120" w:line="240" w:lineRule="auto"/>
        <w:ind w:left="1701" w:hanging="283"/>
      </w:pPr>
      <w:r w:rsidRPr="00F574FA">
        <w:t>udzielenie zamówienia podmiotom świadczącym usługi, w których istotnym elementem jest ich doświadczenie w określonej dziedzinie lub zaufanie do ich profesjonalizmu, w szczególności usługi doradcze, usługi finansowo-księgowe, bankowe, usługi w zakresie nadzorów inwestorskich i autorskich, usługi prawnicze, usługi w zakresie tłumaczeń i usługi polegające na wykonywaniu ekspertyz technicznych lub opracowywaniu dokumentacji projektowych,</w:t>
      </w:r>
    </w:p>
    <w:p w14:paraId="48433F15" w14:textId="121651C5" w:rsidR="008F3D14" w:rsidRPr="00F574FA" w:rsidRDefault="00F02519" w:rsidP="00300630">
      <w:pPr>
        <w:numPr>
          <w:ilvl w:val="0"/>
          <w:numId w:val="6"/>
        </w:numPr>
        <w:spacing w:before="120" w:after="120" w:line="240" w:lineRule="auto"/>
        <w:ind w:left="1701" w:hanging="283"/>
      </w:pPr>
      <w:r w:rsidRPr="00F574FA">
        <w:t>udzielenie zamówienia podmiotom świadczącym usługi w oparciu o</w:t>
      </w:r>
      <w:r w:rsidR="00E80CA4">
        <w:t> </w:t>
      </w:r>
      <w:r w:rsidRPr="00F574FA">
        <w:t>umowę o dzieło, zlecenie lub świadczenia usług z osobami fizycznymi nieprowadzącymi działalności gospodarczej, które już wcześniej świadczyły usługi na podstawie takich umów. Usługi te muszą być związane z realizacją zadań statutowych poszczególnych wydziałów. Usługi te nie mogą obejmować zadań wynikających z</w:t>
      </w:r>
      <w:r w:rsidR="00E80CA4">
        <w:t> </w:t>
      </w:r>
      <w:r w:rsidRPr="00F574FA">
        <w:t>zakresu obowiązków, odpowiedzialności i uprawnień pracowników</w:t>
      </w:r>
      <w:r>
        <w:t>,</w:t>
      </w:r>
    </w:p>
    <w:p w14:paraId="56D7F580" w14:textId="709E2BB1" w:rsidR="008F3D14" w:rsidRPr="00F574FA" w:rsidRDefault="00F02519" w:rsidP="00300630">
      <w:pPr>
        <w:numPr>
          <w:ilvl w:val="0"/>
          <w:numId w:val="6"/>
        </w:numPr>
        <w:spacing w:before="120" w:after="120" w:line="240" w:lineRule="auto"/>
        <w:ind w:left="1701" w:hanging="283"/>
      </w:pPr>
      <w:r w:rsidRPr="00F574FA">
        <w:t>sytuację, w której udzielenie zamówienia Wykonawcy innemu niż Wykonawca, któremu Zamawiający zamierza udzielić zamówienia z</w:t>
      </w:r>
      <w:r w:rsidR="00E80CA4">
        <w:t> </w:t>
      </w:r>
      <w:r w:rsidRPr="00F574FA">
        <w:t xml:space="preserve">pominięciem zasad określonych niniejszą procedurą skutkować będzie po stronie Zamawiającego utratą przysługujących mu uprawnień z tytułu gwarancji </w:t>
      </w:r>
      <w:r>
        <w:t>lub</w:t>
      </w:r>
      <w:r w:rsidRPr="00F574FA">
        <w:t xml:space="preserve"> rękojmi względem tego drugiego,</w:t>
      </w:r>
    </w:p>
    <w:p w14:paraId="35F2066B" w14:textId="0B618E95" w:rsidR="008F3D14" w:rsidRPr="00F574FA" w:rsidRDefault="00F02519" w:rsidP="00300630">
      <w:pPr>
        <w:numPr>
          <w:ilvl w:val="0"/>
          <w:numId w:val="6"/>
        </w:numPr>
        <w:spacing w:before="120" w:after="120" w:line="240" w:lineRule="auto"/>
        <w:ind w:left="1701" w:hanging="283"/>
      </w:pPr>
      <w:r w:rsidRPr="00F574FA">
        <w:t>sytuację, w której w toku postępowania z uprzednim skierowaniem zapytania ofertowego do co najmniej trzech Wykonawców lub z</w:t>
      </w:r>
      <w:r w:rsidR="00300630">
        <w:t> </w:t>
      </w:r>
      <w:r w:rsidRPr="00F574FA">
        <w:t>uprzednim upublicznieniem tego zapytania nie złożono żadnej oferty lub żadnej odpowiedniej oferty, o ile warunki zamówienia nie uległy istotnej zmianie</w:t>
      </w:r>
      <w:r>
        <w:t>,</w:t>
      </w:r>
    </w:p>
    <w:p w14:paraId="20ED0553" w14:textId="77777777" w:rsidR="008F3D14" w:rsidRPr="00F574FA" w:rsidRDefault="00F02519" w:rsidP="00300630">
      <w:pPr>
        <w:numPr>
          <w:ilvl w:val="0"/>
          <w:numId w:val="6"/>
        </w:numPr>
        <w:spacing w:before="120" w:after="120" w:line="240" w:lineRule="auto"/>
        <w:ind w:left="1701" w:hanging="283"/>
      </w:pPr>
      <w:r w:rsidRPr="00F574FA">
        <w:t>zamówienia realizowanego za pośrednictwem elektronicznej platformy COAR katalogów produktów (eKatalogi),</w:t>
      </w:r>
    </w:p>
    <w:p w14:paraId="3FF1FB72" w14:textId="77777777" w:rsidR="008F3D14" w:rsidRPr="00F574FA" w:rsidRDefault="00F02519" w:rsidP="00300630">
      <w:pPr>
        <w:numPr>
          <w:ilvl w:val="0"/>
          <w:numId w:val="6"/>
        </w:numPr>
        <w:spacing w:before="120" w:after="1200" w:line="240" w:lineRule="auto"/>
        <w:ind w:left="1702" w:hanging="284"/>
      </w:pPr>
      <w:r w:rsidRPr="00F574FA">
        <w:t xml:space="preserve">usług realizowanych w oparciu o umowy zlecenie z pracownikami PUW w zakresie realizacji projektów współfinansowanych ze środków </w:t>
      </w:r>
      <w:r>
        <w:t>U</w:t>
      </w:r>
      <w:r w:rsidRPr="00F574FA">
        <w:t xml:space="preserve">nii </w:t>
      </w:r>
      <w:r>
        <w:t>E</w:t>
      </w:r>
      <w:r w:rsidRPr="00F574FA">
        <w:t>uropejskiej, gdy charakter tych zadań wyklucza możliwość ich realizacji w ramach stosunku pracy,</w:t>
      </w:r>
    </w:p>
    <w:p w14:paraId="41482A64" w14:textId="3697C3BB" w:rsidR="008F3D14" w:rsidRPr="00F574FA" w:rsidRDefault="00F02519" w:rsidP="00300630">
      <w:pPr>
        <w:numPr>
          <w:ilvl w:val="0"/>
          <w:numId w:val="6"/>
        </w:numPr>
        <w:spacing w:before="120" w:after="120" w:line="240" w:lineRule="auto"/>
        <w:ind w:left="1701" w:hanging="283"/>
      </w:pPr>
      <w:r w:rsidRPr="00F574FA">
        <w:lastRenderedPageBreak/>
        <w:t>usług realizowanych w oparciu o umowę o dzieło, zlecenie lub świadczenia usług z pracownikami PUW, w zakresie realizacji dodatkowych zadań związanych z przeciwdziałaniem epidemii lub w</w:t>
      </w:r>
      <w:r w:rsidR="00E80CA4">
        <w:t> </w:t>
      </w:r>
      <w:r w:rsidRPr="00F574FA">
        <w:t>warunkach stanu zagrożenia bezpieczeństwa państwa, gdy charakter tych zadań wyklucza możliwość ich realizacji w ramach stosunku pracy,</w:t>
      </w:r>
    </w:p>
    <w:p w14:paraId="088F2057" w14:textId="77777777" w:rsidR="008F3D14" w:rsidRDefault="00F02519" w:rsidP="00300630">
      <w:pPr>
        <w:numPr>
          <w:ilvl w:val="0"/>
          <w:numId w:val="6"/>
        </w:numPr>
        <w:spacing w:before="120" w:after="120" w:line="240" w:lineRule="auto"/>
        <w:ind w:left="1702" w:hanging="284"/>
      </w:pPr>
      <w:r w:rsidRPr="00F574FA">
        <w:t xml:space="preserve"> usługi dostępu do platformy zakupowej.</w:t>
      </w:r>
      <w:r>
        <w:t>”,</w:t>
      </w:r>
    </w:p>
    <w:p w14:paraId="75D84D32" w14:textId="77777777" w:rsidR="008F3D14" w:rsidRPr="00F574FA" w:rsidRDefault="00F02519" w:rsidP="00E05F11">
      <w:pPr>
        <w:pStyle w:val="Akapitzlist"/>
        <w:numPr>
          <w:ilvl w:val="0"/>
          <w:numId w:val="3"/>
        </w:numPr>
        <w:spacing w:after="0" w:line="240" w:lineRule="auto"/>
      </w:pPr>
      <w:r>
        <w:t>w Lp. 4 wartości 20.000 zł zastępuje się wartościami 40.000 zł;</w:t>
      </w:r>
    </w:p>
    <w:p w14:paraId="06165BB9" w14:textId="77777777" w:rsidR="008F3D14" w:rsidRPr="00E53A80" w:rsidRDefault="008F3D14" w:rsidP="00E05F11">
      <w:pPr>
        <w:ind w:firstLine="0"/>
        <w:jc w:val="left"/>
      </w:pPr>
    </w:p>
    <w:bookmarkEnd w:id="0"/>
    <w:p w14:paraId="28495BA5" w14:textId="3B185E42" w:rsidR="00D60621" w:rsidRPr="00D60621" w:rsidRDefault="00F02519" w:rsidP="00D60621">
      <w:pPr>
        <w:spacing w:after="720"/>
      </w:pPr>
      <w:r w:rsidRPr="00300630">
        <w:rPr>
          <w:b/>
        </w:rPr>
        <w:t>§ 2.</w:t>
      </w:r>
      <w:r>
        <w:t xml:space="preserve"> Zarządzenie wchodzi w życie z dniem podpisania.</w:t>
      </w:r>
    </w:p>
    <w:p w14:paraId="55D133F2" w14:textId="77777777" w:rsidR="00D60621" w:rsidRDefault="00D60621" w:rsidP="00D60621">
      <w:pPr>
        <w:rPr>
          <w:rFonts w:cs="Arial"/>
        </w:rPr>
      </w:pPr>
    </w:p>
    <w:p w14:paraId="2E093DFB" w14:textId="43BE97A3" w:rsidR="00D60621" w:rsidRPr="00F2167F" w:rsidRDefault="00300630" w:rsidP="00D60621">
      <w:pPr>
        <w:ind w:firstLine="4678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14:paraId="7E339FB2" w14:textId="0C46A729" w:rsidR="00D60621" w:rsidRPr="00D60621" w:rsidRDefault="00300630" w:rsidP="00D60621">
      <w:pPr>
        <w:ind w:firstLine="4678"/>
        <w:jc w:val="center"/>
      </w:pPr>
      <w:r w:rsidRPr="00D60621">
        <w:t>Anita Świetlikowska</w:t>
      </w:r>
    </w:p>
    <w:sectPr w:rsidR="00D60621" w:rsidRPr="00D60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AA377" w14:textId="77777777" w:rsidR="00333387" w:rsidRDefault="00333387">
      <w:pPr>
        <w:spacing w:after="0" w:line="240" w:lineRule="auto"/>
      </w:pPr>
      <w:r>
        <w:separator/>
      </w:r>
    </w:p>
  </w:endnote>
  <w:endnote w:type="continuationSeparator" w:id="0">
    <w:p w14:paraId="021ED924" w14:textId="77777777" w:rsidR="00333387" w:rsidRDefault="00333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842E2" w14:textId="77777777" w:rsidR="00333387" w:rsidRDefault="00333387" w:rsidP="0007644D">
      <w:pPr>
        <w:spacing w:after="0" w:line="240" w:lineRule="auto"/>
      </w:pPr>
      <w:r>
        <w:separator/>
      </w:r>
    </w:p>
  </w:footnote>
  <w:footnote w:type="continuationSeparator" w:id="0">
    <w:p w14:paraId="6E3F5212" w14:textId="77777777" w:rsidR="00333387" w:rsidRDefault="00333387" w:rsidP="0007644D">
      <w:pPr>
        <w:spacing w:after="0" w:line="240" w:lineRule="auto"/>
      </w:pPr>
      <w:r>
        <w:continuationSeparator/>
      </w:r>
    </w:p>
  </w:footnote>
  <w:footnote w:id="1">
    <w:p w14:paraId="388EC65A" w14:textId="77777777" w:rsidR="008F3D14" w:rsidRDefault="00F02519" w:rsidP="00193D0F">
      <w:pPr>
        <w:pStyle w:val="Tekstprzypisudolnego"/>
        <w:ind w:left="844" w:firstLine="0"/>
      </w:pPr>
      <w:r>
        <w:t xml:space="preserve">Zmiany ustawy zostały ogłoszone w Dz.U. z 2024 r. poz. 1572, 1717, 1756 i 1907 oraz z 2025 r. poz. 39 i 1180.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95293"/>
    <w:multiLevelType w:val="hybridMultilevel"/>
    <w:tmpl w:val="3A985C3A"/>
    <w:lvl w:ilvl="0" w:tplc="4414020E">
      <w:start w:val="1"/>
      <w:numFmt w:val="decimal"/>
      <w:lvlText w:val="%1)"/>
      <w:lvlJc w:val="right"/>
      <w:pPr>
        <w:ind w:left="1429" w:hanging="360"/>
      </w:pPr>
      <w:rPr>
        <w:rFonts w:hint="default"/>
      </w:rPr>
    </w:lvl>
    <w:lvl w:ilvl="1" w:tplc="3BA22242" w:tentative="1">
      <w:start w:val="1"/>
      <w:numFmt w:val="lowerLetter"/>
      <w:lvlText w:val="%2."/>
      <w:lvlJc w:val="left"/>
      <w:pPr>
        <w:ind w:left="2149" w:hanging="360"/>
      </w:pPr>
    </w:lvl>
    <w:lvl w:ilvl="2" w:tplc="7EC60028" w:tentative="1">
      <w:start w:val="1"/>
      <w:numFmt w:val="lowerRoman"/>
      <w:lvlText w:val="%3."/>
      <w:lvlJc w:val="right"/>
      <w:pPr>
        <w:ind w:left="2869" w:hanging="180"/>
      </w:pPr>
    </w:lvl>
    <w:lvl w:ilvl="3" w:tplc="4C0E2842" w:tentative="1">
      <w:start w:val="1"/>
      <w:numFmt w:val="decimal"/>
      <w:lvlText w:val="%4."/>
      <w:lvlJc w:val="left"/>
      <w:pPr>
        <w:ind w:left="3589" w:hanging="360"/>
      </w:pPr>
    </w:lvl>
    <w:lvl w:ilvl="4" w:tplc="F4EEE060" w:tentative="1">
      <w:start w:val="1"/>
      <w:numFmt w:val="lowerLetter"/>
      <w:lvlText w:val="%5."/>
      <w:lvlJc w:val="left"/>
      <w:pPr>
        <w:ind w:left="4309" w:hanging="360"/>
      </w:pPr>
    </w:lvl>
    <w:lvl w:ilvl="5" w:tplc="7E9E0650" w:tentative="1">
      <w:start w:val="1"/>
      <w:numFmt w:val="lowerRoman"/>
      <w:lvlText w:val="%6."/>
      <w:lvlJc w:val="right"/>
      <w:pPr>
        <w:ind w:left="5029" w:hanging="180"/>
      </w:pPr>
    </w:lvl>
    <w:lvl w:ilvl="6" w:tplc="92FA1084" w:tentative="1">
      <w:start w:val="1"/>
      <w:numFmt w:val="decimal"/>
      <w:lvlText w:val="%7."/>
      <w:lvlJc w:val="left"/>
      <w:pPr>
        <w:ind w:left="5749" w:hanging="360"/>
      </w:pPr>
    </w:lvl>
    <w:lvl w:ilvl="7" w:tplc="099AD400" w:tentative="1">
      <w:start w:val="1"/>
      <w:numFmt w:val="lowerLetter"/>
      <w:lvlText w:val="%8."/>
      <w:lvlJc w:val="left"/>
      <w:pPr>
        <w:ind w:left="6469" w:hanging="360"/>
      </w:pPr>
    </w:lvl>
    <w:lvl w:ilvl="8" w:tplc="88C216E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6D108C"/>
    <w:multiLevelType w:val="hybridMultilevel"/>
    <w:tmpl w:val="57EA1550"/>
    <w:lvl w:ilvl="0" w:tplc="670EF10A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C450E2A6" w:tentative="1">
      <w:start w:val="1"/>
      <w:numFmt w:val="lowerLetter"/>
      <w:lvlText w:val="%2."/>
      <w:lvlJc w:val="left"/>
      <w:pPr>
        <w:ind w:left="2508" w:hanging="360"/>
      </w:pPr>
    </w:lvl>
    <w:lvl w:ilvl="2" w:tplc="B4E2DBFC" w:tentative="1">
      <w:start w:val="1"/>
      <w:numFmt w:val="lowerRoman"/>
      <w:lvlText w:val="%3."/>
      <w:lvlJc w:val="right"/>
      <w:pPr>
        <w:ind w:left="3228" w:hanging="180"/>
      </w:pPr>
    </w:lvl>
    <w:lvl w:ilvl="3" w:tplc="D87A3BD6" w:tentative="1">
      <w:start w:val="1"/>
      <w:numFmt w:val="decimal"/>
      <w:lvlText w:val="%4."/>
      <w:lvlJc w:val="left"/>
      <w:pPr>
        <w:ind w:left="3948" w:hanging="360"/>
      </w:pPr>
    </w:lvl>
    <w:lvl w:ilvl="4" w:tplc="003EA67C" w:tentative="1">
      <w:start w:val="1"/>
      <w:numFmt w:val="lowerLetter"/>
      <w:lvlText w:val="%5."/>
      <w:lvlJc w:val="left"/>
      <w:pPr>
        <w:ind w:left="4668" w:hanging="360"/>
      </w:pPr>
    </w:lvl>
    <w:lvl w:ilvl="5" w:tplc="8EEA2354" w:tentative="1">
      <w:start w:val="1"/>
      <w:numFmt w:val="lowerRoman"/>
      <w:lvlText w:val="%6."/>
      <w:lvlJc w:val="right"/>
      <w:pPr>
        <w:ind w:left="5388" w:hanging="180"/>
      </w:pPr>
    </w:lvl>
    <w:lvl w:ilvl="6" w:tplc="B83EA9CA" w:tentative="1">
      <w:start w:val="1"/>
      <w:numFmt w:val="decimal"/>
      <w:lvlText w:val="%7."/>
      <w:lvlJc w:val="left"/>
      <w:pPr>
        <w:ind w:left="6108" w:hanging="360"/>
      </w:pPr>
    </w:lvl>
    <w:lvl w:ilvl="7" w:tplc="52367C88" w:tentative="1">
      <w:start w:val="1"/>
      <w:numFmt w:val="lowerLetter"/>
      <w:lvlText w:val="%8."/>
      <w:lvlJc w:val="left"/>
      <w:pPr>
        <w:ind w:left="6828" w:hanging="360"/>
      </w:pPr>
    </w:lvl>
    <w:lvl w:ilvl="8" w:tplc="DF6E202E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1FF23497"/>
    <w:multiLevelType w:val="hybridMultilevel"/>
    <w:tmpl w:val="57EA1550"/>
    <w:lvl w:ilvl="0" w:tplc="2964542A">
      <w:start w:val="1"/>
      <w:numFmt w:val="lowerLetter"/>
      <w:lvlText w:val="%1)"/>
      <w:lvlJc w:val="left"/>
      <w:pPr>
        <w:ind w:left="1929" w:hanging="360"/>
      </w:pPr>
      <w:rPr>
        <w:rFonts w:hint="default"/>
      </w:rPr>
    </w:lvl>
    <w:lvl w:ilvl="1" w:tplc="31562864" w:tentative="1">
      <w:start w:val="1"/>
      <w:numFmt w:val="lowerLetter"/>
      <w:lvlText w:val="%2."/>
      <w:lvlJc w:val="left"/>
      <w:pPr>
        <w:ind w:left="2649" w:hanging="360"/>
      </w:pPr>
    </w:lvl>
    <w:lvl w:ilvl="2" w:tplc="F3EA0B2C" w:tentative="1">
      <w:start w:val="1"/>
      <w:numFmt w:val="lowerRoman"/>
      <w:lvlText w:val="%3."/>
      <w:lvlJc w:val="right"/>
      <w:pPr>
        <w:ind w:left="3369" w:hanging="180"/>
      </w:pPr>
    </w:lvl>
    <w:lvl w:ilvl="3" w:tplc="141E3E9E" w:tentative="1">
      <w:start w:val="1"/>
      <w:numFmt w:val="decimal"/>
      <w:lvlText w:val="%4."/>
      <w:lvlJc w:val="left"/>
      <w:pPr>
        <w:ind w:left="4089" w:hanging="360"/>
      </w:pPr>
    </w:lvl>
    <w:lvl w:ilvl="4" w:tplc="A6AA4BEC" w:tentative="1">
      <w:start w:val="1"/>
      <w:numFmt w:val="lowerLetter"/>
      <w:lvlText w:val="%5."/>
      <w:lvlJc w:val="left"/>
      <w:pPr>
        <w:ind w:left="4809" w:hanging="360"/>
      </w:pPr>
    </w:lvl>
    <w:lvl w:ilvl="5" w:tplc="35C09294" w:tentative="1">
      <w:start w:val="1"/>
      <w:numFmt w:val="lowerRoman"/>
      <w:lvlText w:val="%6."/>
      <w:lvlJc w:val="right"/>
      <w:pPr>
        <w:ind w:left="5529" w:hanging="180"/>
      </w:pPr>
    </w:lvl>
    <w:lvl w:ilvl="6" w:tplc="AFA86264" w:tentative="1">
      <w:start w:val="1"/>
      <w:numFmt w:val="decimal"/>
      <w:lvlText w:val="%7."/>
      <w:lvlJc w:val="left"/>
      <w:pPr>
        <w:ind w:left="6249" w:hanging="360"/>
      </w:pPr>
    </w:lvl>
    <w:lvl w:ilvl="7" w:tplc="31C48FA6" w:tentative="1">
      <w:start w:val="1"/>
      <w:numFmt w:val="lowerLetter"/>
      <w:lvlText w:val="%8."/>
      <w:lvlJc w:val="left"/>
      <w:pPr>
        <w:ind w:left="6969" w:hanging="360"/>
      </w:pPr>
    </w:lvl>
    <w:lvl w:ilvl="8" w:tplc="660A0EB2" w:tentative="1">
      <w:start w:val="1"/>
      <w:numFmt w:val="lowerRoman"/>
      <w:lvlText w:val="%9."/>
      <w:lvlJc w:val="right"/>
      <w:pPr>
        <w:ind w:left="7689" w:hanging="180"/>
      </w:pPr>
    </w:lvl>
  </w:abstractNum>
  <w:abstractNum w:abstractNumId="3" w15:restartNumberingAfterBreak="0">
    <w:nsid w:val="20D1249C"/>
    <w:multiLevelType w:val="hybridMultilevel"/>
    <w:tmpl w:val="3A9A9DA8"/>
    <w:lvl w:ilvl="0" w:tplc="D9D45BFC">
      <w:start w:val="1"/>
      <w:numFmt w:val="lowerLetter"/>
      <w:lvlText w:val="%1)"/>
      <w:lvlJc w:val="left"/>
      <w:pPr>
        <w:ind w:left="1494" w:hanging="360"/>
      </w:pPr>
    </w:lvl>
    <w:lvl w:ilvl="1" w:tplc="6F5A4D70" w:tentative="1">
      <w:start w:val="1"/>
      <w:numFmt w:val="lowerLetter"/>
      <w:lvlText w:val="%2."/>
      <w:lvlJc w:val="left"/>
      <w:pPr>
        <w:ind w:left="2214" w:hanging="360"/>
      </w:pPr>
    </w:lvl>
    <w:lvl w:ilvl="2" w:tplc="49A00376" w:tentative="1">
      <w:start w:val="1"/>
      <w:numFmt w:val="lowerRoman"/>
      <w:lvlText w:val="%3."/>
      <w:lvlJc w:val="right"/>
      <w:pPr>
        <w:ind w:left="2934" w:hanging="180"/>
      </w:pPr>
    </w:lvl>
    <w:lvl w:ilvl="3" w:tplc="397EF236" w:tentative="1">
      <w:start w:val="1"/>
      <w:numFmt w:val="decimal"/>
      <w:lvlText w:val="%4."/>
      <w:lvlJc w:val="left"/>
      <w:pPr>
        <w:ind w:left="3654" w:hanging="360"/>
      </w:pPr>
    </w:lvl>
    <w:lvl w:ilvl="4" w:tplc="8904051E" w:tentative="1">
      <w:start w:val="1"/>
      <w:numFmt w:val="lowerLetter"/>
      <w:lvlText w:val="%5."/>
      <w:lvlJc w:val="left"/>
      <w:pPr>
        <w:ind w:left="4374" w:hanging="360"/>
      </w:pPr>
    </w:lvl>
    <w:lvl w:ilvl="5" w:tplc="990E3440" w:tentative="1">
      <w:start w:val="1"/>
      <w:numFmt w:val="lowerRoman"/>
      <w:lvlText w:val="%6."/>
      <w:lvlJc w:val="right"/>
      <w:pPr>
        <w:ind w:left="5094" w:hanging="180"/>
      </w:pPr>
    </w:lvl>
    <w:lvl w:ilvl="6" w:tplc="E9ACFC8A" w:tentative="1">
      <w:start w:val="1"/>
      <w:numFmt w:val="decimal"/>
      <w:lvlText w:val="%7."/>
      <w:lvlJc w:val="left"/>
      <w:pPr>
        <w:ind w:left="5814" w:hanging="360"/>
      </w:pPr>
    </w:lvl>
    <w:lvl w:ilvl="7" w:tplc="FF6A5382" w:tentative="1">
      <w:start w:val="1"/>
      <w:numFmt w:val="lowerLetter"/>
      <w:lvlText w:val="%8."/>
      <w:lvlJc w:val="left"/>
      <w:pPr>
        <w:ind w:left="6534" w:hanging="360"/>
      </w:pPr>
    </w:lvl>
    <w:lvl w:ilvl="8" w:tplc="F578A072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C2D518D"/>
    <w:multiLevelType w:val="hybridMultilevel"/>
    <w:tmpl w:val="4C8E63DE"/>
    <w:lvl w:ilvl="0" w:tplc="097672DE">
      <w:start w:val="1"/>
      <w:numFmt w:val="lowerLetter"/>
      <w:lvlText w:val="%1)"/>
      <w:lvlJc w:val="left"/>
      <w:pPr>
        <w:ind w:left="1506" w:hanging="360"/>
      </w:pPr>
    </w:lvl>
    <w:lvl w:ilvl="1" w:tplc="325A14CA" w:tentative="1">
      <w:start w:val="1"/>
      <w:numFmt w:val="lowerLetter"/>
      <w:lvlText w:val="%2."/>
      <w:lvlJc w:val="left"/>
      <w:pPr>
        <w:ind w:left="2226" w:hanging="360"/>
      </w:pPr>
    </w:lvl>
    <w:lvl w:ilvl="2" w:tplc="D5DC1746" w:tentative="1">
      <w:start w:val="1"/>
      <w:numFmt w:val="lowerRoman"/>
      <w:lvlText w:val="%3."/>
      <w:lvlJc w:val="right"/>
      <w:pPr>
        <w:ind w:left="2946" w:hanging="180"/>
      </w:pPr>
    </w:lvl>
    <w:lvl w:ilvl="3" w:tplc="2556A680" w:tentative="1">
      <w:start w:val="1"/>
      <w:numFmt w:val="decimal"/>
      <w:lvlText w:val="%4."/>
      <w:lvlJc w:val="left"/>
      <w:pPr>
        <w:ind w:left="3666" w:hanging="360"/>
      </w:pPr>
    </w:lvl>
    <w:lvl w:ilvl="4" w:tplc="16426578" w:tentative="1">
      <w:start w:val="1"/>
      <w:numFmt w:val="lowerLetter"/>
      <w:lvlText w:val="%5."/>
      <w:lvlJc w:val="left"/>
      <w:pPr>
        <w:ind w:left="4386" w:hanging="360"/>
      </w:pPr>
    </w:lvl>
    <w:lvl w:ilvl="5" w:tplc="4864800E" w:tentative="1">
      <w:start w:val="1"/>
      <w:numFmt w:val="lowerRoman"/>
      <w:lvlText w:val="%6."/>
      <w:lvlJc w:val="right"/>
      <w:pPr>
        <w:ind w:left="5106" w:hanging="180"/>
      </w:pPr>
    </w:lvl>
    <w:lvl w:ilvl="6" w:tplc="41244DBC" w:tentative="1">
      <w:start w:val="1"/>
      <w:numFmt w:val="decimal"/>
      <w:lvlText w:val="%7."/>
      <w:lvlJc w:val="left"/>
      <w:pPr>
        <w:ind w:left="5826" w:hanging="360"/>
      </w:pPr>
    </w:lvl>
    <w:lvl w:ilvl="7" w:tplc="828A7190" w:tentative="1">
      <w:start w:val="1"/>
      <w:numFmt w:val="lowerLetter"/>
      <w:lvlText w:val="%8."/>
      <w:lvlJc w:val="left"/>
      <w:pPr>
        <w:ind w:left="6546" w:hanging="360"/>
      </w:pPr>
    </w:lvl>
    <w:lvl w:ilvl="8" w:tplc="2444A474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3DD97DC2"/>
    <w:multiLevelType w:val="hybridMultilevel"/>
    <w:tmpl w:val="6D9C7314"/>
    <w:lvl w:ilvl="0" w:tplc="43E88C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1062FD2" w:tentative="1">
      <w:start w:val="1"/>
      <w:numFmt w:val="lowerLetter"/>
      <w:lvlText w:val="%2."/>
      <w:lvlJc w:val="left"/>
      <w:pPr>
        <w:ind w:left="1440" w:hanging="360"/>
      </w:pPr>
    </w:lvl>
    <w:lvl w:ilvl="2" w:tplc="D0A25BFC" w:tentative="1">
      <w:start w:val="1"/>
      <w:numFmt w:val="lowerRoman"/>
      <w:lvlText w:val="%3."/>
      <w:lvlJc w:val="right"/>
      <w:pPr>
        <w:ind w:left="2160" w:hanging="180"/>
      </w:pPr>
    </w:lvl>
    <w:lvl w:ilvl="3" w:tplc="28BAB856" w:tentative="1">
      <w:start w:val="1"/>
      <w:numFmt w:val="decimal"/>
      <w:lvlText w:val="%4."/>
      <w:lvlJc w:val="left"/>
      <w:pPr>
        <w:ind w:left="2880" w:hanging="360"/>
      </w:pPr>
    </w:lvl>
    <w:lvl w:ilvl="4" w:tplc="30BABE70" w:tentative="1">
      <w:start w:val="1"/>
      <w:numFmt w:val="lowerLetter"/>
      <w:lvlText w:val="%5."/>
      <w:lvlJc w:val="left"/>
      <w:pPr>
        <w:ind w:left="3600" w:hanging="360"/>
      </w:pPr>
    </w:lvl>
    <w:lvl w:ilvl="5" w:tplc="44E80B7A" w:tentative="1">
      <w:start w:val="1"/>
      <w:numFmt w:val="lowerRoman"/>
      <w:lvlText w:val="%6."/>
      <w:lvlJc w:val="right"/>
      <w:pPr>
        <w:ind w:left="4320" w:hanging="180"/>
      </w:pPr>
    </w:lvl>
    <w:lvl w:ilvl="6" w:tplc="A5B2502A" w:tentative="1">
      <w:start w:val="1"/>
      <w:numFmt w:val="decimal"/>
      <w:lvlText w:val="%7."/>
      <w:lvlJc w:val="left"/>
      <w:pPr>
        <w:ind w:left="5040" w:hanging="360"/>
      </w:pPr>
    </w:lvl>
    <w:lvl w:ilvl="7" w:tplc="F5BCF97A" w:tentative="1">
      <w:start w:val="1"/>
      <w:numFmt w:val="lowerLetter"/>
      <w:lvlText w:val="%8."/>
      <w:lvlJc w:val="left"/>
      <w:pPr>
        <w:ind w:left="5760" w:hanging="360"/>
      </w:pPr>
    </w:lvl>
    <w:lvl w:ilvl="8" w:tplc="5EBCE4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55060"/>
    <w:multiLevelType w:val="hybridMultilevel"/>
    <w:tmpl w:val="5AEA3182"/>
    <w:lvl w:ilvl="0" w:tplc="166CB3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4F67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124652AA" w:tentative="1">
      <w:start w:val="1"/>
      <w:numFmt w:val="lowerRoman"/>
      <w:lvlText w:val="%3."/>
      <w:lvlJc w:val="right"/>
      <w:pPr>
        <w:ind w:left="2160" w:hanging="180"/>
      </w:pPr>
    </w:lvl>
    <w:lvl w:ilvl="3" w:tplc="D7F688E2" w:tentative="1">
      <w:start w:val="1"/>
      <w:numFmt w:val="decimal"/>
      <w:lvlText w:val="%4."/>
      <w:lvlJc w:val="left"/>
      <w:pPr>
        <w:ind w:left="2880" w:hanging="360"/>
      </w:pPr>
    </w:lvl>
    <w:lvl w:ilvl="4" w:tplc="CFD8172E" w:tentative="1">
      <w:start w:val="1"/>
      <w:numFmt w:val="lowerLetter"/>
      <w:lvlText w:val="%5."/>
      <w:lvlJc w:val="left"/>
      <w:pPr>
        <w:ind w:left="3600" w:hanging="360"/>
      </w:pPr>
    </w:lvl>
    <w:lvl w:ilvl="5" w:tplc="C798A8A8" w:tentative="1">
      <w:start w:val="1"/>
      <w:numFmt w:val="lowerRoman"/>
      <w:lvlText w:val="%6."/>
      <w:lvlJc w:val="right"/>
      <w:pPr>
        <w:ind w:left="4320" w:hanging="180"/>
      </w:pPr>
    </w:lvl>
    <w:lvl w:ilvl="6" w:tplc="C93CA234" w:tentative="1">
      <w:start w:val="1"/>
      <w:numFmt w:val="decimal"/>
      <w:lvlText w:val="%7."/>
      <w:lvlJc w:val="left"/>
      <w:pPr>
        <w:ind w:left="5040" w:hanging="360"/>
      </w:pPr>
    </w:lvl>
    <w:lvl w:ilvl="7" w:tplc="1E8892CE" w:tentative="1">
      <w:start w:val="1"/>
      <w:numFmt w:val="lowerLetter"/>
      <w:lvlText w:val="%8."/>
      <w:lvlJc w:val="left"/>
      <w:pPr>
        <w:ind w:left="5760" w:hanging="360"/>
      </w:pPr>
    </w:lvl>
    <w:lvl w:ilvl="8" w:tplc="644E69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5727F"/>
    <w:multiLevelType w:val="hybridMultilevel"/>
    <w:tmpl w:val="57EA1550"/>
    <w:lvl w:ilvl="0" w:tplc="A740D698">
      <w:start w:val="1"/>
      <w:numFmt w:val="lowerLetter"/>
      <w:lvlText w:val="%1)"/>
      <w:lvlJc w:val="left"/>
      <w:pPr>
        <w:ind w:left="1929" w:hanging="360"/>
      </w:pPr>
      <w:rPr>
        <w:rFonts w:hint="default"/>
      </w:rPr>
    </w:lvl>
    <w:lvl w:ilvl="1" w:tplc="40E27E88" w:tentative="1">
      <w:start w:val="1"/>
      <w:numFmt w:val="lowerLetter"/>
      <w:lvlText w:val="%2."/>
      <w:lvlJc w:val="left"/>
      <w:pPr>
        <w:ind w:left="2649" w:hanging="360"/>
      </w:pPr>
    </w:lvl>
    <w:lvl w:ilvl="2" w:tplc="9A7E5A4C" w:tentative="1">
      <w:start w:val="1"/>
      <w:numFmt w:val="lowerRoman"/>
      <w:lvlText w:val="%3."/>
      <w:lvlJc w:val="right"/>
      <w:pPr>
        <w:ind w:left="3369" w:hanging="180"/>
      </w:pPr>
    </w:lvl>
    <w:lvl w:ilvl="3" w:tplc="769CD4D0" w:tentative="1">
      <w:start w:val="1"/>
      <w:numFmt w:val="decimal"/>
      <w:lvlText w:val="%4."/>
      <w:lvlJc w:val="left"/>
      <w:pPr>
        <w:ind w:left="4089" w:hanging="360"/>
      </w:pPr>
    </w:lvl>
    <w:lvl w:ilvl="4" w:tplc="E33E87A6" w:tentative="1">
      <w:start w:val="1"/>
      <w:numFmt w:val="lowerLetter"/>
      <w:lvlText w:val="%5."/>
      <w:lvlJc w:val="left"/>
      <w:pPr>
        <w:ind w:left="4809" w:hanging="360"/>
      </w:pPr>
    </w:lvl>
    <w:lvl w:ilvl="5" w:tplc="75BC092E" w:tentative="1">
      <w:start w:val="1"/>
      <w:numFmt w:val="lowerRoman"/>
      <w:lvlText w:val="%6."/>
      <w:lvlJc w:val="right"/>
      <w:pPr>
        <w:ind w:left="5529" w:hanging="180"/>
      </w:pPr>
    </w:lvl>
    <w:lvl w:ilvl="6" w:tplc="7C287552" w:tentative="1">
      <w:start w:val="1"/>
      <w:numFmt w:val="decimal"/>
      <w:lvlText w:val="%7."/>
      <w:lvlJc w:val="left"/>
      <w:pPr>
        <w:ind w:left="6249" w:hanging="360"/>
      </w:pPr>
    </w:lvl>
    <w:lvl w:ilvl="7" w:tplc="620E1E18" w:tentative="1">
      <w:start w:val="1"/>
      <w:numFmt w:val="lowerLetter"/>
      <w:lvlText w:val="%8."/>
      <w:lvlJc w:val="left"/>
      <w:pPr>
        <w:ind w:left="6969" w:hanging="360"/>
      </w:pPr>
    </w:lvl>
    <w:lvl w:ilvl="8" w:tplc="EBF81048" w:tentative="1">
      <w:start w:val="1"/>
      <w:numFmt w:val="lowerRoman"/>
      <w:lvlText w:val="%9."/>
      <w:lvlJc w:val="right"/>
      <w:pPr>
        <w:ind w:left="7689" w:hanging="180"/>
      </w:pPr>
    </w:lvl>
  </w:abstractNum>
  <w:abstractNum w:abstractNumId="8" w15:restartNumberingAfterBreak="0">
    <w:nsid w:val="720A2F4E"/>
    <w:multiLevelType w:val="hybridMultilevel"/>
    <w:tmpl w:val="F3222984"/>
    <w:lvl w:ilvl="0" w:tplc="B4C4571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A4782D88" w:tentative="1">
      <w:start w:val="1"/>
      <w:numFmt w:val="lowerLetter"/>
      <w:lvlText w:val="%2."/>
      <w:lvlJc w:val="left"/>
      <w:pPr>
        <w:ind w:left="1440" w:hanging="360"/>
      </w:pPr>
    </w:lvl>
    <w:lvl w:ilvl="2" w:tplc="21F6572A" w:tentative="1">
      <w:start w:val="1"/>
      <w:numFmt w:val="lowerRoman"/>
      <w:lvlText w:val="%3."/>
      <w:lvlJc w:val="right"/>
      <w:pPr>
        <w:ind w:left="2160" w:hanging="180"/>
      </w:pPr>
    </w:lvl>
    <w:lvl w:ilvl="3" w:tplc="7A1C21A0" w:tentative="1">
      <w:start w:val="1"/>
      <w:numFmt w:val="decimal"/>
      <w:lvlText w:val="%4."/>
      <w:lvlJc w:val="left"/>
      <w:pPr>
        <w:ind w:left="2880" w:hanging="360"/>
      </w:pPr>
    </w:lvl>
    <w:lvl w:ilvl="4" w:tplc="6DFA997A" w:tentative="1">
      <w:start w:val="1"/>
      <w:numFmt w:val="lowerLetter"/>
      <w:lvlText w:val="%5."/>
      <w:lvlJc w:val="left"/>
      <w:pPr>
        <w:ind w:left="3600" w:hanging="360"/>
      </w:pPr>
    </w:lvl>
    <w:lvl w:ilvl="5" w:tplc="5B145FAC" w:tentative="1">
      <w:start w:val="1"/>
      <w:numFmt w:val="lowerRoman"/>
      <w:lvlText w:val="%6."/>
      <w:lvlJc w:val="right"/>
      <w:pPr>
        <w:ind w:left="4320" w:hanging="180"/>
      </w:pPr>
    </w:lvl>
    <w:lvl w:ilvl="6" w:tplc="D94EFDDC" w:tentative="1">
      <w:start w:val="1"/>
      <w:numFmt w:val="decimal"/>
      <w:lvlText w:val="%7."/>
      <w:lvlJc w:val="left"/>
      <w:pPr>
        <w:ind w:left="5040" w:hanging="360"/>
      </w:pPr>
    </w:lvl>
    <w:lvl w:ilvl="7" w:tplc="8D0A3560" w:tentative="1">
      <w:start w:val="1"/>
      <w:numFmt w:val="lowerLetter"/>
      <w:lvlText w:val="%8."/>
      <w:lvlJc w:val="left"/>
      <w:pPr>
        <w:ind w:left="5760" w:hanging="360"/>
      </w:pPr>
    </w:lvl>
    <w:lvl w:ilvl="8" w:tplc="0AFCA0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50027"/>
    <w:multiLevelType w:val="hybridMultilevel"/>
    <w:tmpl w:val="9468BE9E"/>
    <w:lvl w:ilvl="0" w:tplc="9DF2C2D6">
      <w:start w:val="1"/>
      <w:numFmt w:val="decimal"/>
      <w:lvlText w:val="%1)"/>
      <w:lvlJc w:val="center"/>
      <w:pPr>
        <w:ind w:left="1920" w:hanging="360"/>
      </w:pPr>
      <w:rPr>
        <w:rFonts w:ascii="Arial" w:eastAsia="Calibri" w:hAnsi="Arial" w:cs="Arial" w:hint="default"/>
        <w:sz w:val="24"/>
        <w:szCs w:val="24"/>
      </w:rPr>
    </w:lvl>
    <w:lvl w:ilvl="1" w:tplc="2BE42BC6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AE602012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ADFAF480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8C728072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F8CC5A26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C9ECE190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E80A4C46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88025720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 w15:restartNumberingAfterBreak="0">
    <w:nsid w:val="79E87D51"/>
    <w:multiLevelType w:val="hybridMultilevel"/>
    <w:tmpl w:val="3A9A9DA8"/>
    <w:lvl w:ilvl="0" w:tplc="D760FBF8">
      <w:start w:val="1"/>
      <w:numFmt w:val="lowerLetter"/>
      <w:lvlText w:val="%1)"/>
      <w:lvlJc w:val="left"/>
      <w:pPr>
        <w:ind w:left="1494" w:hanging="360"/>
      </w:pPr>
    </w:lvl>
    <w:lvl w:ilvl="1" w:tplc="DFAEBFD2" w:tentative="1">
      <w:start w:val="1"/>
      <w:numFmt w:val="lowerLetter"/>
      <w:lvlText w:val="%2."/>
      <w:lvlJc w:val="left"/>
      <w:pPr>
        <w:ind w:left="2214" w:hanging="360"/>
      </w:pPr>
    </w:lvl>
    <w:lvl w:ilvl="2" w:tplc="62C8FDCC" w:tentative="1">
      <w:start w:val="1"/>
      <w:numFmt w:val="lowerRoman"/>
      <w:lvlText w:val="%3."/>
      <w:lvlJc w:val="right"/>
      <w:pPr>
        <w:ind w:left="2934" w:hanging="180"/>
      </w:pPr>
    </w:lvl>
    <w:lvl w:ilvl="3" w:tplc="1124F230" w:tentative="1">
      <w:start w:val="1"/>
      <w:numFmt w:val="decimal"/>
      <w:lvlText w:val="%4."/>
      <w:lvlJc w:val="left"/>
      <w:pPr>
        <w:ind w:left="3654" w:hanging="360"/>
      </w:pPr>
    </w:lvl>
    <w:lvl w:ilvl="4" w:tplc="AB6AA418" w:tentative="1">
      <w:start w:val="1"/>
      <w:numFmt w:val="lowerLetter"/>
      <w:lvlText w:val="%5."/>
      <w:lvlJc w:val="left"/>
      <w:pPr>
        <w:ind w:left="4374" w:hanging="360"/>
      </w:pPr>
    </w:lvl>
    <w:lvl w:ilvl="5" w:tplc="D1E4964A" w:tentative="1">
      <w:start w:val="1"/>
      <w:numFmt w:val="lowerRoman"/>
      <w:lvlText w:val="%6."/>
      <w:lvlJc w:val="right"/>
      <w:pPr>
        <w:ind w:left="5094" w:hanging="180"/>
      </w:pPr>
    </w:lvl>
    <w:lvl w:ilvl="6" w:tplc="2208D51C" w:tentative="1">
      <w:start w:val="1"/>
      <w:numFmt w:val="decimal"/>
      <w:lvlText w:val="%7."/>
      <w:lvlJc w:val="left"/>
      <w:pPr>
        <w:ind w:left="5814" w:hanging="360"/>
      </w:pPr>
    </w:lvl>
    <w:lvl w:ilvl="7" w:tplc="3F7A7A2C" w:tentative="1">
      <w:start w:val="1"/>
      <w:numFmt w:val="lowerLetter"/>
      <w:lvlText w:val="%8."/>
      <w:lvlJc w:val="left"/>
      <w:pPr>
        <w:ind w:left="6534" w:hanging="360"/>
      </w:pPr>
    </w:lvl>
    <w:lvl w:ilvl="8" w:tplc="62FA65FC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74BEF"/>
    <w:multiLevelType w:val="hybridMultilevel"/>
    <w:tmpl w:val="B7664FBC"/>
    <w:lvl w:ilvl="0" w:tplc="3B048172">
      <w:start w:val="1"/>
      <w:numFmt w:val="lowerLetter"/>
      <w:lvlText w:val="%1)"/>
      <w:lvlJc w:val="left"/>
      <w:pPr>
        <w:ind w:left="720" w:hanging="360"/>
      </w:pPr>
    </w:lvl>
    <w:lvl w:ilvl="1" w:tplc="68864890" w:tentative="1">
      <w:start w:val="1"/>
      <w:numFmt w:val="lowerLetter"/>
      <w:lvlText w:val="%2."/>
      <w:lvlJc w:val="left"/>
      <w:pPr>
        <w:ind w:left="1440" w:hanging="360"/>
      </w:pPr>
    </w:lvl>
    <w:lvl w:ilvl="2" w:tplc="14D0BF88" w:tentative="1">
      <w:start w:val="1"/>
      <w:numFmt w:val="lowerRoman"/>
      <w:lvlText w:val="%3."/>
      <w:lvlJc w:val="right"/>
      <w:pPr>
        <w:ind w:left="2160" w:hanging="180"/>
      </w:pPr>
    </w:lvl>
    <w:lvl w:ilvl="3" w:tplc="61F677FC" w:tentative="1">
      <w:start w:val="1"/>
      <w:numFmt w:val="decimal"/>
      <w:lvlText w:val="%4."/>
      <w:lvlJc w:val="left"/>
      <w:pPr>
        <w:ind w:left="2880" w:hanging="360"/>
      </w:pPr>
    </w:lvl>
    <w:lvl w:ilvl="4" w:tplc="6BCCF6D4" w:tentative="1">
      <w:start w:val="1"/>
      <w:numFmt w:val="lowerLetter"/>
      <w:lvlText w:val="%5."/>
      <w:lvlJc w:val="left"/>
      <w:pPr>
        <w:ind w:left="3600" w:hanging="360"/>
      </w:pPr>
    </w:lvl>
    <w:lvl w:ilvl="5" w:tplc="C4323B90" w:tentative="1">
      <w:start w:val="1"/>
      <w:numFmt w:val="lowerRoman"/>
      <w:lvlText w:val="%6."/>
      <w:lvlJc w:val="right"/>
      <w:pPr>
        <w:ind w:left="4320" w:hanging="180"/>
      </w:pPr>
    </w:lvl>
    <w:lvl w:ilvl="6" w:tplc="56042CCE" w:tentative="1">
      <w:start w:val="1"/>
      <w:numFmt w:val="decimal"/>
      <w:lvlText w:val="%7."/>
      <w:lvlJc w:val="left"/>
      <w:pPr>
        <w:ind w:left="5040" w:hanging="360"/>
      </w:pPr>
    </w:lvl>
    <w:lvl w:ilvl="7" w:tplc="44062ED2" w:tentative="1">
      <w:start w:val="1"/>
      <w:numFmt w:val="lowerLetter"/>
      <w:lvlText w:val="%8."/>
      <w:lvlJc w:val="left"/>
      <w:pPr>
        <w:ind w:left="5760" w:hanging="360"/>
      </w:pPr>
    </w:lvl>
    <w:lvl w:ilvl="8" w:tplc="90B60D2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6"/>
  </w:num>
  <w:num w:numId="5">
    <w:abstractNumId w:val="5"/>
  </w:num>
  <w:num w:numId="6">
    <w:abstractNumId w:val="9"/>
  </w:num>
  <w:num w:numId="7">
    <w:abstractNumId w:val="1"/>
  </w:num>
  <w:num w:numId="8">
    <w:abstractNumId w:val="3"/>
  </w:num>
  <w:num w:numId="9">
    <w:abstractNumId w:val="10"/>
  </w:num>
  <w:num w:numId="10">
    <w:abstractNumId w:val="2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77D"/>
    <w:rsid w:val="000E08BD"/>
    <w:rsid w:val="0012577D"/>
    <w:rsid w:val="00290660"/>
    <w:rsid w:val="00300630"/>
    <w:rsid w:val="00333387"/>
    <w:rsid w:val="003F0EBB"/>
    <w:rsid w:val="00521767"/>
    <w:rsid w:val="008F3D14"/>
    <w:rsid w:val="00A6079C"/>
    <w:rsid w:val="00B30A75"/>
    <w:rsid w:val="00D60621"/>
    <w:rsid w:val="00E80CA4"/>
    <w:rsid w:val="00F0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CD4FA"/>
  <w15:docId w15:val="{8B559F2D-7F91-4D35-BC99-3084AAF6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644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644D"/>
    <w:rPr>
      <w:rFonts w:ascii="Arial" w:eastAsia="Calibri" w:hAnsi="Arial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64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07644D"/>
    <w:pPr>
      <w:ind w:left="720"/>
      <w:contextualSpacing/>
    </w:pPr>
  </w:style>
  <w:style w:type="paragraph" w:styleId="Poprawka">
    <w:name w:val="Revision"/>
    <w:hidden/>
    <w:uiPriority w:val="99"/>
    <w:semiHidden/>
    <w:rsid w:val="00193D0F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3D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3D0F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3D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1885D-A0FA-41D8-A2B9-4A7E461A1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878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zmieniające w sprawie wprowadzenia procedury postępowania przy udzielaniu zamówień publicznych</vt:lpstr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 25 września 2025 roku zmieniające zarządzenie w sprawie wprowadzenia procedury postępowania przy udzielaniu zamówień publicznych</dc:title>
  <dc:creator>Agnieszka Banaszewska</dc:creator>
  <cp:lastModifiedBy>Monika Giedrojć</cp:lastModifiedBy>
  <cp:revision>22</cp:revision>
  <cp:lastPrinted>2017-01-05T08:08:00Z</cp:lastPrinted>
  <dcterms:created xsi:type="dcterms:W3CDTF">2021-05-10T11:41:00Z</dcterms:created>
  <dcterms:modified xsi:type="dcterms:W3CDTF">2025-09-26T09:35:00Z</dcterms:modified>
</cp:coreProperties>
</file>