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CC9F77D" w:rsidR="006F234E" w:rsidRPr="00F809C0" w:rsidRDefault="0098429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Członek 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2EBC39A5" w:rsidR="00974204" w:rsidRPr="00DE7D03" w:rsidRDefault="002F69CF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</w:rPr>
        <w:t>OŚWIADCZENIE</w:t>
      </w:r>
      <w:r w:rsidRPr="00C85589">
        <w:rPr>
          <w:rFonts w:cstheme="minorHAnsi"/>
        </w:rPr>
        <w:t xml:space="preserve"> </w:t>
      </w:r>
      <w:r>
        <w:rPr>
          <w:rFonts w:cstheme="minorHAnsi"/>
        </w:rPr>
        <w:t xml:space="preserve">O PRZYJĘCIU DO WIADOMOŚCI INFORMACJI NA TEMAT PRZETWARZANIA PRZEZ PCBC DANYCH OSOBOWYCH KANDYDATA </w:t>
      </w:r>
      <w:r w:rsidRPr="00C85589">
        <w:rPr>
          <w:rFonts w:cstheme="minorHAnsi"/>
        </w:rPr>
        <w:t>DLA CELÓW POSTĘPOWANIA KWALIFIKACYJNEGO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4EF37CE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98429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cstheme="minorHAnsi"/>
          <w:iCs/>
          <w:sz w:val="24"/>
          <w:szCs w:val="24"/>
        </w:rPr>
        <w:t>Polskiego Cen</w:t>
      </w:r>
      <w:r w:rsidR="006519ED">
        <w:rPr>
          <w:rFonts w:cstheme="minorHAnsi"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 xml:space="preserve">że </w:t>
      </w:r>
      <w:r w:rsidR="001F0EE3">
        <w:rPr>
          <w:rFonts w:cstheme="minorHAnsi"/>
          <w:sz w:val="24"/>
          <w:szCs w:val="24"/>
        </w:rPr>
        <w:t>zapoznałem się z warunkami na jakich</w:t>
      </w:r>
      <w:r w:rsidR="006D690D">
        <w:rPr>
          <w:rFonts w:cstheme="minorHAnsi"/>
          <w:sz w:val="24"/>
          <w:szCs w:val="24"/>
        </w:rPr>
        <w:t xml:space="preserve"> Spółka</w:t>
      </w:r>
      <w:r w:rsidR="001204B2" w:rsidRPr="00DE7D03">
        <w:rPr>
          <w:rFonts w:cstheme="minorHAnsi"/>
          <w:sz w:val="24"/>
          <w:szCs w:val="24"/>
        </w:rPr>
        <w:t xml:space="preserve"> </w:t>
      </w:r>
      <w:r w:rsidR="006D690D">
        <w:rPr>
          <w:rFonts w:cstheme="minorHAnsi"/>
          <w:sz w:val="24"/>
          <w:szCs w:val="24"/>
        </w:rPr>
        <w:t>będzie przetwarzać dotyczące mnie dane osobowe dla potrzeb</w:t>
      </w:r>
      <w:r w:rsidR="00201894">
        <w:rPr>
          <w:rFonts w:cstheme="minorHAnsi"/>
          <w:sz w:val="24"/>
          <w:szCs w:val="24"/>
        </w:rPr>
        <w:t xml:space="preserve"> postępowania kwalifikacyjnego.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4CBD087F" w:rsidR="00A71D8F" w:rsidRPr="00DE7D03" w:rsidRDefault="00A13BCD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="00A71D8F" w:rsidRPr="00DE7D03">
        <w:rPr>
          <w:rFonts w:cstheme="minorHAnsi"/>
          <w:sz w:val="24"/>
          <w:szCs w:val="24"/>
        </w:rPr>
        <w:t>……………………………….</w:t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2FEBC0B4" w:rsidR="00A71D8F" w:rsidRPr="00DE7D03" w:rsidRDefault="00A13BCD" w:rsidP="00A13BCD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Miejscowość i data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A71D8F" w:rsidRPr="00DE7D03">
        <w:rPr>
          <w:rFonts w:cstheme="minorHAnsi"/>
          <w:i/>
          <w:sz w:val="24"/>
          <w:szCs w:val="24"/>
        </w:rPr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5107B4F3" w:rsidR="00A13BCD" w:rsidRDefault="00A13BCD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br w:type="page"/>
      </w:r>
    </w:p>
    <w:p w14:paraId="400739EF" w14:textId="36F8F910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lastRenderedPageBreak/>
        <w:t xml:space="preserve">Klauzula informacyjna </w:t>
      </w:r>
      <w:r w:rsidR="00630A82" w:rsidRPr="00630A82">
        <w:rPr>
          <w:rFonts w:cstheme="minorHAnsi"/>
          <w:b/>
          <w:iCs/>
          <w:sz w:val="24"/>
          <w:szCs w:val="24"/>
        </w:rPr>
        <w:t xml:space="preserve">Polskiego Centrum Badań i Certyfikacji S.A. </w:t>
      </w:r>
      <w:r w:rsidR="00160167">
        <w:rPr>
          <w:rFonts w:cstheme="minorHAnsi"/>
          <w:b/>
          <w:iCs/>
          <w:sz w:val="24"/>
          <w:szCs w:val="24"/>
        </w:rPr>
        <w:t xml:space="preserve">skierowana do Kandydatów w postępowaniu kwalifikacyjnych na stanowisko </w:t>
      </w:r>
      <w:r w:rsidR="00047F83">
        <w:rPr>
          <w:rFonts w:cstheme="minorHAnsi"/>
          <w:b/>
          <w:iCs/>
          <w:sz w:val="24"/>
          <w:szCs w:val="24"/>
        </w:rPr>
        <w:t>Członka</w:t>
      </w:r>
      <w:r w:rsidR="00160167" w:rsidRPr="00160167">
        <w:rPr>
          <w:rFonts w:cstheme="minorHAnsi"/>
          <w:b/>
          <w:iCs/>
          <w:sz w:val="24"/>
          <w:szCs w:val="24"/>
        </w:rPr>
        <w:t xml:space="preserve"> Zarządu Polskiego Centrum Badań i Certyfikacji S.A.</w:t>
      </w:r>
    </w:p>
    <w:p w14:paraId="617BE7F5" w14:textId="3A37C538" w:rsidR="00D2669F" w:rsidRPr="00DE7D03" w:rsidRDefault="004B2503" w:rsidP="0095768C">
      <w:pPr>
        <w:spacing w:before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E7D03">
        <w:rPr>
          <w:rFonts w:cstheme="minorHAnsi"/>
          <w:sz w:val="24"/>
          <w:szCs w:val="24"/>
        </w:rPr>
        <w:t>elem zapewnienia właściwej ochrony danych osobowych, osobie</w:t>
      </w:r>
      <w:r>
        <w:rPr>
          <w:rFonts w:cstheme="minorHAnsi"/>
          <w:sz w:val="24"/>
          <w:szCs w:val="24"/>
        </w:rPr>
        <w:t>, której dane dotyczą</w:t>
      </w:r>
      <w:r w:rsidRPr="00DE7D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 z</w:t>
      </w:r>
      <w:r w:rsidR="00D2669F" w:rsidRPr="00DE7D03">
        <w:rPr>
          <w:rFonts w:cstheme="minorHAnsi"/>
          <w:sz w:val="24"/>
          <w:szCs w:val="24"/>
        </w:rPr>
        <w:t xml:space="preserve">godnie z </w:t>
      </w:r>
      <w:r w:rsidR="00E01AB3" w:rsidRPr="00E01AB3">
        <w:rPr>
          <w:rFonts w:cstheme="minorHAnsi"/>
          <w:sz w:val="24"/>
          <w:szCs w:val="24"/>
        </w:rPr>
        <w:t>Rozporządzenie</w:t>
      </w:r>
      <w:r w:rsidR="00405105">
        <w:rPr>
          <w:rFonts w:cstheme="minorHAnsi"/>
          <w:sz w:val="24"/>
          <w:szCs w:val="24"/>
        </w:rPr>
        <w:t>m</w:t>
      </w:r>
      <w:r w:rsidR="00E01AB3" w:rsidRPr="00E01AB3">
        <w:rPr>
          <w:rFonts w:cstheme="minorHAnsi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2669F" w:rsidRPr="00DE7D03">
        <w:rPr>
          <w:rFonts w:cstheme="minorHAnsi"/>
          <w:sz w:val="24"/>
          <w:szCs w:val="24"/>
        </w:rPr>
        <w:t>, dalej: „RODO” pragniemy poinformować Państwa, że:</w:t>
      </w:r>
    </w:p>
    <w:p w14:paraId="697E9F82" w14:textId="1B8CAF47" w:rsidR="00D2669F" w:rsidRPr="00197036" w:rsidRDefault="00CC2B63" w:rsidP="0019703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97036">
        <w:rPr>
          <w:rFonts w:cstheme="minorHAnsi"/>
          <w:sz w:val="24"/>
          <w:szCs w:val="24"/>
        </w:rPr>
        <w:t>Administratorem Pani/Pana danych osobowych</w:t>
      </w:r>
      <w:r w:rsidR="00197036" w:rsidRPr="00197036">
        <w:rPr>
          <w:rFonts w:cstheme="minorHAnsi"/>
          <w:sz w:val="24"/>
          <w:szCs w:val="24"/>
        </w:rPr>
        <w:t xml:space="preserve"> przekazanych w toku postępowania kwalifikacyjnego na stanowisko </w:t>
      </w:r>
      <w:r w:rsidR="00047F83">
        <w:rPr>
          <w:rFonts w:cstheme="minorHAnsi"/>
          <w:sz w:val="24"/>
          <w:szCs w:val="24"/>
        </w:rPr>
        <w:t xml:space="preserve">Członka </w:t>
      </w:r>
      <w:r w:rsidR="00197036" w:rsidRPr="00197036">
        <w:rPr>
          <w:rFonts w:cstheme="minorHAnsi"/>
          <w:sz w:val="24"/>
          <w:szCs w:val="24"/>
        </w:rPr>
        <w:t>Zarządu Polskiego Centrum Badań i Certyfikacji S.A.</w:t>
      </w:r>
      <w:r w:rsidRPr="00197036">
        <w:rPr>
          <w:rFonts w:cstheme="minorHAnsi"/>
          <w:sz w:val="24"/>
          <w:szCs w:val="24"/>
        </w:rPr>
        <w:t xml:space="preserve"> </w:t>
      </w:r>
      <w:r w:rsidR="00127220" w:rsidRPr="00197036">
        <w:rPr>
          <w:rFonts w:cstheme="minorHAnsi"/>
          <w:sz w:val="24"/>
          <w:szCs w:val="24"/>
        </w:rPr>
        <w:t xml:space="preserve">będzie </w:t>
      </w:r>
      <w:r w:rsidR="00630A82" w:rsidRPr="00197036">
        <w:rPr>
          <w:rFonts w:cstheme="minorHAnsi"/>
          <w:sz w:val="24"/>
          <w:szCs w:val="24"/>
        </w:rPr>
        <w:t xml:space="preserve">Polskie Centrum Badań i Certyfikacji S.A.  </w:t>
      </w:r>
      <w:r w:rsidRPr="00197036">
        <w:rPr>
          <w:rFonts w:cstheme="minorHAnsi"/>
          <w:sz w:val="24"/>
          <w:szCs w:val="24"/>
        </w:rPr>
        <w:t>z siedzi</w:t>
      </w:r>
      <w:r w:rsidR="00630A82" w:rsidRPr="00197036">
        <w:rPr>
          <w:rFonts w:cstheme="minorHAnsi"/>
          <w:sz w:val="24"/>
          <w:szCs w:val="24"/>
        </w:rPr>
        <w:t>bą w Warszawie, ul. Puławska 469</w:t>
      </w:r>
      <w:r w:rsidRPr="00197036">
        <w:rPr>
          <w:rFonts w:cstheme="minorHAnsi"/>
          <w:sz w:val="24"/>
          <w:szCs w:val="24"/>
        </w:rPr>
        <w:t xml:space="preserve">, </w:t>
      </w:r>
      <w:r w:rsidR="00630A82" w:rsidRPr="00197036">
        <w:rPr>
          <w:rFonts w:cstheme="minorHAnsi"/>
          <w:sz w:val="24"/>
          <w:szCs w:val="24"/>
        </w:rPr>
        <w:t>02-844 Warszawa</w:t>
      </w:r>
      <w:r w:rsidR="00AC55EE" w:rsidRPr="00197036">
        <w:rPr>
          <w:rFonts w:cstheme="minorHAnsi"/>
          <w:sz w:val="24"/>
          <w:szCs w:val="24"/>
        </w:rPr>
        <w:t>.</w:t>
      </w:r>
    </w:p>
    <w:p w14:paraId="39BA2195" w14:textId="4A27D8B8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</w:t>
      </w:r>
      <w:r w:rsidR="00277B1A">
        <w:rPr>
          <w:rFonts w:cstheme="minorHAnsi"/>
          <w:sz w:val="24"/>
          <w:szCs w:val="24"/>
        </w:rPr>
        <w:t xml:space="preserve"> w sprawach ochrony danych osobowych</w:t>
      </w:r>
      <w:r w:rsidRPr="00DE7D03">
        <w:rPr>
          <w:rFonts w:cstheme="minorHAnsi"/>
          <w:sz w:val="24"/>
          <w:szCs w:val="24"/>
        </w:rPr>
        <w:t xml:space="preserve">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</w:t>
      </w:r>
      <w:r w:rsidR="007A6A44">
        <w:rPr>
          <w:rFonts w:cstheme="minorHAnsi"/>
          <w:sz w:val="24"/>
          <w:szCs w:val="24"/>
        </w:rPr>
        <w:t>jego siedziby</w:t>
      </w:r>
      <w:r w:rsidR="00201894">
        <w:rPr>
          <w:rFonts w:cstheme="minorHAnsi"/>
          <w:sz w:val="24"/>
          <w:szCs w:val="24"/>
        </w:rPr>
        <w:t>.</w:t>
      </w:r>
    </w:p>
    <w:p w14:paraId="34A7256D" w14:textId="09FC57F1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630A82" w:rsidRPr="00630A82">
        <w:rPr>
          <w:rFonts w:cstheme="minorHAnsi"/>
          <w:sz w:val="24"/>
          <w:szCs w:val="24"/>
        </w:rPr>
        <w:t xml:space="preserve">ul. Puławska 469, 02-844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630A82">
        <w:rPr>
          <w:rFonts w:cstheme="minorHAnsi"/>
          <w:sz w:val="24"/>
          <w:szCs w:val="24"/>
        </w:rPr>
        <w:t>iod@pcbc.gov</w:t>
      </w:r>
      <w:r w:rsidR="00CC2B63">
        <w:rPr>
          <w:rFonts w:cstheme="minorHAnsi"/>
          <w:sz w:val="24"/>
          <w:szCs w:val="24"/>
        </w:rPr>
        <w:t>.pl</w:t>
      </w:r>
    </w:p>
    <w:p w14:paraId="2A5F10BF" w14:textId="75B1F2C4" w:rsidR="00342E7A" w:rsidRPr="00342E7A" w:rsidRDefault="00C80D2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Pani/Pana dane osobowe będą przetwarzane</w:t>
      </w:r>
      <w:r w:rsidR="00342E7A">
        <w:rPr>
          <w:rFonts w:cstheme="minorHAnsi"/>
          <w:bCs/>
          <w:sz w:val="24"/>
          <w:szCs w:val="24"/>
        </w:rPr>
        <w:t>:</w:t>
      </w:r>
    </w:p>
    <w:p w14:paraId="103FC1B2" w14:textId="44FBCC76" w:rsidR="00C80D2F" w:rsidRPr="00A47669" w:rsidRDefault="00C80D2F" w:rsidP="00342E7A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 </w:t>
      </w:r>
      <w:r w:rsidR="0011002C">
        <w:rPr>
          <w:rFonts w:cstheme="minorHAnsi"/>
          <w:bCs/>
          <w:sz w:val="24"/>
          <w:szCs w:val="24"/>
        </w:rPr>
        <w:t xml:space="preserve">w celu oceny </w:t>
      </w:r>
      <w:r w:rsidRPr="00DE7D03">
        <w:rPr>
          <w:rFonts w:cstheme="minorHAnsi"/>
          <w:bCs/>
          <w:sz w:val="24"/>
          <w:szCs w:val="24"/>
        </w:rPr>
        <w:t xml:space="preserve">Pani/Pana </w:t>
      </w:r>
      <w:r w:rsidR="005B1187">
        <w:rPr>
          <w:rFonts w:cstheme="minorHAnsi"/>
          <w:bCs/>
          <w:sz w:val="24"/>
          <w:szCs w:val="24"/>
        </w:rPr>
        <w:t xml:space="preserve">kwalifikacji, </w:t>
      </w:r>
      <w:r w:rsidR="00A37603">
        <w:rPr>
          <w:rFonts w:cstheme="minorHAnsi"/>
          <w:bCs/>
          <w:sz w:val="24"/>
          <w:szCs w:val="24"/>
        </w:rPr>
        <w:t xml:space="preserve">i </w:t>
      </w:r>
      <w:r w:rsidR="00A47669">
        <w:rPr>
          <w:rFonts w:cstheme="minorHAnsi"/>
          <w:bCs/>
          <w:sz w:val="24"/>
          <w:szCs w:val="24"/>
        </w:rPr>
        <w:t>spełniania</w:t>
      </w:r>
      <w:r w:rsidR="00A37603">
        <w:rPr>
          <w:rFonts w:cstheme="minorHAnsi"/>
          <w:bCs/>
          <w:sz w:val="24"/>
          <w:szCs w:val="24"/>
        </w:rPr>
        <w:t xml:space="preserve"> wymagań </w:t>
      </w:r>
      <w:r w:rsidR="00A47669">
        <w:rPr>
          <w:rFonts w:cstheme="minorHAnsi"/>
          <w:bCs/>
          <w:sz w:val="24"/>
          <w:szCs w:val="24"/>
        </w:rPr>
        <w:t>niezbędnych</w:t>
      </w:r>
      <w:r w:rsidRPr="00DE7D03">
        <w:rPr>
          <w:rFonts w:cstheme="minorHAnsi"/>
          <w:bCs/>
          <w:sz w:val="24"/>
          <w:szCs w:val="24"/>
        </w:rPr>
        <w:t xml:space="preserve"> na stanowisko </w:t>
      </w:r>
      <w:r w:rsidR="00047F83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630A82" w:rsidRPr="00630A82">
        <w:rPr>
          <w:rFonts w:cstheme="minorHAnsi"/>
          <w:bCs/>
          <w:iCs/>
          <w:sz w:val="24"/>
          <w:szCs w:val="24"/>
        </w:rPr>
        <w:t xml:space="preserve">Polskiego Centrum Badań i Certyfikacji S.A.  </w:t>
      </w:r>
      <w:r w:rsidRPr="00CC2B63">
        <w:rPr>
          <w:rFonts w:cstheme="minorHAnsi"/>
          <w:bCs/>
          <w:sz w:val="24"/>
          <w:szCs w:val="24"/>
        </w:rPr>
        <w:t xml:space="preserve">(art. 6 ust. 1 lit. </w:t>
      </w:r>
      <w:r w:rsidR="00A47669">
        <w:rPr>
          <w:rFonts w:cstheme="minorHAnsi"/>
          <w:bCs/>
          <w:sz w:val="24"/>
          <w:szCs w:val="24"/>
        </w:rPr>
        <w:t>b</w:t>
      </w:r>
      <w:r w:rsidRPr="00CC2B63">
        <w:rPr>
          <w:rFonts w:cstheme="minorHAnsi"/>
          <w:bCs/>
          <w:sz w:val="24"/>
          <w:szCs w:val="24"/>
        </w:rPr>
        <w:t>) RODO).</w:t>
      </w:r>
    </w:p>
    <w:p w14:paraId="17A9152B" w14:textId="026B904C" w:rsidR="00A47669" w:rsidRPr="00CC2B63" w:rsidRDefault="00A47669" w:rsidP="0095768C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w celu realizacji przez PCBC </w:t>
      </w:r>
      <w:r w:rsidR="0067716B">
        <w:rPr>
          <w:rFonts w:cstheme="minorHAnsi"/>
          <w:bCs/>
          <w:sz w:val="24"/>
          <w:szCs w:val="24"/>
        </w:rPr>
        <w:t xml:space="preserve">przepisów ustawy </w:t>
      </w:r>
      <w:r w:rsidR="0067716B" w:rsidRPr="00DE7D03">
        <w:rPr>
          <w:rFonts w:cstheme="minorHAnsi"/>
          <w:sz w:val="24"/>
          <w:szCs w:val="24"/>
        </w:rPr>
        <w:t>z dnia 16 grudnia 2016 r. o zasadach zarządzania mieniem pa</w:t>
      </w:r>
      <w:r w:rsidR="0067716B">
        <w:rPr>
          <w:rFonts w:cstheme="minorHAnsi"/>
          <w:sz w:val="24"/>
          <w:szCs w:val="24"/>
        </w:rPr>
        <w:t>ństwowym</w:t>
      </w:r>
      <w:r w:rsidR="00E7050A">
        <w:rPr>
          <w:rFonts w:cstheme="minorHAnsi"/>
          <w:sz w:val="24"/>
          <w:szCs w:val="24"/>
        </w:rPr>
        <w:t xml:space="preserve"> określających wymagania jakie państwowe osoby prawne powinny stawiać kandydatom na </w:t>
      </w:r>
      <w:r w:rsidR="000B0E0A">
        <w:rPr>
          <w:rFonts w:cstheme="minorHAnsi"/>
          <w:sz w:val="24"/>
          <w:szCs w:val="24"/>
        </w:rPr>
        <w:t>członka</w:t>
      </w:r>
      <w:r w:rsidR="00E7050A">
        <w:rPr>
          <w:rFonts w:cstheme="minorHAnsi"/>
          <w:sz w:val="24"/>
          <w:szCs w:val="24"/>
        </w:rPr>
        <w:t xml:space="preserve"> w organach zarządzającą tych podmiotów (art. 6 ust. 1 lit c) RODO)</w:t>
      </w:r>
      <w:r w:rsidR="001C0E41">
        <w:rPr>
          <w:rFonts w:cstheme="minorHAnsi"/>
          <w:sz w:val="24"/>
          <w:szCs w:val="24"/>
        </w:rPr>
        <w:t>.</w:t>
      </w:r>
    </w:p>
    <w:p w14:paraId="65F7C27B" w14:textId="181880C9" w:rsidR="00C80D2F" w:rsidRPr="00ED62BC" w:rsidRDefault="00C80D2F" w:rsidP="00ED62BC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62BC">
        <w:rPr>
          <w:rFonts w:cstheme="minorHAnsi"/>
          <w:sz w:val="24"/>
          <w:szCs w:val="24"/>
        </w:rPr>
        <w:t>Okres przetwarzania Pani/Pana danych osobowych związany jest ze wskazanym</w:t>
      </w:r>
      <w:r w:rsidR="001C0E41">
        <w:rPr>
          <w:rFonts w:cstheme="minorHAnsi"/>
          <w:sz w:val="24"/>
          <w:szCs w:val="24"/>
        </w:rPr>
        <w:t>i</w:t>
      </w:r>
      <w:r w:rsidRPr="00ED62BC">
        <w:rPr>
          <w:rFonts w:cstheme="minorHAnsi"/>
          <w:sz w:val="24"/>
          <w:szCs w:val="24"/>
        </w:rPr>
        <w:t xml:space="preserve"> powyżej </w:t>
      </w:r>
      <w:r w:rsidR="001C0E41" w:rsidRPr="00ED62BC">
        <w:rPr>
          <w:rFonts w:cstheme="minorHAnsi"/>
          <w:sz w:val="24"/>
          <w:szCs w:val="24"/>
        </w:rPr>
        <w:t>cel</w:t>
      </w:r>
      <w:r w:rsidR="001C0E41">
        <w:rPr>
          <w:rFonts w:cstheme="minorHAnsi"/>
          <w:sz w:val="24"/>
          <w:szCs w:val="24"/>
        </w:rPr>
        <w:t>ami</w:t>
      </w:r>
      <w:r w:rsidR="001C0E41" w:rsidRPr="00ED62BC">
        <w:rPr>
          <w:rFonts w:cstheme="minorHAnsi"/>
          <w:sz w:val="24"/>
          <w:szCs w:val="24"/>
        </w:rPr>
        <w:t xml:space="preserve"> </w:t>
      </w:r>
      <w:r w:rsidRPr="00ED62BC">
        <w:rPr>
          <w:rFonts w:cstheme="minorHAnsi"/>
          <w:sz w:val="24"/>
          <w:szCs w:val="24"/>
        </w:rPr>
        <w:t xml:space="preserve">ich przetwarzania. Wobec powyższego dane osobowe będą przetwarzane przez czas niezbędny dla przeprowadzenia postępowania kwalifikacyjnego, </w:t>
      </w:r>
      <w:r w:rsidRPr="00ED62BC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ED62BC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55D7766B" w14:textId="55B8D85D" w:rsidR="00F12810" w:rsidRPr="004A1A68" w:rsidRDefault="00F12810" w:rsidP="00F128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</w:t>
      </w:r>
      <w:r w:rsidR="0036400E">
        <w:rPr>
          <w:rFonts w:cstheme="minorHAnsi"/>
          <w:sz w:val="24"/>
          <w:szCs w:val="24"/>
        </w:rPr>
        <w:t xml:space="preserve">osobowych w celach wskazanych wyżej </w:t>
      </w:r>
      <w:r w:rsidRPr="00281028">
        <w:rPr>
          <w:rFonts w:cstheme="minorHAnsi"/>
          <w:sz w:val="24"/>
          <w:szCs w:val="24"/>
        </w:rPr>
        <w:t xml:space="preserve">jest </w:t>
      </w:r>
      <w:r>
        <w:rPr>
          <w:rFonts w:cstheme="minorHAnsi"/>
          <w:sz w:val="24"/>
          <w:szCs w:val="24"/>
        </w:rPr>
        <w:t>obowiązkowe</w:t>
      </w:r>
      <w:r w:rsidR="009A259F">
        <w:rPr>
          <w:rFonts w:cstheme="minorHAnsi"/>
          <w:sz w:val="24"/>
          <w:szCs w:val="24"/>
        </w:rPr>
        <w:t xml:space="preserve">, a obowiązek ich żądania przez PCBC wynika z przepisów </w:t>
      </w:r>
      <w:r w:rsidR="009A259F">
        <w:rPr>
          <w:rFonts w:cstheme="minorHAnsi"/>
          <w:bCs/>
          <w:sz w:val="24"/>
          <w:szCs w:val="24"/>
        </w:rPr>
        <w:t xml:space="preserve">ustawy </w:t>
      </w:r>
      <w:r w:rsidR="009A259F" w:rsidRPr="00DE7D03">
        <w:rPr>
          <w:rFonts w:cstheme="minorHAnsi"/>
          <w:sz w:val="24"/>
          <w:szCs w:val="24"/>
        </w:rPr>
        <w:t>z dnia 16 grudnia 2016 r. o zasadach zarządzania mieniem pa</w:t>
      </w:r>
      <w:r w:rsidR="009A259F">
        <w:rPr>
          <w:rFonts w:cstheme="minorHAnsi"/>
          <w:sz w:val="24"/>
          <w:szCs w:val="24"/>
        </w:rPr>
        <w:t>ństwowym</w:t>
      </w:r>
      <w:r w:rsidR="00BB60E6">
        <w:rPr>
          <w:rFonts w:cstheme="minorHAnsi"/>
          <w:sz w:val="24"/>
          <w:szCs w:val="24"/>
        </w:rPr>
        <w:t xml:space="preserve"> oraz jest warunkiem</w:t>
      </w:r>
      <w:r w:rsidR="002B270F">
        <w:rPr>
          <w:rFonts w:cstheme="minorHAnsi"/>
          <w:sz w:val="24"/>
          <w:szCs w:val="24"/>
        </w:rPr>
        <w:t xml:space="preserve"> podjęcia działań zmierzających do ewentualnego</w:t>
      </w:r>
      <w:r w:rsidR="00BB60E6">
        <w:rPr>
          <w:rFonts w:cstheme="minorHAnsi"/>
          <w:sz w:val="24"/>
          <w:szCs w:val="24"/>
        </w:rPr>
        <w:t xml:space="preserve"> zawarcia z Panią/Panem umowy cywilno prawnej o wykonywanie funkcji </w:t>
      </w:r>
      <w:r w:rsidR="00047F83">
        <w:rPr>
          <w:rFonts w:cstheme="minorHAnsi"/>
          <w:sz w:val="24"/>
          <w:szCs w:val="24"/>
        </w:rPr>
        <w:t>Członka</w:t>
      </w:r>
      <w:r w:rsidR="00BB60E6">
        <w:rPr>
          <w:rFonts w:cstheme="minorHAnsi"/>
          <w:sz w:val="24"/>
          <w:szCs w:val="24"/>
        </w:rPr>
        <w:t xml:space="preserve"> Zarządu PCBC.</w:t>
      </w:r>
    </w:p>
    <w:p w14:paraId="23387576" w14:textId="77777777" w:rsidR="0065065F" w:rsidRPr="00ED529E" w:rsidRDefault="0065065F" w:rsidP="00ED529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6207287" w:rsidR="00C80D2F" w:rsidRPr="00DE7D03" w:rsidRDefault="00C80D2F" w:rsidP="00630A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630A82" w:rsidRPr="00630A82">
        <w:rPr>
          <w:rFonts w:cstheme="minorHAnsi"/>
          <w:bCs/>
          <w:iCs/>
          <w:sz w:val="24"/>
          <w:szCs w:val="24"/>
        </w:rPr>
        <w:t>Polskiego Cen</w:t>
      </w:r>
      <w:r w:rsidR="00630A82">
        <w:rPr>
          <w:rFonts w:cstheme="minorHAnsi"/>
          <w:bCs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 xml:space="preserve">oraz poinformowania podmiotu uprawnionego do wykonywania praw z </w:t>
      </w:r>
      <w:r w:rsidR="00C66E0E">
        <w:rPr>
          <w:rFonts w:cstheme="minorHAnsi"/>
          <w:sz w:val="24"/>
          <w:szCs w:val="24"/>
        </w:rPr>
        <w:t>akcji</w:t>
      </w:r>
      <w:r w:rsidR="00201894" w:rsidRPr="00201894">
        <w:rPr>
          <w:rFonts w:cstheme="minorHAnsi"/>
          <w:sz w:val="24"/>
          <w:szCs w:val="24"/>
        </w:rPr>
        <w:t xml:space="preserve"> Skarbu Państwa w Spółce</w:t>
      </w:r>
      <w:r w:rsidR="00A13BCD">
        <w:rPr>
          <w:rFonts w:cstheme="minorHAnsi"/>
          <w:sz w:val="24"/>
          <w:szCs w:val="24"/>
        </w:rPr>
        <w:t>;</w:t>
      </w:r>
    </w:p>
    <w:p w14:paraId="3158A120" w14:textId="39E0EFB3" w:rsidR="00C80D2F" w:rsidRPr="00DE7D03" w:rsidRDefault="00C80D2F" w:rsidP="00BB63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>Radzie do spraw spółek z udziałem Skarbu Państwa i państwowych osób prawnych, zgodnie z ustawą z dnia 16 grudnia 2016 r. o zasadach zarządzania mieniem pa</w:t>
      </w:r>
      <w:r w:rsidR="00A13BCD">
        <w:rPr>
          <w:rFonts w:cstheme="minorHAnsi"/>
          <w:sz w:val="24"/>
          <w:szCs w:val="24"/>
        </w:rPr>
        <w:t>ństwowym;</w:t>
      </w:r>
    </w:p>
    <w:p w14:paraId="302A1906" w14:textId="18DA2638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</w:t>
      </w:r>
      <w:r w:rsidR="00A13BCD">
        <w:rPr>
          <w:rFonts w:cstheme="minorHAnsi"/>
          <w:sz w:val="24"/>
          <w:szCs w:val="24"/>
        </w:rPr>
        <w:t>wa;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2557AA36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</w:t>
      </w:r>
      <w:r w:rsidR="001656E3">
        <w:rPr>
          <w:rFonts w:cstheme="minorHAnsi"/>
          <w:sz w:val="24"/>
          <w:szCs w:val="24"/>
        </w:rPr>
        <w:t xml:space="preserve"> </w:t>
      </w:r>
      <w:r w:rsidR="001656E3" w:rsidRPr="00DE7D03">
        <w:rPr>
          <w:rFonts w:cstheme="minorHAnsi"/>
          <w:sz w:val="24"/>
          <w:szCs w:val="24"/>
        </w:rPr>
        <w:t>żądania od Administratora</w:t>
      </w:r>
      <w:r w:rsidRPr="00DE7D03">
        <w:rPr>
          <w:rFonts w:cstheme="minorHAnsi"/>
          <w:sz w:val="24"/>
          <w:szCs w:val="24"/>
        </w:rPr>
        <w:t>:</w:t>
      </w:r>
    </w:p>
    <w:p w14:paraId="27F9EC27" w14:textId="394B304B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dostępu do Pani/Pana danych osobowych</w:t>
      </w:r>
      <w:r w:rsidR="005C528E">
        <w:rPr>
          <w:rFonts w:cstheme="minorHAnsi"/>
          <w:sz w:val="24"/>
          <w:szCs w:val="24"/>
        </w:rPr>
        <w:t xml:space="preserve"> oraz udzielenia informacji na temat ich przetwarzania – art. 15 RODO</w:t>
      </w:r>
      <w:r w:rsidRPr="00DE7D03">
        <w:rPr>
          <w:rFonts w:cstheme="minorHAnsi"/>
          <w:sz w:val="24"/>
          <w:szCs w:val="24"/>
        </w:rPr>
        <w:t>;</w:t>
      </w:r>
    </w:p>
    <w:p w14:paraId="39E55881" w14:textId="148891F4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sprostowania Pani/Pana danych osobowych</w:t>
      </w:r>
      <w:r w:rsidR="005C528E">
        <w:rPr>
          <w:rFonts w:cstheme="minorHAnsi"/>
          <w:sz w:val="24"/>
          <w:szCs w:val="24"/>
        </w:rPr>
        <w:t xml:space="preserve"> – art. 16 RODO</w:t>
      </w:r>
      <w:r w:rsidRPr="00DE7D03">
        <w:rPr>
          <w:rFonts w:cstheme="minorHAnsi"/>
          <w:sz w:val="24"/>
          <w:szCs w:val="24"/>
        </w:rPr>
        <w:t>;</w:t>
      </w:r>
    </w:p>
    <w:p w14:paraId="2E811984" w14:textId="5653F5E9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usunięcia Pani/Pana danych osobowych</w:t>
      </w:r>
      <w:r w:rsidR="005C528E">
        <w:rPr>
          <w:rFonts w:cstheme="minorHAnsi"/>
          <w:sz w:val="24"/>
          <w:szCs w:val="24"/>
        </w:rPr>
        <w:t xml:space="preserve"> – art. 17 RODO</w:t>
      </w:r>
      <w:r w:rsidRPr="00DE7D03">
        <w:rPr>
          <w:rFonts w:cstheme="minorHAnsi"/>
          <w:sz w:val="24"/>
          <w:szCs w:val="24"/>
        </w:rPr>
        <w:t>;</w:t>
      </w:r>
    </w:p>
    <w:p w14:paraId="29BCAFD3" w14:textId="23BC7C6F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ograniczenia przetwarzania Pani/Pana danych osobowych</w:t>
      </w:r>
      <w:r w:rsidR="005C528E">
        <w:rPr>
          <w:rFonts w:cstheme="minorHAnsi"/>
          <w:sz w:val="24"/>
          <w:szCs w:val="24"/>
        </w:rPr>
        <w:t xml:space="preserve"> – art. 18 RODO</w:t>
      </w:r>
      <w:r w:rsidRPr="00DE7D03">
        <w:rPr>
          <w:rFonts w:cstheme="minorHAnsi"/>
          <w:sz w:val="24"/>
          <w:szCs w:val="24"/>
        </w:rPr>
        <w:t>;</w:t>
      </w:r>
    </w:p>
    <w:p w14:paraId="36D4796E" w14:textId="29331495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</w:t>
      </w:r>
      <w:r w:rsidR="00B33BE3">
        <w:rPr>
          <w:rFonts w:cstheme="minorHAnsi"/>
          <w:sz w:val="24"/>
          <w:szCs w:val="24"/>
        </w:rPr>
        <w:t xml:space="preserve"> – art. 20 RODO</w:t>
      </w:r>
      <w:r w:rsidRPr="00DE7D03">
        <w:rPr>
          <w:rFonts w:cstheme="minorHAnsi"/>
          <w:sz w:val="24"/>
          <w:szCs w:val="24"/>
        </w:rPr>
        <w:t>;</w:t>
      </w:r>
    </w:p>
    <w:p w14:paraId="508D3F7A" w14:textId="77777777" w:rsidR="008916BB" w:rsidRDefault="008916BB" w:rsidP="00E30D4B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DB3BC6D" w14:textId="34E3F6A0" w:rsidR="007E5A86" w:rsidRPr="0095768C" w:rsidRDefault="007E5A86" w:rsidP="0095768C">
      <w:pPr>
        <w:jc w:val="both"/>
        <w:rPr>
          <w:sz w:val="24"/>
          <w:szCs w:val="24"/>
        </w:rPr>
      </w:pPr>
      <w:r w:rsidRPr="0095768C">
        <w:rPr>
          <w:sz w:val="24"/>
          <w:szCs w:val="24"/>
        </w:rPr>
        <w:t xml:space="preserve">Jednocześnie informujemy, że PCBC nie będzie </w:t>
      </w:r>
      <w:r w:rsidR="00655CEA" w:rsidRPr="0095768C">
        <w:rPr>
          <w:sz w:val="24"/>
          <w:szCs w:val="24"/>
        </w:rPr>
        <w:t>st</w:t>
      </w:r>
      <w:r w:rsidR="00BA1A75" w:rsidRPr="0095768C">
        <w:rPr>
          <w:sz w:val="24"/>
          <w:szCs w:val="24"/>
        </w:rPr>
        <w:t>osował wobec przekazanych danych czynności zautomatyzowanego przetwarzania, w tym pr</w:t>
      </w:r>
      <w:r w:rsidR="00A44425" w:rsidRPr="0095768C">
        <w:rPr>
          <w:sz w:val="24"/>
          <w:szCs w:val="24"/>
        </w:rPr>
        <w:t>ofilowania Pani/Pana w oparciu o udostępnione nam dane.</w:t>
      </w:r>
      <w:r w:rsidR="009A259F">
        <w:rPr>
          <w:sz w:val="24"/>
          <w:szCs w:val="24"/>
        </w:rPr>
        <w:t xml:space="preserve"> Nie przysługuje Pani/Panu również sprzeciw wobec przetwarzania danych osobowych.</w:t>
      </w:r>
    </w:p>
    <w:p w14:paraId="02EBB350" w14:textId="765F59AE" w:rsidR="007A29A4" w:rsidRPr="0095768C" w:rsidRDefault="00BF77BE" w:rsidP="0095768C">
      <w:pPr>
        <w:jc w:val="both"/>
        <w:rPr>
          <w:b/>
          <w:bCs/>
          <w:color w:val="FF0000"/>
          <w:sz w:val="24"/>
          <w:szCs w:val="24"/>
        </w:rPr>
      </w:pPr>
      <w:r w:rsidRPr="0095768C">
        <w:rPr>
          <w:sz w:val="24"/>
          <w:szCs w:val="24"/>
        </w:rPr>
        <w:t xml:space="preserve">W przypadku powzięcia informacji o niezgodnym z prawem przetwarzaniu przez PCBC danych osobowych, przysługuje Pani/Panu prawo wniesienia skargi do organu nadzorczego właściwego w sprawach ochrony danych osobowych, tj. Prezesa Urzędu </w:t>
      </w:r>
      <w:r w:rsidRPr="0095768C">
        <w:rPr>
          <w:sz w:val="24"/>
          <w:szCs w:val="24"/>
        </w:rPr>
        <w:lastRenderedPageBreak/>
        <w:t>Ochrony Danych Osobowych.</w:t>
      </w:r>
      <w:r w:rsidR="00E30D4B" w:rsidRPr="0095768C">
        <w:rPr>
          <w:sz w:val="24"/>
          <w:szCs w:val="24"/>
        </w:rPr>
        <w:t xml:space="preserve"> </w:t>
      </w:r>
      <w:r w:rsidR="00E30D4B" w:rsidRPr="0095768C">
        <w:rPr>
          <w:rFonts w:ascii="Arial" w:hAnsi="Arial" w:cs="Arial"/>
        </w:rPr>
        <w:t xml:space="preserve">Więcej o składaniu skarg do UODO można znaleźć pod adresem </w:t>
      </w:r>
      <w:r w:rsidR="00E30D4B" w:rsidRPr="0095768C">
        <w:rPr>
          <w:sz w:val="24"/>
          <w:szCs w:val="24"/>
        </w:rPr>
        <w:t xml:space="preserve"> </w:t>
      </w:r>
      <w:hyperlink r:id="rId10" w:history="1">
        <w:r w:rsidR="00E30D4B" w:rsidRPr="0095768C">
          <w:rPr>
            <w:rStyle w:val="Hipercze"/>
            <w:rFonts w:ascii="Arial" w:hAnsi="Arial" w:cs="Arial"/>
            <w:b/>
            <w:bCs/>
          </w:rPr>
          <w:t>https://uodo.gov.pl/pl/493/155</w:t>
        </w:r>
      </w:hyperlink>
    </w:p>
    <w:p w14:paraId="5D4C9BAF" w14:textId="7F14A203" w:rsidR="00BE6A9D" w:rsidRPr="00BF0BEB" w:rsidRDefault="00BE6A9D" w:rsidP="0095768C">
      <w:pPr>
        <w:rPr>
          <w:b/>
        </w:rPr>
      </w:pPr>
    </w:p>
    <w:p w14:paraId="7CB10D90" w14:textId="77777777" w:rsidR="00974204" w:rsidRPr="00BF0BEB" w:rsidRDefault="00974204" w:rsidP="0095768C">
      <w:pPr>
        <w:rPr>
          <w:b/>
          <w:bCs/>
        </w:rPr>
      </w:pPr>
    </w:p>
    <w:sectPr w:rsidR="00974204" w:rsidRPr="00BF0BEB" w:rsidSect="00D975F7"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6E0D8" w14:textId="77777777" w:rsidR="00B07643" w:rsidRDefault="00B07643">
      <w:pPr>
        <w:spacing w:after="0" w:line="240" w:lineRule="auto"/>
      </w:pPr>
      <w:r>
        <w:separator/>
      </w:r>
    </w:p>
  </w:endnote>
  <w:endnote w:type="continuationSeparator" w:id="0">
    <w:p w14:paraId="10A3A22F" w14:textId="77777777" w:rsidR="00B07643" w:rsidRDefault="00B0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28B0987C" w:rsidR="000A6A6B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9403C3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0A6A6B" w:rsidRDefault="000A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149B3" w14:textId="77777777" w:rsidR="00B07643" w:rsidRDefault="00B07643">
      <w:pPr>
        <w:spacing w:after="0" w:line="240" w:lineRule="auto"/>
      </w:pPr>
      <w:r>
        <w:separator/>
      </w:r>
    </w:p>
  </w:footnote>
  <w:footnote w:type="continuationSeparator" w:id="0">
    <w:p w14:paraId="45673A57" w14:textId="77777777" w:rsidR="00B07643" w:rsidRDefault="00B07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47F83"/>
    <w:rsid w:val="000A6A6B"/>
    <w:rsid w:val="000B0E0A"/>
    <w:rsid w:val="000B3137"/>
    <w:rsid w:val="000E7377"/>
    <w:rsid w:val="00100668"/>
    <w:rsid w:val="0011002C"/>
    <w:rsid w:val="001204B2"/>
    <w:rsid w:val="00127220"/>
    <w:rsid w:val="001503C4"/>
    <w:rsid w:val="0015462D"/>
    <w:rsid w:val="00160167"/>
    <w:rsid w:val="00164C94"/>
    <w:rsid w:val="001656E3"/>
    <w:rsid w:val="00197036"/>
    <w:rsid w:val="001C0E41"/>
    <w:rsid w:val="001F0EE3"/>
    <w:rsid w:val="002008CD"/>
    <w:rsid w:val="00201894"/>
    <w:rsid w:val="00277B1A"/>
    <w:rsid w:val="00281028"/>
    <w:rsid w:val="002B270F"/>
    <w:rsid w:val="002F0AFC"/>
    <w:rsid w:val="002F69CF"/>
    <w:rsid w:val="003242EA"/>
    <w:rsid w:val="00342E7A"/>
    <w:rsid w:val="0036400E"/>
    <w:rsid w:val="003D27CC"/>
    <w:rsid w:val="00405105"/>
    <w:rsid w:val="004579DD"/>
    <w:rsid w:val="004A1A68"/>
    <w:rsid w:val="004B2503"/>
    <w:rsid w:val="004E73AD"/>
    <w:rsid w:val="00566A7B"/>
    <w:rsid w:val="005A6B45"/>
    <w:rsid w:val="005B1187"/>
    <w:rsid w:val="005C212A"/>
    <w:rsid w:val="005C528E"/>
    <w:rsid w:val="005F20E3"/>
    <w:rsid w:val="00630A82"/>
    <w:rsid w:val="0065065F"/>
    <w:rsid w:val="006519ED"/>
    <w:rsid w:val="00655CEA"/>
    <w:rsid w:val="00676A9C"/>
    <w:rsid w:val="0067716B"/>
    <w:rsid w:val="006D690D"/>
    <w:rsid w:val="006F0B91"/>
    <w:rsid w:val="006F234E"/>
    <w:rsid w:val="006F634A"/>
    <w:rsid w:val="00757006"/>
    <w:rsid w:val="00791B75"/>
    <w:rsid w:val="007A29A4"/>
    <w:rsid w:val="007A6A44"/>
    <w:rsid w:val="007D18B7"/>
    <w:rsid w:val="007E5A86"/>
    <w:rsid w:val="007F5E7D"/>
    <w:rsid w:val="0080790C"/>
    <w:rsid w:val="00873361"/>
    <w:rsid w:val="00890D63"/>
    <w:rsid w:val="008916BB"/>
    <w:rsid w:val="008A35F1"/>
    <w:rsid w:val="008E06E9"/>
    <w:rsid w:val="009403C3"/>
    <w:rsid w:val="00945569"/>
    <w:rsid w:val="00946799"/>
    <w:rsid w:val="0095768C"/>
    <w:rsid w:val="00974204"/>
    <w:rsid w:val="00984292"/>
    <w:rsid w:val="009A259F"/>
    <w:rsid w:val="009D068E"/>
    <w:rsid w:val="009D4612"/>
    <w:rsid w:val="00A13BCD"/>
    <w:rsid w:val="00A151C9"/>
    <w:rsid w:val="00A37603"/>
    <w:rsid w:val="00A44425"/>
    <w:rsid w:val="00A47669"/>
    <w:rsid w:val="00A66FA2"/>
    <w:rsid w:val="00A71D8F"/>
    <w:rsid w:val="00A85D92"/>
    <w:rsid w:val="00AA3B94"/>
    <w:rsid w:val="00AC55EE"/>
    <w:rsid w:val="00AE4275"/>
    <w:rsid w:val="00B07643"/>
    <w:rsid w:val="00B33BE3"/>
    <w:rsid w:val="00B42E93"/>
    <w:rsid w:val="00BA1A75"/>
    <w:rsid w:val="00BB60E6"/>
    <w:rsid w:val="00BB635E"/>
    <w:rsid w:val="00BC6D1C"/>
    <w:rsid w:val="00BD2525"/>
    <w:rsid w:val="00BD4C7D"/>
    <w:rsid w:val="00BE6A9D"/>
    <w:rsid w:val="00BF0BEB"/>
    <w:rsid w:val="00BF77BE"/>
    <w:rsid w:val="00C2357B"/>
    <w:rsid w:val="00C410FE"/>
    <w:rsid w:val="00C66E0E"/>
    <w:rsid w:val="00C80D2F"/>
    <w:rsid w:val="00C8350E"/>
    <w:rsid w:val="00CC191C"/>
    <w:rsid w:val="00CC2B63"/>
    <w:rsid w:val="00CE6E2B"/>
    <w:rsid w:val="00D2669F"/>
    <w:rsid w:val="00D65EC7"/>
    <w:rsid w:val="00D975F7"/>
    <w:rsid w:val="00DC0210"/>
    <w:rsid w:val="00DC162E"/>
    <w:rsid w:val="00DE7D03"/>
    <w:rsid w:val="00E01AB3"/>
    <w:rsid w:val="00E06A8D"/>
    <w:rsid w:val="00E25FC8"/>
    <w:rsid w:val="00E26C2F"/>
    <w:rsid w:val="00E30D4B"/>
    <w:rsid w:val="00E50F0E"/>
    <w:rsid w:val="00E7050A"/>
    <w:rsid w:val="00E87C3F"/>
    <w:rsid w:val="00ED529E"/>
    <w:rsid w:val="00ED62BC"/>
    <w:rsid w:val="00F12810"/>
    <w:rsid w:val="00F50C90"/>
    <w:rsid w:val="00F75BE5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91B7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A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A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A8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016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odo.gov.pl/pl/493/1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89c7b-1268-4ca9-bb8c-d7a136441221">
      <Terms xmlns="http://schemas.microsoft.com/office/infopath/2007/PartnerControls"/>
    </lcf76f155ced4ddcb4097134ff3c332f>
    <TaxCatchAll xmlns="72415f32-56ad-4de3-887a-40fff2704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AB387477DD04BA9919C167DF78BA7" ma:contentTypeVersion="17" ma:contentTypeDescription="Utwórz nowy dokument." ma:contentTypeScope="" ma:versionID="483c6c70166d602c3147ff75fe4f0e3d">
  <xsd:schema xmlns:xsd="http://www.w3.org/2001/XMLSchema" xmlns:xs="http://www.w3.org/2001/XMLSchema" xmlns:p="http://schemas.microsoft.com/office/2006/metadata/properties" xmlns:ns2="cd389c7b-1268-4ca9-bb8c-d7a136441221" xmlns:ns3="72415f32-56ad-4de3-887a-40fff2704480" targetNamespace="http://schemas.microsoft.com/office/2006/metadata/properties" ma:root="true" ma:fieldsID="bf4d5c72ed36864eda11657a9e81de67" ns2:_="" ns3:_="">
    <xsd:import namespace="cd389c7b-1268-4ca9-bb8c-d7a136441221"/>
    <xsd:import namespace="72415f32-56ad-4de3-887a-40fff270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9c7b-1268-4ca9-bb8c-d7a13644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23b238f-4218-48bd-b3e3-9350df352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5f32-56ad-4de3-887a-40fff2704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81f1d7-48cb-42de-b465-f0bb20c2b912}" ma:internalName="TaxCatchAll" ma:showField="CatchAllData" ma:web="72415f32-56ad-4de3-887a-40fff270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D07D5-700C-442A-A18B-982C895C87AC}">
  <ds:schemaRefs>
    <ds:schemaRef ds:uri="http://schemas.microsoft.com/office/2006/metadata/properties"/>
    <ds:schemaRef ds:uri="http://schemas.microsoft.com/office/infopath/2007/PartnerControls"/>
    <ds:schemaRef ds:uri="cd389c7b-1268-4ca9-bb8c-d7a136441221"/>
    <ds:schemaRef ds:uri="72415f32-56ad-4de3-887a-40fff2704480"/>
  </ds:schemaRefs>
</ds:datastoreItem>
</file>

<file path=customXml/itemProps2.xml><?xml version="1.0" encoding="utf-8"?>
<ds:datastoreItem xmlns:ds="http://schemas.openxmlformats.org/officeDocument/2006/customXml" ds:itemID="{27E5F47A-5BC5-440A-A56C-04901B69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89c7b-1268-4ca9-bb8c-d7a136441221"/>
    <ds:schemaRef ds:uri="72415f32-56ad-4de3-887a-40fff270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2D70C-9CFD-4DC4-AA1F-CD15CC08D7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247862-ea26-4805-9e51-b52f3aa606c5}" enabled="0" method="" siteId="{c7247862-ea26-4805-9e51-b52f3aa606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2025-01-24T08:19:00Z</dcterms:created>
  <dcterms:modified xsi:type="dcterms:W3CDTF">2025-01-24T08:19:00Z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0x010100500AB387477DD04BA9919C167DF78BA7</vt:lpwstr>
  </property>
</Properties>
</file>