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B62C54">
        <w:t>37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1A79C1">
        <w:t>10</w:t>
      </w:r>
      <w:bookmarkStart w:id="0" w:name="_GoBack"/>
      <w:bookmarkEnd w:id="0"/>
      <w:r w:rsidR="0005429A">
        <w:t xml:space="preserve"> kwietnia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7C2470" w:rsidRPr="001A79C1" w:rsidRDefault="00016C94" w:rsidP="001A79C1">
      <w:pPr>
        <w:spacing w:before="240" w:after="0" w:line="240" w:lineRule="auto"/>
        <w:contextualSpacing/>
        <w:rPr>
          <w:rFonts w:cs="Lato-Bold"/>
          <w:bCs/>
        </w:rPr>
      </w:pPr>
      <w:r>
        <w:rPr>
          <w:rFonts w:cs="Arial"/>
          <w:color w:val="000000"/>
        </w:rPr>
        <w:t>w związku z przekazanym</w:t>
      </w:r>
      <w:r w:rsidR="0018244A" w:rsidRPr="0018244A">
        <w:rPr>
          <w:rFonts w:cs="Arial"/>
          <w:color w:val="000000"/>
        </w:rPr>
        <w:t xml:space="preserve"> </w:t>
      </w:r>
      <w:r w:rsidR="0005429A">
        <w:rPr>
          <w:rFonts w:cs="Arial"/>
          <w:color w:val="000000"/>
        </w:rPr>
        <w:t xml:space="preserve">stanowiskiem Ministerstwa Sprawiedliwości </w:t>
      </w:r>
      <w:r w:rsidR="0018244A" w:rsidRPr="0018244A">
        <w:rPr>
          <w:rFonts w:cs="Arial"/>
          <w:color w:val="000000"/>
        </w:rPr>
        <w:t xml:space="preserve">do </w:t>
      </w:r>
      <w:r w:rsidR="0005429A">
        <w:rPr>
          <w:rFonts w:cs="Arial"/>
          <w:color w:val="000000"/>
        </w:rPr>
        <w:t xml:space="preserve">uwag zgłoszonych do </w:t>
      </w:r>
      <w:r w:rsidR="00B62C54" w:rsidRPr="00A54817">
        <w:rPr>
          <w:rFonts w:cs="Lato-Bold"/>
          <w:b/>
          <w:bCs/>
        </w:rPr>
        <w:t>projekt</w:t>
      </w:r>
      <w:r w:rsidR="0005429A">
        <w:rPr>
          <w:rFonts w:cs="Lato-Bold"/>
          <w:b/>
          <w:bCs/>
        </w:rPr>
        <w:t>u</w:t>
      </w:r>
      <w:r w:rsidR="00B62C54" w:rsidRPr="00A54817">
        <w:rPr>
          <w:rFonts w:cs="Lato-Bold"/>
          <w:b/>
          <w:bCs/>
        </w:rPr>
        <w:t xml:space="preserve"> rozporządzenia Ministra Sprawiedliwości </w:t>
      </w:r>
      <w:r w:rsidR="00B62C54">
        <w:rPr>
          <w:rFonts w:cs="Lato-Bold"/>
          <w:b/>
          <w:bCs/>
        </w:rPr>
        <w:t xml:space="preserve"> </w:t>
      </w:r>
      <w:r w:rsidR="00B62C54" w:rsidRPr="00A54817">
        <w:rPr>
          <w:rFonts w:cs="Lato-Bold"/>
          <w:b/>
          <w:bCs/>
        </w:rPr>
        <w:t>w sprawie określenia wzoru id</w:t>
      </w:r>
      <w:r w:rsidR="00B62C54">
        <w:rPr>
          <w:rFonts w:cs="Lato-Bold"/>
          <w:b/>
          <w:bCs/>
        </w:rPr>
        <w:t xml:space="preserve">entyfikatora komornika </w:t>
      </w:r>
      <w:r w:rsidR="00B62C54" w:rsidRPr="00B62C54">
        <w:rPr>
          <w:rFonts w:cs="Lato-Bold"/>
          <w:b/>
          <w:bCs/>
        </w:rPr>
        <w:t>sądowego (</w:t>
      </w:r>
      <w:r w:rsidR="00B62C54" w:rsidRPr="00B62C54">
        <w:rPr>
          <w:b/>
        </w:rPr>
        <w:t>B866)</w:t>
      </w:r>
      <w:r w:rsidR="00B62C54" w:rsidRPr="00B62C54">
        <w:rPr>
          <w:rFonts w:cs="Lato-Bold"/>
          <w:b/>
          <w:bCs/>
        </w:rPr>
        <w:t>,</w:t>
      </w:r>
      <w:r w:rsidR="00B62C54">
        <w:rPr>
          <w:rFonts w:cs="Lato-Bold"/>
          <w:b/>
          <w:bCs/>
        </w:rPr>
        <w:t xml:space="preserve"> </w:t>
      </w:r>
      <w:r w:rsidR="001A79C1">
        <w:rPr>
          <w:rFonts w:cs="Lato-Bold"/>
          <w:bCs/>
        </w:rPr>
        <w:t>uprzejmie informuję</w:t>
      </w:r>
      <w:r w:rsidR="0005429A">
        <w:rPr>
          <w:rFonts w:cs="Lato-Bold"/>
          <w:bCs/>
        </w:rPr>
        <w:t xml:space="preserve">, że </w:t>
      </w:r>
      <w:r w:rsidR="001A79C1">
        <w:rPr>
          <w:rFonts w:cs="Lato-Bold"/>
          <w:bCs/>
        </w:rPr>
        <w:t>MSWiA przyjmuje wyjaśnienie wni</w:t>
      </w:r>
      <w:r w:rsidR="0005429A">
        <w:rPr>
          <w:rFonts w:cs="Lato-Bold"/>
          <w:bCs/>
        </w:rPr>
        <w:t>o</w:t>
      </w:r>
      <w:r w:rsidR="001A79C1">
        <w:rPr>
          <w:rFonts w:cs="Lato-Bold"/>
          <w:bCs/>
        </w:rPr>
        <w:t>s</w:t>
      </w:r>
      <w:r w:rsidR="0005429A">
        <w:rPr>
          <w:rFonts w:cs="Lato-Bold"/>
          <w:bCs/>
        </w:rPr>
        <w:t xml:space="preserve">kodawcy projektu </w:t>
      </w:r>
      <w:r w:rsidR="001A79C1">
        <w:rPr>
          <w:rFonts w:cs="Lato-Bold"/>
          <w:bCs/>
        </w:rPr>
        <w:t xml:space="preserve"> sformułowane </w:t>
      </w:r>
      <w:r w:rsidR="0005429A">
        <w:rPr>
          <w:rFonts w:cs="Lato-Bold"/>
          <w:bCs/>
        </w:rPr>
        <w:t xml:space="preserve">w odniesieniu do </w:t>
      </w:r>
      <w:r w:rsidR="001A79C1">
        <w:rPr>
          <w:rFonts w:cs="Lato-Bold"/>
          <w:bCs/>
        </w:rPr>
        <w:t>uwag zgłoszonych przez MSWiA.</w:t>
      </w: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sectPr w:rsidR="0062392C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7F0" w:rsidRDefault="00DD27F0" w:rsidP="009276B2">
      <w:pPr>
        <w:spacing w:after="0" w:line="240" w:lineRule="auto"/>
      </w:pPr>
      <w:r>
        <w:separator/>
      </w:r>
    </w:p>
  </w:endnote>
  <w:endnote w:type="continuationSeparator" w:id="0">
    <w:p w:rsidR="00DD27F0" w:rsidRDefault="00DD27F0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7F0" w:rsidRDefault="00DD27F0" w:rsidP="009276B2">
      <w:pPr>
        <w:spacing w:after="0" w:line="240" w:lineRule="auto"/>
      </w:pPr>
      <w:r>
        <w:separator/>
      </w:r>
    </w:p>
  </w:footnote>
  <w:footnote w:type="continuationSeparator" w:id="0">
    <w:p w:rsidR="00DD27F0" w:rsidRDefault="00DD27F0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6C94"/>
    <w:rsid w:val="0003199D"/>
    <w:rsid w:val="000366D2"/>
    <w:rsid w:val="00050C7E"/>
    <w:rsid w:val="0005429A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A79C1"/>
    <w:rsid w:val="001B1D0A"/>
    <w:rsid w:val="001B70EB"/>
    <w:rsid w:val="001E6C9A"/>
    <w:rsid w:val="001F1030"/>
    <w:rsid w:val="00201243"/>
    <w:rsid w:val="00225CB1"/>
    <w:rsid w:val="00245C04"/>
    <w:rsid w:val="00261A04"/>
    <w:rsid w:val="00276DA3"/>
    <w:rsid w:val="002A7DC4"/>
    <w:rsid w:val="002F79C9"/>
    <w:rsid w:val="003045A9"/>
    <w:rsid w:val="003103C2"/>
    <w:rsid w:val="0033554F"/>
    <w:rsid w:val="00371689"/>
    <w:rsid w:val="0038159D"/>
    <w:rsid w:val="00382DD2"/>
    <w:rsid w:val="00393272"/>
    <w:rsid w:val="003D5AD1"/>
    <w:rsid w:val="004031A4"/>
    <w:rsid w:val="0041565C"/>
    <w:rsid w:val="0041788C"/>
    <w:rsid w:val="00441E6D"/>
    <w:rsid w:val="0044551D"/>
    <w:rsid w:val="004459AF"/>
    <w:rsid w:val="00460431"/>
    <w:rsid w:val="004C7A46"/>
    <w:rsid w:val="004F5A5C"/>
    <w:rsid w:val="00580A77"/>
    <w:rsid w:val="00590C4E"/>
    <w:rsid w:val="005A664D"/>
    <w:rsid w:val="005C2B8E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3338"/>
    <w:rsid w:val="00745411"/>
    <w:rsid w:val="007649C8"/>
    <w:rsid w:val="00765889"/>
    <w:rsid w:val="00797577"/>
    <w:rsid w:val="007C2470"/>
    <w:rsid w:val="007D51BA"/>
    <w:rsid w:val="007E4DAE"/>
    <w:rsid w:val="007F7BDA"/>
    <w:rsid w:val="0080757B"/>
    <w:rsid w:val="00831F8A"/>
    <w:rsid w:val="008704C5"/>
    <w:rsid w:val="008A2830"/>
    <w:rsid w:val="008B10E0"/>
    <w:rsid w:val="008B1A15"/>
    <w:rsid w:val="008D3EC2"/>
    <w:rsid w:val="00900022"/>
    <w:rsid w:val="00902D8B"/>
    <w:rsid w:val="00905ECE"/>
    <w:rsid w:val="00914582"/>
    <w:rsid w:val="00923BD1"/>
    <w:rsid w:val="009276B2"/>
    <w:rsid w:val="0092779E"/>
    <w:rsid w:val="00951863"/>
    <w:rsid w:val="00951F28"/>
    <w:rsid w:val="009572F2"/>
    <w:rsid w:val="00957B67"/>
    <w:rsid w:val="009600FD"/>
    <w:rsid w:val="00960B50"/>
    <w:rsid w:val="009641BB"/>
    <w:rsid w:val="00977A82"/>
    <w:rsid w:val="00987AB8"/>
    <w:rsid w:val="00997B28"/>
    <w:rsid w:val="009C1118"/>
    <w:rsid w:val="009D627C"/>
    <w:rsid w:val="00A00386"/>
    <w:rsid w:val="00A02E54"/>
    <w:rsid w:val="00A200C7"/>
    <w:rsid w:val="00A35073"/>
    <w:rsid w:val="00A40156"/>
    <w:rsid w:val="00A5605B"/>
    <w:rsid w:val="00A62916"/>
    <w:rsid w:val="00AB515B"/>
    <w:rsid w:val="00AC2D19"/>
    <w:rsid w:val="00AF44C3"/>
    <w:rsid w:val="00B30AC4"/>
    <w:rsid w:val="00B62C5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6120E"/>
    <w:rsid w:val="00D70A7B"/>
    <w:rsid w:val="00D73437"/>
    <w:rsid w:val="00D84C02"/>
    <w:rsid w:val="00DA3432"/>
    <w:rsid w:val="00DD27F0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8AF99-A744-47C4-B9CD-B62877A40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5</cp:revision>
  <cp:lastPrinted>2022-09-08T13:34:00Z</cp:lastPrinted>
  <dcterms:created xsi:type="dcterms:W3CDTF">2025-04-09T11:39:00Z</dcterms:created>
  <dcterms:modified xsi:type="dcterms:W3CDTF">2025-04-10T06:43:00Z</dcterms:modified>
</cp:coreProperties>
</file>